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37" w:rsidRDefault="004E1237" w:rsidP="005D7038">
      <w:pPr>
        <w:bidi/>
        <w:spacing w:after="0" w:line="360" w:lineRule="auto"/>
        <w:jc w:val="center"/>
        <w:rPr>
          <w:rFonts w:ascii="Times New Roman" w:hAnsi="Times New Roman" w:cs="B Zar"/>
          <w:b/>
          <w:bCs/>
          <w:sz w:val="28"/>
          <w:szCs w:val="28"/>
          <w:lang w:bidi="fa-IR"/>
        </w:rPr>
      </w:pPr>
      <w:bookmarkStart w:id="0" w:name="_GoBack"/>
      <w:bookmarkEnd w:id="0"/>
    </w:p>
    <w:p w:rsidR="004E1614" w:rsidRDefault="004E1614" w:rsidP="005D7038">
      <w:pPr>
        <w:bidi/>
        <w:spacing w:after="0" w:line="360" w:lineRule="auto"/>
        <w:jc w:val="center"/>
        <w:rPr>
          <w:rFonts w:ascii="Times New Roman" w:hAnsi="Times New Roman" w:cs="B Zar"/>
          <w:b/>
          <w:bCs/>
          <w:sz w:val="28"/>
          <w:szCs w:val="28"/>
          <w:rtl/>
          <w:lang w:bidi="fa-IR"/>
        </w:rPr>
      </w:pPr>
    </w:p>
    <w:p w:rsidR="00575E31" w:rsidRDefault="004E1237" w:rsidP="005D7038">
      <w:pPr>
        <w:bidi/>
        <w:spacing w:after="0" w:line="360" w:lineRule="auto"/>
        <w:jc w:val="center"/>
        <w:rPr>
          <w:rFonts w:ascii="Times New Roman" w:hAnsi="Times New Roman" w:cs="B Zar"/>
          <w:b/>
          <w:bCs/>
          <w:sz w:val="28"/>
          <w:szCs w:val="28"/>
          <w:rtl/>
          <w:lang w:bidi="fa-IR"/>
        </w:rPr>
      </w:pPr>
      <w:r>
        <w:rPr>
          <w:rFonts w:ascii="Times New Roman" w:hAnsi="Times New Roman" w:cs="B Zar" w:hint="cs"/>
          <w:b/>
          <w:bCs/>
          <w:sz w:val="28"/>
          <w:szCs w:val="28"/>
          <w:rtl/>
          <w:lang w:bidi="fa-IR"/>
        </w:rPr>
        <w:t xml:space="preserve"> </w:t>
      </w:r>
    </w:p>
    <w:p w:rsidR="00280132" w:rsidRDefault="003772EF" w:rsidP="005D7038">
      <w:pPr>
        <w:bidi/>
        <w:spacing w:after="0" w:line="360" w:lineRule="auto"/>
        <w:jc w:val="both"/>
        <w:rPr>
          <w:rFonts w:ascii="Times New Roman" w:hAnsi="Times New Roman" w:cs="B Zar"/>
          <w:b/>
          <w:bCs/>
          <w:sz w:val="32"/>
          <w:szCs w:val="32"/>
          <w:rtl/>
          <w:lang w:bidi="fa-IR"/>
        </w:rPr>
      </w:pPr>
      <w:r>
        <w:rPr>
          <w:noProof/>
        </w:rPr>
        <w:drawing>
          <wp:inline distT="0" distB="0" distL="0" distR="0">
            <wp:extent cx="5605780" cy="6035040"/>
            <wp:effectExtent l="19050" t="0" r="0" b="0"/>
            <wp:docPr id="1308" name="Picture 1" descr="Description: bi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ism2"/>
                    <pic:cNvPicPr>
                      <a:picLocks noChangeAspect="1" noChangeArrowheads="1"/>
                    </pic:cNvPicPr>
                  </pic:nvPicPr>
                  <pic:blipFill>
                    <a:blip r:embed="rId9">
                      <a:lum contrast="100000"/>
                    </a:blip>
                    <a:srcRect/>
                    <a:stretch>
                      <a:fillRect/>
                    </a:stretch>
                  </pic:blipFill>
                  <pic:spPr bwMode="auto">
                    <a:xfrm>
                      <a:off x="0" y="0"/>
                      <a:ext cx="5605780" cy="6035040"/>
                    </a:xfrm>
                    <a:prstGeom prst="rect">
                      <a:avLst/>
                    </a:prstGeom>
                    <a:solidFill>
                      <a:srgbClr val="FFFFFF"/>
                    </a:solidFill>
                    <a:ln w="9525">
                      <a:noFill/>
                      <a:miter lim="800000"/>
                      <a:headEnd/>
                      <a:tailEnd/>
                    </a:ln>
                  </pic:spPr>
                </pic:pic>
              </a:graphicData>
            </a:graphic>
          </wp:inline>
        </w:drawing>
      </w:r>
    </w:p>
    <w:p w:rsidR="00BB4A7E" w:rsidRDefault="00BB4A7E" w:rsidP="005D7038">
      <w:pPr>
        <w:bidi/>
        <w:spacing w:after="0" w:line="360" w:lineRule="auto"/>
        <w:jc w:val="center"/>
        <w:rPr>
          <w:rFonts w:ascii="Times New Roman" w:hAnsi="Times New Roman" w:cs="B Zar"/>
          <w:b/>
          <w:bCs/>
          <w:sz w:val="28"/>
          <w:szCs w:val="28"/>
          <w:rtl/>
          <w:lang w:bidi="fa-IR"/>
        </w:rPr>
      </w:pPr>
      <w:r>
        <w:rPr>
          <w:rFonts w:ascii="Times New Roman" w:hAnsi="Times New Roman" w:cs="B Zar"/>
          <w:b/>
          <w:bCs/>
          <w:sz w:val="32"/>
          <w:szCs w:val="32"/>
          <w:rtl/>
          <w:lang w:bidi="fa-IR"/>
        </w:rPr>
        <w:br w:type="page"/>
      </w:r>
    </w:p>
    <w:p w:rsidR="004E1614" w:rsidRPr="004E1237" w:rsidRDefault="004E1614" w:rsidP="005D7038">
      <w:pPr>
        <w:bidi/>
        <w:spacing w:after="0" w:line="360" w:lineRule="auto"/>
        <w:jc w:val="center"/>
        <w:rPr>
          <w:rFonts w:ascii="Times New Roman" w:hAnsi="Times New Roman" w:cs="B Zar"/>
          <w:b/>
          <w:bCs/>
          <w:sz w:val="28"/>
          <w:szCs w:val="28"/>
          <w:rtl/>
          <w:lang w:bidi="fa-IR"/>
        </w:rPr>
      </w:pPr>
      <w:r w:rsidRPr="004E1237">
        <w:rPr>
          <w:rFonts w:ascii="Times New Roman" w:hAnsi="Times New Roman" w:cs="B Zar" w:hint="cs"/>
          <w:b/>
          <w:bCs/>
          <w:sz w:val="28"/>
          <w:szCs w:val="28"/>
          <w:rtl/>
          <w:lang w:bidi="fa-IR"/>
        </w:rPr>
        <w:lastRenderedPageBreak/>
        <w:t>پایان‌نامه کارشناسی ارشد</w:t>
      </w:r>
    </w:p>
    <w:p w:rsidR="004E1614" w:rsidRDefault="004E1614" w:rsidP="005D7038">
      <w:pPr>
        <w:bidi/>
        <w:spacing w:after="0" w:line="360" w:lineRule="auto"/>
        <w:jc w:val="center"/>
        <w:rPr>
          <w:rFonts w:ascii="Times New Roman" w:hAnsi="Times New Roman" w:cs="B Zar"/>
          <w:sz w:val="36"/>
          <w:szCs w:val="36"/>
          <w:rtl/>
          <w:lang w:bidi="fa-IR"/>
        </w:rPr>
      </w:pPr>
    </w:p>
    <w:p w:rsidR="004E1614" w:rsidRDefault="004E1614" w:rsidP="005D7038">
      <w:pPr>
        <w:bidi/>
        <w:spacing w:after="0" w:line="360" w:lineRule="auto"/>
        <w:jc w:val="center"/>
        <w:rPr>
          <w:rFonts w:ascii="Times New Roman" w:hAnsi="Times New Roman" w:cs="B Zar"/>
          <w:sz w:val="36"/>
          <w:szCs w:val="36"/>
          <w:rtl/>
          <w:lang w:bidi="fa-IR"/>
        </w:rPr>
      </w:pPr>
    </w:p>
    <w:p w:rsidR="004E1614" w:rsidRDefault="004E1614" w:rsidP="005D7038">
      <w:pPr>
        <w:bidi/>
        <w:spacing w:after="0" w:line="360" w:lineRule="auto"/>
        <w:jc w:val="center"/>
        <w:rPr>
          <w:rFonts w:ascii="Times New Roman" w:hAnsi="Times New Roman" w:cs="B Zar"/>
          <w:sz w:val="36"/>
          <w:szCs w:val="36"/>
          <w:rtl/>
          <w:lang w:bidi="fa-IR"/>
        </w:rPr>
      </w:pPr>
    </w:p>
    <w:p w:rsidR="004E1614" w:rsidRPr="004E1237" w:rsidRDefault="004E1614" w:rsidP="005D7038">
      <w:pPr>
        <w:bidi/>
        <w:spacing w:after="0" w:line="360" w:lineRule="auto"/>
        <w:jc w:val="center"/>
        <w:rPr>
          <w:rFonts w:ascii="Times New Roman" w:hAnsi="Times New Roman" w:cs="B Zar"/>
          <w:sz w:val="36"/>
          <w:szCs w:val="36"/>
          <w:rtl/>
          <w:lang w:bidi="fa-IR"/>
        </w:rPr>
      </w:pPr>
      <w:r w:rsidRPr="004E1237">
        <w:rPr>
          <w:rFonts w:ascii="Times New Roman" w:hAnsi="Times New Roman" w:cs="B Zar" w:hint="cs"/>
          <w:sz w:val="36"/>
          <w:szCs w:val="36"/>
          <w:rtl/>
          <w:lang w:bidi="fa-IR"/>
        </w:rPr>
        <w:t>عنوان:</w:t>
      </w:r>
    </w:p>
    <w:p w:rsidR="004E1614" w:rsidRDefault="004E1614" w:rsidP="005D7038">
      <w:pPr>
        <w:bidi/>
        <w:spacing w:after="0" w:line="360" w:lineRule="auto"/>
        <w:jc w:val="center"/>
        <w:rPr>
          <w:rFonts w:ascii="Times New Roman" w:hAnsi="Times New Roman" w:cs="B Zar"/>
          <w:b/>
          <w:bCs/>
          <w:sz w:val="36"/>
          <w:szCs w:val="36"/>
          <w:rtl/>
          <w:lang w:bidi="fa-IR"/>
        </w:rPr>
      </w:pPr>
      <w:r>
        <w:rPr>
          <w:rFonts w:ascii="Times New Roman" w:hAnsi="Times New Roman" w:cs="B Zar" w:hint="cs"/>
          <w:b/>
          <w:bCs/>
          <w:sz w:val="36"/>
          <w:szCs w:val="36"/>
          <w:rtl/>
          <w:lang w:bidi="fa-IR"/>
        </w:rPr>
        <w:t>ارزیابی سازمان ها با استفاده از تحلیل پوششی داده های فازی به</w:t>
      </w:r>
      <w:r w:rsidR="007F201B">
        <w:rPr>
          <w:rFonts w:ascii="Times New Roman" w:hAnsi="Times New Roman" w:cs="B Zar" w:hint="cs"/>
          <w:b/>
          <w:bCs/>
          <w:sz w:val="36"/>
          <w:szCs w:val="36"/>
          <w:rtl/>
          <w:lang w:bidi="fa-IR"/>
        </w:rPr>
        <w:t xml:space="preserve"> منظور کنترل حرکت سازمان ها در ج</w:t>
      </w:r>
      <w:r>
        <w:rPr>
          <w:rFonts w:ascii="Times New Roman" w:hAnsi="Times New Roman" w:cs="B Zar" w:hint="cs"/>
          <w:b/>
          <w:bCs/>
          <w:sz w:val="36"/>
          <w:szCs w:val="36"/>
          <w:rtl/>
          <w:lang w:bidi="fa-IR"/>
        </w:rPr>
        <w:t>هت برنامه های از پیش تعیین شده</w:t>
      </w:r>
    </w:p>
    <w:p w:rsidR="004E1614" w:rsidRPr="004E1237" w:rsidRDefault="004E1614" w:rsidP="005D7038">
      <w:pPr>
        <w:bidi/>
        <w:spacing w:after="0" w:line="360" w:lineRule="auto"/>
        <w:jc w:val="center"/>
        <w:rPr>
          <w:rFonts w:ascii="Times New Roman" w:hAnsi="Times New Roman" w:cs="B Zar"/>
          <w:b/>
          <w:bCs/>
          <w:sz w:val="36"/>
          <w:szCs w:val="36"/>
          <w:rtl/>
          <w:lang w:bidi="fa-IR"/>
        </w:rPr>
      </w:pPr>
    </w:p>
    <w:p w:rsidR="004E1614" w:rsidRPr="004E1237" w:rsidRDefault="004E1614" w:rsidP="005D7038">
      <w:pPr>
        <w:bidi/>
        <w:spacing w:after="0" w:line="360" w:lineRule="auto"/>
        <w:jc w:val="center"/>
        <w:rPr>
          <w:rFonts w:ascii="Times New Roman" w:hAnsi="Times New Roman" w:cs="B Zar"/>
          <w:sz w:val="32"/>
          <w:szCs w:val="32"/>
          <w:rtl/>
          <w:lang w:bidi="fa-IR"/>
        </w:rPr>
      </w:pPr>
      <w:r w:rsidRPr="004E1237">
        <w:rPr>
          <w:rFonts w:ascii="Times New Roman" w:hAnsi="Times New Roman" w:cs="B Zar" w:hint="cs"/>
          <w:sz w:val="32"/>
          <w:szCs w:val="32"/>
          <w:rtl/>
          <w:lang w:bidi="fa-IR"/>
        </w:rPr>
        <w:t>از:</w:t>
      </w:r>
    </w:p>
    <w:p w:rsidR="004E1614" w:rsidRDefault="00532932" w:rsidP="005D7038">
      <w:pPr>
        <w:bidi/>
        <w:spacing w:after="0" w:line="360" w:lineRule="auto"/>
        <w:jc w:val="center"/>
        <w:rPr>
          <w:rFonts w:ascii="Times New Roman" w:hAnsi="Times New Roman" w:cs="B Zar"/>
          <w:b/>
          <w:bCs/>
          <w:sz w:val="32"/>
          <w:szCs w:val="32"/>
          <w:rtl/>
          <w:lang w:bidi="fa-IR"/>
        </w:rPr>
      </w:pPr>
      <w:r>
        <w:rPr>
          <w:rFonts w:ascii="Times New Roman" w:hAnsi="Times New Roman" w:cs="B Zar" w:hint="cs"/>
          <w:b/>
          <w:bCs/>
          <w:sz w:val="32"/>
          <w:szCs w:val="32"/>
          <w:rtl/>
          <w:lang w:bidi="fa-IR"/>
        </w:rPr>
        <w:t xml:space="preserve">صدیقه </w:t>
      </w:r>
      <w:r w:rsidR="004E1614">
        <w:rPr>
          <w:rFonts w:ascii="Times New Roman" w:hAnsi="Times New Roman" w:cs="B Zar" w:hint="cs"/>
          <w:b/>
          <w:bCs/>
          <w:sz w:val="32"/>
          <w:szCs w:val="32"/>
          <w:rtl/>
          <w:lang w:bidi="fa-IR"/>
        </w:rPr>
        <w:t>رمضانی</w:t>
      </w:r>
    </w:p>
    <w:p w:rsidR="004E1614" w:rsidRDefault="004E1614" w:rsidP="005D7038">
      <w:pPr>
        <w:bidi/>
        <w:spacing w:after="0" w:line="360" w:lineRule="auto"/>
        <w:jc w:val="center"/>
        <w:rPr>
          <w:rFonts w:ascii="Times New Roman" w:hAnsi="Times New Roman" w:cs="B Zar"/>
          <w:b/>
          <w:bCs/>
          <w:sz w:val="32"/>
          <w:szCs w:val="32"/>
          <w:rtl/>
          <w:lang w:bidi="fa-IR"/>
        </w:rPr>
      </w:pPr>
    </w:p>
    <w:p w:rsidR="004E1614" w:rsidRPr="004E1237" w:rsidRDefault="004E1614" w:rsidP="005D7038">
      <w:pPr>
        <w:bidi/>
        <w:spacing w:after="0" w:line="360" w:lineRule="auto"/>
        <w:jc w:val="center"/>
        <w:rPr>
          <w:rFonts w:ascii="Times New Roman" w:hAnsi="Times New Roman" w:cs="B Zar"/>
          <w:b/>
          <w:bCs/>
          <w:sz w:val="32"/>
          <w:szCs w:val="32"/>
          <w:rtl/>
          <w:lang w:bidi="fa-IR"/>
        </w:rPr>
      </w:pPr>
    </w:p>
    <w:p w:rsidR="004E1614" w:rsidRPr="004E1237" w:rsidRDefault="004E1614" w:rsidP="005D7038">
      <w:pPr>
        <w:bidi/>
        <w:spacing w:after="0" w:line="360" w:lineRule="auto"/>
        <w:jc w:val="center"/>
        <w:rPr>
          <w:rFonts w:ascii="Times New Roman" w:hAnsi="Times New Roman" w:cs="B Zar"/>
          <w:sz w:val="32"/>
          <w:szCs w:val="32"/>
          <w:rtl/>
          <w:lang w:bidi="fa-IR"/>
        </w:rPr>
      </w:pPr>
      <w:r w:rsidRPr="004E1237">
        <w:rPr>
          <w:rFonts w:ascii="Times New Roman" w:hAnsi="Times New Roman" w:cs="B Zar" w:hint="cs"/>
          <w:sz w:val="32"/>
          <w:szCs w:val="32"/>
          <w:rtl/>
          <w:lang w:bidi="fa-IR"/>
        </w:rPr>
        <w:t>استاد راهنما:</w:t>
      </w:r>
    </w:p>
    <w:p w:rsidR="004E1614" w:rsidRDefault="00FA5841" w:rsidP="005D7038">
      <w:pPr>
        <w:bidi/>
        <w:spacing w:after="0" w:line="360" w:lineRule="auto"/>
        <w:jc w:val="center"/>
        <w:rPr>
          <w:rFonts w:ascii="Times New Roman" w:hAnsi="Times New Roman" w:cs="B Zar"/>
          <w:b/>
          <w:bCs/>
          <w:sz w:val="32"/>
          <w:szCs w:val="32"/>
          <w:rtl/>
          <w:lang w:bidi="fa-IR"/>
        </w:rPr>
      </w:pPr>
      <w:r>
        <w:rPr>
          <w:rFonts w:ascii="Times New Roman" w:hAnsi="Times New Roman" w:cs="B Zar" w:hint="cs"/>
          <w:b/>
          <w:bCs/>
          <w:sz w:val="32"/>
          <w:szCs w:val="32"/>
          <w:rtl/>
          <w:lang w:bidi="fa-IR"/>
        </w:rPr>
        <w:t xml:space="preserve">جناب </w:t>
      </w:r>
      <w:r w:rsidR="004E1614" w:rsidRPr="004E1237">
        <w:rPr>
          <w:rFonts w:ascii="Times New Roman" w:hAnsi="Times New Roman" w:cs="B Zar" w:hint="cs"/>
          <w:b/>
          <w:bCs/>
          <w:sz w:val="32"/>
          <w:szCs w:val="32"/>
          <w:rtl/>
          <w:lang w:bidi="fa-IR"/>
        </w:rPr>
        <w:t xml:space="preserve">آقای دکتر </w:t>
      </w:r>
      <w:r w:rsidR="004E1614">
        <w:rPr>
          <w:rFonts w:ascii="Times New Roman" w:hAnsi="Times New Roman" w:cs="B Zar" w:hint="cs"/>
          <w:b/>
          <w:bCs/>
          <w:sz w:val="32"/>
          <w:szCs w:val="32"/>
          <w:rtl/>
          <w:lang w:bidi="fa-IR"/>
        </w:rPr>
        <w:t>منصور صوفی</w:t>
      </w:r>
    </w:p>
    <w:p w:rsidR="004E1614" w:rsidRDefault="004E1614" w:rsidP="005D7038">
      <w:pPr>
        <w:bidi/>
        <w:spacing w:after="0" w:line="360" w:lineRule="auto"/>
        <w:jc w:val="center"/>
        <w:rPr>
          <w:rFonts w:ascii="Times New Roman" w:hAnsi="Times New Roman" w:cs="B Zar"/>
          <w:b/>
          <w:bCs/>
          <w:sz w:val="32"/>
          <w:szCs w:val="32"/>
          <w:rtl/>
          <w:lang w:bidi="fa-IR"/>
        </w:rPr>
      </w:pPr>
    </w:p>
    <w:p w:rsidR="004E1614" w:rsidRPr="004E1237" w:rsidRDefault="004E1614" w:rsidP="005D7038">
      <w:pPr>
        <w:bidi/>
        <w:spacing w:after="0" w:line="360" w:lineRule="auto"/>
        <w:jc w:val="center"/>
        <w:rPr>
          <w:rFonts w:ascii="Times New Roman" w:hAnsi="Times New Roman" w:cs="B Zar"/>
          <w:b/>
          <w:bCs/>
          <w:sz w:val="32"/>
          <w:szCs w:val="32"/>
          <w:rtl/>
          <w:lang w:bidi="fa-IR"/>
        </w:rPr>
      </w:pPr>
    </w:p>
    <w:p w:rsidR="004E1614" w:rsidRPr="004E1237" w:rsidRDefault="004E1614" w:rsidP="005D7038">
      <w:pPr>
        <w:bidi/>
        <w:spacing w:after="0" w:line="360" w:lineRule="auto"/>
        <w:jc w:val="center"/>
        <w:rPr>
          <w:rFonts w:ascii="Times New Roman" w:hAnsi="Times New Roman" w:cs="B Zar"/>
          <w:b/>
          <w:bCs/>
          <w:sz w:val="32"/>
          <w:szCs w:val="32"/>
          <w:rtl/>
          <w:lang w:bidi="fa-IR"/>
        </w:rPr>
      </w:pPr>
    </w:p>
    <w:p w:rsidR="004E1614" w:rsidRPr="004E1237" w:rsidRDefault="004E1614" w:rsidP="005D7038">
      <w:pPr>
        <w:bidi/>
        <w:spacing w:after="0" w:line="360" w:lineRule="auto"/>
        <w:jc w:val="center"/>
        <w:rPr>
          <w:rFonts w:ascii="Times New Roman" w:hAnsi="Times New Roman" w:cs="B Zar"/>
          <w:b/>
          <w:bCs/>
          <w:sz w:val="32"/>
          <w:szCs w:val="32"/>
          <w:rtl/>
          <w:lang w:bidi="fa-IR"/>
        </w:rPr>
      </w:pPr>
      <w:r>
        <w:rPr>
          <w:rFonts w:ascii="Times New Roman" w:hAnsi="Times New Roman" w:cs="B Zar" w:hint="cs"/>
          <w:b/>
          <w:bCs/>
          <w:sz w:val="32"/>
          <w:szCs w:val="32"/>
          <w:rtl/>
          <w:lang w:bidi="fa-IR"/>
        </w:rPr>
        <w:t>بهمن ۱۳۹۴</w:t>
      </w:r>
    </w:p>
    <w:p w:rsidR="004E1614" w:rsidRDefault="004E1614" w:rsidP="005D7038">
      <w:pPr>
        <w:bidi/>
        <w:spacing w:after="0" w:line="360" w:lineRule="auto"/>
        <w:jc w:val="both"/>
        <w:rPr>
          <w:rFonts w:ascii="Times New Roman" w:hAnsi="Times New Roman" w:cs="B Zar"/>
          <w:b/>
          <w:bCs/>
          <w:sz w:val="32"/>
          <w:szCs w:val="32"/>
          <w:rtl/>
          <w:lang w:bidi="fa-IR"/>
        </w:rPr>
      </w:pPr>
    </w:p>
    <w:p w:rsidR="00044971" w:rsidRDefault="00BB4A7E" w:rsidP="005D7038">
      <w:pPr>
        <w:bidi/>
        <w:spacing w:after="0" w:line="360" w:lineRule="auto"/>
        <w:jc w:val="both"/>
        <w:rPr>
          <w:rFonts w:ascii="Times New Roman" w:hAnsi="Times New Roman" w:cs="B Zar"/>
          <w:b/>
          <w:bCs/>
          <w:sz w:val="32"/>
          <w:szCs w:val="32"/>
          <w:rtl/>
          <w:lang w:bidi="fa-IR"/>
        </w:rPr>
      </w:pPr>
      <w:r w:rsidRPr="004E1614">
        <w:rPr>
          <w:rFonts w:ascii="Times New Roman" w:hAnsi="Times New Roman" w:cs="B Zar"/>
          <w:sz w:val="32"/>
          <w:szCs w:val="32"/>
          <w:rtl/>
          <w:lang w:bidi="fa-IR"/>
        </w:rPr>
        <w:br w:type="page"/>
      </w:r>
      <w:r w:rsidR="00044971" w:rsidRPr="00E91A21">
        <w:rPr>
          <w:rFonts w:ascii="Times New Roman" w:hAnsi="Times New Roman" w:cs="B Zar" w:hint="cs"/>
          <w:b/>
          <w:bCs/>
          <w:sz w:val="32"/>
          <w:szCs w:val="32"/>
          <w:rtl/>
          <w:lang w:bidi="fa-IR"/>
        </w:rPr>
        <w:lastRenderedPageBreak/>
        <w:t xml:space="preserve">تقدیم به: </w:t>
      </w:r>
    </w:p>
    <w:p w:rsidR="004E1614" w:rsidRDefault="004E1614" w:rsidP="005D7038">
      <w:pPr>
        <w:spacing w:after="0" w:line="360" w:lineRule="auto"/>
        <w:rPr>
          <w:rFonts w:ascii="Times New Roman" w:hAnsi="Times New Roman" w:cs="B Zar"/>
          <w:b/>
          <w:bCs/>
          <w:sz w:val="32"/>
          <w:szCs w:val="32"/>
          <w:rtl/>
          <w:lang w:bidi="fa-IR"/>
        </w:rPr>
      </w:pPr>
      <w:r>
        <w:rPr>
          <w:rFonts w:ascii="Times New Roman" w:hAnsi="Times New Roman" w:cs="B Zar"/>
          <w:b/>
          <w:bCs/>
          <w:sz w:val="32"/>
          <w:szCs w:val="32"/>
          <w:rtl/>
          <w:lang w:bidi="fa-IR"/>
        </w:rPr>
        <w:br w:type="page"/>
      </w:r>
    </w:p>
    <w:p w:rsidR="001D3761" w:rsidRPr="00E91A21" w:rsidRDefault="001D3761" w:rsidP="005D7038">
      <w:pPr>
        <w:bidi/>
        <w:spacing w:after="0" w:line="360" w:lineRule="auto"/>
        <w:jc w:val="both"/>
        <w:rPr>
          <w:rFonts w:ascii="Times New Roman" w:hAnsi="Times New Roman" w:cs="B Zar"/>
          <w:b/>
          <w:bCs/>
          <w:sz w:val="32"/>
          <w:szCs w:val="32"/>
          <w:rtl/>
          <w:lang w:bidi="fa-IR"/>
        </w:rPr>
      </w:pPr>
      <w:r w:rsidRPr="00E91A21">
        <w:rPr>
          <w:rFonts w:ascii="Times New Roman" w:hAnsi="Times New Roman" w:cs="B Zar" w:hint="cs"/>
          <w:b/>
          <w:bCs/>
          <w:sz w:val="32"/>
          <w:szCs w:val="32"/>
          <w:rtl/>
          <w:lang w:bidi="fa-IR"/>
        </w:rPr>
        <w:lastRenderedPageBreak/>
        <w:t xml:space="preserve">سپاس و قدردانی </w:t>
      </w:r>
    </w:p>
    <w:p w:rsidR="001D3761" w:rsidRPr="00C25554" w:rsidRDefault="001D3761" w:rsidP="005D7038">
      <w:pPr>
        <w:bidi/>
        <w:spacing w:after="0" w:line="360" w:lineRule="auto"/>
        <w:jc w:val="center"/>
        <w:rPr>
          <w:rFonts w:ascii="Times New Roman" w:hAnsi="Times New Roman" w:cs="B Davat"/>
          <w:b/>
          <w:bCs/>
          <w:sz w:val="30"/>
          <w:szCs w:val="30"/>
          <w:rtl/>
          <w:lang w:bidi="fa-IR"/>
        </w:rPr>
      </w:pPr>
      <w:r w:rsidRPr="00C25554">
        <w:rPr>
          <w:rFonts w:ascii="Times New Roman" w:hAnsi="Times New Roman" w:cs="B Davat" w:hint="cs"/>
          <w:b/>
          <w:bCs/>
          <w:sz w:val="30"/>
          <w:szCs w:val="30"/>
          <w:rtl/>
          <w:lang w:bidi="fa-IR"/>
        </w:rPr>
        <w:t>من لم یشکرالمخلوق، لم یشکرالخالق</w:t>
      </w:r>
    </w:p>
    <w:p w:rsidR="001D3761" w:rsidRPr="00C25554" w:rsidRDefault="001D3761" w:rsidP="005D7038">
      <w:pPr>
        <w:bidi/>
        <w:spacing w:after="0" w:line="360" w:lineRule="auto"/>
        <w:jc w:val="both"/>
        <w:rPr>
          <w:rFonts w:ascii="Times New Roman" w:hAnsi="Times New Roman" w:cs="B Davat"/>
          <w:sz w:val="30"/>
          <w:szCs w:val="30"/>
          <w:rtl/>
          <w:lang w:bidi="fa-IR"/>
        </w:rPr>
      </w:pPr>
      <w:r w:rsidRPr="00C25554">
        <w:rPr>
          <w:rFonts w:ascii="Times New Roman" w:hAnsi="Times New Roman" w:cs="B Davat" w:hint="cs"/>
          <w:sz w:val="30"/>
          <w:szCs w:val="30"/>
          <w:rtl/>
          <w:lang w:bidi="fa-IR"/>
        </w:rPr>
        <w:t xml:space="preserve">سپاس بی‌پایان ایزد منان را که الطاف بیکران او بر همگان جاری است و رحمت پروردگار بر تمام آنان که رهروی طریق علم و معرفتند. مجموعه حاضر حاصل زحمات و همکاری‌های بسیار کسانی بوده است که جا دارد از آن‌ها سپاسگزاری شود. </w:t>
      </w:r>
    </w:p>
    <w:p w:rsidR="001D3761" w:rsidRPr="00C25554" w:rsidRDefault="001D3761" w:rsidP="005D7038">
      <w:pPr>
        <w:bidi/>
        <w:spacing w:after="0" w:line="360" w:lineRule="auto"/>
        <w:jc w:val="both"/>
        <w:rPr>
          <w:rFonts w:ascii="Times New Roman" w:hAnsi="Times New Roman" w:cs="B Davat"/>
          <w:sz w:val="30"/>
          <w:szCs w:val="30"/>
          <w:rtl/>
          <w:lang w:bidi="fa-IR"/>
        </w:rPr>
      </w:pPr>
      <w:r w:rsidRPr="00C25554">
        <w:rPr>
          <w:rFonts w:ascii="Times New Roman" w:hAnsi="Times New Roman" w:cs="B Davat" w:hint="cs"/>
          <w:sz w:val="30"/>
          <w:szCs w:val="30"/>
          <w:rtl/>
          <w:lang w:bidi="fa-IR"/>
        </w:rPr>
        <w:t>از استاد فرزانه جناب آقای دکتر «</w:t>
      </w:r>
      <w:r w:rsidR="004E1614">
        <w:rPr>
          <w:rFonts w:ascii="Times New Roman" w:hAnsi="Times New Roman" w:cs="B Davat" w:hint="cs"/>
          <w:b/>
          <w:bCs/>
          <w:sz w:val="30"/>
          <w:szCs w:val="30"/>
          <w:rtl/>
          <w:lang w:bidi="fa-IR"/>
        </w:rPr>
        <w:t>منصور صوفی</w:t>
      </w:r>
      <w:r w:rsidRPr="00C25554">
        <w:rPr>
          <w:rFonts w:ascii="Times New Roman" w:hAnsi="Times New Roman" w:cs="B Davat" w:hint="cs"/>
          <w:sz w:val="30"/>
          <w:szCs w:val="30"/>
          <w:rtl/>
          <w:lang w:bidi="fa-IR"/>
        </w:rPr>
        <w:t xml:space="preserve">» که راهنمایی‌های ایشان در اجرای این تحقیق مشکلات راه را برایم هموار ساخت، بسیار سپاسگزارم. </w:t>
      </w:r>
    </w:p>
    <w:p w:rsidR="001D3761" w:rsidRPr="00C25554" w:rsidRDefault="001D3761" w:rsidP="005D7038">
      <w:pPr>
        <w:bidi/>
        <w:spacing w:after="0" w:line="360" w:lineRule="auto"/>
        <w:jc w:val="both"/>
        <w:rPr>
          <w:rFonts w:ascii="Times New Roman" w:hAnsi="Times New Roman" w:cs="B Davat"/>
          <w:sz w:val="30"/>
          <w:szCs w:val="30"/>
          <w:rtl/>
          <w:lang w:bidi="fa-IR"/>
        </w:rPr>
      </w:pPr>
      <w:r w:rsidRPr="00C25554">
        <w:rPr>
          <w:rFonts w:ascii="Times New Roman" w:hAnsi="Times New Roman" w:cs="B Davat" w:hint="cs"/>
          <w:sz w:val="30"/>
          <w:szCs w:val="30"/>
          <w:rtl/>
          <w:lang w:bidi="fa-IR"/>
        </w:rPr>
        <w:t>از اساتید محترم جناب آقای دکتر «</w:t>
      </w:r>
      <w:r w:rsidR="004E1614" w:rsidRPr="00C25554">
        <w:rPr>
          <w:rFonts w:ascii="Times New Roman" w:hAnsi="Times New Roman" w:cs="B Davat" w:hint="cs"/>
          <w:sz w:val="30"/>
          <w:szCs w:val="30"/>
          <w:rtl/>
          <w:lang w:bidi="fa-IR"/>
        </w:rPr>
        <w:t xml:space="preserve"> </w:t>
      </w:r>
      <w:r w:rsidR="00FA5841">
        <w:rPr>
          <w:rFonts w:ascii="Times New Roman" w:hAnsi="Times New Roman" w:cs="B Davat" w:hint="cs"/>
          <w:sz w:val="30"/>
          <w:szCs w:val="30"/>
          <w:rtl/>
          <w:lang w:bidi="fa-IR"/>
        </w:rPr>
        <w:t>همایونفر</w:t>
      </w:r>
      <w:r w:rsidRPr="00C25554">
        <w:rPr>
          <w:rFonts w:ascii="Times New Roman" w:hAnsi="Times New Roman" w:cs="B Davat" w:hint="cs"/>
          <w:sz w:val="30"/>
          <w:szCs w:val="30"/>
          <w:rtl/>
          <w:lang w:bidi="fa-IR"/>
        </w:rPr>
        <w:t xml:space="preserve">» که مشاوره پایان‌نامه را بر عهده داشتند، قدردانی می‌نمایم. </w:t>
      </w:r>
    </w:p>
    <w:p w:rsidR="001D3761" w:rsidRPr="00C25554" w:rsidRDefault="001D3761" w:rsidP="007100FF">
      <w:pPr>
        <w:bidi/>
        <w:spacing w:after="0" w:line="360" w:lineRule="auto"/>
        <w:jc w:val="both"/>
        <w:rPr>
          <w:rFonts w:ascii="Times New Roman" w:hAnsi="Times New Roman" w:cs="B Davat"/>
          <w:sz w:val="30"/>
          <w:szCs w:val="30"/>
          <w:rtl/>
          <w:lang w:bidi="fa-IR"/>
        </w:rPr>
      </w:pPr>
      <w:r w:rsidRPr="00C25554">
        <w:rPr>
          <w:rFonts w:ascii="Times New Roman" w:hAnsi="Times New Roman" w:cs="B Davat" w:hint="cs"/>
          <w:sz w:val="30"/>
          <w:szCs w:val="30"/>
          <w:rtl/>
          <w:lang w:bidi="fa-IR"/>
        </w:rPr>
        <w:t>از اساتید داورم جناب آقای دکتر «</w:t>
      </w:r>
      <w:r w:rsidR="007100FF">
        <w:rPr>
          <w:rFonts w:ascii="Times New Roman" w:hAnsi="Times New Roman" w:cs="B Davat" w:hint="cs"/>
          <w:sz w:val="30"/>
          <w:szCs w:val="30"/>
          <w:rtl/>
          <w:lang w:bidi="fa-IR"/>
        </w:rPr>
        <w:t>چیرانی</w:t>
      </w:r>
      <w:r w:rsidR="004E1614" w:rsidRPr="00C25554">
        <w:rPr>
          <w:rFonts w:ascii="Times New Roman" w:hAnsi="Times New Roman" w:cs="B Davat" w:hint="cs"/>
          <w:sz w:val="30"/>
          <w:szCs w:val="30"/>
          <w:rtl/>
          <w:lang w:bidi="fa-IR"/>
        </w:rPr>
        <w:t xml:space="preserve"> </w:t>
      </w:r>
      <w:r w:rsidRPr="00C25554">
        <w:rPr>
          <w:rFonts w:ascii="Times New Roman" w:hAnsi="Times New Roman" w:cs="B Davat" w:hint="cs"/>
          <w:sz w:val="30"/>
          <w:szCs w:val="30"/>
          <w:rtl/>
          <w:lang w:bidi="fa-IR"/>
        </w:rPr>
        <w:t xml:space="preserve">» که زحمت بازخوانی این پایان‌نامه را بر عهده گرفتند، سپاسگزارم. </w:t>
      </w:r>
    </w:p>
    <w:p w:rsidR="001D3761" w:rsidRPr="00C25554" w:rsidRDefault="001D3761" w:rsidP="007100FF">
      <w:pPr>
        <w:bidi/>
        <w:spacing w:after="0" w:line="360" w:lineRule="auto"/>
        <w:jc w:val="both"/>
        <w:rPr>
          <w:rFonts w:ascii="Times New Roman" w:hAnsi="Times New Roman" w:cs="B Davat"/>
          <w:sz w:val="30"/>
          <w:szCs w:val="30"/>
          <w:rtl/>
          <w:lang w:bidi="fa-IR"/>
        </w:rPr>
      </w:pPr>
      <w:r w:rsidRPr="00C25554">
        <w:rPr>
          <w:rFonts w:ascii="Times New Roman" w:hAnsi="Times New Roman" w:cs="B Davat" w:hint="cs"/>
          <w:sz w:val="30"/>
          <w:szCs w:val="30"/>
          <w:rtl/>
          <w:lang w:bidi="fa-IR"/>
        </w:rPr>
        <w:t xml:space="preserve">همچنین از </w:t>
      </w:r>
      <w:r w:rsidR="007100FF">
        <w:rPr>
          <w:rFonts w:ascii="Times New Roman" w:hAnsi="Times New Roman" w:cs="B Davat" w:hint="cs"/>
          <w:sz w:val="30"/>
          <w:szCs w:val="30"/>
          <w:rtl/>
          <w:lang w:bidi="fa-IR"/>
        </w:rPr>
        <w:t>خانواده عزیزم</w:t>
      </w:r>
      <w:r w:rsidR="004E1614">
        <w:rPr>
          <w:rFonts w:ascii="Times New Roman" w:hAnsi="Times New Roman" w:cs="B Davat" w:hint="cs"/>
          <w:sz w:val="30"/>
          <w:szCs w:val="30"/>
          <w:rtl/>
          <w:lang w:bidi="fa-IR"/>
        </w:rPr>
        <w:t xml:space="preserve">  </w:t>
      </w:r>
      <w:r w:rsidRPr="00C25554">
        <w:rPr>
          <w:rFonts w:ascii="Times New Roman" w:hAnsi="Times New Roman" w:cs="B Davat" w:hint="cs"/>
          <w:sz w:val="30"/>
          <w:szCs w:val="30"/>
          <w:rtl/>
          <w:lang w:bidi="fa-IR"/>
        </w:rPr>
        <w:t xml:space="preserve">تشکر و قدردانی می‌نمایم. </w:t>
      </w:r>
    </w:p>
    <w:p w:rsidR="00BB4A7E" w:rsidRPr="00BB4A7E" w:rsidRDefault="00C25554" w:rsidP="005D7038">
      <w:pPr>
        <w:bidi/>
        <w:spacing w:after="0" w:line="360" w:lineRule="auto"/>
        <w:jc w:val="center"/>
        <w:rPr>
          <w:rFonts w:ascii="Times New Roman" w:hAnsi="Times New Roman" w:cs="B Zar"/>
          <w:b/>
          <w:bCs/>
          <w:sz w:val="28"/>
          <w:szCs w:val="28"/>
          <w:rtl/>
          <w:lang w:bidi="fa-IR"/>
        </w:rPr>
      </w:pPr>
      <w:r>
        <w:rPr>
          <w:rFonts w:ascii="Times New Roman" w:hAnsi="Times New Roman" w:cs="B Zar"/>
          <w:b/>
          <w:bCs/>
          <w:sz w:val="24"/>
          <w:szCs w:val="24"/>
          <w:rtl/>
          <w:lang w:bidi="fa-IR"/>
        </w:rPr>
        <w:br w:type="page"/>
      </w:r>
      <w:r w:rsidR="00BB4A7E" w:rsidRPr="00BB4A7E">
        <w:rPr>
          <w:rFonts w:ascii="Times New Roman" w:hAnsi="Times New Roman" w:cs="B Zar" w:hint="cs"/>
          <w:b/>
          <w:bCs/>
          <w:sz w:val="28"/>
          <w:szCs w:val="28"/>
          <w:rtl/>
          <w:lang w:bidi="fa-IR"/>
        </w:rPr>
        <w:lastRenderedPageBreak/>
        <w:t>«فهرست مطالب»</w:t>
      </w:r>
    </w:p>
    <w:p w:rsidR="00BB4A7E" w:rsidRPr="00BB4A7E" w:rsidRDefault="00BB4A7E" w:rsidP="005D7038">
      <w:pPr>
        <w:bidi/>
        <w:spacing w:after="0" w:line="360" w:lineRule="auto"/>
        <w:rPr>
          <w:rFonts w:ascii="Times New Roman" w:hAnsi="Times New Roman" w:cs="B Zar"/>
          <w:b/>
          <w:bCs/>
          <w:sz w:val="24"/>
          <w:szCs w:val="24"/>
          <w:u w:val="single"/>
          <w:rtl/>
          <w:lang w:bidi="fa-IR"/>
        </w:rPr>
      </w:pPr>
      <w:r w:rsidRPr="00BB4A7E">
        <w:rPr>
          <w:rFonts w:ascii="Times New Roman" w:hAnsi="Times New Roman" w:cs="B Zar" w:hint="cs"/>
          <w:b/>
          <w:bCs/>
          <w:sz w:val="24"/>
          <w:szCs w:val="24"/>
          <w:u w:val="single"/>
          <w:rtl/>
          <w:lang w:bidi="fa-IR"/>
        </w:rPr>
        <w:t xml:space="preserve">عنوان </w:t>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Pr>
          <w:rFonts w:ascii="Times New Roman" w:hAnsi="Times New Roman" w:cs="B Zar" w:hint="cs"/>
          <w:b/>
          <w:bCs/>
          <w:sz w:val="24"/>
          <w:szCs w:val="24"/>
          <w:u w:val="single"/>
          <w:rtl/>
          <w:lang w:bidi="fa-IR"/>
        </w:rPr>
        <w:t xml:space="preserve">   </w:t>
      </w:r>
      <w:r w:rsidRPr="00BB4A7E">
        <w:rPr>
          <w:rFonts w:ascii="Times New Roman" w:hAnsi="Times New Roman" w:cs="B Zar" w:hint="cs"/>
          <w:b/>
          <w:bCs/>
          <w:sz w:val="24"/>
          <w:szCs w:val="24"/>
          <w:u w:val="single"/>
          <w:rtl/>
          <w:lang w:bidi="fa-IR"/>
        </w:rPr>
        <w:t>صفحه</w:t>
      </w:r>
    </w:p>
    <w:p w:rsidR="008D162A" w:rsidRDefault="008D162A" w:rsidP="005D7038">
      <w:pPr>
        <w:bidi/>
        <w:spacing w:after="0" w:line="360" w:lineRule="auto"/>
        <w:rPr>
          <w:rFonts w:ascii="Times New Roman" w:hAnsi="Times New Roman" w:cs="B Zar"/>
          <w:sz w:val="24"/>
          <w:szCs w:val="24"/>
          <w:rtl/>
          <w:lang w:bidi="fa-IR"/>
        </w:rPr>
      </w:pPr>
    </w:p>
    <w:p w:rsidR="008D162A" w:rsidRPr="008D162A" w:rsidRDefault="008D162A"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چکیده فارسی</w:t>
      </w:r>
      <w:r w:rsidR="00A8681C">
        <w:rPr>
          <w:rFonts w:ascii="Times New Roman" w:hAnsi="Times New Roman" w:cs="B Zar" w:hint="cs"/>
          <w:sz w:val="24"/>
          <w:szCs w:val="24"/>
          <w:rtl/>
          <w:lang w:bidi="fa-IR"/>
        </w:rPr>
        <w:tab/>
        <w:t>ی</w:t>
      </w:r>
    </w:p>
    <w:p w:rsidR="008D162A" w:rsidRPr="008D162A" w:rsidRDefault="008D162A"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چکیده انگلیسی</w:t>
      </w:r>
      <w:r w:rsidR="00A8681C">
        <w:rPr>
          <w:rFonts w:ascii="Times New Roman" w:hAnsi="Times New Roman" w:cs="B Zar" w:hint="cs"/>
          <w:sz w:val="24"/>
          <w:szCs w:val="24"/>
          <w:rtl/>
          <w:lang w:bidi="fa-IR"/>
        </w:rPr>
        <w:tab/>
        <w:t>ک</w:t>
      </w:r>
    </w:p>
    <w:p w:rsidR="008D162A" w:rsidRPr="008D162A" w:rsidRDefault="008D162A" w:rsidP="005D7038">
      <w:pPr>
        <w:tabs>
          <w:tab w:val="left" w:leader="dot" w:pos="8477"/>
        </w:tabs>
        <w:bidi/>
        <w:spacing w:after="0" w:line="360" w:lineRule="auto"/>
        <w:rPr>
          <w:rFonts w:ascii="Times New Roman" w:hAnsi="Times New Roman" w:cs="B Zar"/>
          <w:b/>
          <w:bCs/>
          <w:sz w:val="24"/>
          <w:szCs w:val="24"/>
          <w:rtl/>
          <w:lang w:bidi="fa-IR"/>
        </w:rPr>
      </w:pPr>
      <w:r w:rsidRPr="008D162A">
        <w:rPr>
          <w:rFonts w:ascii="Times New Roman" w:hAnsi="Times New Roman" w:cs="B Zar" w:hint="cs"/>
          <w:b/>
          <w:bCs/>
          <w:sz w:val="24"/>
          <w:szCs w:val="24"/>
          <w:rtl/>
          <w:lang w:bidi="fa-IR"/>
        </w:rPr>
        <w:t>فصل اول کلیات تحقیق</w:t>
      </w:r>
      <w:r w:rsidR="00A8681C">
        <w:rPr>
          <w:rFonts w:ascii="Times New Roman" w:hAnsi="Times New Roman" w:cs="B Zar" w:hint="cs"/>
          <w:b/>
          <w:bCs/>
          <w:sz w:val="24"/>
          <w:szCs w:val="24"/>
          <w:rtl/>
          <w:lang w:bidi="fa-IR"/>
        </w:rPr>
        <w:tab/>
      </w:r>
      <w:r w:rsidRPr="008D162A">
        <w:rPr>
          <w:rFonts w:ascii="Times New Roman" w:hAnsi="Times New Roman" w:cs="B Zar" w:hint="cs"/>
          <w:b/>
          <w:bCs/>
          <w:sz w:val="24"/>
          <w:szCs w:val="24"/>
          <w:rtl/>
          <w:lang w:bidi="fa-IR"/>
        </w:rPr>
        <w:t>1</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1-1- مقدمه</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2</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1-2- بیان مسأله</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2</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1-3- سوالات تحقیق</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4</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1-4- اهداف و کاربردهای تحقیق</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4</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1-5- روش پژوهش و مراحل انجام پایان‌نامه</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4</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1-6- تعاریف نظری اصطلاحات و واژگان تحقیق</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5</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1-7- سازماندهی تحقیق</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5</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1-8- محدودیت‌های تحقیق</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6</w:t>
      </w:r>
    </w:p>
    <w:p w:rsidR="008D162A" w:rsidRPr="008D162A" w:rsidRDefault="008D162A" w:rsidP="005D7038">
      <w:pPr>
        <w:tabs>
          <w:tab w:val="left" w:leader="dot" w:pos="8477"/>
        </w:tabs>
        <w:bidi/>
        <w:spacing w:after="0" w:line="360" w:lineRule="auto"/>
        <w:rPr>
          <w:rFonts w:ascii="Times New Roman" w:hAnsi="Times New Roman" w:cs="B Zar"/>
          <w:b/>
          <w:bCs/>
          <w:sz w:val="24"/>
          <w:szCs w:val="24"/>
          <w:rtl/>
          <w:lang w:bidi="fa-IR"/>
        </w:rPr>
      </w:pPr>
      <w:r w:rsidRPr="008D162A">
        <w:rPr>
          <w:rFonts w:ascii="Times New Roman" w:hAnsi="Times New Roman" w:cs="B Zar" w:hint="cs"/>
          <w:b/>
          <w:bCs/>
          <w:sz w:val="24"/>
          <w:szCs w:val="24"/>
          <w:rtl/>
          <w:lang w:bidi="fa-IR"/>
        </w:rPr>
        <w:t>فصل دوم.ادبیات و پیشینه‌ تحقیق</w:t>
      </w:r>
      <w:r w:rsidR="00A8681C">
        <w:rPr>
          <w:rFonts w:ascii="Times New Roman" w:hAnsi="Times New Roman" w:cs="B Zar" w:hint="cs"/>
          <w:b/>
          <w:bCs/>
          <w:sz w:val="24"/>
          <w:szCs w:val="24"/>
          <w:rtl/>
          <w:lang w:bidi="fa-IR"/>
        </w:rPr>
        <w:tab/>
      </w:r>
      <w:r w:rsidRPr="008D162A">
        <w:rPr>
          <w:rFonts w:ascii="Times New Roman" w:hAnsi="Times New Roman" w:cs="B Zar" w:hint="cs"/>
          <w:b/>
          <w:bCs/>
          <w:sz w:val="24"/>
          <w:szCs w:val="24"/>
          <w:rtl/>
          <w:lang w:bidi="fa-IR"/>
        </w:rPr>
        <w:t>7</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2-1- مقدمه</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8</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2-2- کارایی و روش‌های اندازه‌گیری آن</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8</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2-2-1- تعریف کارایی</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8</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2-2-2- روش‌های اندازه‌گیری کارایی</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8</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2-2-2-1- دیدگاه حسابداران</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9</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2-2-2-2- دیدگاه اقتصاددانان</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9</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2-2-2-3- دیدگاه مهندسان صنایع</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11</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2-2-2-4- دیدگاه مدیران</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11</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2-2-2-5- دیدگاه ریاضیدانان</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11</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lastRenderedPageBreak/>
        <w:t>2-3- تحلیل پوششی داده‌ها</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12</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2- 3- 1- مدل‌های تحلیل پوششی داده‌ها‌</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12</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2-3-2- واحد مجازی(الگو)</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13</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2- 3- 3- ورودی محور و خروجی محور بودن مدل‌ها</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14</w:t>
      </w:r>
    </w:p>
    <w:p w:rsidR="008D162A" w:rsidRPr="008D162A" w:rsidRDefault="008D162A" w:rsidP="005D7038">
      <w:pPr>
        <w:tabs>
          <w:tab w:val="left" w:leader="dot" w:pos="8477"/>
        </w:tabs>
        <w:bidi/>
        <w:spacing w:after="0" w:line="360" w:lineRule="auto"/>
        <w:jc w:val="both"/>
        <w:rPr>
          <w:rFonts w:ascii="Times New Roman" w:eastAsia="Times New Roman" w:hAnsi="Times New Roman" w:cs="B Zar"/>
          <w:sz w:val="24"/>
          <w:szCs w:val="24"/>
          <w:rtl/>
          <w:lang w:bidi="fa-IR"/>
        </w:rPr>
      </w:pPr>
      <w:r w:rsidRPr="008D162A">
        <w:rPr>
          <w:rFonts w:ascii="Times New Roman" w:eastAsia="Times New Roman" w:hAnsi="Times New Roman" w:cs="B Zar" w:hint="cs"/>
          <w:sz w:val="24"/>
          <w:szCs w:val="24"/>
          <w:rtl/>
          <w:lang w:bidi="fa-IR"/>
        </w:rPr>
        <w:t>2- 4- پیشینه تحقیق</w:t>
      </w:r>
      <w:r w:rsidR="00A8681C">
        <w:rPr>
          <w:rFonts w:ascii="Times New Roman" w:eastAsia="Times New Roman" w:hAnsi="Times New Roman" w:cs="B Zar" w:hint="cs"/>
          <w:sz w:val="24"/>
          <w:szCs w:val="24"/>
          <w:rtl/>
          <w:lang w:bidi="fa-IR"/>
        </w:rPr>
        <w:tab/>
      </w:r>
      <w:r w:rsidRPr="008D162A">
        <w:rPr>
          <w:rFonts w:ascii="Times New Roman" w:eastAsia="Times New Roman" w:hAnsi="Times New Roman" w:cs="B Zar" w:hint="cs"/>
          <w:sz w:val="24"/>
          <w:szCs w:val="24"/>
          <w:rtl/>
          <w:lang w:bidi="fa-IR"/>
        </w:rPr>
        <w:t>14</w:t>
      </w:r>
    </w:p>
    <w:p w:rsidR="008D162A" w:rsidRPr="008D162A" w:rsidRDefault="008D162A" w:rsidP="005D7038">
      <w:pPr>
        <w:tabs>
          <w:tab w:val="left" w:leader="dot" w:pos="8477"/>
        </w:tabs>
        <w:bidi/>
        <w:spacing w:after="0" w:line="360" w:lineRule="auto"/>
        <w:rPr>
          <w:rFonts w:ascii="Times New Roman" w:hAnsi="Times New Roman" w:cs="B Zar"/>
          <w:b/>
          <w:bCs/>
          <w:sz w:val="24"/>
          <w:szCs w:val="24"/>
          <w:rtl/>
          <w:lang w:bidi="fa-IR"/>
        </w:rPr>
      </w:pPr>
      <w:r w:rsidRPr="008D162A">
        <w:rPr>
          <w:rFonts w:ascii="Times New Roman" w:hAnsi="Times New Roman" w:cs="B Zar" w:hint="cs"/>
          <w:b/>
          <w:bCs/>
          <w:sz w:val="24"/>
          <w:szCs w:val="24"/>
          <w:rtl/>
          <w:lang w:bidi="fa-IR"/>
        </w:rPr>
        <w:t>فصل سوم. متدولوژی و طراحی مدل</w:t>
      </w:r>
      <w:r w:rsidR="00A8681C">
        <w:rPr>
          <w:rFonts w:ascii="Times New Roman" w:hAnsi="Times New Roman" w:cs="B Zar" w:hint="cs"/>
          <w:b/>
          <w:bCs/>
          <w:sz w:val="24"/>
          <w:szCs w:val="24"/>
          <w:rtl/>
          <w:lang w:bidi="fa-IR"/>
        </w:rPr>
        <w:tab/>
      </w:r>
      <w:r w:rsidRPr="008D162A">
        <w:rPr>
          <w:rFonts w:ascii="Times New Roman" w:hAnsi="Times New Roman" w:cs="B Zar" w:hint="cs"/>
          <w:b/>
          <w:bCs/>
          <w:sz w:val="24"/>
          <w:szCs w:val="24"/>
          <w:rtl/>
          <w:lang w:bidi="fa-IR"/>
        </w:rPr>
        <w:t>18</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3-1- مقدمه</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19</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3-2- ارائه مدل مفهومی</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19</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3-3- مدل تحقیق</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21</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3-3-1- مدل قطعی</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21</w:t>
      </w:r>
    </w:p>
    <w:p w:rsidR="008D162A" w:rsidRPr="008D162A" w:rsidRDefault="008D162A" w:rsidP="005D7038">
      <w:pPr>
        <w:tabs>
          <w:tab w:val="left" w:leader="dot" w:pos="8477"/>
        </w:tabs>
        <w:bidi/>
        <w:spacing w:after="0" w:line="360" w:lineRule="auto"/>
        <w:jc w:val="both"/>
        <w:rPr>
          <w:rFonts w:ascii="Times New Roman" w:eastAsia="Times New Roman" w:hAnsi="Times New Roman" w:cs="B Zar"/>
          <w:sz w:val="24"/>
          <w:szCs w:val="24"/>
          <w:rtl/>
          <w:lang w:bidi="fa-IR"/>
        </w:rPr>
      </w:pPr>
      <w:r w:rsidRPr="008D162A">
        <w:rPr>
          <w:rFonts w:ascii="Times New Roman" w:eastAsia="Times New Roman" w:hAnsi="Times New Roman" w:cs="B Zar" w:hint="cs"/>
          <w:sz w:val="24"/>
          <w:szCs w:val="24"/>
          <w:rtl/>
          <w:lang w:bidi="fa-IR"/>
        </w:rPr>
        <w:t>3-3-2- مدل فازی</w:t>
      </w:r>
      <w:r w:rsidR="00A8681C">
        <w:rPr>
          <w:rFonts w:ascii="Times New Roman" w:eastAsia="Times New Roman" w:hAnsi="Times New Roman" w:cs="B Zar" w:hint="cs"/>
          <w:sz w:val="24"/>
          <w:szCs w:val="24"/>
          <w:rtl/>
          <w:lang w:bidi="fa-IR"/>
        </w:rPr>
        <w:tab/>
      </w:r>
      <w:r w:rsidRPr="008D162A">
        <w:rPr>
          <w:rFonts w:ascii="Times New Roman" w:eastAsia="Times New Roman" w:hAnsi="Times New Roman" w:cs="B Zar" w:hint="cs"/>
          <w:sz w:val="24"/>
          <w:szCs w:val="24"/>
          <w:rtl/>
          <w:lang w:bidi="fa-IR"/>
        </w:rPr>
        <w:t>22</w:t>
      </w:r>
    </w:p>
    <w:p w:rsidR="008D162A" w:rsidRPr="008D162A" w:rsidRDefault="008D162A" w:rsidP="005D7038">
      <w:pPr>
        <w:tabs>
          <w:tab w:val="left" w:leader="dot" w:pos="8477"/>
        </w:tabs>
        <w:bidi/>
        <w:spacing w:after="0" w:line="360" w:lineRule="auto"/>
        <w:jc w:val="both"/>
        <w:rPr>
          <w:rFonts w:ascii="Times New Roman" w:eastAsia="Times New Roman" w:hAnsi="Times New Roman" w:cs="B Zar"/>
          <w:sz w:val="24"/>
          <w:szCs w:val="24"/>
          <w:rtl/>
          <w:lang w:bidi="fa-IR"/>
        </w:rPr>
      </w:pPr>
      <w:r w:rsidRPr="008D162A">
        <w:rPr>
          <w:rFonts w:ascii="Times New Roman" w:eastAsia="Times New Roman" w:hAnsi="Times New Roman" w:cs="B Zar" w:hint="cs"/>
          <w:sz w:val="24"/>
          <w:szCs w:val="24"/>
          <w:rtl/>
          <w:lang w:bidi="fa-IR"/>
        </w:rPr>
        <w:t>3-4- روش تحقیق</w:t>
      </w:r>
      <w:r w:rsidR="00A8681C">
        <w:rPr>
          <w:rFonts w:ascii="Times New Roman" w:eastAsia="Times New Roman" w:hAnsi="Times New Roman" w:cs="B Zar" w:hint="cs"/>
          <w:sz w:val="24"/>
          <w:szCs w:val="24"/>
          <w:rtl/>
          <w:lang w:bidi="fa-IR"/>
        </w:rPr>
        <w:tab/>
      </w:r>
      <w:r w:rsidRPr="008D162A">
        <w:rPr>
          <w:rFonts w:ascii="Times New Roman" w:eastAsia="Times New Roman" w:hAnsi="Times New Roman" w:cs="B Zar" w:hint="cs"/>
          <w:sz w:val="24"/>
          <w:szCs w:val="24"/>
          <w:rtl/>
          <w:lang w:bidi="fa-IR"/>
        </w:rPr>
        <w:t>25</w:t>
      </w:r>
    </w:p>
    <w:p w:rsidR="008D162A" w:rsidRPr="008D162A" w:rsidRDefault="008D162A" w:rsidP="005D7038">
      <w:pPr>
        <w:tabs>
          <w:tab w:val="left" w:leader="dot" w:pos="8477"/>
        </w:tabs>
        <w:bidi/>
        <w:spacing w:after="0" w:line="360" w:lineRule="auto"/>
        <w:jc w:val="both"/>
        <w:rPr>
          <w:rFonts w:ascii="Times New Roman" w:eastAsia="Times New Roman" w:hAnsi="Times New Roman" w:cs="B Zar"/>
          <w:sz w:val="24"/>
          <w:szCs w:val="24"/>
          <w:rtl/>
          <w:lang w:bidi="fa-IR"/>
        </w:rPr>
      </w:pPr>
      <w:r w:rsidRPr="008D162A">
        <w:rPr>
          <w:rFonts w:ascii="Times New Roman" w:eastAsia="Times New Roman" w:hAnsi="Times New Roman" w:cs="B Zar" w:hint="cs"/>
          <w:sz w:val="24"/>
          <w:szCs w:val="24"/>
          <w:rtl/>
          <w:lang w:bidi="fa-IR"/>
        </w:rPr>
        <w:t>3-5- نهاده‌ها و ستانده‌های تحقیق</w:t>
      </w:r>
      <w:r w:rsidR="00A8681C">
        <w:rPr>
          <w:rFonts w:ascii="Times New Roman" w:eastAsia="Times New Roman" w:hAnsi="Times New Roman" w:cs="B Zar" w:hint="cs"/>
          <w:sz w:val="24"/>
          <w:szCs w:val="24"/>
          <w:rtl/>
          <w:lang w:bidi="fa-IR"/>
        </w:rPr>
        <w:tab/>
      </w:r>
      <w:r w:rsidRPr="008D162A">
        <w:rPr>
          <w:rFonts w:ascii="Times New Roman" w:eastAsia="Times New Roman" w:hAnsi="Times New Roman" w:cs="B Zar" w:hint="cs"/>
          <w:sz w:val="24"/>
          <w:szCs w:val="24"/>
          <w:rtl/>
          <w:lang w:bidi="fa-IR"/>
        </w:rPr>
        <w:t>25</w:t>
      </w:r>
    </w:p>
    <w:p w:rsidR="008D162A" w:rsidRPr="008D162A" w:rsidRDefault="008D162A" w:rsidP="005D7038">
      <w:pPr>
        <w:tabs>
          <w:tab w:val="left" w:leader="dot" w:pos="8477"/>
        </w:tabs>
        <w:bidi/>
        <w:spacing w:after="0" w:line="360" w:lineRule="auto"/>
        <w:jc w:val="both"/>
        <w:rPr>
          <w:rFonts w:ascii="Times New Roman" w:eastAsia="Times New Roman" w:hAnsi="Times New Roman" w:cs="B Zar"/>
          <w:sz w:val="24"/>
          <w:szCs w:val="24"/>
          <w:rtl/>
          <w:lang w:bidi="fa-IR"/>
        </w:rPr>
      </w:pPr>
      <w:r w:rsidRPr="008D162A">
        <w:rPr>
          <w:rFonts w:ascii="Times New Roman" w:eastAsia="Times New Roman" w:hAnsi="Times New Roman" w:cs="B Zar" w:hint="cs"/>
          <w:sz w:val="24"/>
          <w:szCs w:val="24"/>
          <w:rtl/>
          <w:lang w:bidi="fa-IR"/>
        </w:rPr>
        <w:t>3-5-1- اقلام نهاده‌ها و ستانده‌ها</w:t>
      </w:r>
      <w:r w:rsidR="00A8681C">
        <w:rPr>
          <w:rFonts w:ascii="Times New Roman" w:eastAsia="Times New Roman" w:hAnsi="Times New Roman" w:cs="B Zar" w:hint="cs"/>
          <w:sz w:val="24"/>
          <w:szCs w:val="24"/>
          <w:rtl/>
          <w:lang w:bidi="fa-IR"/>
        </w:rPr>
        <w:tab/>
      </w:r>
      <w:r w:rsidRPr="008D162A">
        <w:rPr>
          <w:rFonts w:ascii="Times New Roman" w:eastAsia="Times New Roman" w:hAnsi="Times New Roman" w:cs="B Zar" w:hint="cs"/>
          <w:sz w:val="24"/>
          <w:szCs w:val="24"/>
          <w:rtl/>
          <w:lang w:bidi="fa-IR"/>
        </w:rPr>
        <w:t>25</w:t>
      </w:r>
    </w:p>
    <w:p w:rsidR="008D162A" w:rsidRPr="008D162A" w:rsidRDefault="008D162A" w:rsidP="005D7038">
      <w:pPr>
        <w:tabs>
          <w:tab w:val="left" w:leader="dot" w:pos="8477"/>
        </w:tabs>
        <w:bidi/>
        <w:spacing w:after="0" w:line="360" w:lineRule="auto"/>
        <w:jc w:val="both"/>
        <w:rPr>
          <w:rFonts w:ascii="Times New Roman" w:eastAsia="Times New Roman" w:hAnsi="Times New Roman" w:cs="B Zar"/>
          <w:sz w:val="24"/>
          <w:szCs w:val="24"/>
          <w:rtl/>
          <w:lang w:bidi="fa-IR"/>
        </w:rPr>
      </w:pPr>
      <w:r w:rsidRPr="008D162A">
        <w:rPr>
          <w:rFonts w:ascii="Times New Roman" w:eastAsia="Times New Roman" w:hAnsi="Times New Roman" w:cs="B Zar" w:hint="cs"/>
          <w:sz w:val="24"/>
          <w:szCs w:val="24"/>
          <w:rtl/>
          <w:lang w:bidi="fa-IR"/>
        </w:rPr>
        <w:t>3-5-2- تعاریف نهاده‌ها و ستانده‌ها</w:t>
      </w:r>
      <w:r w:rsidR="00A8681C">
        <w:rPr>
          <w:rFonts w:ascii="Times New Roman" w:eastAsia="Times New Roman" w:hAnsi="Times New Roman" w:cs="B Zar" w:hint="cs"/>
          <w:sz w:val="24"/>
          <w:szCs w:val="24"/>
          <w:rtl/>
          <w:lang w:bidi="fa-IR"/>
        </w:rPr>
        <w:tab/>
      </w:r>
      <w:r w:rsidRPr="008D162A">
        <w:rPr>
          <w:rFonts w:ascii="Times New Roman" w:eastAsia="Times New Roman" w:hAnsi="Times New Roman" w:cs="B Zar" w:hint="cs"/>
          <w:sz w:val="24"/>
          <w:szCs w:val="24"/>
          <w:rtl/>
          <w:lang w:bidi="fa-IR"/>
        </w:rPr>
        <w:t>26</w:t>
      </w:r>
    </w:p>
    <w:p w:rsidR="008D162A" w:rsidRPr="008D162A" w:rsidRDefault="008D162A" w:rsidP="005D7038">
      <w:pPr>
        <w:tabs>
          <w:tab w:val="left" w:leader="dot" w:pos="8477"/>
        </w:tabs>
        <w:bidi/>
        <w:spacing w:after="0" w:line="360" w:lineRule="auto"/>
        <w:rPr>
          <w:rFonts w:ascii="Times New Roman" w:hAnsi="Times New Roman" w:cs="B Zar"/>
          <w:b/>
          <w:bCs/>
          <w:sz w:val="24"/>
          <w:szCs w:val="24"/>
          <w:rtl/>
          <w:lang w:bidi="fa-IR"/>
        </w:rPr>
      </w:pPr>
      <w:r w:rsidRPr="008D162A">
        <w:rPr>
          <w:rFonts w:ascii="Times New Roman" w:hAnsi="Times New Roman" w:cs="B Zar" w:hint="cs"/>
          <w:b/>
          <w:bCs/>
          <w:sz w:val="24"/>
          <w:szCs w:val="24"/>
          <w:rtl/>
          <w:lang w:bidi="fa-IR"/>
        </w:rPr>
        <w:t>فصل چهارم. یافته‌های تحقیق و تجزیه و تحلیل آن</w:t>
      </w:r>
      <w:r w:rsidR="00A8681C">
        <w:rPr>
          <w:rFonts w:ascii="Times New Roman" w:hAnsi="Times New Roman" w:cs="B Zar" w:hint="cs"/>
          <w:b/>
          <w:bCs/>
          <w:sz w:val="24"/>
          <w:szCs w:val="24"/>
          <w:rtl/>
          <w:lang w:bidi="fa-IR"/>
        </w:rPr>
        <w:tab/>
      </w:r>
      <w:r w:rsidRPr="008D162A">
        <w:rPr>
          <w:rFonts w:ascii="Times New Roman" w:hAnsi="Times New Roman" w:cs="B Zar" w:hint="cs"/>
          <w:b/>
          <w:bCs/>
          <w:sz w:val="24"/>
          <w:szCs w:val="24"/>
          <w:rtl/>
          <w:lang w:bidi="fa-IR"/>
        </w:rPr>
        <w:t>27</w:t>
      </w:r>
    </w:p>
    <w:p w:rsidR="008D162A" w:rsidRPr="008D162A" w:rsidRDefault="008D162A"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4-1- مقدمه</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28</w:t>
      </w:r>
    </w:p>
    <w:p w:rsidR="008D162A" w:rsidRPr="008D162A" w:rsidRDefault="008D162A" w:rsidP="005D7038">
      <w:pPr>
        <w:tabs>
          <w:tab w:val="left" w:leader="dot" w:pos="8477"/>
        </w:tabs>
        <w:bidi/>
        <w:spacing w:after="0" w:line="360" w:lineRule="auto"/>
        <w:jc w:val="both"/>
        <w:rPr>
          <w:rFonts w:ascii="Times New Roman" w:hAnsi="Times New Roman" w:cs="B Zar"/>
          <w:sz w:val="24"/>
          <w:szCs w:val="24"/>
          <w:rtl/>
          <w:lang w:bidi="fa-IR"/>
        </w:rPr>
      </w:pPr>
      <w:r w:rsidRPr="008D162A">
        <w:rPr>
          <w:rFonts w:ascii="Times New Roman" w:hAnsi="Times New Roman" w:cs="B Zar" w:hint="cs"/>
          <w:sz w:val="24"/>
          <w:szCs w:val="24"/>
          <w:rtl/>
          <w:lang w:bidi="fa-IR"/>
        </w:rPr>
        <w:t>4-2- ماهیت نهاده‌ها و ستانده‌های تحقیق</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28</w:t>
      </w:r>
    </w:p>
    <w:p w:rsidR="008D162A" w:rsidRPr="008D162A" w:rsidRDefault="008D162A"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4-3- اجرای مدل</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29</w:t>
      </w:r>
    </w:p>
    <w:p w:rsidR="008D162A" w:rsidRPr="008D162A" w:rsidRDefault="008D162A"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 xml:space="preserve">4-3-1- اجرای مدل </w:t>
      </w:r>
      <w:r w:rsidRPr="008D162A">
        <w:rPr>
          <w:rFonts w:ascii="Times New Roman" w:hAnsi="Times New Roman" w:cs="B Zar"/>
          <w:sz w:val="24"/>
          <w:szCs w:val="24"/>
          <w:lang w:bidi="fa-IR"/>
        </w:rPr>
        <w:t>BCC</w:t>
      </w:r>
      <w:r w:rsidRPr="008D162A">
        <w:rPr>
          <w:rFonts w:ascii="Times New Roman" w:hAnsi="Times New Roman" w:cs="B Zar" w:hint="cs"/>
          <w:sz w:val="24"/>
          <w:szCs w:val="24"/>
          <w:rtl/>
          <w:lang w:bidi="fa-IR"/>
        </w:rPr>
        <w:t xml:space="preserve"> و </w:t>
      </w:r>
      <w:r w:rsidRPr="008D162A">
        <w:rPr>
          <w:rFonts w:ascii="Times New Roman" w:hAnsi="Times New Roman" w:cs="B Zar"/>
          <w:sz w:val="24"/>
          <w:szCs w:val="24"/>
          <w:lang w:bidi="fa-IR"/>
        </w:rPr>
        <w:t>AP</w:t>
      </w:r>
      <w:r w:rsidRPr="008D162A">
        <w:rPr>
          <w:rFonts w:ascii="Times New Roman" w:hAnsi="Times New Roman" w:cs="B Zar" w:hint="cs"/>
          <w:sz w:val="24"/>
          <w:szCs w:val="24"/>
          <w:rtl/>
          <w:lang w:bidi="fa-IR"/>
        </w:rPr>
        <w:t xml:space="preserve"> قطعی</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29</w:t>
      </w:r>
    </w:p>
    <w:p w:rsidR="008D162A" w:rsidRPr="008D162A" w:rsidRDefault="008D162A"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 xml:space="preserve">4-3-2- اجرای مدل </w:t>
      </w:r>
      <w:r w:rsidRPr="008D162A">
        <w:rPr>
          <w:rFonts w:ascii="Times New Roman" w:hAnsi="Times New Roman" w:cs="B Zar"/>
          <w:sz w:val="24"/>
          <w:szCs w:val="24"/>
          <w:lang w:bidi="fa-IR"/>
        </w:rPr>
        <w:t>BCC</w:t>
      </w:r>
      <w:r w:rsidRPr="008D162A">
        <w:rPr>
          <w:rFonts w:ascii="Times New Roman" w:hAnsi="Times New Roman" w:cs="B Zar" w:hint="cs"/>
          <w:sz w:val="24"/>
          <w:szCs w:val="24"/>
          <w:rtl/>
          <w:lang w:bidi="fa-IR"/>
        </w:rPr>
        <w:t xml:space="preserve"> و </w:t>
      </w:r>
      <w:r w:rsidRPr="008D162A">
        <w:rPr>
          <w:rFonts w:ascii="Times New Roman" w:hAnsi="Times New Roman" w:cs="B Zar"/>
          <w:sz w:val="24"/>
          <w:szCs w:val="24"/>
          <w:lang w:bidi="fa-IR"/>
        </w:rPr>
        <w:t>AP</w:t>
      </w:r>
      <w:r w:rsidRPr="008D162A">
        <w:rPr>
          <w:rFonts w:ascii="Times New Roman" w:hAnsi="Times New Roman" w:cs="B Zar" w:hint="cs"/>
          <w:sz w:val="24"/>
          <w:szCs w:val="24"/>
          <w:rtl/>
          <w:lang w:bidi="fa-IR"/>
        </w:rPr>
        <w:t xml:space="preserve"> فازی</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33</w:t>
      </w:r>
    </w:p>
    <w:p w:rsidR="008D162A" w:rsidRPr="008D162A" w:rsidRDefault="008D162A"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4-3-3- سنجش پویای کارایی</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37</w:t>
      </w:r>
    </w:p>
    <w:p w:rsidR="008D162A" w:rsidRPr="008D162A" w:rsidRDefault="008D162A"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4-4- تجزیه و تحلیل</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38</w:t>
      </w:r>
    </w:p>
    <w:p w:rsidR="008D162A" w:rsidRPr="008D162A" w:rsidRDefault="008D162A" w:rsidP="005D7038">
      <w:pPr>
        <w:tabs>
          <w:tab w:val="left" w:leader="dot" w:pos="8477"/>
        </w:tabs>
        <w:bidi/>
        <w:spacing w:after="0" w:line="360" w:lineRule="auto"/>
        <w:rPr>
          <w:rFonts w:ascii="Times New Roman" w:hAnsi="Times New Roman" w:cs="B Zar"/>
          <w:b/>
          <w:bCs/>
          <w:sz w:val="24"/>
          <w:szCs w:val="24"/>
          <w:rtl/>
          <w:lang w:bidi="fa-IR"/>
        </w:rPr>
      </w:pPr>
      <w:r w:rsidRPr="008D162A">
        <w:rPr>
          <w:rFonts w:ascii="Times New Roman" w:hAnsi="Times New Roman" w:cs="B Zar" w:hint="cs"/>
          <w:b/>
          <w:bCs/>
          <w:sz w:val="24"/>
          <w:szCs w:val="24"/>
          <w:rtl/>
          <w:lang w:bidi="fa-IR"/>
        </w:rPr>
        <w:t>فصل پنجم. نتیجه‌گیری و پیشنهادها</w:t>
      </w:r>
      <w:r w:rsidR="00A8681C">
        <w:rPr>
          <w:rFonts w:ascii="Times New Roman" w:hAnsi="Times New Roman" w:cs="B Zar" w:hint="cs"/>
          <w:b/>
          <w:bCs/>
          <w:sz w:val="24"/>
          <w:szCs w:val="24"/>
          <w:rtl/>
          <w:lang w:bidi="fa-IR"/>
        </w:rPr>
        <w:tab/>
      </w:r>
      <w:r w:rsidRPr="008D162A">
        <w:rPr>
          <w:rFonts w:ascii="Times New Roman" w:hAnsi="Times New Roman" w:cs="B Zar" w:hint="cs"/>
          <w:b/>
          <w:bCs/>
          <w:sz w:val="24"/>
          <w:szCs w:val="24"/>
          <w:rtl/>
          <w:lang w:bidi="fa-IR"/>
        </w:rPr>
        <w:t>40</w:t>
      </w:r>
    </w:p>
    <w:p w:rsidR="008D162A" w:rsidRPr="008D162A" w:rsidRDefault="008D162A"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lastRenderedPageBreak/>
        <w:t>5-1- نتیجه‌گیری</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41</w:t>
      </w:r>
    </w:p>
    <w:p w:rsidR="008D162A" w:rsidRPr="008D162A" w:rsidRDefault="008D162A"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5-2- پیشنهادهای کاربردی</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42</w:t>
      </w:r>
    </w:p>
    <w:p w:rsidR="008D162A" w:rsidRPr="008D162A" w:rsidRDefault="008D162A"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5- 3- پیشنهادها برای تحقیقات آتی</w:t>
      </w:r>
      <w:r w:rsidR="00A8681C">
        <w:rPr>
          <w:rFonts w:ascii="Times New Roman" w:hAnsi="Times New Roman" w:cs="B Zar" w:hint="cs"/>
          <w:sz w:val="24"/>
          <w:szCs w:val="24"/>
          <w:rtl/>
          <w:lang w:bidi="fa-IR"/>
        </w:rPr>
        <w:tab/>
      </w:r>
      <w:r w:rsidRPr="008D162A">
        <w:rPr>
          <w:rFonts w:ascii="Times New Roman" w:hAnsi="Times New Roman" w:cs="B Zar" w:hint="cs"/>
          <w:sz w:val="24"/>
          <w:szCs w:val="24"/>
          <w:rtl/>
          <w:lang w:bidi="fa-IR"/>
        </w:rPr>
        <w:t>43</w:t>
      </w:r>
    </w:p>
    <w:p w:rsidR="008D162A" w:rsidRPr="008D162A" w:rsidRDefault="008D162A" w:rsidP="005D7038">
      <w:pPr>
        <w:tabs>
          <w:tab w:val="left" w:leader="dot" w:pos="8477"/>
        </w:tabs>
        <w:bidi/>
        <w:spacing w:after="0" w:line="360" w:lineRule="auto"/>
        <w:rPr>
          <w:rFonts w:ascii="Times New Roman" w:hAnsi="Times New Roman" w:cs="B Zar"/>
          <w:b/>
          <w:bCs/>
          <w:sz w:val="24"/>
          <w:szCs w:val="24"/>
          <w:rtl/>
          <w:lang w:bidi="fa-IR"/>
        </w:rPr>
      </w:pPr>
      <w:r w:rsidRPr="008D162A">
        <w:rPr>
          <w:rFonts w:ascii="Times New Roman" w:hAnsi="Times New Roman" w:cs="B Zar"/>
          <w:b/>
          <w:bCs/>
          <w:sz w:val="24"/>
          <w:szCs w:val="24"/>
          <w:rtl/>
          <w:lang w:bidi="fa-IR"/>
        </w:rPr>
        <w:t>منابع و مآخذ</w:t>
      </w:r>
      <w:r w:rsidR="00A8681C">
        <w:rPr>
          <w:rFonts w:ascii="Times New Roman" w:hAnsi="Times New Roman" w:cs="B Zar" w:hint="cs"/>
          <w:b/>
          <w:bCs/>
          <w:sz w:val="24"/>
          <w:szCs w:val="24"/>
          <w:rtl/>
          <w:lang w:bidi="fa-IR"/>
        </w:rPr>
        <w:tab/>
      </w:r>
      <w:r w:rsidRPr="008D162A">
        <w:rPr>
          <w:rFonts w:ascii="Times New Roman" w:hAnsi="Times New Roman" w:cs="B Zar" w:hint="cs"/>
          <w:b/>
          <w:bCs/>
          <w:sz w:val="24"/>
          <w:szCs w:val="24"/>
          <w:rtl/>
          <w:lang w:bidi="fa-IR"/>
        </w:rPr>
        <w:t>44</w:t>
      </w:r>
    </w:p>
    <w:p w:rsidR="008D162A" w:rsidRPr="008D162A" w:rsidRDefault="008D162A" w:rsidP="005D7038">
      <w:pPr>
        <w:tabs>
          <w:tab w:val="left" w:leader="dot" w:pos="8477"/>
        </w:tabs>
        <w:bidi/>
        <w:spacing w:after="0" w:line="360" w:lineRule="auto"/>
        <w:rPr>
          <w:rFonts w:ascii="Times New Roman" w:hAnsi="Times New Roman" w:cs="B Zar"/>
          <w:b/>
          <w:bCs/>
          <w:sz w:val="24"/>
          <w:szCs w:val="24"/>
          <w:rtl/>
          <w:lang w:bidi="fa-IR"/>
        </w:rPr>
      </w:pPr>
      <w:r w:rsidRPr="008D162A">
        <w:rPr>
          <w:rFonts w:ascii="Times New Roman" w:hAnsi="Times New Roman" w:cs="B Zar" w:hint="cs"/>
          <w:b/>
          <w:bCs/>
          <w:sz w:val="24"/>
          <w:szCs w:val="24"/>
          <w:rtl/>
          <w:lang w:bidi="fa-IR"/>
        </w:rPr>
        <w:t>پیوست</w:t>
      </w:r>
      <w:r w:rsidR="00A8681C">
        <w:rPr>
          <w:rFonts w:ascii="Times New Roman" w:hAnsi="Times New Roman" w:cs="B Zar" w:hint="cs"/>
          <w:b/>
          <w:bCs/>
          <w:sz w:val="24"/>
          <w:szCs w:val="24"/>
          <w:rtl/>
          <w:lang w:bidi="fa-IR"/>
        </w:rPr>
        <w:tab/>
      </w:r>
      <w:r w:rsidRPr="008D162A">
        <w:rPr>
          <w:rFonts w:ascii="Times New Roman" w:hAnsi="Times New Roman" w:cs="B Zar" w:hint="cs"/>
          <w:b/>
          <w:bCs/>
          <w:sz w:val="24"/>
          <w:szCs w:val="24"/>
          <w:rtl/>
          <w:lang w:bidi="fa-IR"/>
        </w:rPr>
        <w:t>47</w:t>
      </w:r>
    </w:p>
    <w:p w:rsidR="00A8681C" w:rsidRDefault="00A8681C" w:rsidP="005D7038">
      <w:pPr>
        <w:spacing w:after="0" w:line="360" w:lineRule="auto"/>
        <w:rPr>
          <w:rFonts w:ascii="Times New Roman" w:hAnsi="Times New Roman" w:cs="B Zar"/>
          <w:sz w:val="24"/>
          <w:szCs w:val="24"/>
          <w:rtl/>
          <w:lang w:bidi="fa-IR"/>
        </w:rPr>
      </w:pPr>
      <w:r>
        <w:rPr>
          <w:rFonts w:ascii="Times New Roman" w:hAnsi="Times New Roman" w:cs="B Zar"/>
          <w:sz w:val="24"/>
          <w:szCs w:val="24"/>
          <w:rtl/>
          <w:lang w:bidi="fa-IR"/>
        </w:rPr>
        <w:br w:type="page"/>
      </w:r>
    </w:p>
    <w:p w:rsidR="00A8681C" w:rsidRPr="00BB4A7E" w:rsidRDefault="00A8681C" w:rsidP="005D7038">
      <w:pPr>
        <w:bidi/>
        <w:spacing w:after="0" w:line="360" w:lineRule="auto"/>
        <w:jc w:val="center"/>
        <w:rPr>
          <w:rFonts w:ascii="Times New Roman" w:hAnsi="Times New Roman" w:cs="B Zar"/>
          <w:b/>
          <w:bCs/>
          <w:sz w:val="28"/>
          <w:szCs w:val="28"/>
          <w:rtl/>
          <w:lang w:bidi="fa-IR"/>
        </w:rPr>
      </w:pPr>
      <w:r w:rsidRPr="00BB4A7E">
        <w:rPr>
          <w:rFonts w:ascii="Times New Roman" w:hAnsi="Times New Roman" w:cs="B Zar" w:hint="cs"/>
          <w:b/>
          <w:bCs/>
          <w:sz w:val="28"/>
          <w:szCs w:val="28"/>
          <w:rtl/>
          <w:lang w:bidi="fa-IR"/>
        </w:rPr>
        <w:lastRenderedPageBreak/>
        <w:t xml:space="preserve">«فهرست </w:t>
      </w:r>
      <w:r>
        <w:rPr>
          <w:rFonts w:ascii="Times New Roman" w:hAnsi="Times New Roman" w:cs="B Zar" w:hint="cs"/>
          <w:b/>
          <w:bCs/>
          <w:sz w:val="28"/>
          <w:szCs w:val="28"/>
          <w:rtl/>
          <w:lang w:bidi="fa-IR"/>
        </w:rPr>
        <w:t>جداول</w:t>
      </w:r>
      <w:r w:rsidRPr="00BB4A7E">
        <w:rPr>
          <w:rFonts w:ascii="Times New Roman" w:hAnsi="Times New Roman" w:cs="B Zar" w:hint="cs"/>
          <w:b/>
          <w:bCs/>
          <w:sz w:val="28"/>
          <w:szCs w:val="28"/>
          <w:rtl/>
          <w:lang w:bidi="fa-IR"/>
        </w:rPr>
        <w:t>»</w:t>
      </w:r>
    </w:p>
    <w:p w:rsidR="00A8681C" w:rsidRDefault="00A8681C" w:rsidP="005D7038">
      <w:pPr>
        <w:bidi/>
        <w:spacing w:after="0" w:line="360" w:lineRule="auto"/>
        <w:rPr>
          <w:rFonts w:ascii="Times New Roman" w:hAnsi="Times New Roman" w:cs="B Zar"/>
          <w:b/>
          <w:bCs/>
          <w:sz w:val="24"/>
          <w:szCs w:val="24"/>
          <w:u w:val="single"/>
          <w:rtl/>
          <w:lang w:bidi="fa-IR"/>
        </w:rPr>
      </w:pPr>
      <w:r w:rsidRPr="00BB4A7E">
        <w:rPr>
          <w:rFonts w:ascii="Times New Roman" w:hAnsi="Times New Roman" w:cs="B Zar" w:hint="cs"/>
          <w:b/>
          <w:bCs/>
          <w:sz w:val="24"/>
          <w:szCs w:val="24"/>
          <w:u w:val="single"/>
          <w:rtl/>
          <w:lang w:bidi="fa-IR"/>
        </w:rPr>
        <w:t xml:space="preserve">عنوان </w:t>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Pr>
          <w:rFonts w:ascii="Times New Roman" w:hAnsi="Times New Roman" w:cs="B Zar" w:hint="cs"/>
          <w:b/>
          <w:bCs/>
          <w:sz w:val="24"/>
          <w:szCs w:val="24"/>
          <w:u w:val="single"/>
          <w:rtl/>
          <w:lang w:bidi="fa-IR"/>
        </w:rPr>
        <w:t xml:space="preserve">   </w:t>
      </w:r>
      <w:r w:rsidRPr="00BB4A7E">
        <w:rPr>
          <w:rFonts w:ascii="Times New Roman" w:hAnsi="Times New Roman" w:cs="B Zar" w:hint="cs"/>
          <w:b/>
          <w:bCs/>
          <w:sz w:val="24"/>
          <w:szCs w:val="24"/>
          <w:u w:val="single"/>
          <w:rtl/>
          <w:lang w:bidi="fa-IR"/>
        </w:rPr>
        <w:t>صفحه</w:t>
      </w:r>
    </w:p>
    <w:p w:rsidR="00A8681C" w:rsidRPr="00A8681C" w:rsidRDefault="00A8681C" w:rsidP="005D7038">
      <w:pPr>
        <w:bidi/>
        <w:spacing w:after="0" w:line="360" w:lineRule="auto"/>
        <w:rPr>
          <w:rFonts w:ascii="Times New Roman" w:hAnsi="Times New Roman" w:cs="B Zar"/>
          <w:u w:val="single"/>
          <w:rtl/>
          <w:lang w:bidi="fa-IR"/>
        </w:rPr>
      </w:pPr>
    </w:p>
    <w:p w:rsidR="00A8681C" w:rsidRPr="008D162A" w:rsidRDefault="00A8681C"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جدول(4-1): نهاده‌ها و ستانده‌های مدل در حالت قطعی</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28</w:t>
      </w:r>
    </w:p>
    <w:p w:rsidR="00A8681C" w:rsidRPr="008D162A" w:rsidRDefault="00A8681C"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جدول(4-2): نهاده‌ها و ستانده‌های مدل در حالت فازی</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28</w:t>
      </w:r>
    </w:p>
    <w:p w:rsidR="00A8681C" w:rsidRPr="008D162A" w:rsidRDefault="00A8681C" w:rsidP="00C137C9">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 xml:space="preserve">جدول(4-3): کارایی </w:t>
      </w:r>
      <w:r w:rsidR="00C137C9">
        <w:rPr>
          <w:rFonts w:ascii="Times New Roman" w:hAnsi="Times New Roman" w:cs="B Zar" w:hint="cs"/>
          <w:sz w:val="24"/>
          <w:szCs w:val="24"/>
          <w:rtl/>
          <w:lang w:bidi="fa-IR"/>
        </w:rPr>
        <w:t>کارخانه های چای استان گیلان</w:t>
      </w:r>
      <w:r w:rsidRPr="008D162A">
        <w:rPr>
          <w:rFonts w:ascii="Times New Roman" w:hAnsi="Times New Roman" w:cs="B Zar" w:hint="cs"/>
          <w:sz w:val="24"/>
          <w:szCs w:val="24"/>
          <w:rtl/>
          <w:lang w:bidi="fa-IR"/>
        </w:rPr>
        <w:t xml:space="preserve"> در دوره اول سال مالی 1385(مدل </w:t>
      </w:r>
      <w:r w:rsidRPr="008D162A">
        <w:rPr>
          <w:rFonts w:ascii="Times New Roman" w:hAnsi="Times New Roman" w:cs="B Zar"/>
          <w:sz w:val="24"/>
          <w:szCs w:val="24"/>
          <w:lang w:bidi="fa-IR"/>
        </w:rPr>
        <w:t>BCC</w:t>
      </w:r>
      <w:r w:rsidRPr="008D162A">
        <w:rPr>
          <w:rFonts w:ascii="Times New Roman" w:hAnsi="Times New Roman" w:cs="B Zar" w:hint="cs"/>
          <w:sz w:val="24"/>
          <w:szCs w:val="24"/>
          <w:rtl/>
          <w:lang w:bidi="fa-IR"/>
        </w:rPr>
        <w:t xml:space="preserve"> و </w:t>
      </w:r>
      <w:r w:rsidRPr="008D162A">
        <w:rPr>
          <w:rFonts w:ascii="Times New Roman" w:hAnsi="Times New Roman" w:cs="B Zar"/>
          <w:sz w:val="24"/>
          <w:szCs w:val="24"/>
          <w:lang w:bidi="fa-IR"/>
        </w:rPr>
        <w:t>AP</w:t>
      </w:r>
      <w:r w:rsidRPr="008D162A">
        <w:rPr>
          <w:rFonts w:ascii="Times New Roman" w:hAnsi="Times New Roman" w:cs="B Zar" w:hint="cs"/>
          <w:sz w:val="24"/>
          <w:szCs w:val="24"/>
          <w:rtl/>
          <w:lang w:bidi="fa-IR"/>
        </w:rPr>
        <w:t xml:space="preserve"> قطعی)</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30</w:t>
      </w:r>
    </w:p>
    <w:p w:rsidR="00A8681C" w:rsidRPr="008D162A" w:rsidRDefault="00A8681C" w:rsidP="00C137C9">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 xml:space="preserve">جدول(4-4): کارایی </w:t>
      </w:r>
      <w:r w:rsidR="00C137C9">
        <w:rPr>
          <w:rFonts w:ascii="Times New Roman" w:hAnsi="Times New Roman" w:cs="B Zar" w:hint="cs"/>
          <w:sz w:val="24"/>
          <w:szCs w:val="24"/>
          <w:rtl/>
          <w:lang w:bidi="fa-IR"/>
        </w:rPr>
        <w:t>کارخانه های چای استان گیلان</w:t>
      </w:r>
      <w:r w:rsidR="00C137C9" w:rsidRPr="008D162A">
        <w:rPr>
          <w:rFonts w:ascii="Times New Roman" w:hAnsi="Times New Roman" w:cs="B Zar" w:hint="cs"/>
          <w:sz w:val="24"/>
          <w:szCs w:val="24"/>
          <w:rtl/>
          <w:lang w:bidi="fa-IR"/>
        </w:rPr>
        <w:t xml:space="preserve"> </w:t>
      </w:r>
      <w:r w:rsidRPr="008D162A">
        <w:rPr>
          <w:rFonts w:ascii="Times New Roman" w:hAnsi="Times New Roman" w:cs="B Zar" w:hint="cs"/>
          <w:sz w:val="24"/>
          <w:szCs w:val="24"/>
          <w:rtl/>
          <w:lang w:bidi="fa-IR"/>
        </w:rPr>
        <w:t xml:space="preserve">در دوره دوم سال مالی 1385(مدل </w:t>
      </w:r>
      <w:r w:rsidRPr="008D162A">
        <w:rPr>
          <w:rFonts w:ascii="Times New Roman" w:hAnsi="Times New Roman" w:cs="B Zar"/>
          <w:sz w:val="24"/>
          <w:szCs w:val="24"/>
          <w:lang w:bidi="fa-IR"/>
        </w:rPr>
        <w:t>BCC</w:t>
      </w:r>
      <w:r w:rsidRPr="008D162A">
        <w:rPr>
          <w:rFonts w:ascii="Times New Roman" w:hAnsi="Times New Roman" w:cs="B Zar" w:hint="cs"/>
          <w:sz w:val="24"/>
          <w:szCs w:val="24"/>
          <w:rtl/>
          <w:lang w:bidi="fa-IR"/>
        </w:rPr>
        <w:t xml:space="preserve"> و </w:t>
      </w:r>
      <w:r w:rsidRPr="008D162A">
        <w:rPr>
          <w:rFonts w:ascii="Times New Roman" w:hAnsi="Times New Roman" w:cs="B Zar"/>
          <w:sz w:val="24"/>
          <w:szCs w:val="24"/>
          <w:lang w:bidi="fa-IR"/>
        </w:rPr>
        <w:t>AP</w:t>
      </w:r>
      <w:r w:rsidRPr="008D162A">
        <w:rPr>
          <w:rFonts w:ascii="Times New Roman" w:hAnsi="Times New Roman" w:cs="B Zar" w:hint="cs"/>
          <w:sz w:val="24"/>
          <w:szCs w:val="24"/>
          <w:rtl/>
          <w:lang w:bidi="fa-IR"/>
        </w:rPr>
        <w:t xml:space="preserve"> قطعی)</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31</w:t>
      </w:r>
    </w:p>
    <w:p w:rsidR="00A8681C" w:rsidRPr="008D162A" w:rsidRDefault="00A8681C" w:rsidP="00C137C9">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 xml:space="preserve">جدول(4-5): کارایی </w:t>
      </w:r>
      <w:r w:rsidR="00C137C9">
        <w:rPr>
          <w:rFonts w:ascii="Times New Roman" w:hAnsi="Times New Roman" w:cs="B Zar" w:hint="cs"/>
          <w:sz w:val="24"/>
          <w:szCs w:val="24"/>
          <w:rtl/>
          <w:lang w:bidi="fa-IR"/>
        </w:rPr>
        <w:t>کارخانه های چای استان گیلان</w:t>
      </w:r>
      <w:r w:rsidR="00C137C9" w:rsidRPr="008D162A">
        <w:rPr>
          <w:rFonts w:ascii="Times New Roman" w:hAnsi="Times New Roman" w:cs="B Zar" w:hint="cs"/>
          <w:sz w:val="24"/>
          <w:szCs w:val="24"/>
          <w:rtl/>
          <w:lang w:bidi="fa-IR"/>
        </w:rPr>
        <w:t xml:space="preserve"> </w:t>
      </w:r>
      <w:r w:rsidRPr="008D162A">
        <w:rPr>
          <w:rFonts w:ascii="Times New Roman" w:hAnsi="Times New Roman" w:cs="B Zar" w:hint="cs"/>
          <w:sz w:val="24"/>
          <w:szCs w:val="24"/>
          <w:rtl/>
          <w:lang w:bidi="fa-IR"/>
        </w:rPr>
        <w:t xml:space="preserve">در دوره اول سال مالی 1384(مدل </w:t>
      </w:r>
      <w:r w:rsidRPr="008D162A">
        <w:rPr>
          <w:rFonts w:ascii="Times New Roman" w:hAnsi="Times New Roman" w:cs="B Zar"/>
          <w:sz w:val="24"/>
          <w:szCs w:val="24"/>
          <w:lang w:bidi="fa-IR"/>
        </w:rPr>
        <w:t>BCC</w:t>
      </w:r>
      <w:r w:rsidRPr="008D162A">
        <w:rPr>
          <w:rFonts w:ascii="Times New Roman" w:hAnsi="Times New Roman" w:cs="B Zar" w:hint="cs"/>
          <w:sz w:val="24"/>
          <w:szCs w:val="24"/>
          <w:rtl/>
          <w:lang w:bidi="fa-IR"/>
        </w:rPr>
        <w:t xml:space="preserve"> و </w:t>
      </w:r>
      <w:r w:rsidRPr="008D162A">
        <w:rPr>
          <w:rFonts w:ascii="Times New Roman" w:hAnsi="Times New Roman" w:cs="B Zar"/>
          <w:sz w:val="24"/>
          <w:szCs w:val="24"/>
          <w:lang w:bidi="fa-IR"/>
        </w:rPr>
        <w:t>AP</w:t>
      </w:r>
      <w:r w:rsidRPr="008D162A">
        <w:rPr>
          <w:rFonts w:ascii="Times New Roman" w:hAnsi="Times New Roman" w:cs="B Zar" w:hint="cs"/>
          <w:sz w:val="24"/>
          <w:szCs w:val="24"/>
          <w:rtl/>
          <w:lang w:bidi="fa-IR"/>
        </w:rPr>
        <w:t xml:space="preserve"> قطعی)</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32</w:t>
      </w:r>
    </w:p>
    <w:p w:rsidR="00A8681C" w:rsidRPr="008D162A" w:rsidRDefault="00A8681C" w:rsidP="00C137C9">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 xml:space="preserve">جدول(4-6): کارایی </w:t>
      </w:r>
      <w:r w:rsidR="00C137C9">
        <w:rPr>
          <w:rFonts w:ascii="Times New Roman" w:hAnsi="Times New Roman" w:cs="B Zar" w:hint="cs"/>
          <w:sz w:val="24"/>
          <w:szCs w:val="24"/>
          <w:rtl/>
          <w:lang w:bidi="fa-IR"/>
        </w:rPr>
        <w:t>کارخانه های چای استان گیلان</w:t>
      </w:r>
      <w:r w:rsidR="00C137C9" w:rsidRPr="008D162A">
        <w:rPr>
          <w:rFonts w:ascii="Times New Roman" w:hAnsi="Times New Roman" w:cs="B Zar" w:hint="cs"/>
          <w:sz w:val="24"/>
          <w:szCs w:val="24"/>
          <w:rtl/>
          <w:lang w:bidi="fa-IR"/>
        </w:rPr>
        <w:t xml:space="preserve"> </w:t>
      </w:r>
      <w:r w:rsidRPr="008D162A">
        <w:rPr>
          <w:rFonts w:ascii="Times New Roman" w:hAnsi="Times New Roman" w:cs="B Zar" w:hint="cs"/>
          <w:sz w:val="24"/>
          <w:szCs w:val="24"/>
          <w:rtl/>
          <w:lang w:bidi="fa-IR"/>
        </w:rPr>
        <w:t xml:space="preserve">در دوره دوم سال مالی 1384(مدل </w:t>
      </w:r>
      <w:r w:rsidRPr="008D162A">
        <w:rPr>
          <w:rFonts w:ascii="Times New Roman" w:hAnsi="Times New Roman" w:cs="B Zar"/>
          <w:sz w:val="24"/>
          <w:szCs w:val="24"/>
          <w:lang w:bidi="fa-IR"/>
        </w:rPr>
        <w:t>BCC</w:t>
      </w:r>
      <w:r w:rsidRPr="008D162A">
        <w:rPr>
          <w:rFonts w:ascii="Times New Roman" w:hAnsi="Times New Roman" w:cs="B Zar" w:hint="cs"/>
          <w:sz w:val="24"/>
          <w:szCs w:val="24"/>
          <w:rtl/>
          <w:lang w:bidi="fa-IR"/>
        </w:rPr>
        <w:t xml:space="preserve"> و </w:t>
      </w:r>
      <w:r w:rsidRPr="008D162A">
        <w:rPr>
          <w:rFonts w:ascii="Times New Roman" w:hAnsi="Times New Roman" w:cs="B Zar"/>
          <w:sz w:val="24"/>
          <w:szCs w:val="24"/>
          <w:lang w:bidi="fa-IR"/>
        </w:rPr>
        <w:t>AP</w:t>
      </w:r>
      <w:r w:rsidRPr="008D162A">
        <w:rPr>
          <w:rFonts w:ascii="Times New Roman" w:hAnsi="Times New Roman" w:cs="B Zar" w:hint="cs"/>
          <w:sz w:val="24"/>
          <w:szCs w:val="24"/>
          <w:rtl/>
          <w:lang w:bidi="fa-IR"/>
        </w:rPr>
        <w:t xml:space="preserve"> قطعی)</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33</w:t>
      </w:r>
    </w:p>
    <w:p w:rsidR="00A8681C" w:rsidRPr="008D162A" w:rsidRDefault="00A8681C" w:rsidP="00C137C9">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 xml:space="preserve">جدول(4-7): کارایی </w:t>
      </w:r>
      <w:r w:rsidR="00C137C9">
        <w:rPr>
          <w:rFonts w:ascii="Times New Roman" w:hAnsi="Times New Roman" w:cs="B Zar" w:hint="cs"/>
          <w:sz w:val="24"/>
          <w:szCs w:val="24"/>
          <w:rtl/>
          <w:lang w:bidi="fa-IR"/>
        </w:rPr>
        <w:t>کارخانه های چای استان گیلان</w:t>
      </w:r>
      <w:r w:rsidR="00C137C9" w:rsidRPr="008D162A">
        <w:rPr>
          <w:rFonts w:ascii="Times New Roman" w:hAnsi="Times New Roman" w:cs="B Zar" w:hint="cs"/>
          <w:sz w:val="24"/>
          <w:szCs w:val="24"/>
          <w:rtl/>
          <w:lang w:bidi="fa-IR"/>
        </w:rPr>
        <w:t xml:space="preserve"> </w:t>
      </w:r>
      <w:r w:rsidRPr="008D162A">
        <w:rPr>
          <w:rFonts w:ascii="Times New Roman" w:hAnsi="Times New Roman" w:cs="B Zar" w:hint="cs"/>
          <w:sz w:val="24"/>
          <w:szCs w:val="24"/>
          <w:rtl/>
          <w:lang w:bidi="fa-IR"/>
        </w:rPr>
        <w:t xml:space="preserve">در دوره اول سال مالی 1385(مدل </w:t>
      </w:r>
      <w:r w:rsidRPr="008D162A">
        <w:rPr>
          <w:rFonts w:ascii="Times New Roman" w:hAnsi="Times New Roman" w:cs="B Zar"/>
          <w:sz w:val="24"/>
          <w:szCs w:val="24"/>
          <w:lang w:bidi="fa-IR"/>
        </w:rPr>
        <w:t>BCC</w:t>
      </w:r>
      <w:r w:rsidRPr="008D162A">
        <w:rPr>
          <w:rFonts w:ascii="Times New Roman" w:hAnsi="Times New Roman" w:cs="B Zar" w:hint="cs"/>
          <w:sz w:val="24"/>
          <w:szCs w:val="24"/>
          <w:rtl/>
          <w:lang w:bidi="fa-IR"/>
        </w:rPr>
        <w:t xml:space="preserve"> و </w:t>
      </w:r>
      <w:r w:rsidRPr="008D162A">
        <w:rPr>
          <w:rFonts w:ascii="Times New Roman" w:hAnsi="Times New Roman" w:cs="B Zar"/>
          <w:sz w:val="24"/>
          <w:szCs w:val="24"/>
          <w:lang w:bidi="fa-IR"/>
        </w:rPr>
        <w:t>AP</w:t>
      </w:r>
      <w:r w:rsidRPr="008D162A">
        <w:rPr>
          <w:rFonts w:ascii="Times New Roman" w:hAnsi="Times New Roman" w:cs="B Zar" w:hint="cs"/>
          <w:sz w:val="24"/>
          <w:szCs w:val="24"/>
          <w:rtl/>
          <w:lang w:bidi="fa-IR"/>
        </w:rPr>
        <w:t xml:space="preserve"> فازی)</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34</w:t>
      </w:r>
    </w:p>
    <w:p w:rsidR="00A8681C" w:rsidRPr="008D162A" w:rsidRDefault="00A8681C" w:rsidP="00C137C9">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 xml:space="preserve">جدول(4-8): کارایی </w:t>
      </w:r>
      <w:r w:rsidR="00C137C9">
        <w:rPr>
          <w:rFonts w:ascii="Times New Roman" w:hAnsi="Times New Roman" w:cs="B Zar" w:hint="cs"/>
          <w:sz w:val="24"/>
          <w:szCs w:val="24"/>
          <w:rtl/>
          <w:lang w:bidi="fa-IR"/>
        </w:rPr>
        <w:t>کارخانه های چای استان گیلان</w:t>
      </w:r>
      <w:r w:rsidR="00C137C9" w:rsidRPr="008D162A">
        <w:rPr>
          <w:rFonts w:ascii="Times New Roman" w:hAnsi="Times New Roman" w:cs="B Zar" w:hint="cs"/>
          <w:sz w:val="24"/>
          <w:szCs w:val="24"/>
          <w:rtl/>
          <w:lang w:bidi="fa-IR"/>
        </w:rPr>
        <w:t xml:space="preserve"> </w:t>
      </w:r>
      <w:r w:rsidRPr="008D162A">
        <w:rPr>
          <w:rFonts w:ascii="Times New Roman" w:hAnsi="Times New Roman" w:cs="B Zar" w:hint="cs"/>
          <w:sz w:val="24"/>
          <w:szCs w:val="24"/>
          <w:rtl/>
          <w:lang w:bidi="fa-IR"/>
        </w:rPr>
        <w:t xml:space="preserve">در دوره دوم سال مالی 1385(مدل </w:t>
      </w:r>
      <w:r w:rsidRPr="008D162A">
        <w:rPr>
          <w:rFonts w:ascii="Times New Roman" w:hAnsi="Times New Roman" w:cs="B Zar"/>
          <w:sz w:val="24"/>
          <w:szCs w:val="24"/>
          <w:lang w:bidi="fa-IR"/>
        </w:rPr>
        <w:t>BCC</w:t>
      </w:r>
      <w:r w:rsidRPr="008D162A">
        <w:rPr>
          <w:rFonts w:ascii="Times New Roman" w:hAnsi="Times New Roman" w:cs="B Zar" w:hint="cs"/>
          <w:sz w:val="24"/>
          <w:szCs w:val="24"/>
          <w:rtl/>
          <w:lang w:bidi="fa-IR"/>
        </w:rPr>
        <w:t xml:space="preserve"> و </w:t>
      </w:r>
      <w:r w:rsidRPr="008D162A">
        <w:rPr>
          <w:rFonts w:ascii="Times New Roman" w:hAnsi="Times New Roman" w:cs="B Zar"/>
          <w:sz w:val="24"/>
          <w:szCs w:val="24"/>
          <w:lang w:bidi="fa-IR"/>
        </w:rPr>
        <w:t>AP</w:t>
      </w:r>
      <w:r w:rsidRPr="008D162A">
        <w:rPr>
          <w:rFonts w:ascii="Times New Roman" w:hAnsi="Times New Roman" w:cs="B Zar" w:hint="cs"/>
          <w:sz w:val="24"/>
          <w:szCs w:val="24"/>
          <w:rtl/>
          <w:lang w:bidi="fa-IR"/>
        </w:rPr>
        <w:t>)</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35</w:t>
      </w:r>
    </w:p>
    <w:p w:rsidR="00A8681C" w:rsidRPr="008D162A" w:rsidRDefault="00A8681C" w:rsidP="00C137C9">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 xml:space="preserve">جدول(4-9): کارایی </w:t>
      </w:r>
      <w:r w:rsidR="00C137C9">
        <w:rPr>
          <w:rFonts w:ascii="Times New Roman" w:hAnsi="Times New Roman" w:cs="B Zar" w:hint="cs"/>
          <w:sz w:val="24"/>
          <w:szCs w:val="24"/>
          <w:rtl/>
          <w:lang w:bidi="fa-IR"/>
        </w:rPr>
        <w:t>کارخانه های چای استان گیلان</w:t>
      </w:r>
      <w:r w:rsidR="00C137C9" w:rsidRPr="008D162A">
        <w:rPr>
          <w:rFonts w:ascii="Times New Roman" w:hAnsi="Times New Roman" w:cs="B Zar" w:hint="cs"/>
          <w:sz w:val="24"/>
          <w:szCs w:val="24"/>
          <w:rtl/>
          <w:lang w:bidi="fa-IR"/>
        </w:rPr>
        <w:t xml:space="preserve"> </w:t>
      </w:r>
      <w:r w:rsidRPr="008D162A">
        <w:rPr>
          <w:rFonts w:ascii="Times New Roman" w:hAnsi="Times New Roman" w:cs="B Zar" w:hint="cs"/>
          <w:sz w:val="24"/>
          <w:szCs w:val="24"/>
          <w:rtl/>
          <w:lang w:bidi="fa-IR"/>
        </w:rPr>
        <w:t xml:space="preserve">در دوره اول سال مالی 1384(مدل </w:t>
      </w:r>
      <w:r w:rsidRPr="008D162A">
        <w:rPr>
          <w:rFonts w:ascii="Times New Roman" w:hAnsi="Times New Roman" w:cs="B Zar"/>
          <w:sz w:val="24"/>
          <w:szCs w:val="24"/>
          <w:lang w:bidi="fa-IR"/>
        </w:rPr>
        <w:t>BCC</w:t>
      </w:r>
      <w:r w:rsidRPr="008D162A">
        <w:rPr>
          <w:rFonts w:ascii="Times New Roman" w:hAnsi="Times New Roman" w:cs="B Zar" w:hint="cs"/>
          <w:sz w:val="24"/>
          <w:szCs w:val="24"/>
          <w:rtl/>
          <w:lang w:bidi="fa-IR"/>
        </w:rPr>
        <w:t xml:space="preserve"> و </w:t>
      </w:r>
      <w:r w:rsidRPr="008D162A">
        <w:rPr>
          <w:rFonts w:ascii="Times New Roman" w:hAnsi="Times New Roman" w:cs="B Zar"/>
          <w:sz w:val="24"/>
          <w:szCs w:val="24"/>
          <w:lang w:bidi="fa-IR"/>
        </w:rPr>
        <w:t>AP</w:t>
      </w:r>
      <w:r w:rsidRPr="008D162A">
        <w:rPr>
          <w:rFonts w:ascii="Times New Roman" w:hAnsi="Times New Roman" w:cs="B Zar" w:hint="cs"/>
          <w:sz w:val="24"/>
          <w:szCs w:val="24"/>
          <w:rtl/>
          <w:lang w:bidi="fa-IR"/>
        </w:rPr>
        <w:t xml:space="preserve"> فازی)</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36</w:t>
      </w:r>
    </w:p>
    <w:p w:rsidR="00A8681C" w:rsidRPr="008D162A" w:rsidRDefault="00A8681C" w:rsidP="00C137C9">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 xml:space="preserve">جدول(4-10): کارایی </w:t>
      </w:r>
      <w:r w:rsidR="00C137C9">
        <w:rPr>
          <w:rFonts w:ascii="Times New Roman" w:hAnsi="Times New Roman" w:cs="B Zar" w:hint="cs"/>
          <w:sz w:val="24"/>
          <w:szCs w:val="24"/>
          <w:rtl/>
          <w:lang w:bidi="fa-IR"/>
        </w:rPr>
        <w:t>کارخانه های چای استان گیلان</w:t>
      </w:r>
      <w:r w:rsidR="00C137C9" w:rsidRPr="008D162A">
        <w:rPr>
          <w:rFonts w:ascii="Times New Roman" w:hAnsi="Times New Roman" w:cs="B Zar" w:hint="cs"/>
          <w:sz w:val="24"/>
          <w:szCs w:val="24"/>
          <w:rtl/>
          <w:lang w:bidi="fa-IR"/>
        </w:rPr>
        <w:t xml:space="preserve"> </w:t>
      </w:r>
      <w:r w:rsidRPr="008D162A">
        <w:rPr>
          <w:rFonts w:ascii="Times New Roman" w:hAnsi="Times New Roman" w:cs="B Zar" w:hint="cs"/>
          <w:sz w:val="24"/>
          <w:szCs w:val="24"/>
          <w:rtl/>
          <w:lang w:bidi="fa-IR"/>
        </w:rPr>
        <w:t xml:space="preserve">در دوره دوم سال مالی 1384(مدل </w:t>
      </w:r>
      <w:r w:rsidRPr="008D162A">
        <w:rPr>
          <w:rFonts w:ascii="Times New Roman" w:hAnsi="Times New Roman" w:cs="B Zar"/>
          <w:sz w:val="24"/>
          <w:szCs w:val="24"/>
          <w:lang w:bidi="fa-IR"/>
        </w:rPr>
        <w:t>BCC</w:t>
      </w:r>
      <w:r w:rsidRPr="008D162A">
        <w:rPr>
          <w:rFonts w:ascii="Times New Roman" w:hAnsi="Times New Roman" w:cs="B Zar" w:hint="cs"/>
          <w:sz w:val="24"/>
          <w:szCs w:val="24"/>
          <w:rtl/>
          <w:lang w:bidi="fa-IR"/>
        </w:rPr>
        <w:t xml:space="preserve"> و </w:t>
      </w:r>
      <w:r w:rsidRPr="008D162A">
        <w:rPr>
          <w:rFonts w:ascii="Times New Roman" w:hAnsi="Times New Roman" w:cs="B Zar"/>
          <w:sz w:val="24"/>
          <w:szCs w:val="24"/>
          <w:lang w:bidi="fa-IR"/>
        </w:rPr>
        <w:t>AP</w:t>
      </w:r>
      <w:r w:rsidRPr="008D162A">
        <w:rPr>
          <w:rFonts w:ascii="Times New Roman" w:hAnsi="Times New Roman" w:cs="B Zar" w:hint="cs"/>
          <w:sz w:val="24"/>
          <w:szCs w:val="24"/>
          <w:rtl/>
          <w:lang w:bidi="fa-IR"/>
        </w:rPr>
        <w:t xml:space="preserve"> فازی)</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37</w:t>
      </w:r>
    </w:p>
    <w:p w:rsidR="00A8681C" w:rsidRPr="008D162A" w:rsidRDefault="00A8681C"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جدول(4-11): نتیجه حاصل از اجرای مدل پویا</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38</w:t>
      </w:r>
    </w:p>
    <w:p w:rsidR="00A8681C" w:rsidRPr="008D162A" w:rsidRDefault="00A8681C" w:rsidP="005D7038">
      <w:pPr>
        <w:tabs>
          <w:tab w:val="left" w:leader="dot" w:pos="8477"/>
        </w:tabs>
        <w:bidi/>
        <w:spacing w:after="0" w:line="360" w:lineRule="auto"/>
        <w:rPr>
          <w:rFonts w:ascii="Times New Roman" w:eastAsia="Times New Roman" w:hAnsi="Times New Roman" w:cs="B Zar"/>
          <w:sz w:val="24"/>
          <w:szCs w:val="24"/>
          <w:rtl/>
          <w:lang w:bidi="fa-IR"/>
        </w:rPr>
      </w:pPr>
      <w:r w:rsidRPr="008D162A">
        <w:rPr>
          <w:rFonts w:ascii="Times New Roman" w:eastAsia="Times New Roman" w:hAnsi="Times New Roman" w:cs="B Zar" w:hint="cs"/>
          <w:sz w:val="24"/>
          <w:szCs w:val="24"/>
          <w:rtl/>
          <w:lang w:bidi="fa-IR"/>
        </w:rPr>
        <w:t>جدول(4-12): مقایسه نتایج حاصل از مدل تحقیق در دو حالت قطعی و فازی</w:t>
      </w:r>
      <w:r>
        <w:rPr>
          <w:rFonts w:ascii="Times New Roman" w:eastAsia="Times New Roman" w:hAnsi="Times New Roman" w:cs="B Zar" w:hint="cs"/>
          <w:sz w:val="24"/>
          <w:szCs w:val="24"/>
          <w:rtl/>
          <w:lang w:bidi="fa-IR"/>
        </w:rPr>
        <w:tab/>
      </w:r>
      <w:r w:rsidRPr="008D162A">
        <w:rPr>
          <w:rFonts w:ascii="Times New Roman" w:eastAsia="Times New Roman" w:hAnsi="Times New Roman" w:cs="B Zar" w:hint="cs"/>
          <w:sz w:val="24"/>
          <w:szCs w:val="24"/>
          <w:rtl/>
          <w:lang w:bidi="fa-IR"/>
        </w:rPr>
        <w:t>39</w:t>
      </w:r>
    </w:p>
    <w:p w:rsidR="00A8681C" w:rsidRDefault="00A8681C" w:rsidP="005D7038">
      <w:pPr>
        <w:spacing w:after="0" w:line="360" w:lineRule="auto"/>
        <w:rPr>
          <w:rFonts w:ascii="Times New Roman" w:hAnsi="Times New Roman" w:cs="B Zar"/>
          <w:b/>
          <w:bCs/>
          <w:sz w:val="28"/>
          <w:szCs w:val="28"/>
          <w:rtl/>
          <w:lang w:bidi="fa-IR"/>
        </w:rPr>
      </w:pPr>
      <w:r>
        <w:rPr>
          <w:rFonts w:ascii="Times New Roman" w:hAnsi="Times New Roman" w:cs="B Zar"/>
          <w:b/>
          <w:bCs/>
          <w:sz w:val="28"/>
          <w:szCs w:val="28"/>
          <w:rtl/>
          <w:lang w:bidi="fa-IR"/>
        </w:rPr>
        <w:br w:type="page"/>
      </w:r>
    </w:p>
    <w:p w:rsidR="00A8681C" w:rsidRPr="00BB4A7E" w:rsidRDefault="00A8681C" w:rsidP="005D7038">
      <w:pPr>
        <w:bidi/>
        <w:spacing w:after="0" w:line="360" w:lineRule="auto"/>
        <w:jc w:val="center"/>
        <w:rPr>
          <w:rFonts w:ascii="Times New Roman" w:hAnsi="Times New Roman" w:cs="B Zar"/>
          <w:b/>
          <w:bCs/>
          <w:sz w:val="28"/>
          <w:szCs w:val="28"/>
          <w:rtl/>
          <w:lang w:bidi="fa-IR"/>
        </w:rPr>
      </w:pPr>
      <w:r w:rsidRPr="00BB4A7E">
        <w:rPr>
          <w:rFonts w:ascii="Times New Roman" w:hAnsi="Times New Roman" w:cs="B Zar" w:hint="cs"/>
          <w:b/>
          <w:bCs/>
          <w:sz w:val="28"/>
          <w:szCs w:val="28"/>
          <w:rtl/>
          <w:lang w:bidi="fa-IR"/>
        </w:rPr>
        <w:lastRenderedPageBreak/>
        <w:t xml:space="preserve">«فهرست </w:t>
      </w:r>
      <w:r>
        <w:rPr>
          <w:rFonts w:ascii="Times New Roman" w:hAnsi="Times New Roman" w:cs="B Zar" w:hint="cs"/>
          <w:b/>
          <w:bCs/>
          <w:sz w:val="28"/>
          <w:szCs w:val="28"/>
          <w:rtl/>
          <w:lang w:bidi="fa-IR"/>
        </w:rPr>
        <w:t>شکل‌ها</w:t>
      </w:r>
      <w:r w:rsidRPr="00BB4A7E">
        <w:rPr>
          <w:rFonts w:ascii="Times New Roman" w:hAnsi="Times New Roman" w:cs="B Zar" w:hint="cs"/>
          <w:b/>
          <w:bCs/>
          <w:sz w:val="28"/>
          <w:szCs w:val="28"/>
          <w:rtl/>
          <w:lang w:bidi="fa-IR"/>
        </w:rPr>
        <w:t>»</w:t>
      </w:r>
    </w:p>
    <w:p w:rsidR="00A8681C" w:rsidRPr="00BB4A7E" w:rsidRDefault="00A8681C" w:rsidP="005D7038">
      <w:pPr>
        <w:bidi/>
        <w:spacing w:after="0" w:line="360" w:lineRule="auto"/>
        <w:rPr>
          <w:rFonts w:ascii="Times New Roman" w:hAnsi="Times New Roman" w:cs="B Zar"/>
          <w:b/>
          <w:bCs/>
          <w:sz w:val="24"/>
          <w:szCs w:val="24"/>
          <w:u w:val="single"/>
          <w:rtl/>
          <w:lang w:bidi="fa-IR"/>
        </w:rPr>
      </w:pPr>
      <w:r w:rsidRPr="00BB4A7E">
        <w:rPr>
          <w:rFonts w:ascii="Times New Roman" w:hAnsi="Times New Roman" w:cs="B Zar" w:hint="cs"/>
          <w:b/>
          <w:bCs/>
          <w:sz w:val="24"/>
          <w:szCs w:val="24"/>
          <w:u w:val="single"/>
          <w:rtl/>
          <w:lang w:bidi="fa-IR"/>
        </w:rPr>
        <w:t xml:space="preserve">عنوان </w:t>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sidRPr="00BB4A7E">
        <w:rPr>
          <w:rFonts w:ascii="Times New Roman" w:hAnsi="Times New Roman" w:cs="B Zar" w:hint="cs"/>
          <w:b/>
          <w:bCs/>
          <w:sz w:val="24"/>
          <w:szCs w:val="24"/>
          <w:u w:val="single"/>
          <w:rtl/>
          <w:lang w:bidi="fa-IR"/>
        </w:rPr>
        <w:tab/>
      </w:r>
      <w:r>
        <w:rPr>
          <w:rFonts w:ascii="Times New Roman" w:hAnsi="Times New Roman" w:cs="B Zar" w:hint="cs"/>
          <w:b/>
          <w:bCs/>
          <w:sz w:val="24"/>
          <w:szCs w:val="24"/>
          <w:u w:val="single"/>
          <w:rtl/>
          <w:lang w:bidi="fa-IR"/>
        </w:rPr>
        <w:t xml:space="preserve">   </w:t>
      </w:r>
      <w:r w:rsidRPr="00BB4A7E">
        <w:rPr>
          <w:rFonts w:ascii="Times New Roman" w:hAnsi="Times New Roman" w:cs="B Zar" w:hint="cs"/>
          <w:b/>
          <w:bCs/>
          <w:sz w:val="24"/>
          <w:szCs w:val="24"/>
          <w:u w:val="single"/>
          <w:rtl/>
          <w:lang w:bidi="fa-IR"/>
        </w:rPr>
        <w:t>صفحه</w:t>
      </w:r>
    </w:p>
    <w:p w:rsidR="00A8681C" w:rsidRDefault="00A8681C" w:rsidP="005D7038">
      <w:pPr>
        <w:tabs>
          <w:tab w:val="left" w:leader="dot" w:pos="8477"/>
        </w:tabs>
        <w:bidi/>
        <w:spacing w:after="0" w:line="360" w:lineRule="auto"/>
        <w:rPr>
          <w:rFonts w:ascii="Times New Roman" w:hAnsi="Times New Roman" w:cs="B Zar"/>
          <w:sz w:val="24"/>
          <w:szCs w:val="24"/>
          <w:rtl/>
          <w:lang w:bidi="fa-IR"/>
        </w:rPr>
      </w:pPr>
    </w:p>
    <w:p w:rsidR="00A8681C" w:rsidRPr="008D162A" w:rsidRDefault="00A8681C" w:rsidP="005D7038">
      <w:pPr>
        <w:tabs>
          <w:tab w:val="left" w:leader="dot" w:pos="8477"/>
        </w:tabs>
        <w:bidi/>
        <w:spacing w:after="0" w:line="360" w:lineRule="auto"/>
        <w:rPr>
          <w:rFonts w:ascii="Times New Roman" w:hAnsi="Times New Roman" w:cs="B Zar"/>
          <w:sz w:val="24"/>
          <w:szCs w:val="24"/>
          <w:rtl/>
          <w:lang w:bidi="fa-IR"/>
        </w:rPr>
      </w:pPr>
      <w:r w:rsidRPr="008D162A">
        <w:rPr>
          <w:rFonts w:ascii="Times New Roman" w:hAnsi="Times New Roman" w:cs="B Zar" w:hint="cs"/>
          <w:sz w:val="24"/>
          <w:szCs w:val="24"/>
          <w:rtl/>
          <w:lang w:bidi="fa-IR"/>
        </w:rPr>
        <w:t>شکل(3-1) مدل مفهومی تحقیق حاضر برای سنجش کارایی</w:t>
      </w:r>
      <w:r>
        <w:rPr>
          <w:rFonts w:ascii="Times New Roman" w:hAnsi="Times New Roman" w:cs="B Zar" w:hint="cs"/>
          <w:sz w:val="24"/>
          <w:szCs w:val="24"/>
          <w:rtl/>
          <w:lang w:bidi="fa-IR"/>
        </w:rPr>
        <w:tab/>
      </w:r>
      <w:r w:rsidRPr="008D162A">
        <w:rPr>
          <w:rFonts w:ascii="Times New Roman" w:hAnsi="Times New Roman" w:cs="B Zar" w:hint="cs"/>
          <w:sz w:val="24"/>
          <w:szCs w:val="24"/>
          <w:rtl/>
          <w:lang w:bidi="fa-IR"/>
        </w:rPr>
        <w:t>20</w:t>
      </w:r>
    </w:p>
    <w:p w:rsidR="00BB4A7E" w:rsidRDefault="00BB4A7E" w:rsidP="005D7038">
      <w:pPr>
        <w:bidi/>
        <w:spacing w:after="0" w:line="360" w:lineRule="auto"/>
        <w:jc w:val="both"/>
        <w:rPr>
          <w:rFonts w:ascii="Times New Roman" w:hAnsi="Times New Roman" w:cs="B Zar"/>
          <w:b/>
          <w:bCs/>
          <w:sz w:val="24"/>
          <w:szCs w:val="24"/>
          <w:rtl/>
          <w:lang w:bidi="fa-IR"/>
        </w:rPr>
      </w:pPr>
    </w:p>
    <w:p w:rsidR="00897B9E" w:rsidRDefault="00E13569" w:rsidP="005D7038">
      <w:pPr>
        <w:bidi/>
        <w:spacing w:after="0" w:line="360" w:lineRule="auto"/>
        <w:jc w:val="both"/>
        <w:rPr>
          <w:rFonts w:ascii="Times New Roman" w:hAnsi="Times New Roman" w:cs="B Zar"/>
          <w:b/>
          <w:bCs/>
          <w:sz w:val="24"/>
          <w:szCs w:val="24"/>
          <w:lang w:bidi="fa-IR"/>
        </w:rPr>
      </w:pPr>
      <w:r>
        <w:rPr>
          <w:rFonts w:ascii="Times New Roman" w:hAnsi="Times New Roman" w:cs="B Zar"/>
          <w:b/>
          <w:bCs/>
          <w:sz w:val="24"/>
          <w:szCs w:val="24"/>
          <w:rtl/>
          <w:lang w:bidi="fa-IR"/>
        </w:rPr>
        <w:br w:type="page"/>
      </w:r>
    </w:p>
    <w:p w:rsidR="00897B9E" w:rsidRPr="00575E31" w:rsidRDefault="00897B9E" w:rsidP="00897B9E">
      <w:pPr>
        <w:spacing w:after="0" w:line="360" w:lineRule="auto"/>
        <w:rPr>
          <w:rFonts w:ascii="Times New Roman" w:hAnsi="Times New Roman" w:cs="B Zar"/>
          <w:b/>
          <w:bCs/>
          <w:sz w:val="24"/>
          <w:szCs w:val="24"/>
          <w:lang w:bidi="fa-IR"/>
        </w:rPr>
      </w:pPr>
      <w:r w:rsidRPr="00575E31">
        <w:rPr>
          <w:rFonts w:ascii="Times New Roman" w:hAnsi="Times New Roman" w:cs="B Zar"/>
          <w:b/>
          <w:bCs/>
          <w:sz w:val="24"/>
          <w:szCs w:val="24"/>
          <w:lang w:bidi="fa-IR"/>
        </w:rPr>
        <w:lastRenderedPageBreak/>
        <w:t>Abstract</w:t>
      </w:r>
    </w:p>
    <w:p w:rsidR="00897B9E" w:rsidRDefault="00AC1FFF" w:rsidP="00897B9E">
      <w:pPr>
        <w:spacing w:after="0" w:line="360" w:lineRule="auto"/>
        <w:jc w:val="both"/>
        <w:rPr>
          <w:rFonts w:ascii="Times New Roman" w:hAnsi="Times New Roman" w:cs="B Zar"/>
          <w:b/>
          <w:bCs/>
          <w:sz w:val="24"/>
          <w:szCs w:val="24"/>
          <w:lang w:bidi="fa-IR"/>
        </w:rPr>
      </w:pPr>
      <w:r>
        <w:rPr>
          <w:rFonts w:asciiTheme="majorBidi" w:hAnsiTheme="majorBidi" w:cs="B Zar"/>
          <w:noProof/>
          <w:sz w:val="32"/>
          <w:szCs w:val="32"/>
        </w:rPr>
        <mc:AlternateContent>
          <mc:Choice Requires="wps">
            <w:drawing>
              <wp:inline distT="0" distB="0" distL="0" distR="0">
                <wp:extent cx="5472430" cy="699135"/>
                <wp:effectExtent l="9525" t="9525" r="13970" b="5715"/>
                <wp:docPr id="16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699135"/>
                        </a:xfrm>
                        <a:prstGeom prst="rect">
                          <a:avLst/>
                        </a:prstGeom>
                        <a:solidFill>
                          <a:srgbClr val="FFFFFF"/>
                        </a:solidFill>
                        <a:ln w="9525">
                          <a:solidFill>
                            <a:srgbClr val="000000"/>
                          </a:solidFill>
                          <a:miter lim="800000"/>
                          <a:headEnd/>
                          <a:tailEnd/>
                        </a:ln>
                      </wps:spPr>
                      <wps:txbx>
                        <w:txbxContent>
                          <w:p w:rsidR="00897B9E" w:rsidRPr="00575E31" w:rsidRDefault="00897B9E" w:rsidP="00897B9E">
                            <w:pPr>
                              <w:spacing w:after="0" w:line="240" w:lineRule="auto"/>
                              <w:jc w:val="both"/>
                              <w:rPr>
                                <w:rFonts w:ascii="Times New Roman" w:hAnsi="Times New Roman" w:cs="B Zar"/>
                                <w:b/>
                                <w:bCs/>
                                <w:sz w:val="24"/>
                                <w:szCs w:val="24"/>
                                <w:lang w:bidi="fa-IR"/>
                              </w:rPr>
                            </w:pPr>
                            <w:r w:rsidRPr="003B4614">
                              <w:rPr>
                                <w:rFonts w:ascii="Times New Roman" w:hAnsi="Times New Roman" w:cs="B Zar"/>
                                <w:b/>
                                <w:bCs/>
                                <w:sz w:val="24"/>
                                <w:szCs w:val="24"/>
                                <w:lang w:bidi="fa-IR"/>
                              </w:rPr>
                              <w:t>Or</w:t>
                            </w:r>
                            <w:r>
                              <w:rPr>
                                <w:rFonts w:ascii="Times New Roman" w:hAnsi="Times New Roman" w:cs="B Zar"/>
                                <w:b/>
                                <w:bCs/>
                                <w:sz w:val="24"/>
                                <w:szCs w:val="24"/>
                                <w:lang w:bidi="fa-IR"/>
                              </w:rPr>
                              <w:t>ganization assessment using Fuzzy Data Envelopment Analysis</w:t>
                            </w:r>
                            <w:r w:rsidRPr="003B4614">
                              <w:rPr>
                                <w:rFonts w:ascii="Times New Roman" w:hAnsi="Times New Roman" w:cs="B Zar"/>
                                <w:b/>
                                <w:bCs/>
                                <w:sz w:val="24"/>
                                <w:szCs w:val="24"/>
                                <w:lang w:bidi="fa-IR"/>
                              </w:rPr>
                              <w:t xml:space="preserve"> purpose to control the movement of organizations in the preset program</w:t>
                            </w:r>
                          </w:p>
                          <w:p w:rsidR="00897B9E" w:rsidRPr="00A477FA" w:rsidRDefault="00897B9E" w:rsidP="00897B9E">
                            <w:pPr>
                              <w:rPr>
                                <w:szCs w:val="28"/>
                              </w:rPr>
                            </w:pPr>
                          </w:p>
                        </w:txbxContent>
                      </wps:txbx>
                      <wps:bodyPr rot="0" vert="horz" wrap="square" lIns="54000" tIns="45720" rIns="5400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30.9pt;height: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DdLgIAAFo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Jr7N1ylVNi&#10;mMYuPYghkLcwkGUkqLe+QL97i55hwGt0TsV6ewf8mycGth0zrbhxDvpOsBoTnMWX2dnTEcdHkKr/&#10;CDWGYfsACWhonI7sIR8E0bFRj6fmxFQ4Xi7ml/n8Ak0cbcvVanaxSCFY8fzaOh/eC9AkCiV12PyE&#10;zg53PsRsWPHsEoN5ULLeSaWS4tpqqxw5MByUXfqO6D+5KUP6kq4W+WIk4K8Q0/T9CULLgBOvpC7p&#10;1cmJFZG2d6ZO8xiYVKOMKStz5DFSN5IYhmpIPctjgMhxBfUjEutgHHBcSBQ6cD8o6XG4S+q/75kT&#10;lKgPBpuzmGNk3IakzBeXOSru3FKdW5jhCFXSQMkobsO4QXvrZNthpHEcDNxgQxuZuH7J6pg+DnBq&#10;wXHZ4oac68nr5ZeweQIAAP//AwBQSwMEFAAGAAgAAAAhAFnmnLbaAAAABQEAAA8AAABkcnMvZG93&#10;bnJldi54bWxMj0FLw0AQhe9C/8Mygje7iWJI02xKEYq9ia3Q6yY7TYLZ2SW7TaO/3tGLXgYe7/Hm&#10;e+VmtoOYcAy9IwXpMgGB1DjTU6vg/bi7z0GEqMnowREq+MQAm2pxU+rCuCu94XSIreASCoVW0MXo&#10;CylD06HVYek8EntnN1odWY6tNKO+crkd5EOSZNLqnvhDpz0+d9h8HC5Wwb5e4fHVTv5l/+jyXTb7&#10;r1PzpNTd7bxdg4g4x78w/OAzOlTMVLsLmSAGBTwk/l728izlGTWH0iQFWZXyP331DQAA//8DAFBL&#10;AQItABQABgAIAAAAIQC2gziS/gAAAOEBAAATAAAAAAAAAAAAAAAAAAAAAABbQ29udGVudF9UeXBl&#10;c10ueG1sUEsBAi0AFAAGAAgAAAAhADj9If/WAAAAlAEAAAsAAAAAAAAAAAAAAAAALwEAAF9yZWxz&#10;Ly5yZWxzUEsBAi0AFAAGAAgAAAAhAERykN0uAgAAWgQAAA4AAAAAAAAAAAAAAAAALgIAAGRycy9l&#10;Mm9Eb2MueG1sUEsBAi0AFAAGAAgAAAAhAFnmnLbaAAAABQEAAA8AAAAAAAAAAAAAAAAAiAQAAGRy&#10;cy9kb3ducmV2LnhtbFBLBQYAAAAABAAEAPMAAACPBQAAAAA=&#10;">
                <v:textbox inset="1.5mm,,1.5mm">
                  <w:txbxContent>
                    <w:p w:rsidR="00897B9E" w:rsidRPr="00575E31" w:rsidRDefault="00897B9E" w:rsidP="00897B9E">
                      <w:pPr>
                        <w:spacing w:after="0" w:line="240" w:lineRule="auto"/>
                        <w:jc w:val="both"/>
                        <w:rPr>
                          <w:rFonts w:ascii="Times New Roman" w:hAnsi="Times New Roman" w:cs="B Zar"/>
                          <w:b/>
                          <w:bCs/>
                          <w:sz w:val="24"/>
                          <w:szCs w:val="24"/>
                          <w:lang w:bidi="fa-IR"/>
                        </w:rPr>
                      </w:pPr>
                      <w:r w:rsidRPr="003B4614">
                        <w:rPr>
                          <w:rFonts w:ascii="Times New Roman" w:hAnsi="Times New Roman" w:cs="B Zar"/>
                          <w:b/>
                          <w:bCs/>
                          <w:sz w:val="24"/>
                          <w:szCs w:val="24"/>
                          <w:lang w:bidi="fa-IR"/>
                        </w:rPr>
                        <w:t>Or</w:t>
                      </w:r>
                      <w:r>
                        <w:rPr>
                          <w:rFonts w:ascii="Times New Roman" w:hAnsi="Times New Roman" w:cs="B Zar"/>
                          <w:b/>
                          <w:bCs/>
                          <w:sz w:val="24"/>
                          <w:szCs w:val="24"/>
                          <w:lang w:bidi="fa-IR"/>
                        </w:rPr>
                        <w:t>ganization assessment using Fuzzy Data Envelopment Analysis</w:t>
                      </w:r>
                      <w:r w:rsidRPr="003B4614">
                        <w:rPr>
                          <w:rFonts w:ascii="Times New Roman" w:hAnsi="Times New Roman" w:cs="B Zar"/>
                          <w:b/>
                          <w:bCs/>
                          <w:sz w:val="24"/>
                          <w:szCs w:val="24"/>
                          <w:lang w:bidi="fa-IR"/>
                        </w:rPr>
                        <w:t xml:space="preserve"> purpose to control the movement of organizations in the preset program</w:t>
                      </w:r>
                    </w:p>
                    <w:p w:rsidR="00897B9E" w:rsidRPr="00A477FA" w:rsidRDefault="00897B9E" w:rsidP="00897B9E">
                      <w:pPr>
                        <w:rPr>
                          <w:szCs w:val="28"/>
                        </w:rPr>
                      </w:pPr>
                    </w:p>
                  </w:txbxContent>
                </v:textbox>
                <w10:anchorlock/>
              </v:shape>
            </w:pict>
          </mc:Fallback>
        </mc:AlternateContent>
      </w:r>
    </w:p>
    <w:p w:rsidR="00897B9E" w:rsidRPr="00575E31" w:rsidRDefault="00897B9E" w:rsidP="00897B9E">
      <w:pPr>
        <w:spacing w:after="0" w:line="360" w:lineRule="auto"/>
        <w:ind w:firstLine="284"/>
        <w:jc w:val="both"/>
        <w:rPr>
          <w:rFonts w:ascii="Times New Roman" w:hAnsi="Times New Roman" w:cs="B Zar"/>
          <w:sz w:val="24"/>
          <w:szCs w:val="24"/>
          <w:lang w:bidi="fa-IR"/>
        </w:rPr>
      </w:pPr>
      <w:r w:rsidRPr="00575E31">
        <w:rPr>
          <w:rFonts w:ascii="Times New Roman" w:hAnsi="Times New Roman" w:cs="B Zar"/>
          <w:sz w:val="24"/>
          <w:szCs w:val="24"/>
          <w:lang w:bidi="fa-IR"/>
        </w:rPr>
        <w:t>In recent years, due to strong competition in the arena of activity and due to increasing of the resources to transform them in to goods and services become more crucial then the past, such that not taking care of this issue make the performance and sequel of organizations life more doubtful. Optimum allocating of the resources in an organization require co</w:t>
      </w:r>
      <w:r>
        <w:rPr>
          <w:rFonts w:ascii="Times New Roman" w:hAnsi="Times New Roman" w:cs="B Zar"/>
          <w:sz w:val="24"/>
          <w:szCs w:val="24"/>
          <w:lang w:bidi="fa-IR"/>
        </w:rPr>
        <w:t>ntinuous evaluation of its unit</w:t>
      </w:r>
      <w:r w:rsidRPr="00575E31">
        <w:rPr>
          <w:rFonts w:ascii="Times New Roman" w:hAnsi="Times New Roman" w:cs="B Zar"/>
          <w:sz w:val="24"/>
          <w:szCs w:val="24"/>
          <w:lang w:bidi="fa-IR"/>
        </w:rPr>
        <w:t xml:space="preserve"> performances. The performance evaluation is an important component of improving productivity process, because without measurement, it</w:t>
      </w:r>
      <w:r>
        <w:rPr>
          <w:rFonts w:ascii="Times New Roman" w:hAnsi="Times New Roman" w:cs="B Zar"/>
          <w:sz w:val="24"/>
          <w:szCs w:val="24"/>
          <w:lang w:bidi="fa-IR"/>
        </w:rPr>
        <w:t>’</w:t>
      </w:r>
      <w:r w:rsidRPr="00575E31">
        <w:rPr>
          <w:rFonts w:ascii="Times New Roman" w:hAnsi="Times New Roman" w:cs="B Zar"/>
          <w:sz w:val="24"/>
          <w:szCs w:val="24"/>
          <w:lang w:bidi="fa-IR"/>
        </w:rPr>
        <w:t>s impossible to judge as well as control and proper planning in an organization. There are two general method for efficiency evaluation: parametric and nonparametric. Data Envelopment Analysis, which is a nonparametric method, measure and evaluate the efficiency of given units method, measure and evaluate efficiency of given units usin</w:t>
      </w:r>
      <w:r>
        <w:rPr>
          <w:rFonts w:ascii="Times New Roman" w:hAnsi="Times New Roman" w:cs="B Zar"/>
          <w:sz w:val="24"/>
          <w:szCs w:val="24"/>
          <w:lang w:bidi="fa-IR"/>
        </w:rPr>
        <w:t>g mathematical optimization. An</w:t>
      </w:r>
      <w:r w:rsidRPr="00575E31">
        <w:rPr>
          <w:rFonts w:ascii="Times New Roman" w:hAnsi="Times New Roman" w:cs="B Zar"/>
          <w:sz w:val="24"/>
          <w:szCs w:val="24"/>
          <w:lang w:bidi="fa-IR"/>
        </w:rPr>
        <w:t xml:space="preserve">the other hand conditions and factors influencing </w:t>
      </w:r>
      <w:r>
        <w:rPr>
          <w:rFonts w:ascii="Times New Roman" w:hAnsi="Times New Roman" w:cs="B Zar"/>
          <w:sz w:val="24"/>
          <w:szCs w:val="24"/>
          <w:lang w:bidi="fa-IR"/>
        </w:rPr>
        <w:t xml:space="preserve">the </w:t>
      </w:r>
      <w:r w:rsidRPr="00575E31">
        <w:rPr>
          <w:rFonts w:ascii="Times New Roman" w:hAnsi="Times New Roman" w:cs="B Zar"/>
          <w:sz w:val="24"/>
          <w:szCs w:val="24"/>
          <w:lang w:bidi="fa-IR"/>
        </w:rPr>
        <w:t>activities of organizations become more complex, such that real phenomena are always Fuzzy, ambiguous and inexact. Also, inputs and outputs rate of institutions may be don’t constant and determined under different conditions. Therefore, for reflecting the conditions governing inputs and outputs and also reflecting the real conditions of the issue more, as well as making the results more the fuzzy approach have taken into consideration.</w:t>
      </w:r>
    </w:p>
    <w:p w:rsidR="00897B9E" w:rsidRPr="00575E31" w:rsidRDefault="00897B9E" w:rsidP="00897B9E">
      <w:pPr>
        <w:spacing w:after="0" w:line="360" w:lineRule="auto"/>
        <w:ind w:firstLine="284"/>
        <w:jc w:val="both"/>
        <w:rPr>
          <w:rFonts w:ascii="Times New Roman" w:hAnsi="Times New Roman" w:cs="B Zar"/>
          <w:sz w:val="24"/>
          <w:szCs w:val="24"/>
          <w:lang w:bidi="fa-IR"/>
        </w:rPr>
      </w:pPr>
      <w:r w:rsidRPr="00575E31">
        <w:rPr>
          <w:rFonts w:ascii="Times New Roman" w:hAnsi="Times New Roman" w:cs="B Zar"/>
          <w:sz w:val="24"/>
          <w:szCs w:val="24"/>
          <w:lang w:bidi="fa-IR"/>
        </w:rPr>
        <w:t xml:space="preserve">In this research, the comprehensive method are presented for efficiency evaluation in organizations using Data Envelopment Analysis models in fuzzy and certain states, by considering the factor of time. The efficiency evaluation by the presented model, give an effective tool to managers for organization control sush that they will be able to differentiate the deviation performance degree from efficiency bound in previous periods and thus they will be able to make required planning, before encountering to new situations by potential causes of deviations. In order to examine the model, tangible inputs and outputs of 18 </w:t>
      </w:r>
      <w:r>
        <w:rPr>
          <w:rFonts w:ascii="Times New Roman" w:hAnsi="Times New Roman" w:cs="B Zar"/>
          <w:sz w:val="24"/>
          <w:szCs w:val="24"/>
          <w:lang w:bidi="fa-IR"/>
        </w:rPr>
        <w:t>Tea</w:t>
      </w:r>
      <w:r w:rsidRPr="00575E31">
        <w:rPr>
          <w:rFonts w:ascii="Times New Roman" w:hAnsi="Times New Roman" w:cs="B Zar"/>
          <w:sz w:val="24"/>
          <w:szCs w:val="24"/>
          <w:lang w:bidi="fa-IR"/>
        </w:rPr>
        <w:t xml:space="preserve"> co. were used.</w:t>
      </w:r>
    </w:p>
    <w:p w:rsidR="00897B9E" w:rsidRDefault="00897B9E" w:rsidP="00897B9E">
      <w:pPr>
        <w:spacing w:after="0" w:line="360" w:lineRule="auto"/>
        <w:jc w:val="both"/>
        <w:rPr>
          <w:rFonts w:ascii="Times New Roman" w:hAnsi="Times New Roman" w:cs="B Zar"/>
          <w:b/>
          <w:bCs/>
          <w:sz w:val="24"/>
          <w:szCs w:val="24"/>
          <w:lang w:bidi="fa-IR"/>
        </w:rPr>
      </w:pPr>
    </w:p>
    <w:p w:rsidR="00897B9E" w:rsidRPr="00575E31" w:rsidRDefault="00897B9E" w:rsidP="00897B9E">
      <w:pPr>
        <w:spacing w:after="0" w:line="360" w:lineRule="auto"/>
        <w:jc w:val="both"/>
        <w:rPr>
          <w:rFonts w:ascii="Times New Roman" w:hAnsi="Times New Roman" w:cs="B Zar"/>
          <w:sz w:val="24"/>
          <w:szCs w:val="24"/>
          <w:lang w:bidi="fa-IR"/>
        </w:rPr>
      </w:pPr>
      <w:r>
        <w:rPr>
          <w:rFonts w:ascii="Times New Roman" w:hAnsi="Times New Roman" w:cs="B Zar"/>
          <w:b/>
          <w:bCs/>
          <w:sz w:val="24"/>
          <w:szCs w:val="24"/>
          <w:lang w:bidi="fa-IR"/>
        </w:rPr>
        <w:t xml:space="preserve">Key words: </w:t>
      </w:r>
      <w:r w:rsidRPr="00575E31">
        <w:rPr>
          <w:rFonts w:ascii="Times New Roman" w:hAnsi="Times New Roman" w:cs="B Zar"/>
          <w:sz w:val="24"/>
          <w:szCs w:val="24"/>
          <w:lang w:bidi="fa-IR"/>
        </w:rPr>
        <w:t>Efficiency, Data Envelopment Analysis, fuzzy logic.</w:t>
      </w:r>
    </w:p>
    <w:p w:rsidR="00897B9E" w:rsidRDefault="00897B9E" w:rsidP="00897B9E">
      <w:pPr>
        <w:bidi/>
        <w:spacing w:after="0" w:line="360" w:lineRule="auto"/>
        <w:jc w:val="both"/>
        <w:rPr>
          <w:rFonts w:ascii="Times New Roman" w:hAnsi="Times New Roman" w:cs="B Zar"/>
          <w:b/>
          <w:bCs/>
          <w:sz w:val="24"/>
          <w:szCs w:val="24"/>
          <w:lang w:bidi="fa-IR"/>
        </w:rPr>
      </w:pPr>
    </w:p>
    <w:p w:rsidR="00897B9E" w:rsidRDefault="00897B9E" w:rsidP="00897B9E">
      <w:pPr>
        <w:bidi/>
        <w:spacing w:after="0" w:line="360" w:lineRule="auto"/>
        <w:jc w:val="both"/>
        <w:rPr>
          <w:rFonts w:ascii="Times New Roman" w:hAnsi="Times New Roman" w:cs="B Zar"/>
          <w:b/>
          <w:bCs/>
          <w:sz w:val="24"/>
          <w:szCs w:val="24"/>
          <w:lang w:bidi="fa-IR"/>
        </w:rPr>
      </w:pPr>
    </w:p>
    <w:p w:rsidR="00897B9E" w:rsidRDefault="00897B9E" w:rsidP="00897B9E">
      <w:pPr>
        <w:bidi/>
        <w:spacing w:after="0" w:line="360" w:lineRule="auto"/>
        <w:jc w:val="both"/>
        <w:rPr>
          <w:rFonts w:ascii="Times New Roman" w:hAnsi="Times New Roman" w:cs="B Zar"/>
          <w:b/>
          <w:bCs/>
          <w:sz w:val="24"/>
          <w:szCs w:val="24"/>
          <w:lang w:bidi="fa-IR"/>
        </w:rPr>
      </w:pPr>
    </w:p>
    <w:p w:rsidR="00897B9E" w:rsidRDefault="00897B9E" w:rsidP="00897B9E">
      <w:pPr>
        <w:bidi/>
        <w:spacing w:after="0" w:line="360" w:lineRule="auto"/>
        <w:jc w:val="both"/>
        <w:rPr>
          <w:rFonts w:ascii="Times New Roman" w:hAnsi="Times New Roman" w:cs="B Zar"/>
          <w:b/>
          <w:bCs/>
          <w:sz w:val="24"/>
          <w:szCs w:val="24"/>
          <w:lang w:bidi="fa-IR"/>
        </w:rPr>
      </w:pPr>
    </w:p>
    <w:p w:rsidR="00554735" w:rsidRDefault="00554735" w:rsidP="00897B9E">
      <w:pPr>
        <w:bidi/>
        <w:spacing w:after="0" w:line="360" w:lineRule="auto"/>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چکیده</w:t>
      </w:r>
    </w:p>
    <w:p w:rsidR="00A477FA" w:rsidRPr="00575E31" w:rsidRDefault="00AC1FFF" w:rsidP="005D7038">
      <w:pPr>
        <w:bidi/>
        <w:spacing w:after="0" w:line="360" w:lineRule="auto"/>
        <w:jc w:val="both"/>
        <w:rPr>
          <w:rFonts w:ascii="Times New Roman" w:hAnsi="Times New Roman" w:cs="B Zar"/>
          <w:b/>
          <w:bCs/>
          <w:sz w:val="24"/>
          <w:szCs w:val="24"/>
          <w:rtl/>
          <w:lang w:bidi="fa-IR"/>
        </w:rPr>
      </w:pPr>
      <w:r>
        <w:rPr>
          <w:rFonts w:asciiTheme="majorBidi" w:hAnsiTheme="majorBidi" w:cs="B Zar"/>
          <w:noProof/>
          <w:sz w:val="32"/>
          <w:szCs w:val="32"/>
          <w:rtl/>
        </w:rPr>
        <mc:AlternateContent>
          <mc:Choice Requires="wps">
            <w:drawing>
              <wp:anchor distT="0" distB="0" distL="114300" distR="114300" simplePos="0" relativeHeight="251715584" behindDoc="0" locked="0" layoutInCell="1" allowOverlap="1">
                <wp:simplePos x="0" y="0"/>
                <wp:positionH relativeFrom="column">
                  <wp:posOffset>-40005</wp:posOffset>
                </wp:positionH>
                <wp:positionV relativeFrom="paragraph">
                  <wp:posOffset>13335</wp:posOffset>
                </wp:positionV>
                <wp:extent cx="5792470" cy="699135"/>
                <wp:effectExtent l="7620" t="13335" r="10160" b="11430"/>
                <wp:wrapSquare wrapText="bothSides"/>
                <wp:docPr id="1691"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699135"/>
                        </a:xfrm>
                        <a:prstGeom prst="rect">
                          <a:avLst/>
                        </a:prstGeom>
                        <a:solidFill>
                          <a:srgbClr val="FFFFFF"/>
                        </a:solidFill>
                        <a:ln w="9525">
                          <a:solidFill>
                            <a:srgbClr val="000000"/>
                          </a:solidFill>
                          <a:miter lim="800000"/>
                          <a:headEnd/>
                          <a:tailEnd/>
                        </a:ln>
                      </wps:spPr>
                      <wps:txbx>
                        <w:txbxContent>
                          <w:p w:rsidR="00897B9E" w:rsidRPr="00D7586B" w:rsidRDefault="00897B9E" w:rsidP="00D7586B">
                            <w:pPr>
                              <w:bidi/>
                              <w:spacing w:after="0" w:line="240" w:lineRule="auto"/>
                              <w:rPr>
                                <w:rFonts w:ascii="Times New Roman" w:hAnsi="Times New Roman" w:cs="B Zar"/>
                                <w:b/>
                                <w:bCs/>
                                <w:sz w:val="24"/>
                                <w:szCs w:val="24"/>
                                <w:rtl/>
                                <w:lang w:bidi="fa-IR"/>
                              </w:rPr>
                            </w:pPr>
                            <w:r w:rsidRPr="00D7586B">
                              <w:rPr>
                                <w:rFonts w:ascii="Times New Roman" w:hAnsi="Times New Roman" w:cs="B Zar" w:hint="cs"/>
                                <w:b/>
                                <w:bCs/>
                                <w:sz w:val="24"/>
                                <w:szCs w:val="24"/>
                                <w:rtl/>
                                <w:lang w:bidi="fa-IR"/>
                              </w:rPr>
                              <w:t xml:space="preserve">ارزیابی سازمان ها با استفاده از تحلیل پوششی داده های فازی به منظور کنترل حرکت سازمان ها در </w:t>
                            </w:r>
                            <w:r>
                              <w:rPr>
                                <w:rFonts w:ascii="Times New Roman" w:hAnsi="Times New Roman" w:cs="B Zar" w:hint="cs"/>
                                <w:b/>
                                <w:bCs/>
                                <w:sz w:val="24"/>
                                <w:szCs w:val="24"/>
                                <w:rtl/>
                                <w:lang w:bidi="fa-IR"/>
                              </w:rPr>
                              <w:t>ج</w:t>
                            </w:r>
                            <w:r w:rsidRPr="00D7586B">
                              <w:rPr>
                                <w:rFonts w:ascii="Times New Roman" w:hAnsi="Times New Roman" w:cs="B Zar" w:hint="cs"/>
                                <w:b/>
                                <w:bCs/>
                                <w:sz w:val="24"/>
                                <w:szCs w:val="24"/>
                                <w:rtl/>
                                <w:lang w:bidi="fa-IR"/>
                              </w:rPr>
                              <w:t>هت برنامه های از پیش تعیین شده</w:t>
                            </w:r>
                          </w:p>
                          <w:p w:rsidR="00897B9E" w:rsidRPr="00A477FA" w:rsidRDefault="00897B9E" w:rsidP="00A477FA">
                            <w:pPr>
                              <w:jc w:val="right"/>
                              <w:rPr>
                                <w:szCs w:val="2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027" type="#_x0000_t202" style="position:absolute;left:0;text-align:left;margin-left:-3.15pt;margin-top:1.05pt;width:456.1pt;height:5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pyMQIAAFwEAAAOAAAAZHJzL2Uyb0RvYy54bWysVNtu2zAMfR+wfxD0vjhJ46Qx4hRdugwD&#10;ugvQ7gNkWY6FSaImKbGzry8lp2l2exnmB0E06cPDQ9Krm14rchDOSzAlnYzGlAjDoZZmV9Kvj9s3&#10;15T4wEzNFBhR0qPw9Gb9+tWqs4WYQguqFo4giPFFZ0vahmCLLPO8FZr5EVhh0NmA0yyg6XZZ7ViH&#10;6Fpl0/F4nnXgauuAC+/x7d3gpOuE3zSCh89N40UgqqTILaTTpbOKZ7ZesWLnmG0lP9Fg/8BCM2kw&#10;6RnqjgVG9k7+BqUld+ChCSMOOoOmkVykGrCayfiXah5aZkWqBcXx9iyT/3+w/NPhiyOyxt7NlxNK&#10;DNPYpUfRB/IWepIvkkSd9QVGPliMDT06MDyV6+098G+eGNi0zOzErXPQtYLVSHESxc0uPo1N8YWP&#10;IFX3EWpMxPYBElDfOB31Q0UIomOrjuf2RDIcX+aL5XSGhAhH33y5nFzlKQUrnr+2zof3AjSJl5I6&#10;bH9CZ4d7HyIbVjyHxGQelKy3UqlkuF21UY4cGI7KNj0n9J/ClCFdSZf5NB8E+CvEOD1/gtAy4Mwr&#10;qUt6fQ5iRZTtnanTRAYm1XBHysqcdIzSDSKGvupT165igihrBfURhXUwjDiuJF5acD8o6XC8S+q/&#10;75kTlKgPBpuTzzAz7kMyZvliioa79FSXHmY4QpU0UDJcN2HYob11ctdipmEcDNxiQxuZtH5hdaKP&#10;I5xacFq3uCOXdop6+SmsnwAAAP//AwBQSwMEFAAGAAgAAAAhADrC7bzdAAAACAEAAA8AAABkcnMv&#10;ZG93bnJldi54bWxMj0FLw0AQhe+C/2EZwVu7SUpDE7MpIhR7E1vB6yY7JsHs7JLdptFf73jS4/A+&#10;3vum2i92FDNOYXCkIF0nIJBaZwbqFLydD6sdiBA1GT06QgVfGGBf395UujTuSq84n2InuIRCqRX0&#10;MfpSytD2aHVYO4/E2YebrI58Tp00k75yuR1lliS5tHogXui1x6ce28/TxSo4NgWeX+zsn48btzvk&#10;i/9+b7dK3d8tjw8gIi7xD4ZffVaHmp0adyETxKhglW+YVJClIDgukm0BomEuzTKQdSX/P1D/AAAA&#10;//8DAFBLAQItABQABgAIAAAAIQC2gziS/gAAAOEBAAATAAAAAAAAAAAAAAAAAAAAAABbQ29udGVu&#10;dF9UeXBlc10ueG1sUEsBAi0AFAAGAAgAAAAhADj9If/WAAAAlAEAAAsAAAAAAAAAAAAAAAAALwEA&#10;AF9yZWxzLy5yZWxzUEsBAi0AFAAGAAgAAAAhAIqs2nIxAgAAXAQAAA4AAAAAAAAAAAAAAAAALgIA&#10;AGRycy9lMm9Eb2MueG1sUEsBAi0AFAAGAAgAAAAhADrC7bzdAAAACAEAAA8AAAAAAAAAAAAAAAAA&#10;iwQAAGRycy9kb3ducmV2LnhtbFBLBQYAAAAABAAEAPMAAACVBQAAAAA=&#10;">
                <v:textbox inset="1.5mm,,1.5mm">
                  <w:txbxContent>
                    <w:p w:rsidR="00897B9E" w:rsidRPr="00D7586B" w:rsidRDefault="00897B9E" w:rsidP="00D7586B">
                      <w:pPr>
                        <w:bidi/>
                        <w:spacing w:after="0" w:line="240" w:lineRule="auto"/>
                        <w:rPr>
                          <w:rFonts w:ascii="Times New Roman" w:hAnsi="Times New Roman" w:cs="B Zar"/>
                          <w:b/>
                          <w:bCs/>
                          <w:sz w:val="24"/>
                          <w:szCs w:val="24"/>
                          <w:rtl/>
                          <w:lang w:bidi="fa-IR"/>
                        </w:rPr>
                      </w:pPr>
                      <w:r w:rsidRPr="00D7586B">
                        <w:rPr>
                          <w:rFonts w:ascii="Times New Roman" w:hAnsi="Times New Roman" w:cs="B Zar" w:hint="cs"/>
                          <w:b/>
                          <w:bCs/>
                          <w:sz w:val="24"/>
                          <w:szCs w:val="24"/>
                          <w:rtl/>
                          <w:lang w:bidi="fa-IR"/>
                        </w:rPr>
                        <w:t xml:space="preserve">ارزیابی سازمان ها با استفاده از تحلیل پوششی داده های فازی به منظور کنترل حرکت سازمان ها در </w:t>
                      </w:r>
                      <w:r>
                        <w:rPr>
                          <w:rFonts w:ascii="Times New Roman" w:hAnsi="Times New Roman" w:cs="B Zar" w:hint="cs"/>
                          <w:b/>
                          <w:bCs/>
                          <w:sz w:val="24"/>
                          <w:szCs w:val="24"/>
                          <w:rtl/>
                          <w:lang w:bidi="fa-IR"/>
                        </w:rPr>
                        <w:t>ج</w:t>
                      </w:r>
                      <w:r w:rsidRPr="00D7586B">
                        <w:rPr>
                          <w:rFonts w:ascii="Times New Roman" w:hAnsi="Times New Roman" w:cs="B Zar" w:hint="cs"/>
                          <w:b/>
                          <w:bCs/>
                          <w:sz w:val="24"/>
                          <w:szCs w:val="24"/>
                          <w:rtl/>
                          <w:lang w:bidi="fa-IR"/>
                        </w:rPr>
                        <w:t>هت برنامه های از پیش تعیین شده</w:t>
                      </w:r>
                    </w:p>
                    <w:p w:rsidR="00897B9E" w:rsidRPr="00A477FA" w:rsidRDefault="00897B9E" w:rsidP="00A477FA">
                      <w:pPr>
                        <w:jc w:val="right"/>
                        <w:rPr>
                          <w:szCs w:val="28"/>
                        </w:rPr>
                      </w:pPr>
                    </w:p>
                  </w:txbxContent>
                </v:textbox>
                <w10:wrap type="square"/>
              </v:shape>
            </w:pict>
          </mc:Fallback>
        </mc:AlternateContent>
      </w:r>
    </w:p>
    <w:p w:rsidR="00554735" w:rsidRPr="00575E31" w:rsidRDefault="00554735" w:rsidP="00897B9E">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در سال‌های اخیر با توجه به رقابت شدید در صحنه فعالیت، به دلیل افزایش بنگاه‌ها و نیز محدودیت و گران بودن منابع، استفاده بهینه و کارا از منابع جهت تبدیل آن‌ها به کالاها و خدمات بیش از گذشته احساس می‌شود، به‌طوری‌که عدم توجه به این مهم بقاء و ادامه حیات سازمان‌ها را دچار تردید خواهد نمود. تخصیص بهینه منابع در یک سازمان مستلزم سنجش مستمر عملکرد واحدهای آن است. ارزیابی عملکرد به‌عنوان یکی از عناصر فرآیند بهبود بهره‌وری می‌باشد، زیرا بدون اندازه‌گیری، امکان قضاوت وجود نداشته و بنابراین امکان کنترل و برنامه‌ریزی صحیح در سازمان فراهم نمی‌شود. برای محاسبه کارایی دو روش کلی، پارامتری و غیرپارامتری وجود دارد. تحلیل پوششی داده‌ها که روشی غیرپارامتری</w:t>
      </w:r>
      <w:r w:rsidR="003B4614">
        <w:rPr>
          <w:rFonts w:ascii="Times New Roman" w:hAnsi="Times New Roman" w:cs="B Zar"/>
          <w:sz w:val="24"/>
          <w:szCs w:val="24"/>
          <w:lang w:bidi="fa-IR"/>
        </w:rPr>
        <w:t xml:space="preserve"> </w:t>
      </w:r>
      <w:r w:rsidR="003B4614">
        <w:rPr>
          <w:rFonts w:ascii="Times New Roman" w:hAnsi="Times New Roman" w:cs="B Zar" w:hint="cs"/>
          <w:sz w:val="24"/>
          <w:szCs w:val="24"/>
          <w:rtl/>
          <w:lang w:bidi="fa-IR"/>
        </w:rPr>
        <w:t>ا</w:t>
      </w:r>
      <w:r w:rsidRPr="00575E31">
        <w:rPr>
          <w:rFonts w:ascii="Times New Roman" w:hAnsi="Times New Roman" w:cs="B Zar" w:hint="cs"/>
          <w:sz w:val="24"/>
          <w:szCs w:val="24"/>
          <w:rtl/>
          <w:lang w:bidi="fa-IR"/>
        </w:rPr>
        <w:t>ست با استفاده از بهینه‌سازی ریاضی اقدام به سنجش کارایی واحدهای مورد نظر می‌نماید. از سویی دیگر، شرایط و عوامل تأثیرگذار بر فعالیت‌ها و کارکرد سازمان‌ها روز به روز پیچیده‌تر می‌گردد به‌طوری‌که پدیده‌های واقعی همواره فازی، مبهم و غیردقیق هستند. همچنین میزان نهاده‌ها و ستاده‌های بنگاه‌ها تحت شرایط مختلف ممکن است مقدار ثابت و معینی نباشد. لذا برای انعکاس شرایط واقعی حاکم بر نهاده‌ها و ستاده‌ها و همچنین انعکاس هر چه بیشتر شرایط واقعی مسئله و بالتبع واقعی‌تر شدن نتایج رویکرد فازی مورد توجه قرار گرفته شده است.</w:t>
      </w:r>
    </w:p>
    <w:p w:rsidR="00554735" w:rsidRPr="00575E31" w:rsidRDefault="00554735"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در این تحقیق برای اندازه‌گیری کارایی در سازمان‌ها روشی جامع با استفاده از مدل‌های تحلیل پوششی داده‌ها با در نظر گرفتن عامل زمان و در دو رویکرد قطعی و فازی ارائه گردیده است. اندازه‌گیری کارایی به وسیله مدل ارائه شده، ابزاری کارآمد برای کنترل سازمان در اختیار مدیران قرار می‌دهد، به طوری‌که آنان قادر خواهند بود درجه انحراف عملکرد را از مرز کارایی در دوره‌های قبل تشخیص داده و پیش از مواجه شدن با موقعیت جدید با بررسی علل انحرافات، برنامه‌ریزی لازم را به‌منظور افزایش کارایی انجام دهند. به‌منظور آزمون</w:t>
      </w:r>
      <w:r w:rsidR="003B4614">
        <w:rPr>
          <w:rFonts w:ascii="Times New Roman" w:hAnsi="Times New Roman" w:cs="B Zar" w:hint="cs"/>
          <w:sz w:val="24"/>
          <w:szCs w:val="24"/>
          <w:rtl/>
          <w:lang w:bidi="fa-IR"/>
        </w:rPr>
        <w:t xml:space="preserve"> مدل، نهاده‌ها و ستاده‌های </w:t>
      </w:r>
      <w:r w:rsidRPr="00575E31">
        <w:rPr>
          <w:rFonts w:ascii="Times New Roman" w:hAnsi="Times New Roman" w:cs="B Zar" w:hint="cs"/>
          <w:sz w:val="24"/>
          <w:szCs w:val="24"/>
          <w:rtl/>
          <w:lang w:bidi="fa-IR"/>
        </w:rPr>
        <w:t xml:space="preserve"> 18 </w:t>
      </w:r>
      <w:r w:rsidR="00D7586B">
        <w:rPr>
          <w:rFonts w:ascii="Times New Roman" w:hAnsi="Times New Roman" w:cs="B Zar" w:hint="cs"/>
          <w:sz w:val="24"/>
          <w:szCs w:val="24"/>
          <w:rtl/>
          <w:lang w:bidi="fa-IR"/>
        </w:rPr>
        <w:t>کارخانه چای</w:t>
      </w:r>
      <w:r w:rsidRPr="00575E31">
        <w:rPr>
          <w:rFonts w:ascii="Times New Roman" w:hAnsi="Times New Roman" w:cs="B Zar" w:hint="cs"/>
          <w:sz w:val="24"/>
          <w:szCs w:val="24"/>
          <w:rtl/>
          <w:lang w:bidi="fa-IR"/>
        </w:rPr>
        <w:t xml:space="preserve"> مورد استفاده قرار گرفته است.</w:t>
      </w:r>
    </w:p>
    <w:p w:rsidR="003D1115" w:rsidRDefault="003D1115" w:rsidP="005D7038">
      <w:pPr>
        <w:bidi/>
        <w:spacing w:after="0" w:line="360" w:lineRule="auto"/>
        <w:jc w:val="both"/>
        <w:rPr>
          <w:rFonts w:ascii="Times New Roman" w:hAnsi="Times New Roman" w:cs="B Zar"/>
          <w:b/>
          <w:bCs/>
          <w:sz w:val="24"/>
          <w:szCs w:val="24"/>
          <w:rtl/>
          <w:lang w:bidi="fa-IR"/>
        </w:rPr>
      </w:pPr>
    </w:p>
    <w:p w:rsidR="00554735" w:rsidRPr="00575E31" w:rsidRDefault="00554735" w:rsidP="005D7038">
      <w:pPr>
        <w:bidi/>
        <w:spacing w:after="0" w:line="360" w:lineRule="auto"/>
        <w:jc w:val="both"/>
        <w:rPr>
          <w:rFonts w:ascii="Times New Roman" w:hAnsi="Times New Roman" w:cs="B Zar"/>
          <w:sz w:val="24"/>
          <w:szCs w:val="24"/>
          <w:rtl/>
          <w:lang w:bidi="fa-IR"/>
        </w:rPr>
      </w:pPr>
      <w:r w:rsidRPr="00575E31">
        <w:rPr>
          <w:rFonts w:ascii="Times New Roman" w:hAnsi="Times New Roman" w:cs="B Zar" w:hint="cs"/>
          <w:b/>
          <w:bCs/>
          <w:sz w:val="24"/>
          <w:szCs w:val="24"/>
          <w:rtl/>
          <w:lang w:bidi="fa-IR"/>
        </w:rPr>
        <w:t xml:space="preserve">کلید واژه: </w:t>
      </w:r>
      <w:r w:rsidRPr="00575E31">
        <w:rPr>
          <w:rFonts w:ascii="Times New Roman" w:hAnsi="Times New Roman" w:cs="B Zar" w:hint="cs"/>
          <w:sz w:val="24"/>
          <w:szCs w:val="24"/>
          <w:rtl/>
          <w:lang w:bidi="fa-IR"/>
        </w:rPr>
        <w:t>کارایی، تحلیل پوششی داده‌ها، منطق فازی</w:t>
      </w:r>
    </w:p>
    <w:p w:rsidR="00554735" w:rsidRPr="00575E31" w:rsidRDefault="00440051" w:rsidP="00897B9E">
      <w:pPr>
        <w:spacing w:after="0" w:line="360" w:lineRule="auto"/>
        <w:rPr>
          <w:rFonts w:ascii="Times New Roman" w:hAnsi="Times New Roman" w:cs="B Zar"/>
          <w:sz w:val="24"/>
          <w:szCs w:val="24"/>
          <w:lang w:bidi="fa-IR"/>
        </w:rPr>
      </w:pPr>
      <w:r w:rsidRPr="00575E31">
        <w:rPr>
          <w:rFonts w:ascii="Times New Roman" w:hAnsi="Times New Roman" w:cs="B Zar"/>
          <w:b/>
          <w:bCs/>
          <w:sz w:val="24"/>
          <w:szCs w:val="24"/>
          <w:lang w:bidi="fa-IR"/>
        </w:rPr>
        <w:br w:type="page"/>
      </w:r>
    </w:p>
    <w:p w:rsidR="00F86BA8" w:rsidRPr="00575E31" w:rsidRDefault="00F86BA8" w:rsidP="005D7038">
      <w:pPr>
        <w:spacing w:after="0" w:line="360" w:lineRule="auto"/>
        <w:rPr>
          <w:rFonts w:ascii="Times New Roman" w:hAnsi="Times New Roman" w:cs="B Zar"/>
          <w:sz w:val="24"/>
          <w:szCs w:val="24"/>
          <w:rtl/>
          <w:lang w:bidi="fa-IR"/>
        </w:rPr>
      </w:pPr>
    </w:p>
    <w:p w:rsidR="00C25554" w:rsidRDefault="00C25554" w:rsidP="005D7038">
      <w:pPr>
        <w:bidi/>
        <w:spacing w:after="0" w:line="360" w:lineRule="auto"/>
        <w:jc w:val="center"/>
        <w:rPr>
          <w:rFonts w:ascii="Times New Roman" w:hAnsi="Times New Roman" w:cs="B Zar"/>
          <w:b/>
          <w:bCs/>
          <w:sz w:val="24"/>
          <w:szCs w:val="24"/>
          <w:rtl/>
          <w:lang w:bidi="fa-IR"/>
        </w:rPr>
        <w:sectPr w:rsidR="00C25554" w:rsidSect="00E91A21">
          <w:footerReference w:type="default" r:id="rId10"/>
          <w:footnotePr>
            <w:numRestart w:val="eachPage"/>
          </w:footnotePr>
          <w:pgSz w:w="11907" w:h="16839" w:code="9"/>
          <w:pgMar w:top="1418" w:right="1701" w:bottom="1134" w:left="1134" w:header="720" w:footer="720" w:gutter="0"/>
          <w:pgNumType w:fmt="arabicAbjad" w:start="2"/>
          <w:cols w:space="720"/>
          <w:docGrid w:linePitch="360"/>
        </w:sectPr>
      </w:pPr>
    </w:p>
    <w:p w:rsidR="0003517C" w:rsidRPr="00692EC2" w:rsidRDefault="0003517C" w:rsidP="005D7038">
      <w:pPr>
        <w:bidi/>
        <w:spacing w:after="0" w:line="360" w:lineRule="auto"/>
        <w:jc w:val="center"/>
        <w:rPr>
          <w:rFonts w:ascii="Times New Roman" w:hAnsi="Times New Roman" w:cs="B Zar"/>
          <w:b/>
          <w:bCs/>
          <w:sz w:val="64"/>
          <w:szCs w:val="64"/>
          <w:rtl/>
          <w:lang w:bidi="fa-IR"/>
        </w:rPr>
      </w:pPr>
    </w:p>
    <w:p w:rsidR="0003517C" w:rsidRDefault="0003517C" w:rsidP="005D7038">
      <w:pPr>
        <w:bidi/>
        <w:spacing w:after="0" w:line="360" w:lineRule="auto"/>
        <w:jc w:val="center"/>
        <w:rPr>
          <w:rFonts w:ascii="Times New Roman" w:hAnsi="Times New Roman" w:cs="B Zar"/>
          <w:b/>
          <w:bCs/>
          <w:sz w:val="24"/>
          <w:szCs w:val="24"/>
          <w:rtl/>
          <w:lang w:bidi="fa-IR"/>
        </w:rPr>
      </w:pPr>
    </w:p>
    <w:p w:rsidR="0003517C" w:rsidRDefault="0003517C" w:rsidP="005D7038">
      <w:pPr>
        <w:bidi/>
        <w:spacing w:after="0" w:line="360" w:lineRule="auto"/>
        <w:jc w:val="center"/>
        <w:rPr>
          <w:rFonts w:ascii="Times New Roman" w:hAnsi="Times New Roman" w:cs="B Zar"/>
          <w:b/>
          <w:bCs/>
          <w:sz w:val="24"/>
          <w:szCs w:val="24"/>
          <w:rtl/>
          <w:lang w:bidi="fa-IR"/>
        </w:rPr>
      </w:pPr>
    </w:p>
    <w:p w:rsidR="0003517C" w:rsidRDefault="0003517C" w:rsidP="005D7038">
      <w:pPr>
        <w:bidi/>
        <w:spacing w:after="0" w:line="360" w:lineRule="auto"/>
        <w:jc w:val="center"/>
        <w:rPr>
          <w:rFonts w:ascii="Times New Roman" w:hAnsi="Times New Roman" w:cs="B Zar"/>
          <w:b/>
          <w:bCs/>
          <w:sz w:val="24"/>
          <w:szCs w:val="24"/>
          <w:rtl/>
          <w:lang w:bidi="fa-IR"/>
        </w:rPr>
      </w:pPr>
    </w:p>
    <w:p w:rsidR="003D2A70" w:rsidRPr="00575E31" w:rsidRDefault="00AC1FFF" w:rsidP="005D7038">
      <w:pPr>
        <w:bidi/>
        <w:spacing w:after="0" w:line="360" w:lineRule="auto"/>
        <w:ind w:firstLine="284"/>
        <w:jc w:val="both"/>
        <w:rPr>
          <w:rFonts w:ascii="Times New Roman" w:hAnsi="Times New Roman" w:cs="B Zar"/>
          <w:sz w:val="24"/>
          <w:szCs w:val="24"/>
          <w:rtl/>
          <w:lang w:bidi="fa-IR"/>
        </w:rPr>
      </w:pPr>
      <w:r>
        <w:rPr>
          <w:rFonts w:ascii="Times New Roman" w:hAnsi="Times New Roman" w:cs="B Zar"/>
          <w:b/>
          <w:bCs/>
          <w:noProof/>
          <w:sz w:val="24"/>
          <w:szCs w:val="24"/>
          <w:rtl/>
        </w:rPr>
        <mc:AlternateContent>
          <mc:Choice Requires="wps">
            <w:drawing>
              <wp:anchor distT="0" distB="0" distL="114300" distR="114300" simplePos="0" relativeHeight="251716608" behindDoc="1" locked="0" layoutInCell="1" allowOverlap="1">
                <wp:simplePos x="0" y="0"/>
                <wp:positionH relativeFrom="column">
                  <wp:posOffset>1385570</wp:posOffset>
                </wp:positionH>
                <wp:positionV relativeFrom="paragraph">
                  <wp:posOffset>1246505</wp:posOffset>
                </wp:positionV>
                <wp:extent cx="3389630" cy="1953895"/>
                <wp:effectExtent l="13970" t="8255" r="15875" b="28575"/>
                <wp:wrapTight wrapText="bothSides">
                  <wp:wrapPolygon edited="0">
                    <wp:start x="1760" y="-105"/>
                    <wp:lineTo x="1275" y="0"/>
                    <wp:lineTo x="182" y="1158"/>
                    <wp:lineTo x="182" y="1579"/>
                    <wp:lineTo x="-61" y="2632"/>
                    <wp:lineTo x="-61" y="18862"/>
                    <wp:lineTo x="243" y="20442"/>
                    <wp:lineTo x="1335" y="21811"/>
                    <wp:lineTo x="1578" y="21811"/>
                    <wp:lineTo x="20143" y="21811"/>
                    <wp:lineTo x="20386" y="21811"/>
                    <wp:lineTo x="21479" y="20442"/>
                    <wp:lineTo x="21479" y="20126"/>
                    <wp:lineTo x="21721" y="18652"/>
                    <wp:lineTo x="21721" y="3264"/>
                    <wp:lineTo x="21479" y="1158"/>
                    <wp:lineTo x="20265" y="0"/>
                    <wp:lineTo x="19779" y="-105"/>
                    <wp:lineTo x="1760" y="-105"/>
                  </wp:wrapPolygon>
                </wp:wrapTight>
                <wp:docPr id="1690"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630" cy="1953895"/>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97B9E" w:rsidRPr="00692EC2" w:rsidRDefault="00897B9E" w:rsidP="00897B9E">
                            <w:pPr>
                              <w:bidi/>
                              <w:spacing w:after="0" w:line="360" w:lineRule="auto"/>
                              <w:jc w:val="center"/>
                              <w:rPr>
                                <w:rFonts w:ascii="Times New Roman" w:hAnsi="Times New Roman" w:cs="B Zar"/>
                                <w:sz w:val="44"/>
                                <w:szCs w:val="44"/>
                                <w:rtl/>
                                <w:lang w:bidi="fa-IR"/>
                              </w:rPr>
                            </w:pPr>
                            <w:r w:rsidRPr="00692EC2">
                              <w:rPr>
                                <w:rFonts w:ascii="Times New Roman" w:hAnsi="Times New Roman" w:cs="B Zar" w:hint="cs"/>
                                <w:sz w:val="44"/>
                                <w:szCs w:val="44"/>
                                <w:rtl/>
                                <w:lang w:bidi="fa-IR"/>
                              </w:rPr>
                              <w:t>فصل اول</w:t>
                            </w:r>
                          </w:p>
                          <w:p w:rsidR="00897B9E" w:rsidRPr="00692EC2" w:rsidRDefault="00897B9E" w:rsidP="00897B9E">
                            <w:pPr>
                              <w:bidi/>
                              <w:spacing w:after="0" w:line="360" w:lineRule="auto"/>
                              <w:jc w:val="center"/>
                              <w:rPr>
                                <w:rFonts w:ascii="Times New Roman" w:hAnsi="Times New Roman" w:cs="B Zar"/>
                                <w:sz w:val="68"/>
                                <w:szCs w:val="68"/>
                                <w:rtl/>
                                <w:lang w:bidi="fa-IR"/>
                              </w:rPr>
                            </w:pPr>
                            <w:r w:rsidRPr="00692EC2">
                              <w:rPr>
                                <w:rFonts w:ascii="Times New Roman" w:hAnsi="Times New Roman" w:cs="B Zar" w:hint="cs"/>
                                <w:b/>
                                <w:bCs/>
                                <w:sz w:val="68"/>
                                <w:szCs w:val="68"/>
                                <w:rtl/>
                                <w:lang w:bidi="fa-IR"/>
                              </w:rPr>
                              <w:t xml:space="preserve"> کلیات تحقیق</w:t>
                            </w:r>
                          </w:p>
                          <w:p w:rsidR="00897B9E" w:rsidRPr="0003517C" w:rsidRDefault="00897B9E" w:rsidP="00897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3" o:spid="_x0000_s1028" style="position:absolute;left:0;text-align:left;margin-left:109.1pt;margin-top:98.15pt;width:266.9pt;height:153.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B8wIAAI0GAAAOAAAAZHJzL2Uyb0RvYy54bWysVduO0zAQfUfiHyy/s0l6Sdto09Vql0VI&#10;XFYsiGfXdhqDYwfbbbp8PeNJGroXJIToQ+SZsWfOnLn0/OLQaLKXzitrSpqdpZRIw61QZlvSL59v&#10;Xi0p8YEZwbQ1sqT30tOL9csX511byImtrRbSEXBifNG1Ja1DaIsk8byWDfNntpUGjJV1DQsgum0i&#10;HOvAe6OTSZrmSWedaJ3l0nvQXvdGukb/VSV5+FhVXgaiSwrYAn4dfjfxm6zPWbF1rK0VH2Cwf0DR&#10;MGUg6OjqmgVGdk49cdUo7qy3VTjjtklsVSkuMQfIJksfZXNXs1ZiLkCOb0ea/P9zyz/sbx1RAmqX&#10;r4Agwxqo0uUuWAxO5otp5KhrfQFX79pbF7P07TvLv3ti7FXNzFZeOme7WjIByLJ4P3nwIAoenpJN&#10;994K8M/AP9J1qFwTHQIR5IBVuR+rIg+BcFBOp8tVPgVsHGzZag7iHGOw4vi8dT68kbYh8VBSZ3dG&#10;fILaYwy2f+cD1kYM6THxjZKq0VDpPdMky/N8MXgcLiesOPocqipulNbE2fBVhRq5iami0R/9e9Ja&#10;YCBFNbawvNKOQIyS6tDf1rsGOOh1WRp/MTIrQA+d2utRBRBGF0AotJbvo/VBhrdRNV7rXzPOpQlT&#10;BHEabfZ8sPyofjYgxh3y08oQqHZJ5+gKKuI50zL2zsAeDBLyhAkZ0oFlsoAMEaXVajT+JeQR20N+&#10;xkyeQPanQbANkNzYmq+NwHNgSvdneK1NhCZxUQxZ2l2Q7q4WHREqNtNkOV3BEhMKtsZ0mebpakEJ&#10;01tYdzw4+qglnq39nyoyP1L/ML2hI5hua9aXdLz4JOERLbbISSI4gXHo+uENh80Bx3wWSxUHcmPF&#10;PYwkdDTOHexwONTW/aSkg31YUv9jx5ykRL810NSrbDaLCxSF2XwxAcGdWjanFmY4uCppAKrweBX6&#10;pbtrndrWEKmfBmPjqqlUAFCIuEc1CLDz+s7v93Ncqqcy3vr9L7L+BQAA//8DAFBLAwQUAAYACAAA&#10;ACEAzOj66t8AAAALAQAADwAAAGRycy9kb3ducmV2LnhtbEyPQU7DMBBF90jcwRokdtRuStsQ4lQV&#10;AlVq2VA4gGsPSSAeh9htw+0ZVrAc/ac/75er0XfihENsA2mYThQIJBtcS7WGt9enmxxETIac6QKh&#10;hm+MsKouL0pTuHCmFzztUy24hGJhNDQp9YWU0TboTZyEHomz9zB4k/gcaukGc+Zy38lMqYX0piX+&#10;0JgeHxq0n/uj17DeuI+v52XazJzN/c5uH3HrlNbXV+P6HkTCMf3B8KvP6lCx0yEcyUXRacimecYo&#10;B3eLGQgmlvOM1x00zNWtAlmV8v+G6gcAAP//AwBQSwECLQAUAAYACAAAACEAtoM4kv4AAADhAQAA&#10;EwAAAAAAAAAAAAAAAAAAAAAAW0NvbnRlbnRfVHlwZXNdLnhtbFBLAQItABQABgAIAAAAIQA4/SH/&#10;1gAAAJQBAAALAAAAAAAAAAAAAAAAAC8BAABfcmVscy8ucmVsc1BLAQItABQABgAIAAAAIQCCuV+B&#10;8wIAAI0GAAAOAAAAAAAAAAAAAAAAAC4CAABkcnMvZTJvRG9jLnhtbFBLAQItABQABgAIAAAAIQDM&#10;6Prq3wAAAAsBAAAPAAAAAAAAAAAAAAAAAE0FAABkcnMvZG93bnJldi54bWxQSwUGAAAAAAQABADz&#10;AAAAWQYAAAAA&#10;" fillcolor="white [3201]" strokecolor="#c2d69b [1942]" strokeweight="1pt">
                <v:fill color2="#d6e3bc [1302]" rotate="t" focus="100%" type="gradient"/>
                <v:shadow on="t" color="#4e6128 [1606]" opacity=".5" offset="1pt"/>
                <v:textbox>
                  <w:txbxContent>
                    <w:p w:rsidR="00897B9E" w:rsidRPr="00692EC2" w:rsidRDefault="00897B9E" w:rsidP="00897B9E">
                      <w:pPr>
                        <w:bidi/>
                        <w:spacing w:after="0" w:line="360" w:lineRule="auto"/>
                        <w:jc w:val="center"/>
                        <w:rPr>
                          <w:rFonts w:ascii="Times New Roman" w:hAnsi="Times New Roman" w:cs="B Zar"/>
                          <w:sz w:val="44"/>
                          <w:szCs w:val="44"/>
                          <w:rtl/>
                          <w:lang w:bidi="fa-IR"/>
                        </w:rPr>
                      </w:pPr>
                      <w:r w:rsidRPr="00692EC2">
                        <w:rPr>
                          <w:rFonts w:ascii="Times New Roman" w:hAnsi="Times New Roman" w:cs="B Zar" w:hint="cs"/>
                          <w:sz w:val="44"/>
                          <w:szCs w:val="44"/>
                          <w:rtl/>
                          <w:lang w:bidi="fa-IR"/>
                        </w:rPr>
                        <w:t>فصل اول</w:t>
                      </w:r>
                    </w:p>
                    <w:p w:rsidR="00897B9E" w:rsidRPr="00692EC2" w:rsidRDefault="00897B9E" w:rsidP="00897B9E">
                      <w:pPr>
                        <w:bidi/>
                        <w:spacing w:after="0" w:line="360" w:lineRule="auto"/>
                        <w:jc w:val="center"/>
                        <w:rPr>
                          <w:rFonts w:ascii="Times New Roman" w:hAnsi="Times New Roman" w:cs="B Zar"/>
                          <w:sz w:val="68"/>
                          <w:szCs w:val="68"/>
                          <w:rtl/>
                          <w:lang w:bidi="fa-IR"/>
                        </w:rPr>
                      </w:pPr>
                      <w:r w:rsidRPr="00692EC2">
                        <w:rPr>
                          <w:rFonts w:ascii="Times New Roman" w:hAnsi="Times New Roman" w:cs="B Zar" w:hint="cs"/>
                          <w:b/>
                          <w:bCs/>
                          <w:sz w:val="68"/>
                          <w:szCs w:val="68"/>
                          <w:rtl/>
                          <w:lang w:bidi="fa-IR"/>
                        </w:rPr>
                        <w:t xml:space="preserve"> کلیات تحقیق</w:t>
                      </w:r>
                    </w:p>
                    <w:p w:rsidR="00897B9E" w:rsidRPr="0003517C" w:rsidRDefault="00897B9E" w:rsidP="00897B9E"/>
                  </w:txbxContent>
                </v:textbox>
                <w10:wrap type="tight"/>
              </v:roundrect>
            </w:pict>
          </mc:Fallback>
        </mc:AlternateContent>
      </w:r>
      <w:r w:rsidR="00692EC2">
        <w:rPr>
          <w:rFonts w:ascii="Times New Roman" w:hAnsi="Times New Roman" w:cs="B Zar"/>
          <w:b/>
          <w:bCs/>
          <w:sz w:val="24"/>
          <w:szCs w:val="24"/>
          <w:rtl/>
          <w:lang w:bidi="fa-IR"/>
        </w:rPr>
        <w:br w:type="page"/>
      </w:r>
      <w:r w:rsidR="003D2A70" w:rsidRPr="00575E31">
        <w:rPr>
          <w:rFonts w:ascii="Times New Roman" w:hAnsi="Times New Roman" w:cs="B Zar" w:hint="cs"/>
          <w:b/>
          <w:bCs/>
          <w:sz w:val="24"/>
          <w:szCs w:val="24"/>
          <w:rtl/>
          <w:lang w:bidi="fa-IR"/>
        </w:rPr>
        <w:lastRenderedPageBreak/>
        <w:t>1-1- مقدمه</w:t>
      </w:r>
    </w:p>
    <w:p w:rsidR="003D2A70"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انسان در همه اعصار با مشکلی به نام محدودیت منابع و امکانات تولید روبه‌رو بوده به گونه‌ای که حتی در شرایط کنونی و با توسعه روزافزون علوم و فنون، نه تنها این محدودیت وجود دارد بلکه با توجه به رشد روزافزون جمعیت از سویی و تخریب محیط زیست و منابع موجود در آن از سوی دیگر و پاره‌ای از مسائلی دیگر، این محدودیت تشدید شده است. با توجه به ارتقاء انتظارات عموم مردم از رفاه اقتصادی، تقاضا برای کالا و خدمات روندی صعودی دارد، حال با توجه به محدودیت منابع و امکانات و ارتقاء روز افزون سطح مصرف کالاها  و خدمات، حداکثر استفاده از امکانات موجود یکی از مهم‌ترین راه حل‌های ممکن جهت کاهش شکاف عرضه و تقاضا می‌باشد. در شرایط کنونی بهره‌وری بالاتر و استفاده کارا از امکانات موجود عملاً از یک انتخاب فراتر رفته و به یک ضرورت تبدیل شده است.</w:t>
      </w:r>
    </w:p>
    <w:p w:rsidR="002F5A0E" w:rsidRPr="00575E31" w:rsidRDefault="002F5A0E" w:rsidP="005D7038">
      <w:pPr>
        <w:bidi/>
        <w:spacing w:after="0" w:line="360" w:lineRule="auto"/>
        <w:ind w:firstLine="284"/>
        <w:jc w:val="both"/>
        <w:rPr>
          <w:rFonts w:ascii="Times New Roman" w:hAnsi="Times New Roman" w:cs="B Zar"/>
          <w:sz w:val="24"/>
          <w:szCs w:val="24"/>
          <w:rtl/>
          <w:lang w:bidi="fa-IR"/>
        </w:rPr>
      </w:pP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b/>
          <w:bCs/>
          <w:sz w:val="24"/>
          <w:szCs w:val="24"/>
          <w:rtl/>
          <w:lang w:bidi="fa-IR"/>
        </w:rPr>
        <w:t>1-2- بیان مسأله</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اساس پیشرفت جوامع مختلف در گرو تولید به مفهوم کلی آن می‌باشد، که در این فرآیند، مجموعه‌ای از منابع شامل نیروی انسانی، سرمایه، ماشین‌آلات، مواد و مدیریت بین بنگاه‌های اقتصادی برای تبدیل منابع مزبور به کالاها و خدمات توزیع شده است. در سال‌های اخیر با توجه به رقابت شدید در صحنه اقتصادی، به دلیل افزایش بنگاه‌های اقتصادی و نیز محودیت و گران بودن منابع، استفاده بهینه و کارآ از منابع جهت تبدیل آن‌ها به کالاها و خدمات بیش از گذشته احساس می‌شود، به طوری‌که عدم توجه به این مهم بقاء و ادامه حیات سازمان‌ها را دچار تردید خواهد نمود.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تخصیص بهینه منابع در یک سازمان، بنگاه یا صنعت مستلزم سنجش مستمر عملکرد واحدهای آن است. ارزیابی عملکرد به عنوان یکی از عناصر فرآیند بهبود بهره‌وری می‌باشد، زیرا بدون اندازه‌گیری، امکان کنترل و برنامه‌ریزی صحیح در سازمان فراهم نمی‌شود. از دیرباز اندازه‌گیری مفاهیم مزبور مورد توجه اندیشمندان در حوزه علوم مختلف از قبیل مدیریت، حسابداری، اقتصاد، مهندسی و ریاضی بوده و تحقیقات فراوانی نیز در این خصوص به عمل آمده است، به‌طوری‌که از سال 1965 که اولین مدل اندازه‌گیری بهره‌وری توسط کندریک- کریمر</w:t>
      </w:r>
      <w:r w:rsidRPr="00575E31">
        <w:rPr>
          <w:rStyle w:val="FootnoteReference"/>
          <w:rFonts w:ascii="Times New Roman" w:hAnsi="Times New Roman" w:cs="B Zar"/>
          <w:sz w:val="24"/>
          <w:szCs w:val="24"/>
          <w:rtl/>
          <w:lang w:bidi="fa-IR"/>
        </w:rPr>
        <w:footnoteReference w:id="1"/>
      </w:r>
      <w:r w:rsidRPr="00575E31">
        <w:rPr>
          <w:rFonts w:ascii="Times New Roman" w:hAnsi="Times New Roman" w:cs="B Zar" w:hint="cs"/>
          <w:sz w:val="24"/>
          <w:szCs w:val="24"/>
          <w:rtl/>
          <w:lang w:bidi="fa-IR"/>
        </w:rPr>
        <w:t xml:space="preserve"> مطرح شد تا کنون مدل‌های مختلفی در زمینه اندازه‌گیری بهره‌وری و کارایی توسط افراد و سازمان‌های مختلف جهانی ارائه شده است</w:t>
      </w:r>
      <w:r w:rsidR="00C92971">
        <w:rPr>
          <w:rFonts w:ascii="Times New Roman" w:hAnsi="Times New Roman" w:cs="B Zar" w:hint="cs"/>
          <w:sz w:val="24"/>
          <w:szCs w:val="24"/>
          <w:rtl/>
          <w:lang w:bidi="fa-IR"/>
        </w:rPr>
        <w:t>(موتمنی، ۱۳۹۱)</w:t>
      </w:r>
      <w:r w:rsidRPr="00575E31">
        <w:rPr>
          <w:rFonts w:ascii="Times New Roman" w:hAnsi="Times New Roman" w:cs="B Zar" w:hint="cs"/>
          <w:sz w:val="24"/>
          <w:szCs w:val="24"/>
          <w:rtl/>
          <w:lang w:bidi="fa-IR"/>
        </w:rPr>
        <w:t>. از جمله مدل‌های ارائه شده در خصوص اندازه‌گیری بهره‌وری و کارایی، مدل ریاضی تحلیل پوششی داده‌ها</w:t>
      </w:r>
      <w:r w:rsidRPr="00575E31">
        <w:rPr>
          <w:rStyle w:val="FootnoteReference"/>
          <w:rFonts w:ascii="Times New Roman" w:hAnsi="Times New Roman" w:cs="B Zar"/>
          <w:sz w:val="24"/>
          <w:szCs w:val="24"/>
          <w:rtl/>
          <w:lang w:bidi="fa-IR"/>
        </w:rPr>
        <w:footnoteReference w:id="2"/>
      </w:r>
      <w:r w:rsidRPr="00575E31">
        <w:rPr>
          <w:rFonts w:ascii="Times New Roman" w:hAnsi="Times New Roman" w:cs="B Zar" w:hint="cs"/>
          <w:sz w:val="24"/>
          <w:szCs w:val="24"/>
          <w:rtl/>
          <w:lang w:bidi="fa-IR"/>
        </w:rPr>
        <w:t xml:space="preserve"> می‌باشد. تحلیل پوششی داده‌ها که در سال 1978 و در رساله دکتری </w:t>
      </w:r>
      <w:r w:rsidRPr="00575E31">
        <w:rPr>
          <w:rFonts w:ascii="Times New Roman" w:hAnsi="Times New Roman" w:cs="B Zar" w:hint="cs"/>
          <w:sz w:val="24"/>
          <w:szCs w:val="24"/>
          <w:rtl/>
          <w:lang w:bidi="fa-IR"/>
        </w:rPr>
        <w:lastRenderedPageBreak/>
        <w:t>«رود</w:t>
      </w:r>
      <w:r w:rsidR="007F201B">
        <w:rPr>
          <w:rFonts w:ascii="Times New Roman" w:hAnsi="Times New Roman" w:cs="B Zar" w:hint="cs"/>
          <w:sz w:val="24"/>
          <w:szCs w:val="24"/>
          <w:rtl/>
          <w:lang w:bidi="fa-IR"/>
        </w:rPr>
        <w:t>ر</w:t>
      </w:r>
      <w:r w:rsidRPr="00575E31">
        <w:rPr>
          <w:rFonts w:ascii="Times New Roman" w:hAnsi="Times New Roman" w:cs="B Zar" w:hint="cs"/>
          <w:sz w:val="24"/>
          <w:szCs w:val="24"/>
          <w:rtl/>
          <w:lang w:bidi="fa-IR"/>
        </w:rPr>
        <w:t>ز»</w:t>
      </w:r>
      <w:r w:rsidRPr="00575E31">
        <w:rPr>
          <w:rStyle w:val="FootnoteReference"/>
          <w:rFonts w:ascii="Times New Roman" w:hAnsi="Times New Roman" w:cs="B Zar"/>
          <w:sz w:val="24"/>
          <w:szCs w:val="24"/>
          <w:rtl/>
          <w:lang w:bidi="fa-IR"/>
        </w:rPr>
        <w:footnoteReference w:id="3"/>
      </w:r>
      <w:r w:rsidRPr="00575E31">
        <w:rPr>
          <w:rFonts w:ascii="Times New Roman" w:hAnsi="Times New Roman" w:cs="B Zar" w:hint="cs"/>
          <w:sz w:val="24"/>
          <w:szCs w:val="24"/>
          <w:rtl/>
          <w:lang w:bidi="fa-IR"/>
        </w:rPr>
        <w:t xml:space="preserve"> با راهنمایی دو تن از اساتید تحقیق در عملیات به نام‌های «چارنز»</w:t>
      </w:r>
      <w:r w:rsidRPr="00575E31">
        <w:rPr>
          <w:rStyle w:val="FootnoteReference"/>
          <w:rFonts w:ascii="Times New Roman" w:hAnsi="Times New Roman" w:cs="B Zar"/>
          <w:sz w:val="24"/>
          <w:szCs w:val="24"/>
          <w:rtl/>
          <w:lang w:bidi="fa-IR"/>
        </w:rPr>
        <w:footnoteReference w:id="4"/>
      </w:r>
      <w:r w:rsidRPr="00575E31">
        <w:rPr>
          <w:rFonts w:ascii="Times New Roman" w:hAnsi="Times New Roman" w:cs="B Zar" w:hint="cs"/>
          <w:sz w:val="24"/>
          <w:szCs w:val="24"/>
          <w:rtl/>
          <w:lang w:bidi="fa-IR"/>
        </w:rPr>
        <w:t xml:space="preserve"> و «کوپر»</w:t>
      </w:r>
      <w:r w:rsidRPr="00575E31">
        <w:rPr>
          <w:rStyle w:val="FootnoteReference"/>
          <w:rFonts w:ascii="Times New Roman" w:hAnsi="Times New Roman" w:cs="B Zar"/>
          <w:sz w:val="24"/>
          <w:szCs w:val="24"/>
          <w:rtl/>
          <w:lang w:bidi="fa-IR"/>
        </w:rPr>
        <w:footnoteReference w:id="5"/>
      </w:r>
      <w:r w:rsidRPr="00575E31">
        <w:rPr>
          <w:rFonts w:ascii="Times New Roman" w:hAnsi="Times New Roman" w:cs="B Zar" w:hint="cs"/>
          <w:sz w:val="24"/>
          <w:szCs w:val="24"/>
          <w:rtl/>
          <w:lang w:bidi="fa-IR"/>
        </w:rPr>
        <w:t xml:space="preserve"> مطرح شد، روشی جهت ارزیابی عملکرد و محاسبه کارایی واحدهای تصمیم‌گیرنده</w:t>
      </w:r>
      <w:r w:rsidRPr="00575E31">
        <w:rPr>
          <w:rStyle w:val="FootnoteReference"/>
          <w:rFonts w:ascii="Times New Roman" w:hAnsi="Times New Roman" w:cs="B Zar"/>
          <w:sz w:val="24"/>
          <w:szCs w:val="24"/>
          <w:rtl/>
          <w:lang w:bidi="fa-IR"/>
        </w:rPr>
        <w:footnoteReference w:id="6"/>
      </w:r>
      <w:r w:rsidRPr="00575E31">
        <w:rPr>
          <w:rFonts w:ascii="Times New Roman" w:hAnsi="Times New Roman" w:cs="B Zar" w:hint="cs"/>
          <w:sz w:val="24"/>
          <w:szCs w:val="24"/>
          <w:rtl/>
          <w:lang w:bidi="fa-IR"/>
        </w:rPr>
        <w:t xml:space="preserve"> است که تکنیکی ناپارامتریک به حساب می‌آید. به عبارت دیگر تحلیل پوششی داده‌ها روشی است که برای محاسبه کارایی نسبی واحدهای تصمیم‌گیرنده که منابع چندگانه مشابهی را برای تولید خروجی‌های مشابه به‌کار می‌برند، ایجاد شده است.</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از آن‌جایی که مدیران بنگاه‌های اقتصادی نیازمند ارزیابی واحد تحت نظارت خود به‌طور مستمر و در طول زمان بوده، به‌طوری‌که قادر به کنترل و هدایت سازمان تحت نظارت‌شان در جهت برنامه‌های از پیش تعیین شده باشند، در این صورت باید نقش زمان در طراحی مدل ارزیابی عملکرد سازمان مدنظر قرار داد.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از سویی دیگر، شرایط و عوامل تأثیرگذار بر فعالیت‌ها و کارکرد سازمان‌ها روز به روز پیچیده‌تر می‌گردد. پدیده‌های واقعی تنها سیاه و سفید نیستند بلکه تا اندازه‌ای خاکستری هستند. پدیده‌های واقعی همواره «فازی»</w:t>
      </w:r>
      <w:r w:rsidRPr="00575E31">
        <w:rPr>
          <w:rStyle w:val="FootnoteReference"/>
          <w:rFonts w:ascii="Times New Roman" w:hAnsi="Times New Roman" w:cs="B Zar"/>
          <w:sz w:val="24"/>
          <w:szCs w:val="24"/>
          <w:rtl/>
          <w:lang w:bidi="fa-IR"/>
        </w:rPr>
        <w:footnoteReference w:id="7"/>
      </w:r>
      <w:r w:rsidRPr="00575E31">
        <w:rPr>
          <w:rFonts w:ascii="Times New Roman" w:hAnsi="Times New Roman" w:cs="B Zar" w:hint="cs"/>
          <w:sz w:val="24"/>
          <w:szCs w:val="24"/>
          <w:rtl/>
          <w:lang w:bidi="fa-IR"/>
        </w:rPr>
        <w:t>، مبهم و غیردقیق هستند. تئوری مجموعه‌های فازی که برای پاسخ‌گوی به این مسأله برای اولین بار توسط پرفسور لطفی‌زاده استاد دانشگاه برکلی ارائه شد، قالب جدیدی از ریاضیات برای صورت‌بندی و تجزیه و تحلیل مفاهیم و ویژگی‌های نادقیق و مبهم می‌باشد.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با این توضیحات و در صورتی‌که بپذیریم فنون ریاضی تکنیک‌هایی هستند که اثرات ذهنی را کاسته و از دقت بیشتری در سنجش برخوردار هستند، آیا می‌توان مدلی را برای ارزیابی عملکرد و سنجش کارایی بر اساس مدل‌های تحلیل پوششی داده‌ها طراحی و ارائه نمود که زمان هم در آن لحاظ گردد؟ آیا امکان سنجش دوره‌های کارا و ناکارای سازمان‌هایی که در خارج مشاهبت ندارند و یا واحدهای درون یک سازمان، وجود دارد؟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همچنین میزان ستاده‌ها و نهاده‌های بنگاه‌ها تحت شرایط مختلف ممکن است مقدار ثابت و معینی نباشد لذا برای انعکاس شرایط واقعی حاکم بر داده‌ها و ستاده‌ها و همچنین انعکاس هرچه بیشتر شرایط واقعی مسئله و بالتبع واقعی‌تر شدن نتایج، آیا امکان فازی کردن مدل وجود دارد؟</w:t>
      </w:r>
    </w:p>
    <w:p w:rsidR="003D2A70" w:rsidRPr="00575E31" w:rsidRDefault="002F5A0E" w:rsidP="005D7038">
      <w:pPr>
        <w:bidi/>
        <w:spacing w:after="0" w:line="360" w:lineRule="auto"/>
        <w:ind w:firstLine="284"/>
        <w:jc w:val="both"/>
        <w:rPr>
          <w:rFonts w:ascii="Times New Roman" w:hAnsi="Times New Roman" w:cs="B Zar"/>
          <w:b/>
          <w:bCs/>
          <w:sz w:val="24"/>
          <w:szCs w:val="24"/>
          <w:rtl/>
          <w:lang w:bidi="fa-IR"/>
        </w:rPr>
      </w:pPr>
      <w:r>
        <w:rPr>
          <w:rFonts w:ascii="Times New Roman" w:hAnsi="Times New Roman" w:cs="B Zar"/>
          <w:b/>
          <w:bCs/>
          <w:sz w:val="24"/>
          <w:szCs w:val="24"/>
          <w:rtl/>
          <w:lang w:bidi="fa-IR"/>
        </w:rPr>
        <w:br w:type="page"/>
      </w:r>
      <w:r w:rsidR="003D2A70" w:rsidRPr="00575E31">
        <w:rPr>
          <w:rFonts w:ascii="Times New Roman" w:hAnsi="Times New Roman" w:cs="B Zar" w:hint="cs"/>
          <w:b/>
          <w:bCs/>
          <w:sz w:val="24"/>
          <w:szCs w:val="24"/>
          <w:rtl/>
          <w:lang w:bidi="fa-IR"/>
        </w:rPr>
        <w:lastRenderedPageBreak/>
        <w:t>1-3- سوالات تحقیق</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در همین راستا سوالات تحقیق به شرح زیر است:</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آیا می‌توان با استفاده از روش تحلیل پوششی داده‌ها، مدلی طراحی نمود که امکان سنجش کارایی واحدهای تصمیم‌گیرنده و تعیین دوره‌های زمانی کارا و ناکارا با توجه به اهداف آن واحد تصمیم‌گیرنده میسر نموده و نقش زمان در آن لحاظ شده باشد؟ آیا امکان فازی کردن مدل طراحی شده وجود دارد؟</w:t>
      </w:r>
    </w:p>
    <w:p w:rsidR="002F5A0E" w:rsidRDefault="002F5A0E" w:rsidP="005D7038">
      <w:pPr>
        <w:bidi/>
        <w:spacing w:after="0" w:line="360" w:lineRule="auto"/>
        <w:ind w:firstLine="284"/>
        <w:jc w:val="both"/>
        <w:rPr>
          <w:rFonts w:ascii="Times New Roman" w:hAnsi="Times New Roman" w:cs="B Zar"/>
          <w:b/>
          <w:bCs/>
          <w:sz w:val="24"/>
          <w:szCs w:val="24"/>
          <w:rtl/>
          <w:lang w:bidi="fa-IR"/>
        </w:rPr>
      </w:pPr>
    </w:p>
    <w:p w:rsidR="003D2A70" w:rsidRPr="00575E31" w:rsidRDefault="003D2A70"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1-4- اهداف و کاربردهای تحقیق</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1-4-1- کمک به بهینه‌سازی استفاده از منابع و امکانات.</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1-4-2- ارائه ابزاری مناسب به منظور سنجش کارایی و ارزیابی مستمر عملکرد سازمان‌ها.</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1-4-3- مشخص نمودن دوره‌های کارا و ناکارای یک سازمان.</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1-4-4- ابزاری مناسب به منظور کنترل حرکت سازمان در جهت برنامه‌های از پیش تعیین شده.</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1-4-5- بررسی عملکرد سازمان‌هایی که در نوع خود منحصر به فردند(مشابهت ندارند).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1-4-6- فراهم نمودن امکان مقایسه واحدهای غیرمشابه از طریق مدل‌های تحلیل پوششی داده‌ها.</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1-4-7- کمک به هدایت شرکت‌های مختلف تحت پوشش یک شرکت بزرگ(هلدینگ).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1-4-8- افزودن بر دانش نظری موضوع ارزیابی عملکرد سازمان‌ها.</w:t>
      </w:r>
    </w:p>
    <w:p w:rsidR="002F5A0E" w:rsidRDefault="002F5A0E" w:rsidP="005D7038">
      <w:pPr>
        <w:bidi/>
        <w:spacing w:after="0" w:line="360" w:lineRule="auto"/>
        <w:ind w:firstLine="284"/>
        <w:jc w:val="both"/>
        <w:rPr>
          <w:rFonts w:ascii="Times New Roman" w:hAnsi="Times New Roman" w:cs="B Zar"/>
          <w:b/>
          <w:bCs/>
          <w:sz w:val="24"/>
          <w:szCs w:val="24"/>
          <w:rtl/>
          <w:lang w:bidi="fa-IR"/>
        </w:rPr>
      </w:pPr>
    </w:p>
    <w:p w:rsidR="003D2A70" w:rsidRPr="00575E31" w:rsidRDefault="003D2A70"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1-5- روش پژوهش و مراحل انجام پایان‌نامه</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با توجه به ‌که در این پژوهش درصدد طراحی مدل مفهومی و ارا</w:t>
      </w:r>
      <w:r w:rsidR="007F201B">
        <w:rPr>
          <w:rFonts w:ascii="Times New Roman" w:hAnsi="Times New Roman" w:cs="B Zar" w:hint="cs"/>
          <w:sz w:val="24"/>
          <w:szCs w:val="24"/>
          <w:rtl/>
          <w:lang w:bidi="fa-IR"/>
        </w:rPr>
        <w:t xml:space="preserve">ئه مدلی مناسب برای ارزیابی </w:t>
      </w:r>
      <w:r w:rsidR="00396AD0">
        <w:rPr>
          <w:rFonts w:ascii="Times New Roman" w:hAnsi="Times New Roman" w:cs="B Zar" w:hint="cs"/>
          <w:sz w:val="24"/>
          <w:szCs w:val="24"/>
          <w:rtl/>
          <w:lang w:bidi="fa-IR"/>
        </w:rPr>
        <w:t xml:space="preserve">پویای </w:t>
      </w:r>
      <w:r w:rsidRPr="00575E31">
        <w:rPr>
          <w:rFonts w:ascii="Times New Roman" w:hAnsi="Times New Roman" w:cs="B Zar" w:hint="cs"/>
          <w:sz w:val="24"/>
          <w:szCs w:val="24"/>
          <w:rtl/>
          <w:lang w:bidi="fa-IR"/>
        </w:rPr>
        <w:t xml:space="preserve">کارایی سازمان‌ها </w:t>
      </w:r>
      <w:r w:rsidR="007F201B">
        <w:rPr>
          <w:rFonts w:ascii="Times New Roman" w:hAnsi="Times New Roman" w:cs="B Zar" w:hint="cs"/>
          <w:sz w:val="24"/>
          <w:szCs w:val="24"/>
          <w:rtl/>
          <w:lang w:bidi="fa-IR"/>
        </w:rPr>
        <w:t xml:space="preserve">جهت کنترل انحراف از برنامه های آنها </w:t>
      </w:r>
      <w:r w:rsidRPr="00575E31">
        <w:rPr>
          <w:rFonts w:ascii="Times New Roman" w:hAnsi="Times New Roman" w:cs="B Zar" w:hint="cs"/>
          <w:sz w:val="24"/>
          <w:szCs w:val="24"/>
          <w:rtl/>
          <w:lang w:bidi="fa-IR"/>
        </w:rPr>
        <w:t>هستیم، تحقیق توصیفی- تحلیلی است. ابتدا مطالعات کتابخانه‌ای در زمینه سوابق تحقیقات گذشته در زمینه مدل‌های پایه‌ای تحلیل پوششی داده‌ها و همچنین منطق فازی صورت گرفته است. سپس مدل ریاضی پیشنهادی با استفاده از مدل‌های تحلیل پوششی داده‌ها و منطق فازی انتخاب گردید. همچنین به‌منظور جمع‌آوری داده‌های مربوط در زمینه مؤلفه‌های مدل شامل نهاده‌ها و ستاده‌های محسوس، پژوهش به‌صورت میدانی گرفته است.</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lastRenderedPageBreak/>
        <w:t>مدلی که در این تحقیق ارائه شده با نگاهی کاربردی در کلیه شرکت‌های تولیدی حاضر در صنعت می‌باشد، زیرا که نهاده‌ها و ستاده‌های محسوس در این شرکت‌ها در قالب‌های کلی ارائه شده در مدل جای می‌گیرد. به‌منظور مطالعه موردی و آزمون مدل، اطلاعات مورد نیاز از ترازنامه و صورت‌ حساب سود و زیان 1</w:t>
      </w:r>
      <w:r w:rsidR="007F201B">
        <w:rPr>
          <w:rFonts w:ascii="Times New Roman" w:hAnsi="Times New Roman" w:cs="B Zar" w:hint="cs"/>
          <w:sz w:val="24"/>
          <w:szCs w:val="24"/>
          <w:rtl/>
          <w:lang w:bidi="fa-IR"/>
        </w:rPr>
        <w:t>۸</w:t>
      </w:r>
      <w:r w:rsidRPr="00575E31">
        <w:rPr>
          <w:rFonts w:ascii="Times New Roman" w:hAnsi="Times New Roman" w:cs="B Zar" w:hint="cs"/>
          <w:sz w:val="24"/>
          <w:szCs w:val="24"/>
          <w:rtl/>
          <w:lang w:bidi="fa-IR"/>
        </w:rPr>
        <w:t xml:space="preserve"> </w:t>
      </w:r>
      <w:r w:rsidR="007F201B">
        <w:rPr>
          <w:rFonts w:ascii="Times New Roman" w:hAnsi="Times New Roman" w:cs="B Zar" w:hint="cs"/>
          <w:sz w:val="24"/>
          <w:szCs w:val="24"/>
          <w:rtl/>
          <w:lang w:bidi="fa-IR"/>
        </w:rPr>
        <w:t>کارخانه چای</w:t>
      </w:r>
      <w:r w:rsidRPr="00575E31">
        <w:rPr>
          <w:rFonts w:ascii="Times New Roman" w:hAnsi="Times New Roman" w:cs="B Zar" w:hint="cs"/>
          <w:sz w:val="24"/>
          <w:szCs w:val="24"/>
          <w:rtl/>
          <w:lang w:bidi="fa-IR"/>
        </w:rPr>
        <w:t xml:space="preserve"> در سال 13</w:t>
      </w:r>
      <w:r w:rsidR="007F201B">
        <w:rPr>
          <w:rFonts w:ascii="Times New Roman" w:hAnsi="Times New Roman" w:cs="B Zar" w:hint="cs"/>
          <w:sz w:val="24"/>
          <w:szCs w:val="24"/>
          <w:rtl/>
          <w:lang w:bidi="fa-IR"/>
        </w:rPr>
        <w:t>۹۲</w:t>
      </w:r>
      <w:r w:rsidRPr="00575E31">
        <w:rPr>
          <w:rFonts w:ascii="Times New Roman" w:hAnsi="Times New Roman" w:cs="B Zar" w:hint="cs"/>
          <w:sz w:val="24"/>
          <w:szCs w:val="24"/>
          <w:rtl/>
          <w:lang w:bidi="fa-IR"/>
        </w:rPr>
        <w:t xml:space="preserve"> و 13</w:t>
      </w:r>
      <w:r w:rsidR="007F201B">
        <w:rPr>
          <w:rFonts w:ascii="Times New Roman" w:hAnsi="Times New Roman" w:cs="B Zar" w:hint="cs"/>
          <w:sz w:val="24"/>
          <w:szCs w:val="24"/>
          <w:rtl/>
          <w:lang w:bidi="fa-IR"/>
        </w:rPr>
        <w:t>۹۳</w:t>
      </w:r>
      <w:r w:rsidRPr="00575E31">
        <w:rPr>
          <w:rFonts w:ascii="Times New Roman" w:hAnsi="Times New Roman" w:cs="B Zar" w:hint="cs"/>
          <w:sz w:val="24"/>
          <w:szCs w:val="24"/>
          <w:rtl/>
          <w:lang w:bidi="fa-IR"/>
        </w:rPr>
        <w:t xml:space="preserve"> جمع‌آوری گردید.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همچنین، تجزیه و تحلیل اطلاعات جمع‌آوری شده در این پژوهش با استفاده از تکنیک‌های ریاضی و مدل‌های برنامه‌ریزی خطی صورت گرفت. در این رابطه از نرم‌افزار </w:t>
      </w:r>
      <w:r w:rsidRPr="00575E31">
        <w:rPr>
          <w:rFonts w:ascii="Times New Roman" w:hAnsi="Times New Roman" w:cs="B Zar"/>
          <w:sz w:val="24"/>
          <w:szCs w:val="24"/>
          <w:lang w:bidi="fa-IR"/>
        </w:rPr>
        <w:t>Excel</w:t>
      </w:r>
      <w:r w:rsidRPr="00575E31">
        <w:rPr>
          <w:rFonts w:ascii="Times New Roman" w:hAnsi="Times New Roman" w:cs="B Zar" w:hint="cs"/>
          <w:sz w:val="24"/>
          <w:szCs w:val="24"/>
          <w:rtl/>
          <w:lang w:bidi="fa-IR"/>
        </w:rPr>
        <w:t xml:space="preserve">، </w:t>
      </w:r>
      <w:r w:rsidRPr="00575E31">
        <w:rPr>
          <w:rFonts w:ascii="Times New Roman" w:hAnsi="Times New Roman" w:cs="B Zar"/>
          <w:sz w:val="24"/>
          <w:szCs w:val="24"/>
          <w:lang w:bidi="fa-IR"/>
        </w:rPr>
        <w:t>Lingo</w:t>
      </w:r>
      <w:r w:rsidRPr="00575E31">
        <w:rPr>
          <w:rFonts w:ascii="Times New Roman" w:hAnsi="Times New Roman" w:cs="B Zar" w:hint="cs"/>
          <w:sz w:val="24"/>
          <w:szCs w:val="24"/>
          <w:rtl/>
          <w:lang w:bidi="fa-IR"/>
        </w:rPr>
        <w:t xml:space="preserve">، </w:t>
      </w:r>
      <w:r w:rsidR="00176354">
        <w:rPr>
          <w:rFonts w:ascii="Times New Roman" w:hAnsi="Times New Roman" w:cs="B Zar"/>
          <w:sz w:val="24"/>
          <w:szCs w:val="24"/>
          <w:lang w:bidi="fa-IR"/>
        </w:rPr>
        <w:t>GA</w:t>
      </w:r>
      <w:r w:rsidRPr="00575E31">
        <w:rPr>
          <w:rFonts w:ascii="Times New Roman" w:hAnsi="Times New Roman" w:cs="B Zar"/>
          <w:sz w:val="24"/>
          <w:szCs w:val="24"/>
          <w:lang w:bidi="fa-IR"/>
        </w:rPr>
        <w:t>MS</w:t>
      </w:r>
      <w:r w:rsidRPr="00575E31">
        <w:rPr>
          <w:rFonts w:ascii="Times New Roman" w:hAnsi="Times New Roman" w:cs="B Zar" w:hint="cs"/>
          <w:sz w:val="24"/>
          <w:szCs w:val="24"/>
          <w:rtl/>
          <w:lang w:bidi="fa-IR"/>
        </w:rPr>
        <w:t xml:space="preserve"> استفاده شد.</w:t>
      </w:r>
    </w:p>
    <w:p w:rsidR="00B02318" w:rsidRDefault="00B02318" w:rsidP="005D7038">
      <w:pPr>
        <w:bidi/>
        <w:spacing w:after="0" w:line="360" w:lineRule="auto"/>
        <w:ind w:firstLine="284"/>
        <w:jc w:val="both"/>
        <w:rPr>
          <w:rFonts w:ascii="Times New Roman" w:hAnsi="Times New Roman" w:cs="B Zar"/>
          <w:b/>
          <w:bCs/>
          <w:sz w:val="24"/>
          <w:szCs w:val="24"/>
          <w:rtl/>
          <w:lang w:bidi="fa-IR"/>
        </w:rPr>
      </w:pPr>
    </w:p>
    <w:p w:rsidR="003D2A70" w:rsidRPr="00575E31" w:rsidRDefault="003D2A70"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 xml:space="preserve">1-6- تعاریف </w:t>
      </w:r>
      <w:r w:rsidR="00396AD0">
        <w:rPr>
          <w:rFonts w:ascii="Times New Roman" w:hAnsi="Times New Roman" w:cs="B Zar" w:hint="cs"/>
          <w:b/>
          <w:bCs/>
          <w:sz w:val="24"/>
          <w:szCs w:val="24"/>
          <w:rtl/>
          <w:lang w:bidi="fa-IR"/>
        </w:rPr>
        <w:t>عملیاتی</w:t>
      </w:r>
      <w:r w:rsidRPr="00575E31">
        <w:rPr>
          <w:rFonts w:ascii="Times New Roman" w:hAnsi="Times New Roman" w:cs="B Zar" w:hint="cs"/>
          <w:b/>
          <w:bCs/>
          <w:sz w:val="24"/>
          <w:szCs w:val="24"/>
          <w:rtl/>
          <w:lang w:bidi="fa-IR"/>
        </w:rPr>
        <w:t xml:space="preserve"> اصطلاحات و واژگان تحقیق</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1-6-1- مدل پویا: مدلی که در آن نقش زمان لحاظ شده است و در مقابل مدل ایستا قرار دارد. در مدل ایستا، فرض می‌شود که زمان ثابت است تأثیری در متغیرها و نتایج ندارد.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1-6-2- واحد تصمیم‌گیرنده(</w:t>
      </w:r>
      <w:r w:rsidRPr="00575E31">
        <w:rPr>
          <w:rFonts w:ascii="Times New Roman" w:hAnsi="Times New Roman" w:cs="B Zar"/>
          <w:sz w:val="24"/>
          <w:szCs w:val="24"/>
          <w:lang w:bidi="fa-IR"/>
        </w:rPr>
        <w:t>DMU</w:t>
      </w:r>
      <w:r w:rsidRPr="00575E31">
        <w:rPr>
          <w:rFonts w:ascii="Times New Roman" w:hAnsi="Times New Roman" w:cs="B Zar" w:hint="cs"/>
          <w:sz w:val="24"/>
          <w:szCs w:val="24"/>
          <w:rtl/>
          <w:lang w:bidi="fa-IR"/>
        </w:rPr>
        <w:t>): عبارت است از یک واحد سازمانی مجزا که توسط فردی به نام رئیس، مدیر و یا مسئول اداره شده و دارای فرآیند سیستمی باشد.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1-6-3- تحلیل پوششی داده‌ها(</w:t>
      </w:r>
      <w:r w:rsidRPr="00575E31">
        <w:rPr>
          <w:rFonts w:ascii="Times New Roman" w:hAnsi="Times New Roman" w:cs="B Zar"/>
          <w:sz w:val="24"/>
          <w:szCs w:val="24"/>
          <w:lang w:bidi="fa-IR"/>
        </w:rPr>
        <w:t>DAE</w:t>
      </w:r>
      <w:r w:rsidRPr="00575E31">
        <w:rPr>
          <w:rFonts w:ascii="Times New Roman" w:hAnsi="Times New Roman" w:cs="B Zar" w:hint="cs"/>
          <w:sz w:val="24"/>
          <w:szCs w:val="24"/>
          <w:rtl/>
          <w:lang w:bidi="fa-IR"/>
        </w:rPr>
        <w:t>): مجموعه‌ای از مدل‌های برنامه‌ریزی ریاضی است که با نگرش‌ نهاده‌ای- ستاده‌ای به واحدهای تصمیم‌گیرنده، آن‌ها را مورد ارزیابی نسبی قرار می‌دهد.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1-6-4- نهاده‌ها: ورودی‌های یک فرآیند تولیدی و یا غیرتولیدی که جنبه کمی و یا کیفی دارند.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1-6-5- ستاده‌ها: خروجی‌های یک فرآیند تولیدی و یا غیرتولیدی که جنبه کمی و یا کیفی دارند.</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1-6-6- منطق فازی: منطق چند ارزشی که در مقابل قطعیت قرار دارد و قابلیت استفاده از مفاهیم غیرقطعی و مبهم در تصمیم‌گیری‌ها را میسر می‌سازد.</w:t>
      </w:r>
    </w:p>
    <w:p w:rsidR="00B02318" w:rsidRDefault="00B02318" w:rsidP="005D7038">
      <w:pPr>
        <w:bidi/>
        <w:spacing w:after="0" w:line="360" w:lineRule="auto"/>
        <w:ind w:firstLine="284"/>
        <w:jc w:val="both"/>
        <w:rPr>
          <w:rFonts w:ascii="Times New Roman" w:hAnsi="Times New Roman" w:cs="B Zar"/>
          <w:b/>
          <w:bCs/>
          <w:sz w:val="24"/>
          <w:szCs w:val="24"/>
          <w:rtl/>
          <w:lang w:bidi="fa-IR"/>
        </w:rPr>
      </w:pPr>
    </w:p>
    <w:p w:rsidR="003D2A70" w:rsidRPr="00575E31" w:rsidRDefault="003D2A70"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1-7- سازماندهی تحقیق</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 در فصل اول گزارش مختصری از کلیات و چگونگی انجام تحقیق با معرفی اجمالی موضوع و ترسیم فضای کلی تحقیق ارائه گردیده است.</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در فصل دوم ابتدا کارایی و روش‌های اندازه‌گیری آن به اختصار بیان گردیده، سپس در زمینه مبانی علمی روش تحلیل پوششی داده‌ها مطالبی ارائه و سپس رویکرد فازی آن تبیین و در نهایت به اختصار به تحقیقاتی که در این زمینه صورت پذیرفته اشاره شده است.</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lastRenderedPageBreak/>
        <w:t>در فصل سوم الگوی مفهومی و مدل تحقیق به همراه مدل تحلیل پوششی داده‌ها در دو رویکرد قطعی و فازی به همراه روش تحقیق و نهاده‌ها و ستاده‌های مورد استفاده جهت اجرای مدل بیان گردیده است.</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در فصل چهارم ابتدا نتایج حل مدل در دو رویکرد قطعی و فازی که با استفاده از نرم‌افزارهای مربوطه به دست آمده، ارائه و سپس این نتایج مورد تجزیه و تحلیل قرار گرفته است.</w:t>
      </w:r>
    </w:p>
    <w:p w:rsidR="003D2A70" w:rsidRPr="00575E31" w:rsidRDefault="003D2A70"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در فصل پنجم با توجه به تحقیق انجام گرفته، نتیجه‌گیری و پیشنهادهای کاربردی و همچنین در انتها، منابع و مآخذ مورد استفاده به همراه ضمائم تحقیق(شامل مروری بر منطق فازی، مدل </w:t>
      </w:r>
      <w:r w:rsidRPr="00575E31">
        <w:rPr>
          <w:rFonts w:ascii="Times New Roman" w:hAnsi="Times New Roman" w:cs="B Zar"/>
          <w:sz w:val="24"/>
          <w:szCs w:val="24"/>
          <w:lang w:bidi="fa-IR"/>
        </w:rPr>
        <w:t>BCC</w:t>
      </w:r>
      <w:r w:rsidRPr="00575E31">
        <w:rPr>
          <w:rFonts w:ascii="Times New Roman" w:hAnsi="Times New Roman" w:cs="B Zar" w:hint="cs"/>
          <w:sz w:val="24"/>
          <w:szCs w:val="24"/>
          <w:rtl/>
          <w:lang w:bidi="fa-IR"/>
        </w:rPr>
        <w:t xml:space="preserve"> فازی و خروجی اجرای مدل برای یکی از شرکت‌های مورد تحقیق به همراه نمونه‌ای از ترازنامه و صورت حساب سود و زیان) ذکر گردیده است.</w:t>
      </w:r>
    </w:p>
    <w:p w:rsidR="00B02318" w:rsidRDefault="00B02318" w:rsidP="005D7038">
      <w:pPr>
        <w:bidi/>
        <w:spacing w:after="0" w:line="360" w:lineRule="auto"/>
        <w:ind w:firstLine="284"/>
        <w:jc w:val="both"/>
        <w:rPr>
          <w:rFonts w:ascii="Times New Roman" w:hAnsi="Times New Roman" w:cs="B Zar"/>
          <w:b/>
          <w:bCs/>
          <w:sz w:val="24"/>
          <w:szCs w:val="24"/>
          <w:rtl/>
          <w:lang w:bidi="fa-IR"/>
        </w:rPr>
      </w:pPr>
    </w:p>
    <w:p w:rsidR="003D2A70" w:rsidRPr="00575E31" w:rsidRDefault="003D2A70"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1-8- محدودیت‌های تحقیق</w:t>
      </w:r>
    </w:p>
    <w:p w:rsidR="003D2A70" w:rsidRPr="00575E31" w:rsidRDefault="003D2A70" w:rsidP="005D7038">
      <w:pPr>
        <w:bidi/>
        <w:spacing w:after="0" w:line="360" w:lineRule="auto"/>
        <w:ind w:firstLine="284"/>
        <w:jc w:val="both"/>
        <w:rPr>
          <w:rFonts w:ascii="Times New Roman" w:hAnsi="Times New Roman" w:cs="B Zar"/>
          <w:sz w:val="24"/>
          <w:szCs w:val="24"/>
          <w:lang w:bidi="fa-IR"/>
        </w:rPr>
      </w:pPr>
      <w:r w:rsidRPr="00575E31">
        <w:rPr>
          <w:rFonts w:ascii="Times New Roman" w:hAnsi="Times New Roman" w:cs="B Zar" w:hint="cs"/>
          <w:sz w:val="24"/>
          <w:szCs w:val="24"/>
          <w:rtl/>
          <w:lang w:bidi="fa-IR"/>
        </w:rPr>
        <w:t>در انجام هر پژوهشی محدودیت‌های مختلفی پیش روی محقق ممکن است قرار داشته باشد. در انجام این تحقیق دسترسی به منابع فارسی در زمینه ادبیات موضوع و همچنین دستیابی به صورت‌های مالی شرکت‌های مورد تحقیق از محدودیت‌های اصلی بوده‌‌اند.</w:t>
      </w:r>
    </w:p>
    <w:p w:rsidR="00B02318" w:rsidRPr="00B02318" w:rsidRDefault="00B02318" w:rsidP="005D7038">
      <w:pPr>
        <w:bidi/>
        <w:spacing w:after="0" w:line="360" w:lineRule="auto"/>
        <w:ind w:firstLine="284"/>
        <w:jc w:val="center"/>
        <w:rPr>
          <w:rFonts w:ascii="Times New Roman" w:hAnsi="Times New Roman" w:cs="B Zar"/>
          <w:b/>
          <w:bCs/>
          <w:sz w:val="68"/>
          <w:szCs w:val="68"/>
          <w:rtl/>
          <w:lang w:bidi="fa-IR"/>
        </w:rPr>
      </w:pPr>
      <w:r>
        <w:rPr>
          <w:rFonts w:ascii="Times New Roman" w:hAnsi="Times New Roman" w:cs="B Zar"/>
          <w:b/>
          <w:bCs/>
          <w:sz w:val="24"/>
          <w:szCs w:val="24"/>
          <w:rtl/>
          <w:lang w:bidi="fa-IR"/>
        </w:rPr>
        <w:br w:type="page"/>
      </w:r>
    </w:p>
    <w:p w:rsidR="007F3676" w:rsidRPr="007F3676" w:rsidRDefault="007F3676" w:rsidP="005D7038">
      <w:pPr>
        <w:bidi/>
        <w:spacing w:after="0" w:line="360" w:lineRule="auto"/>
        <w:ind w:firstLine="284"/>
        <w:jc w:val="center"/>
        <w:rPr>
          <w:rFonts w:ascii="Times New Roman" w:hAnsi="Times New Roman" w:cs="B Zar"/>
          <w:b/>
          <w:bCs/>
          <w:sz w:val="68"/>
          <w:szCs w:val="68"/>
          <w:rtl/>
          <w:lang w:bidi="fa-IR"/>
        </w:rPr>
      </w:pPr>
    </w:p>
    <w:p w:rsidR="00B02318" w:rsidRDefault="00B02318" w:rsidP="005D7038">
      <w:pPr>
        <w:bidi/>
        <w:spacing w:after="0" w:line="360" w:lineRule="auto"/>
        <w:ind w:firstLine="284"/>
        <w:jc w:val="center"/>
        <w:rPr>
          <w:rFonts w:ascii="Times New Roman" w:hAnsi="Times New Roman" w:cs="B Zar"/>
          <w:b/>
          <w:bCs/>
          <w:sz w:val="24"/>
          <w:szCs w:val="24"/>
          <w:rtl/>
          <w:lang w:bidi="fa-IR"/>
        </w:rPr>
      </w:pPr>
    </w:p>
    <w:p w:rsidR="00B02318" w:rsidRDefault="00B02318" w:rsidP="005D7038">
      <w:pPr>
        <w:bidi/>
        <w:spacing w:after="0" w:line="360" w:lineRule="auto"/>
        <w:ind w:firstLine="284"/>
        <w:jc w:val="center"/>
        <w:rPr>
          <w:rFonts w:ascii="Times New Roman" w:hAnsi="Times New Roman" w:cs="B Zar"/>
          <w:b/>
          <w:bCs/>
          <w:sz w:val="24"/>
          <w:szCs w:val="24"/>
          <w:rtl/>
          <w:lang w:bidi="fa-IR"/>
        </w:rPr>
      </w:pPr>
    </w:p>
    <w:p w:rsidR="00B02318" w:rsidRDefault="00B02318" w:rsidP="005D7038">
      <w:pPr>
        <w:bidi/>
        <w:spacing w:after="0" w:line="360" w:lineRule="auto"/>
        <w:ind w:firstLine="284"/>
        <w:jc w:val="center"/>
        <w:rPr>
          <w:rFonts w:ascii="Times New Roman" w:hAnsi="Times New Roman" w:cs="B Zar"/>
          <w:b/>
          <w:bCs/>
          <w:sz w:val="24"/>
          <w:szCs w:val="24"/>
          <w:rtl/>
          <w:lang w:bidi="fa-IR"/>
        </w:rPr>
      </w:pPr>
    </w:p>
    <w:p w:rsidR="006A420D" w:rsidRPr="00575E31" w:rsidRDefault="00AC1FFF" w:rsidP="005D7038">
      <w:pPr>
        <w:bidi/>
        <w:spacing w:after="0" w:line="360" w:lineRule="auto"/>
        <w:ind w:firstLine="284"/>
        <w:jc w:val="both"/>
        <w:rPr>
          <w:rFonts w:ascii="Times New Roman" w:hAnsi="Times New Roman" w:cs="B Zar"/>
          <w:b/>
          <w:bCs/>
          <w:sz w:val="24"/>
          <w:szCs w:val="24"/>
          <w:rtl/>
          <w:lang w:bidi="fa-IR"/>
        </w:rPr>
      </w:pPr>
      <w:r>
        <w:rPr>
          <w:rFonts w:ascii="Times New Roman" w:hAnsi="Times New Roman" w:cs="B Zar"/>
          <w:b/>
          <w:bCs/>
          <w:noProof/>
          <w:sz w:val="24"/>
          <w:szCs w:val="24"/>
          <w:rtl/>
        </w:rPr>
        <mc:AlternateContent>
          <mc:Choice Requires="wps">
            <w:drawing>
              <wp:anchor distT="0" distB="0" distL="114300" distR="114300" simplePos="0" relativeHeight="251717632" behindDoc="0" locked="0" layoutInCell="1" allowOverlap="1">
                <wp:simplePos x="0" y="0"/>
                <wp:positionH relativeFrom="column">
                  <wp:posOffset>1723390</wp:posOffset>
                </wp:positionH>
                <wp:positionV relativeFrom="paragraph">
                  <wp:posOffset>1021715</wp:posOffset>
                </wp:positionV>
                <wp:extent cx="3389630" cy="2096135"/>
                <wp:effectExtent l="8890" t="12065" r="20955" b="25400"/>
                <wp:wrapSquare wrapText="bothSides"/>
                <wp:docPr id="1689"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630" cy="2096135"/>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97B9E" w:rsidRPr="00692EC2" w:rsidRDefault="00897B9E" w:rsidP="00B02318">
                            <w:pPr>
                              <w:bidi/>
                              <w:spacing w:after="0" w:line="240" w:lineRule="auto"/>
                              <w:jc w:val="center"/>
                              <w:rPr>
                                <w:rFonts w:ascii="Times New Roman" w:hAnsi="Times New Roman" w:cs="B Zar"/>
                                <w:sz w:val="44"/>
                                <w:szCs w:val="44"/>
                                <w:rtl/>
                                <w:lang w:bidi="fa-IR"/>
                              </w:rPr>
                            </w:pPr>
                            <w:r w:rsidRPr="00692EC2">
                              <w:rPr>
                                <w:rFonts w:ascii="Times New Roman" w:hAnsi="Times New Roman" w:cs="B Zar" w:hint="cs"/>
                                <w:sz w:val="44"/>
                                <w:szCs w:val="44"/>
                                <w:rtl/>
                                <w:lang w:bidi="fa-IR"/>
                              </w:rPr>
                              <w:t xml:space="preserve">فصل </w:t>
                            </w:r>
                            <w:r>
                              <w:rPr>
                                <w:rFonts w:ascii="Times New Roman" w:hAnsi="Times New Roman" w:cs="B Zar" w:hint="cs"/>
                                <w:sz w:val="44"/>
                                <w:szCs w:val="44"/>
                                <w:rtl/>
                                <w:lang w:bidi="fa-IR"/>
                              </w:rPr>
                              <w:t>دوم</w:t>
                            </w:r>
                          </w:p>
                          <w:p w:rsidR="00897B9E" w:rsidRPr="00692EC2" w:rsidRDefault="00897B9E" w:rsidP="00B02318">
                            <w:pPr>
                              <w:bidi/>
                              <w:spacing w:after="0" w:line="240" w:lineRule="auto"/>
                              <w:jc w:val="center"/>
                              <w:rPr>
                                <w:rFonts w:ascii="Times New Roman" w:hAnsi="Times New Roman" w:cs="B Zar"/>
                                <w:sz w:val="68"/>
                                <w:szCs w:val="68"/>
                                <w:rtl/>
                                <w:lang w:bidi="fa-IR"/>
                              </w:rPr>
                            </w:pPr>
                            <w:r w:rsidRPr="00692EC2">
                              <w:rPr>
                                <w:rFonts w:ascii="Times New Roman" w:hAnsi="Times New Roman" w:cs="B Zar" w:hint="cs"/>
                                <w:b/>
                                <w:bCs/>
                                <w:sz w:val="68"/>
                                <w:szCs w:val="68"/>
                                <w:rtl/>
                                <w:lang w:bidi="fa-IR"/>
                              </w:rPr>
                              <w:t xml:space="preserve"> </w:t>
                            </w:r>
                            <w:r>
                              <w:rPr>
                                <w:rFonts w:ascii="Times New Roman" w:hAnsi="Times New Roman" w:cs="B Zar" w:hint="cs"/>
                                <w:b/>
                                <w:bCs/>
                                <w:sz w:val="68"/>
                                <w:szCs w:val="68"/>
                                <w:rtl/>
                                <w:lang w:bidi="fa-IR"/>
                              </w:rPr>
                              <w:t>ادبیات و پیشینه</w:t>
                            </w:r>
                            <w:r w:rsidRPr="00692EC2">
                              <w:rPr>
                                <w:rFonts w:ascii="Times New Roman" w:hAnsi="Times New Roman" w:cs="B Zar" w:hint="cs"/>
                                <w:b/>
                                <w:bCs/>
                                <w:sz w:val="68"/>
                                <w:szCs w:val="68"/>
                                <w:rtl/>
                                <w:lang w:bidi="fa-IR"/>
                              </w:rPr>
                              <w:t xml:space="preserve"> تحقیق</w:t>
                            </w:r>
                          </w:p>
                          <w:p w:rsidR="00897B9E" w:rsidRPr="0003517C" w:rsidRDefault="00897B9E" w:rsidP="00B0231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7" o:spid="_x0000_s1029" style="position:absolute;left:0;text-align:left;margin-left:135.7pt;margin-top:80.45pt;width:266.9pt;height:16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Tk8wIAAI0GAAAOAAAAZHJzL2Uyb0RvYy54bWysVVmP0zAQfkfiP1h+Z5Ne6aFNV6tdFiFx&#10;rFgQz67tNAbHDrbbdPn1jMdp6B5ICNGHyJ4ZfzPfXD2/ODSa7KXzypqSjs5ySqThViizLemXzzev&#10;FpT4wIxg2hpZ0nvp6cX65Yvzrl3Jsa2tFtIRADF+1bUlrUNoV1nmeS0b5s9sKw0oK+saFuDqtplw&#10;rAP0RmfjPC+yzjrROsul9yC9Tkq6Rvyqkjx8rCovA9ElhdgCfh1+N/Gbrc/ZautYWyveh8H+IYqG&#10;KQNOB6hrFhjZOfUEqlHcWW+rcMZtk9mqUlwiB2Azyh+xuatZK5ELJMe3Q5r8/4PlH/a3jigBtSsW&#10;S0oMa6BKl7tg0TmZFfOYo671KzC9a29dZOnbd5Z/98TYq5qZrbx0zna1ZAIiG0X77MGDePHwlGy6&#10;91YAPgN8TNehck0EhESQA1blfqiKPATCQTiZLJbFBIrHQTfOl8VoMkMfbHV83jof3kjbkHgoqbM7&#10;Iz5B7dEH27/zAWsjenpMfKOkajRUes80GRVFYpmxVW8MpyNmX1Vxo7QmzoavKtSYm0gVlf6I70lr&#10;IQM5irGF5ZV2BHyUVIdkrXcN5CDJRnn8pR4EOXRqkqMIQhggIKHQWj55S076t1E0mKXXjHNpwgSD&#10;OPU2fd5ZcRQ/6xD99vy0MgSqXdIZQkFFPGdaxt7p6wGDhHmKUWlDOtCM58AQo7RaDcq/DHmIDeBO&#10;8jMweRKyP3WCbYADHlvztRF4DkzpdIbX2sTQJC6KnqXdBenuatERoWIzjReTJSwxoWBrTBZ5kS/n&#10;lDC9hXXHg6OPWuLZ2v+pIrNj6h/S6zuC6bZmqaSD4RPCQ7TYIidEcALj0KXhDYfNAcccRycO5MaK&#10;exhJ6GicO9jhcKit+0lJB/uwpP7HjjlJiX5roKmXo+k0LlC8TGfzMVzcqWZzqmGGA1RJA6QKj1ch&#10;Ld1d69S2Bk9pGoyNq6ZS4bgzUlT9AoGdlzo/7ee4VE/vaPX7X2T9CwAA//8DAFBLAwQUAAYACAAA&#10;ACEAnRnXe+AAAAALAQAADwAAAGRycy9kb3ducmV2LnhtbEyPQU7DMBBF90jcwRokdtROKG0a4lQV&#10;AlVq2VB6ADeeJoF4HGK3DbdnWMFy9J/+f1MsR9eJMw6h9aQhmSgQSJW3LdUa9u8vdxmIEA1Z03lC&#10;Dd8YYFleXxUmt/5Cb3jexVpwCYXcaGhi7HMpQ9WgM2HieyTOjn5wJvI51NIO5sLlrpOpUjPpTEu8&#10;0JgenxqsPncnp2G1th9fr/O4vrdV5rbV5hk3Vml9ezOuHkFEHOMfDL/6rA4lOx38iWwQnYZ0nkwZ&#10;5WCmFiCYyNRDCuKgYbpIFMiykP9/KH8AAAD//wMAUEsBAi0AFAAGAAgAAAAhALaDOJL+AAAA4QEA&#10;ABMAAAAAAAAAAAAAAAAAAAAAAFtDb250ZW50X1R5cGVzXS54bWxQSwECLQAUAAYACAAAACEAOP0h&#10;/9YAAACUAQAACwAAAAAAAAAAAAAAAAAvAQAAX3JlbHMvLnJlbHNQSwECLQAUAAYACAAAACEAhRqk&#10;5PMCAACNBgAADgAAAAAAAAAAAAAAAAAuAgAAZHJzL2Uyb0RvYy54bWxQSwECLQAUAAYACAAAACEA&#10;nRnXe+AAAAALAQAADwAAAAAAAAAAAAAAAABNBQAAZHJzL2Rvd25yZXYueG1sUEsFBgAAAAAEAAQA&#10;8wAAAFoGAAAAAA==&#10;" fillcolor="white [3201]" strokecolor="#c2d69b [1942]" strokeweight="1pt">
                <v:fill color2="#d6e3bc [1302]" rotate="t" focus="100%" type="gradient"/>
                <v:shadow on="t" color="#4e6128 [1606]" opacity=".5" offset="1pt"/>
                <v:textbox>
                  <w:txbxContent>
                    <w:p w:rsidR="00897B9E" w:rsidRPr="00692EC2" w:rsidRDefault="00897B9E" w:rsidP="00B02318">
                      <w:pPr>
                        <w:bidi/>
                        <w:spacing w:after="0" w:line="240" w:lineRule="auto"/>
                        <w:jc w:val="center"/>
                        <w:rPr>
                          <w:rFonts w:ascii="Times New Roman" w:hAnsi="Times New Roman" w:cs="B Zar"/>
                          <w:sz w:val="44"/>
                          <w:szCs w:val="44"/>
                          <w:rtl/>
                          <w:lang w:bidi="fa-IR"/>
                        </w:rPr>
                      </w:pPr>
                      <w:r w:rsidRPr="00692EC2">
                        <w:rPr>
                          <w:rFonts w:ascii="Times New Roman" w:hAnsi="Times New Roman" w:cs="B Zar" w:hint="cs"/>
                          <w:sz w:val="44"/>
                          <w:szCs w:val="44"/>
                          <w:rtl/>
                          <w:lang w:bidi="fa-IR"/>
                        </w:rPr>
                        <w:t xml:space="preserve">فصل </w:t>
                      </w:r>
                      <w:r>
                        <w:rPr>
                          <w:rFonts w:ascii="Times New Roman" w:hAnsi="Times New Roman" w:cs="B Zar" w:hint="cs"/>
                          <w:sz w:val="44"/>
                          <w:szCs w:val="44"/>
                          <w:rtl/>
                          <w:lang w:bidi="fa-IR"/>
                        </w:rPr>
                        <w:t>دوم</w:t>
                      </w:r>
                    </w:p>
                    <w:p w:rsidR="00897B9E" w:rsidRPr="00692EC2" w:rsidRDefault="00897B9E" w:rsidP="00B02318">
                      <w:pPr>
                        <w:bidi/>
                        <w:spacing w:after="0" w:line="240" w:lineRule="auto"/>
                        <w:jc w:val="center"/>
                        <w:rPr>
                          <w:rFonts w:ascii="Times New Roman" w:hAnsi="Times New Roman" w:cs="B Zar"/>
                          <w:sz w:val="68"/>
                          <w:szCs w:val="68"/>
                          <w:rtl/>
                          <w:lang w:bidi="fa-IR"/>
                        </w:rPr>
                      </w:pPr>
                      <w:r w:rsidRPr="00692EC2">
                        <w:rPr>
                          <w:rFonts w:ascii="Times New Roman" w:hAnsi="Times New Roman" w:cs="B Zar" w:hint="cs"/>
                          <w:b/>
                          <w:bCs/>
                          <w:sz w:val="68"/>
                          <w:szCs w:val="68"/>
                          <w:rtl/>
                          <w:lang w:bidi="fa-IR"/>
                        </w:rPr>
                        <w:t xml:space="preserve"> </w:t>
                      </w:r>
                      <w:r>
                        <w:rPr>
                          <w:rFonts w:ascii="Times New Roman" w:hAnsi="Times New Roman" w:cs="B Zar" w:hint="cs"/>
                          <w:b/>
                          <w:bCs/>
                          <w:sz w:val="68"/>
                          <w:szCs w:val="68"/>
                          <w:rtl/>
                          <w:lang w:bidi="fa-IR"/>
                        </w:rPr>
                        <w:t>ادبیات و پیشینه</w:t>
                      </w:r>
                      <w:r w:rsidRPr="00692EC2">
                        <w:rPr>
                          <w:rFonts w:ascii="Times New Roman" w:hAnsi="Times New Roman" w:cs="B Zar" w:hint="cs"/>
                          <w:b/>
                          <w:bCs/>
                          <w:sz w:val="68"/>
                          <w:szCs w:val="68"/>
                          <w:rtl/>
                          <w:lang w:bidi="fa-IR"/>
                        </w:rPr>
                        <w:t xml:space="preserve"> تحقیق</w:t>
                      </w:r>
                    </w:p>
                    <w:p w:rsidR="00897B9E" w:rsidRPr="0003517C" w:rsidRDefault="00897B9E" w:rsidP="00B02318">
                      <w:pPr>
                        <w:spacing w:after="0" w:line="240" w:lineRule="auto"/>
                      </w:pPr>
                    </w:p>
                  </w:txbxContent>
                </v:textbox>
                <w10:wrap type="square"/>
              </v:roundrect>
            </w:pict>
          </mc:Fallback>
        </mc:AlternateContent>
      </w:r>
      <w:r w:rsidR="00B02318">
        <w:rPr>
          <w:rFonts w:ascii="Times New Roman" w:hAnsi="Times New Roman" w:cs="B Zar"/>
          <w:b/>
          <w:bCs/>
          <w:sz w:val="24"/>
          <w:szCs w:val="24"/>
          <w:rtl/>
          <w:lang w:bidi="fa-IR"/>
        </w:rPr>
        <w:br w:type="page"/>
      </w:r>
      <w:r w:rsidR="006A420D" w:rsidRPr="00575E31">
        <w:rPr>
          <w:rFonts w:ascii="Times New Roman" w:hAnsi="Times New Roman" w:cs="B Zar" w:hint="cs"/>
          <w:b/>
          <w:bCs/>
          <w:sz w:val="24"/>
          <w:szCs w:val="24"/>
          <w:rtl/>
          <w:lang w:bidi="fa-IR"/>
        </w:rPr>
        <w:lastRenderedPageBreak/>
        <w:t>2-1- مقدمه</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اندازه‌گیری کارایی به‌خاطر اهمیت آن در ارزیابی عملکرد یک شرکت یا سازمان همواره مورد توجه محققین قرار داشته است. در اندازه‌گیری کارایی واحدها روش‌های مختلفی به کار گرفته می‌شود. به‌طور کلی دو گروه از روش‌های عمده برای اندازه‌گیری کارایی وجود دارند. این دو گروه عبارتند از: روش‌های پارامتری و روش‌های غیرپارامتری. در روش‌های پارامتری، تابع تولید مشخصی با استفاده از روش‌های مختلف آماری و اقتصادسنجی تخمین زده شده سپس با بکارگیری این تابع نسبت به تعیین کارایی اقدام می‌گردد. روش‌های غیرپارامتری نیازمند تخمین تابع تولید نمی‌باشد.</w:t>
      </w:r>
    </w:p>
    <w:p w:rsidR="00B02318" w:rsidRDefault="00B02318" w:rsidP="005D7038">
      <w:pPr>
        <w:bidi/>
        <w:spacing w:after="0" w:line="360" w:lineRule="auto"/>
        <w:ind w:firstLine="284"/>
        <w:jc w:val="both"/>
        <w:rPr>
          <w:rFonts w:ascii="Times New Roman" w:hAnsi="Times New Roman" w:cs="B Zar"/>
          <w:b/>
          <w:bCs/>
          <w:sz w:val="24"/>
          <w:szCs w:val="24"/>
          <w:rtl/>
          <w:lang w:bidi="fa-IR"/>
        </w:rPr>
      </w:pPr>
    </w:p>
    <w:p w:rsidR="006A420D" w:rsidRPr="00575E31" w:rsidRDefault="006A420D"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2-2- کارایی و روش‌های اندازه‌گیری آن</w:t>
      </w:r>
    </w:p>
    <w:p w:rsidR="006A420D" w:rsidRPr="00575E31" w:rsidRDefault="006A420D"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2-2-1- تعریف کارایی</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بهره‌وری از دو جزء کارایی و اثربخشی تشکیل شده است. اثربخشی به معنی درجه و میزان نیل به اهداف تعیین شده است، در حالی‌که کارایی حکایت از نحوه استفاده و بهره‌برداری از منابع برای نیل به این نتایج است</w:t>
      </w:r>
      <w:r w:rsidR="00540CEB">
        <w:rPr>
          <w:rFonts w:ascii="Times New Roman" w:hAnsi="Times New Roman" w:cs="B Zar" w:hint="cs"/>
          <w:sz w:val="24"/>
          <w:szCs w:val="24"/>
          <w:rtl/>
          <w:lang w:bidi="fa-IR"/>
        </w:rPr>
        <w:t>(خیاطی و مشعوفی،۱۳۸۵)</w:t>
      </w:r>
      <w:r w:rsidRPr="00575E31">
        <w:rPr>
          <w:rFonts w:ascii="Times New Roman" w:hAnsi="Times New Roman" w:cs="B Zar" w:hint="cs"/>
          <w:sz w:val="24"/>
          <w:szCs w:val="24"/>
          <w:rtl/>
          <w:lang w:bidi="fa-IR"/>
        </w:rPr>
        <w:t>.</w:t>
      </w:r>
    </w:p>
    <w:p w:rsidR="006A420D" w:rsidRPr="00575E31" w:rsidRDefault="006A420D" w:rsidP="005D7038">
      <w:pPr>
        <w:bidi/>
        <w:spacing w:after="0" w:line="360" w:lineRule="auto"/>
        <w:ind w:firstLine="284"/>
        <w:jc w:val="both"/>
        <w:rPr>
          <w:rFonts w:ascii="Times New Roman" w:hAnsi="Times New Roman" w:cs="B Zar"/>
          <w:sz w:val="24"/>
          <w:szCs w:val="24"/>
          <w:lang w:bidi="fa-IR"/>
        </w:rPr>
      </w:pPr>
      <w:r w:rsidRPr="00575E31">
        <w:rPr>
          <w:rFonts w:ascii="Times New Roman" w:hAnsi="Times New Roman" w:cs="B Zar" w:hint="cs"/>
          <w:sz w:val="24"/>
          <w:szCs w:val="24"/>
          <w:rtl/>
          <w:lang w:bidi="fa-IR"/>
        </w:rPr>
        <w:t>کارایی بیانگر این مفهوم است که یک سازمان به چه خوبی از منابع خود در راستای تولید نسبت به بهترین عملکرد در مقطعی از زمان استفاده کرده است</w:t>
      </w:r>
      <w:r w:rsidR="00540CEB">
        <w:rPr>
          <w:rFonts w:ascii="Times New Roman" w:hAnsi="Times New Roman" w:cs="B Zar" w:hint="cs"/>
          <w:sz w:val="24"/>
          <w:szCs w:val="24"/>
          <w:rtl/>
          <w:lang w:bidi="fa-IR"/>
        </w:rPr>
        <w:t>(مهرگان،۱۳۹۱)</w:t>
      </w:r>
      <w:r w:rsidRPr="00575E31">
        <w:rPr>
          <w:rFonts w:ascii="Times New Roman" w:hAnsi="Times New Roman" w:cs="B Zar" w:hint="cs"/>
          <w:sz w:val="24"/>
          <w:szCs w:val="24"/>
          <w:rtl/>
          <w:lang w:bidi="fa-IR"/>
        </w:rPr>
        <w:t>. کارایی به‌عنوان یک نسبت عموماً از راه تقسیم ستاده بر نهاده محاسبه می‌گردد</w:t>
      </w:r>
      <w:r w:rsidR="00540CEB">
        <w:rPr>
          <w:rFonts w:ascii="Times New Roman" w:hAnsi="Times New Roman" w:cs="B Zar" w:hint="cs"/>
          <w:sz w:val="24"/>
          <w:szCs w:val="24"/>
          <w:rtl/>
          <w:lang w:bidi="fa-IR"/>
        </w:rPr>
        <w:t>(مهرگان،۱۳۹۱).</w:t>
      </w:r>
    </w:p>
    <w:p w:rsidR="00B02318" w:rsidRDefault="00B02318" w:rsidP="005D7038">
      <w:pPr>
        <w:bidi/>
        <w:spacing w:after="0" w:line="360" w:lineRule="auto"/>
        <w:ind w:firstLine="284"/>
        <w:jc w:val="both"/>
        <w:rPr>
          <w:rFonts w:ascii="Times New Roman" w:hAnsi="Times New Roman" w:cs="B Zar"/>
          <w:b/>
          <w:bCs/>
          <w:sz w:val="24"/>
          <w:szCs w:val="24"/>
          <w:rtl/>
          <w:lang w:bidi="fa-IR"/>
        </w:rPr>
      </w:pPr>
    </w:p>
    <w:p w:rsidR="006A420D" w:rsidRPr="00575E31" w:rsidRDefault="006A420D"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2-2-2- روش‌های اندازه‌گیری کارایی</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تنوع مدل‌های اندازه‌گیری کارایی و بهره‌وری با توجه به جهت‌گیری‌ها و استراتژی‌های مختلفی که در سطح مؤسسات مطرح است فراوان می‌باشد. طی سه دهه اخیر مدل‌ها و روش‌های مختلفی برای اندازه‌گیری شاخص‌های بهره‌وری به‌منظور کمّی نمودن سنجش تغییرات شاخص‌های مزبور صورت گرفته است، از سال 1965 که اولین مدل‌های محاسبه کارایی و بهره‌وری توسط کندریک- کریمر مطرح شده، تاکنون مدل‌های مختلفی توسط افراد یا سازمان‌های مختلف در کشورهای جهان ارائه شده است. بر همین اساس دیدگاه‌ها و روش‌های اندازه‌گیری کارایی و بهره‌وری در سطح بنگاه از دیدگاه اقتصاددانان، مهندسین، مدیران، حسابداران و ریاضیدانان قابل طرح و بررسی می‌باشد</w:t>
      </w:r>
      <w:r w:rsidR="00551452">
        <w:rPr>
          <w:rFonts w:ascii="Times New Roman" w:hAnsi="Times New Roman" w:cs="B Zar" w:hint="cs"/>
          <w:sz w:val="24"/>
          <w:szCs w:val="24"/>
          <w:rtl/>
          <w:lang w:bidi="fa-IR"/>
        </w:rPr>
        <w:t>(ابطحی و کاظمی،۱۳۸۳)</w:t>
      </w:r>
      <w:r w:rsidRPr="00575E31">
        <w:rPr>
          <w:rFonts w:ascii="Times New Roman" w:hAnsi="Times New Roman" w:cs="B Zar" w:hint="cs"/>
          <w:sz w:val="24"/>
          <w:szCs w:val="24"/>
          <w:rtl/>
          <w:lang w:bidi="fa-IR"/>
        </w:rPr>
        <w:t>.</w:t>
      </w:r>
    </w:p>
    <w:p w:rsidR="006A420D" w:rsidRPr="00575E31" w:rsidRDefault="00B02318" w:rsidP="005D7038">
      <w:pPr>
        <w:bidi/>
        <w:spacing w:after="0" w:line="360" w:lineRule="auto"/>
        <w:ind w:firstLine="284"/>
        <w:jc w:val="both"/>
        <w:rPr>
          <w:rFonts w:ascii="Times New Roman" w:hAnsi="Times New Roman" w:cs="B Zar"/>
          <w:b/>
          <w:bCs/>
          <w:sz w:val="24"/>
          <w:szCs w:val="24"/>
          <w:rtl/>
          <w:lang w:bidi="fa-IR"/>
        </w:rPr>
      </w:pPr>
      <w:r>
        <w:rPr>
          <w:rFonts w:ascii="Times New Roman" w:hAnsi="Times New Roman" w:cs="B Zar"/>
          <w:b/>
          <w:bCs/>
          <w:sz w:val="24"/>
          <w:szCs w:val="24"/>
          <w:rtl/>
          <w:lang w:bidi="fa-IR"/>
        </w:rPr>
        <w:br w:type="page"/>
      </w:r>
      <w:r w:rsidR="006A420D" w:rsidRPr="00575E31">
        <w:rPr>
          <w:rFonts w:ascii="Times New Roman" w:hAnsi="Times New Roman" w:cs="B Zar" w:hint="cs"/>
          <w:b/>
          <w:bCs/>
          <w:sz w:val="24"/>
          <w:szCs w:val="24"/>
          <w:rtl/>
          <w:lang w:bidi="fa-IR"/>
        </w:rPr>
        <w:lastRenderedPageBreak/>
        <w:t>2-2-2-1- دیدگاه حسابداران</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رویکردهای ارزیابی عملکرد مبتنی بر دیدگاه حسابداری، عملکرد مالی سازمان را با استفاده از نسبت‌های مالی مانند فروش به هزینه نیروی انسانی یا سود به سرمایه برای تولید محصول بیان می‌کنند. بیشتر این شاخص‌ها به‌صورت «خروجی/ ورودی» و عمدتاً بر کارایی مالی تمرکز دارند.</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برای ارائه تصویر کاملی از کارکردهای سازمان، معمولاً چندین شاخص تهیه می‌شود. نسبت‌های مالی مبتنی بر فروش، سود، سرمایه، دارایی‌های ثابت و غیره برای بررسی مقایسه عملکرد مالی در سطوح سازمان، بین سازمان‌ها، بین افراد و در دوره‌های مختلف زمانی به کار می‌روند. نسبت‌های مالی، شامل نسبت‌های نقدینگی، نسبت‌های اهرمی، نسبت‌های فعالیت و نسبت‌های سودآوری است</w:t>
      </w:r>
      <w:r w:rsidR="007F6E81">
        <w:rPr>
          <w:rFonts w:ascii="Times New Roman" w:hAnsi="Times New Roman" w:cs="B Zar" w:hint="cs"/>
          <w:sz w:val="24"/>
          <w:szCs w:val="24"/>
          <w:rtl/>
          <w:lang w:bidi="fa-IR"/>
        </w:rPr>
        <w:t>(موتمنی،۱۳۹۱).</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روش‌های اندازه‌گیری کارایی و بهره‌وری در این رویکرد عبارتند از: روش بودجه‌بندی سرمایه و روش هزینه واحد.</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می‌توان روش‌های اندازه‌گیری زیر را در این طبقه جای داد</w:t>
      </w:r>
      <w:r w:rsidR="007F6E81">
        <w:rPr>
          <w:rFonts w:ascii="Times New Roman" w:hAnsi="Times New Roman" w:cs="B Zar" w:hint="cs"/>
          <w:sz w:val="24"/>
          <w:szCs w:val="24"/>
          <w:rtl/>
          <w:lang w:bidi="fa-IR"/>
        </w:rPr>
        <w:t>(عباسی و مهدوی،۱۳۸۵)</w:t>
      </w:r>
      <w:r w:rsidRPr="00575E31">
        <w:rPr>
          <w:rFonts w:ascii="Times New Roman" w:hAnsi="Times New Roman" w:cs="B Zar" w:hint="cs"/>
          <w:sz w:val="24"/>
          <w:szCs w:val="24"/>
          <w:rtl/>
          <w:lang w:bidi="fa-IR"/>
        </w:rPr>
        <w:t>:</w:t>
      </w:r>
    </w:p>
    <w:p w:rsidR="006A420D" w:rsidRPr="00575E31" w:rsidRDefault="006A420D" w:rsidP="005D7038">
      <w:pPr>
        <w:bidi/>
        <w:spacing w:after="0" w:line="360" w:lineRule="auto"/>
        <w:ind w:firstLine="284"/>
        <w:jc w:val="both"/>
        <w:rPr>
          <w:rFonts w:ascii="Times New Roman" w:hAnsi="Times New Roman" w:cs="B Zar"/>
          <w:sz w:val="24"/>
          <w:szCs w:val="24"/>
          <w:lang w:bidi="fa-IR"/>
        </w:rPr>
      </w:pPr>
      <w:r w:rsidRPr="00575E31">
        <w:rPr>
          <w:rFonts w:ascii="Times New Roman" w:hAnsi="Times New Roman" w:cs="B Zar" w:hint="cs"/>
          <w:sz w:val="24"/>
          <w:szCs w:val="24"/>
          <w:rtl/>
          <w:lang w:bidi="fa-IR"/>
        </w:rPr>
        <w:t>- روش گلد</w:t>
      </w:r>
      <w:r w:rsidRPr="00575E31">
        <w:rPr>
          <w:rStyle w:val="FootnoteReference"/>
          <w:rFonts w:ascii="Times New Roman" w:hAnsi="Times New Roman" w:cs="B Zar"/>
          <w:sz w:val="24"/>
          <w:szCs w:val="24"/>
          <w:rtl/>
          <w:lang w:bidi="fa-IR"/>
        </w:rPr>
        <w:footnoteReference w:id="8"/>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روش آگاروال</w:t>
      </w:r>
      <w:r w:rsidRPr="00575E31">
        <w:rPr>
          <w:rStyle w:val="FootnoteReference"/>
          <w:rFonts w:ascii="Times New Roman" w:hAnsi="Times New Roman" w:cs="B Zar"/>
          <w:sz w:val="24"/>
          <w:szCs w:val="24"/>
          <w:rtl/>
          <w:lang w:bidi="fa-IR"/>
        </w:rPr>
        <w:footnoteReference w:id="9"/>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 روش </w:t>
      </w:r>
      <w:r w:rsidRPr="00575E31">
        <w:rPr>
          <w:rFonts w:ascii="Times New Roman" w:hAnsi="Times New Roman" w:cs="B Zar"/>
          <w:sz w:val="24"/>
          <w:szCs w:val="24"/>
          <w:lang w:bidi="fa-IR"/>
        </w:rPr>
        <w:t>QPA</w:t>
      </w:r>
      <w:r w:rsidRPr="00575E31">
        <w:rPr>
          <w:rFonts w:ascii="Times New Roman" w:hAnsi="Times New Roman" w:cs="B Zar" w:hint="cs"/>
          <w:sz w:val="24"/>
          <w:szCs w:val="24"/>
          <w:rtl/>
          <w:lang w:bidi="fa-IR"/>
        </w:rPr>
        <w:t xml:space="preserve"> </w:t>
      </w:r>
      <w:r w:rsidRPr="00575E31">
        <w:rPr>
          <w:rStyle w:val="FootnoteReference"/>
          <w:rFonts w:ascii="Times New Roman" w:hAnsi="Times New Roman" w:cs="B Zar"/>
          <w:sz w:val="24"/>
          <w:szCs w:val="24"/>
          <w:rtl/>
          <w:lang w:bidi="fa-IR"/>
        </w:rPr>
        <w:footnoteReference w:id="10"/>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ارزش افزوده</w:t>
      </w:r>
      <w:r w:rsidRPr="00575E31">
        <w:rPr>
          <w:rStyle w:val="FootnoteReference"/>
          <w:rFonts w:ascii="Times New Roman" w:hAnsi="Times New Roman" w:cs="B Zar"/>
          <w:sz w:val="24"/>
          <w:szCs w:val="24"/>
          <w:rtl/>
          <w:lang w:bidi="fa-IR"/>
        </w:rPr>
        <w:footnoteReference w:id="11"/>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روش لاولر</w:t>
      </w:r>
      <w:r w:rsidRPr="00575E31">
        <w:rPr>
          <w:rStyle w:val="FootnoteReference"/>
          <w:rFonts w:ascii="Times New Roman" w:hAnsi="Times New Roman" w:cs="B Zar"/>
          <w:sz w:val="24"/>
          <w:szCs w:val="24"/>
          <w:rtl/>
          <w:lang w:bidi="fa-IR"/>
        </w:rPr>
        <w:footnoteReference w:id="12"/>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روش مائو</w:t>
      </w:r>
      <w:r w:rsidRPr="00575E31">
        <w:rPr>
          <w:rStyle w:val="FootnoteReference"/>
          <w:rFonts w:ascii="Times New Roman" w:hAnsi="Times New Roman" w:cs="B Zar"/>
          <w:sz w:val="24"/>
          <w:szCs w:val="24"/>
          <w:rtl/>
          <w:lang w:bidi="fa-IR"/>
        </w:rPr>
        <w:footnoteReference w:id="13"/>
      </w:r>
    </w:p>
    <w:p w:rsidR="00ED4662" w:rsidRDefault="00ED4662" w:rsidP="005D7038">
      <w:pPr>
        <w:bidi/>
        <w:spacing w:after="0" w:line="360" w:lineRule="auto"/>
        <w:ind w:firstLine="284"/>
        <w:jc w:val="both"/>
        <w:rPr>
          <w:rFonts w:ascii="Times New Roman" w:hAnsi="Times New Roman" w:cs="B Zar"/>
          <w:b/>
          <w:bCs/>
          <w:sz w:val="24"/>
          <w:szCs w:val="24"/>
          <w:rtl/>
          <w:lang w:bidi="fa-IR"/>
        </w:rPr>
      </w:pPr>
    </w:p>
    <w:p w:rsidR="006A420D" w:rsidRPr="00575E31" w:rsidRDefault="006A420D"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2-2-2-2- دیدگاه اقتصاددانان</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اقتصاددانان بهره‌وری را نسبت خروجی‌ها به ورودی‌های مرتبط با آن می‌دانند. اقتصاددانان بهره‌وری را با جهت‌گیری کارایی</w:t>
      </w:r>
      <w:r w:rsidRPr="00575E31">
        <w:rPr>
          <w:rFonts w:ascii="Times New Roman" w:hAnsi="Times New Roman" w:cs="B Zar"/>
          <w:sz w:val="24"/>
          <w:szCs w:val="24"/>
          <w:lang w:bidi="fa-IR"/>
        </w:rPr>
        <w:t xml:space="preserve"> </w:t>
      </w:r>
      <w:r w:rsidRPr="00575E31">
        <w:rPr>
          <w:rFonts w:ascii="Times New Roman" w:hAnsi="Times New Roman" w:cs="B Zar" w:hint="cs"/>
          <w:sz w:val="24"/>
          <w:szCs w:val="24"/>
          <w:rtl/>
          <w:lang w:bidi="fa-IR"/>
        </w:rPr>
        <w:t>تعریف می‌کنند به عبارت دیگر، بهره‌وری، کارایی تبدیل ورودی‌ها به خروجی‌ها است. خروجی‌ها، کالاهای تولید شده جهت عرضه در بازار و ورودی‌ها شامل نیروی انسانی، مواد اولیه، سرمایه، اطلاعات و اقلام خریداری شده می‌باشند.</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lastRenderedPageBreak/>
        <w:t>روش‌های ارزیابی عملکرد در این رویکرد عبارتند از: روش شاخص‌ها، روش داده- ستاده و روش تابع تولید</w:t>
      </w:r>
      <w:r w:rsidR="004D5AE2">
        <w:rPr>
          <w:rFonts w:ascii="Times New Roman" w:hAnsi="Times New Roman" w:cs="B Zar" w:hint="cs"/>
          <w:sz w:val="24"/>
          <w:szCs w:val="24"/>
          <w:rtl/>
          <w:lang w:bidi="fa-IR"/>
        </w:rPr>
        <w:t>(موتمنی،۱۳۹۱)</w:t>
      </w:r>
      <w:r w:rsidRPr="00575E31">
        <w:rPr>
          <w:rFonts w:ascii="Times New Roman" w:hAnsi="Times New Roman" w:cs="B Zar" w:hint="cs"/>
          <w:sz w:val="24"/>
          <w:szCs w:val="24"/>
          <w:rtl/>
          <w:lang w:bidi="fa-IR"/>
        </w:rPr>
        <w:t>.</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برخی از انواع روش‌های شاخص‌ها عبارتند از:</w:t>
      </w:r>
    </w:p>
    <w:p w:rsidR="006A420D" w:rsidRPr="00575E31" w:rsidRDefault="006A420D" w:rsidP="005D7038">
      <w:pPr>
        <w:bidi/>
        <w:spacing w:after="0" w:line="360" w:lineRule="auto"/>
        <w:ind w:firstLine="284"/>
        <w:jc w:val="both"/>
        <w:rPr>
          <w:rFonts w:ascii="Times New Roman" w:hAnsi="Times New Roman" w:cs="B Zar"/>
          <w:sz w:val="24"/>
          <w:szCs w:val="24"/>
          <w:lang w:bidi="fa-IR"/>
        </w:rPr>
      </w:pPr>
      <w:r w:rsidRPr="00575E31">
        <w:rPr>
          <w:rFonts w:ascii="Times New Roman" w:hAnsi="Times New Roman" w:cs="B Zar" w:hint="cs"/>
          <w:sz w:val="24"/>
          <w:szCs w:val="24"/>
          <w:rtl/>
          <w:lang w:bidi="fa-IR"/>
        </w:rPr>
        <w:t>- مدل کندریک- کریمر</w:t>
      </w:r>
      <w:r w:rsidRPr="00575E31">
        <w:rPr>
          <w:rStyle w:val="FootnoteReference"/>
          <w:rFonts w:ascii="Times New Roman" w:hAnsi="Times New Roman" w:cs="B Zar"/>
          <w:sz w:val="24"/>
          <w:szCs w:val="24"/>
          <w:rtl/>
          <w:lang w:bidi="fa-IR"/>
        </w:rPr>
        <w:footnoteReference w:id="14"/>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مدل گریک- هریس</w:t>
      </w:r>
      <w:r w:rsidRPr="00575E31">
        <w:rPr>
          <w:rStyle w:val="FootnoteReference"/>
          <w:rFonts w:ascii="Times New Roman" w:hAnsi="Times New Roman" w:cs="B Zar"/>
          <w:sz w:val="24"/>
          <w:szCs w:val="24"/>
          <w:rtl/>
          <w:lang w:bidi="fa-IR"/>
        </w:rPr>
        <w:footnoteReference w:id="15"/>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مدل هاینس</w:t>
      </w:r>
      <w:r w:rsidRPr="00575E31">
        <w:rPr>
          <w:rStyle w:val="FootnoteReference"/>
          <w:rFonts w:ascii="Times New Roman" w:hAnsi="Times New Roman" w:cs="B Zar"/>
          <w:sz w:val="24"/>
          <w:szCs w:val="24"/>
          <w:rtl/>
          <w:lang w:bidi="fa-IR"/>
        </w:rPr>
        <w:footnoteReference w:id="16"/>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مدل مرکز بهره‌وری آمریکا(</w:t>
      </w:r>
      <w:r w:rsidRPr="00575E31">
        <w:rPr>
          <w:rFonts w:ascii="Times New Roman" w:hAnsi="Times New Roman" w:cs="B Zar"/>
          <w:sz w:val="24"/>
          <w:szCs w:val="24"/>
          <w:lang w:bidi="fa-IR"/>
        </w:rPr>
        <w:t>APC</w:t>
      </w:r>
      <w:r w:rsidRPr="00575E31">
        <w:rPr>
          <w:rFonts w:ascii="Times New Roman" w:hAnsi="Times New Roman" w:cs="B Zar" w:hint="cs"/>
          <w:sz w:val="24"/>
          <w:szCs w:val="24"/>
          <w:rtl/>
          <w:lang w:bidi="fa-IR"/>
        </w:rPr>
        <w:t>)</w:t>
      </w:r>
      <w:r w:rsidRPr="00575E31">
        <w:rPr>
          <w:rStyle w:val="FootnoteReference"/>
          <w:rFonts w:ascii="Times New Roman" w:hAnsi="Times New Roman" w:cs="B Zar"/>
          <w:sz w:val="24"/>
          <w:szCs w:val="24"/>
          <w:rtl/>
          <w:lang w:bidi="fa-IR"/>
        </w:rPr>
        <w:footnoteReference w:id="17"/>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مدل بهره‌وری کل</w:t>
      </w:r>
      <w:r w:rsidRPr="00575E31">
        <w:rPr>
          <w:rStyle w:val="FootnoteReference"/>
          <w:rFonts w:ascii="Times New Roman" w:hAnsi="Times New Roman" w:cs="B Zar"/>
          <w:sz w:val="24"/>
          <w:szCs w:val="24"/>
          <w:rtl/>
          <w:lang w:bidi="fa-IR"/>
        </w:rPr>
        <w:footnoteReference w:id="18"/>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مدل ماندل</w:t>
      </w:r>
    </w:p>
    <w:p w:rsidR="006A420D" w:rsidRPr="00575E31" w:rsidRDefault="006A420D" w:rsidP="005D7038">
      <w:pPr>
        <w:bidi/>
        <w:spacing w:after="0" w:line="360" w:lineRule="auto"/>
        <w:ind w:firstLine="284"/>
        <w:jc w:val="both"/>
        <w:rPr>
          <w:rFonts w:ascii="Times New Roman" w:hAnsi="Times New Roman" w:cs="B Zar"/>
          <w:sz w:val="24"/>
          <w:szCs w:val="24"/>
          <w:lang w:bidi="fa-IR"/>
        </w:rPr>
      </w:pPr>
      <w:r w:rsidRPr="00575E31">
        <w:rPr>
          <w:rFonts w:ascii="Times New Roman" w:hAnsi="Times New Roman" w:cs="B Zar" w:hint="cs"/>
          <w:sz w:val="24"/>
          <w:szCs w:val="24"/>
          <w:rtl/>
          <w:lang w:bidi="fa-IR"/>
        </w:rPr>
        <w:t>- مدل مدیریت منابع مورد نیاز(</w:t>
      </w:r>
      <w:r w:rsidRPr="00575E31">
        <w:rPr>
          <w:rFonts w:ascii="Times New Roman" w:hAnsi="Times New Roman" w:cs="B Zar"/>
          <w:sz w:val="24"/>
          <w:szCs w:val="24"/>
          <w:lang w:bidi="fa-IR"/>
        </w:rPr>
        <w:t>MURR</w:t>
      </w:r>
      <w:r w:rsidRPr="00575E31">
        <w:rPr>
          <w:rFonts w:ascii="Times New Roman" w:hAnsi="Times New Roman" w:cs="B Zar" w:hint="cs"/>
          <w:sz w:val="24"/>
          <w:szCs w:val="24"/>
          <w:rtl/>
          <w:lang w:bidi="fa-IR"/>
        </w:rPr>
        <w:t>)</w:t>
      </w:r>
      <w:r w:rsidRPr="00575E31">
        <w:rPr>
          <w:rStyle w:val="FootnoteReference"/>
          <w:rFonts w:ascii="Times New Roman" w:hAnsi="Times New Roman" w:cs="B Zar"/>
          <w:sz w:val="24"/>
          <w:szCs w:val="24"/>
          <w:rtl/>
          <w:lang w:bidi="fa-IR"/>
        </w:rPr>
        <w:footnoteReference w:id="19"/>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مدل تیلور- دیویس</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شاخص میلز</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شاخص مگ دوف</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 شاخص </w:t>
      </w:r>
      <w:r w:rsidRPr="00575E31">
        <w:rPr>
          <w:rFonts w:ascii="Times New Roman" w:hAnsi="Times New Roman" w:cs="B Zar"/>
          <w:sz w:val="24"/>
          <w:szCs w:val="24"/>
          <w:lang w:bidi="fa-IR"/>
        </w:rPr>
        <w:t>BLS</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شاخص‌های اداره ملی تحقیقات آمریکا(</w:t>
      </w:r>
      <w:r w:rsidRPr="00575E31">
        <w:rPr>
          <w:rFonts w:ascii="Times New Roman" w:hAnsi="Times New Roman" w:cs="B Zar"/>
          <w:sz w:val="24"/>
          <w:szCs w:val="24"/>
          <w:lang w:bidi="fa-IR"/>
        </w:rPr>
        <w:t>NBER</w:t>
      </w:r>
      <w:r w:rsidRPr="00575E31">
        <w:rPr>
          <w:rFonts w:ascii="Times New Roman" w:hAnsi="Times New Roman" w:cs="B Zar" w:hint="cs"/>
          <w:sz w:val="24"/>
          <w:szCs w:val="24"/>
          <w:rtl/>
          <w:lang w:bidi="fa-IR"/>
        </w:rPr>
        <w:t>).</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مدل‌های مختلفی از توابع تولید از سوی اقتصاددانان مطرح شده که برخی از آن‌ها عبارتند از</w:t>
      </w:r>
      <w:r w:rsidR="004D5AE2">
        <w:rPr>
          <w:rFonts w:ascii="Times New Roman" w:hAnsi="Times New Roman" w:cs="B Zar" w:hint="cs"/>
          <w:sz w:val="24"/>
          <w:szCs w:val="24"/>
          <w:rtl/>
          <w:lang w:bidi="fa-IR"/>
        </w:rPr>
        <w:t>(موتمنی،</w:t>
      </w:r>
      <w:r w:rsidR="0028093A">
        <w:rPr>
          <w:rFonts w:ascii="Times New Roman" w:hAnsi="Times New Roman" w:cs="B Zar" w:hint="cs"/>
          <w:sz w:val="24"/>
          <w:szCs w:val="24"/>
          <w:rtl/>
          <w:lang w:bidi="fa-IR"/>
        </w:rPr>
        <w:t>۱۳۹۱):</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توابع تولید کاب داگلاس</w:t>
      </w:r>
      <w:r w:rsidRPr="00575E31">
        <w:rPr>
          <w:rStyle w:val="FootnoteReference"/>
          <w:rFonts w:ascii="Times New Roman" w:hAnsi="Times New Roman" w:cs="B Zar"/>
          <w:sz w:val="24"/>
          <w:szCs w:val="24"/>
          <w:rtl/>
          <w:lang w:bidi="fa-IR"/>
        </w:rPr>
        <w:footnoteReference w:id="20"/>
      </w:r>
      <w:r w:rsidRPr="00575E31">
        <w:rPr>
          <w:rFonts w:ascii="Times New Roman" w:hAnsi="Times New Roman" w:cs="B Zar" w:hint="cs"/>
          <w:sz w:val="24"/>
          <w:szCs w:val="24"/>
          <w:rtl/>
          <w:lang w:bidi="fa-IR"/>
        </w:rPr>
        <w:t>، توابع تولید با کشش جانشینی ثابت(</w:t>
      </w:r>
      <w:r w:rsidRPr="00575E31">
        <w:rPr>
          <w:rFonts w:ascii="Times New Roman" w:hAnsi="Times New Roman" w:cs="B Zar"/>
          <w:sz w:val="24"/>
          <w:szCs w:val="24"/>
          <w:lang w:bidi="fa-IR"/>
        </w:rPr>
        <w:t>CES</w:t>
      </w:r>
      <w:r w:rsidRPr="00575E31">
        <w:rPr>
          <w:rFonts w:ascii="Times New Roman" w:hAnsi="Times New Roman" w:cs="B Zar" w:hint="cs"/>
          <w:sz w:val="24"/>
          <w:szCs w:val="24"/>
          <w:rtl/>
          <w:lang w:bidi="fa-IR"/>
        </w:rPr>
        <w:t>)</w:t>
      </w:r>
      <w:r w:rsidRPr="00575E31">
        <w:rPr>
          <w:rStyle w:val="FootnoteReference"/>
          <w:rFonts w:ascii="Times New Roman" w:hAnsi="Times New Roman" w:cs="B Zar"/>
          <w:sz w:val="24"/>
          <w:szCs w:val="24"/>
          <w:rtl/>
          <w:lang w:bidi="fa-IR"/>
        </w:rPr>
        <w:footnoteReference w:id="21"/>
      </w:r>
      <w:r w:rsidRPr="00575E31">
        <w:rPr>
          <w:rFonts w:ascii="Times New Roman" w:hAnsi="Times New Roman" w:cs="B Zar" w:hint="cs"/>
          <w:sz w:val="24"/>
          <w:szCs w:val="24"/>
          <w:rtl/>
          <w:lang w:bidi="fa-IR"/>
        </w:rPr>
        <w:t>، توابع تولید لئون لیف</w:t>
      </w:r>
      <w:r w:rsidRPr="00575E31">
        <w:rPr>
          <w:rStyle w:val="FootnoteReference"/>
          <w:rFonts w:ascii="Times New Roman" w:hAnsi="Times New Roman" w:cs="B Zar"/>
          <w:sz w:val="24"/>
          <w:szCs w:val="24"/>
          <w:rtl/>
          <w:lang w:bidi="fa-IR"/>
        </w:rPr>
        <w:footnoteReference w:id="22"/>
      </w:r>
      <w:r w:rsidRPr="00575E31">
        <w:rPr>
          <w:rFonts w:ascii="Times New Roman" w:hAnsi="Times New Roman" w:cs="B Zar" w:hint="cs"/>
          <w:sz w:val="24"/>
          <w:szCs w:val="24"/>
          <w:rtl/>
          <w:lang w:bidi="fa-IR"/>
        </w:rPr>
        <w:t>، اسپیلمن</w:t>
      </w:r>
      <w:r w:rsidRPr="00575E31">
        <w:rPr>
          <w:rStyle w:val="FootnoteReference"/>
          <w:rFonts w:ascii="Times New Roman" w:hAnsi="Times New Roman" w:cs="B Zar"/>
          <w:sz w:val="24"/>
          <w:szCs w:val="24"/>
          <w:rtl/>
          <w:lang w:bidi="fa-IR"/>
        </w:rPr>
        <w:footnoteReference w:id="23"/>
      </w:r>
      <w:r w:rsidRPr="00575E31">
        <w:rPr>
          <w:rFonts w:ascii="Times New Roman" w:hAnsi="Times New Roman" w:cs="B Zar" w:hint="cs"/>
          <w:sz w:val="24"/>
          <w:szCs w:val="24"/>
          <w:rtl/>
          <w:lang w:bidi="fa-IR"/>
        </w:rPr>
        <w:t xml:space="preserve"> و ترانسندنتال</w:t>
      </w:r>
      <w:r w:rsidRPr="00575E31">
        <w:rPr>
          <w:rStyle w:val="FootnoteReference"/>
          <w:rFonts w:ascii="Times New Roman" w:hAnsi="Times New Roman" w:cs="B Zar"/>
          <w:sz w:val="24"/>
          <w:szCs w:val="24"/>
          <w:rtl/>
          <w:lang w:bidi="fa-IR"/>
        </w:rPr>
        <w:footnoteReference w:id="24"/>
      </w:r>
      <w:r w:rsidRPr="00575E31">
        <w:rPr>
          <w:rFonts w:ascii="Times New Roman" w:hAnsi="Times New Roman" w:cs="B Zar" w:hint="cs"/>
          <w:sz w:val="24"/>
          <w:szCs w:val="24"/>
          <w:rtl/>
          <w:lang w:bidi="fa-IR"/>
        </w:rPr>
        <w:t>، ترانسلاگ</w:t>
      </w:r>
      <w:r w:rsidRPr="00575E31">
        <w:rPr>
          <w:rStyle w:val="FootnoteReference"/>
          <w:rFonts w:ascii="Times New Roman" w:hAnsi="Times New Roman" w:cs="B Zar"/>
          <w:sz w:val="24"/>
          <w:szCs w:val="24"/>
          <w:rtl/>
          <w:lang w:bidi="fa-IR"/>
        </w:rPr>
        <w:footnoteReference w:id="25"/>
      </w:r>
      <w:r w:rsidRPr="00575E31">
        <w:rPr>
          <w:rFonts w:ascii="Times New Roman" w:hAnsi="Times New Roman" w:cs="B Zar" w:hint="cs"/>
          <w:sz w:val="24"/>
          <w:szCs w:val="24"/>
          <w:rtl/>
          <w:lang w:bidi="fa-IR"/>
        </w:rPr>
        <w:t>.</w:t>
      </w:r>
    </w:p>
    <w:p w:rsidR="006A420D" w:rsidRPr="00575E31" w:rsidRDefault="006A420D"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2-2-2-3- دیدگاه مهندسان صنایع</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lastRenderedPageBreak/>
        <w:t>این دیدگاه مبتنی بر نسبت کار مفید(خروجی) به انرژی مصرف شده برای انجام کار(ورودی) است. مهندسان صنایع به تلقی و واکنش نیروی انسانی نسبت به طراحی، به‌کارگیری و بهبود ماشین‌آلات و سیستم‌ها در محیط‌های مختلف با طرح پرسش‌های مناسب توجه می‌کنند و طیف گسترده‌ای از فعالیت‌ها نظیر اندازه‌گیری کار، کنترل تولید، جانمایی کارخانه و سیستم‌های تولید را برای حداکثر کردن کارایی، اقتصادی کردن کار و حداقل کردن هزینه‌ها، مورد توجه و بررسی قرار می‌دهند</w:t>
      </w:r>
      <w:r w:rsidR="004D5AE2">
        <w:rPr>
          <w:rFonts w:ascii="Times New Roman" w:hAnsi="Times New Roman" w:cs="B Zar" w:hint="cs"/>
          <w:sz w:val="24"/>
          <w:szCs w:val="24"/>
          <w:rtl/>
          <w:lang w:bidi="fa-IR"/>
        </w:rPr>
        <w:t>(موتمنی،۱۳۹۱)</w:t>
      </w:r>
      <w:r w:rsidRPr="00575E31">
        <w:rPr>
          <w:rFonts w:ascii="Times New Roman" w:hAnsi="Times New Roman" w:cs="B Zar" w:hint="cs"/>
          <w:sz w:val="24"/>
          <w:szCs w:val="24"/>
          <w:rtl/>
          <w:lang w:bidi="fa-IR"/>
        </w:rPr>
        <w:t>. روش‌های اندازه‌گیری کارایی و بهره‌وری در این رویکرد عبارتند از: روش شاخص‌ها</w:t>
      </w:r>
      <w:r w:rsidRPr="00575E31">
        <w:rPr>
          <w:rStyle w:val="FootnoteReference"/>
          <w:rFonts w:ascii="Times New Roman" w:hAnsi="Times New Roman" w:cs="B Zar"/>
          <w:sz w:val="24"/>
          <w:szCs w:val="24"/>
          <w:rtl/>
          <w:lang w:bidi="fa-IR"/>
        </w:rPr>
        <w:footnoteReference w:id="26"/>
      </w:r>
      <w:r w:rsidRPr="00575E31">
        <w:rPr>
          <w:rFonts w:ascii="Times New Roman" w:hAnsi="Times New Roman" w:cs="B Zar" w:hint="cs"/>
          <w:sz w:val="24"/>
          <w:szCs w:val="24"/>
          <w:rtl/>
          <w:lang w:bidi="fa-IR"/>
        </w:rPr>
        <w:t>، روش مطلوبیت</w:t>
      </w:r>
      <w:r w:rsidRPr="00575E31">
        <w:rPr>
          <w:rStyle w:val="FootnoteReference"/>
          <w:rFonts w:ascii="Times New Roman" w:hAnsi="Times New Roman" w:cs="B Zar"/>
          <w:sz w:val="24"/>
          <w:szCs w:val="24"/>
          <w:rtl/>
          <w:lang w:bidi="fa-IR"/>
        </w:rPr>
        <w:footnoteReference w:id="27"/>
      </w:r>
      <w:r w:rsidRPr="00575E31">
        <w:rPr>
          <w:rFonts w:ascii="Times New Roman" w:hAnsi="Times New Roman" w:cs="B Zar" w:hint="cs"/>
          <w:sz w:val="24"/>
          <w:szCs w:val="24"/>
          <w:rtl/>
          <w:lang w:bidi="fa-IR"/>
        </w:rPr>
        <w:t xml:space="preserve"> و روش سرو-</w:t>
      </w:r>
      <w:r w:rsidRPr="00575E31">
        <w:rPr>
          <w:rFonts w:ascii="Times New Roman" w:hAnsi="Times New Roman" w:cs="B Zar"/>
          <w:sz w:val="24"/>
          <w:szCs w:val="24"/>
          <w:lang w:bidi="fa-IR"/>
        </w:rPr>
        <w:t xml:space="preserve"> </w:t>
      </w:r>
      <w:r w:rsidRPr="00575E31">
        <w:rPr>
          <w:rFonts w:ascii="Times New Roman" w:hAnsi="Times New Roman" w:cs="B Zar" w:hint="cs"/>
          <w:sz w:val="24"/>
          <w:szCs w:val="24"/>
          <w:rtl/>
          <w:lang w:bidi="fa-IR"/>
        </w:rPr>
        <w:t>سیستم</w:t>
      </w:r>
      <w:r w:rsidRPr="00575E31">
        <w:rPr>
          <w:rStyle w:val="FootnoteReference"/>
          <w:rFonts w:ascii="Times New Roman" w:hAnsi="Times New Roman" w:cs="B Zar"/>
          <w:sz w:val="24"/>
          <w:szCs w:val="24"/>
          <w:rtl/>
          <w:lang w:bidi="fa-IR"/>
        </w:rPr>
        <w:footnoteReference w:id="28"/>
      </w:r>
      <w:r w:rsidRPr="00575E31">
        <w:rPr>
          <w:rFonts w:ascii="Times New Roman" w:hAnsi="Times New Roman" w:cs="B Zar" w:hint="cs"/>
          <w:sz w:val="24"/>
          <w:szCs w:val="24"/>
          <w:rtl/>
          <w:lang w:bidi="fa-IR"/>
        </w:rPr>
        <w:t xml:space="preserve"> </w:t>
      </w:r>
      <w:r w:rsidR="004D5AE2">
        <w:rPr>
          <w:rFonts w:ascii="Times New Roman" w:hAnsi="Times New Roman" w:cs="B Zar" w:hint="cs"/>
          <w:sz w:val="24"/>
          <w:szCs w:val="24"/>
          <w:rtl/>
          <w:lang w:bidi="fa-IR"/>
        </w:rPr>
        <w:t>(خیاطی و مشعوفی،۱۳۸۵)</w:t>
      </w:r>
      <w:r w:rsidRPr="00575E31">
        <w:rPr>
          <w:rFonts w:ascii="Times New Roman" w:hAnsi="Times New Roman" w:cs="B Zar" w:hint="cs"/>
          <w:sz w:val="24"/>
          <w:szCs w:val="24"/>
          <w:rtl/>
          <w:lang w:bidi="fa-IR"/>
        </w:rPr>
        <w:t>.</w:t>
      </w:r>
    </w:p>
    <w:p w:rsidR="00ED4662" w:rsidRDefault="00ED4662" w:rsidP="005D7038">
      <w:pPr>
        <w:bidi/>
        <w:spacing w:after="0" w:line="360" w:lineRule="auto"/>
        <w:ind w:firstLine="284"/>
        <w:jc w:val="both"/>
        <w:rPr>
          <w:rFonts w:ascii="Times New Roman" w:hAnsi="Times New Roman" w:cs="B Zar"/>
          <w:b/>
          <w:bCs/>
          <w:sz w:val="24"/>
          <w:szCs w:val="24"/>
          <w:rtl/>
          <w:lang w:bidi="fa-IR"/>
        </w:rPr>
      </w:pP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b/>
          <w:bCs/>
          <w:sz w:val="24"/>
          <w:szCs w:val="24"/>
          <w:rtl/>
          <w:lang w:bidi="fa-IR"/>
        </w:rPr>
        <w:t>2-2-2-4- دیدگاه مدیران</w:t>
      </w:r>
    </w:p>
    <w:p w:rsidR="0028093A"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مدیریت بیانگر قلمرو گسترده‌ای از فلسفه‌ها، باورها و مسئولیت‌ها است. مدیران وظایفی نظیر برنامه‌ریزی، سازماندهی، جهت‌دهی، کنترل، تسهیل انجام امور و تشویق و رسیدگی به نیروی انسانی را به عهده دارند. دیدگاه مدیران درباره ارزیابی عملکرد با توجه به نقش‌ها، دانش و مهارت آنان، همکاران و</w:t>
      </w:r>
      <w:r w:rsidR="00ED4662">
        <w:rPr>
          <w:rFonts w:ascii="Times New Roman" w:hAnsi="Times New Roman" w:cs="B Zar" w:hint="cs"/>
          <w:sz w:val="24"/>
          <w:szCs w:val="24"/>
          <w:rtl/>
          <w:lang w:bidi="fa-IR"/>
        </w:rPr>
        <w:t xml:space="preserve"> </w:t>
      </w:r>
      <w:r w:rsidRPr="00575E31">
        <w:rPr>
          <w:rFonts w:ascii="Times New Roman" w:hAnsi="Times New Roman" w:cs="B Zar" w:hint="cs"/>
          <w:sz w:val="24"/>
          <w:szCs w:val="24"/>
          <w:rtl/>
          <w:lang w:bidi="fa-IR"/>
        </w:rPr>
        <w:t>زیردستان و شرایطی که در آن کار می‌کنند، تفاوت  دارد و در مجموع گسترده‌ترین دیدگاه درباره بهره‌وری متعلق به مدیران است. در دیدگاه مدیران، بهره‌وری، همه جنبه‌های سازمانی را که در کارکرد مؤثر سازمان اهمیت دارند شامل می‌شود. این رویکرد شامل کارایی و اثربخشی، کیفیت محصولات، رضایت ذی‌نفع‌ها و ... است. روش‌های اندازه‌گیری بهره‌وری در این رویکرد عبارتند از: روش ماتریسی</w:t>
      </w:r>
      <w:r w:rsidRPr="00575E31">
        <w:rPr>
          <w:rStyle w:val="FootnoteReference"/>
          <w:rFonts w:ascii="Times New Roman" w:hAnsi="Times New Roman" w:cs="B Zar"/>
          <w:sz w:val="24"/>
          <w:szCs w:val="24"/>
          <w:rtl/>
          <w:lang w:bidi="fa-IR"/>
        </w:rPr>
        <w:footnoteReference w:id="29"/>
      </w:r>
      <w:r w:rsidRPr="00575E31">
        <w:rPr>
          <w:rFonts w:ascii="Times New Roman" w:hAnsi="Times New Roman" w:cs="B Zar" w:hint="cs"/>
          <w:sz w:val="24"/>
          <w:szCs w:val="24"/>
          <w:rtl/>
          <w:lang w:bidi="fa-IR"/>
        </w:rPr>
        <w:t xml:space="preserve"> و روش نسبت‌های مالی</w:t>
      </w:r>
      <w:r w:rsidR="0028093A">
        <w:rPr>
          <w:rFonts w:ascii="Times New Roman" w:hAnsi="Times New Roman" w:cs="B Zar" w:hint="cs"/>
          <w:sz w:val="24"/>
          <w:szCs w:val="24"/>
          <w:rtl/>
          <w:lang w:bidi="fa-IR"/>
        </w:rPr>
        <w:t>(خیاطی و مشعوفی،۱۳۸۵)</w:t>
      </w:r>
      <w:r w:rsidR="0028093A" w:rsidRPr="00575E31">
        <w:rPr>
          <w:rFonts w:ascii="Times New Roman" w:hAnsi="Times New Roman" w:cs="B Zar" w:hint="cs"/>
          <w:sz w:val="24"/>
          <w:szCs w:val="24"/>
          <w:rtl/>
          <w:lang w:bidi="fa-IR"/>
        </w:rPr>
        <w:t>.</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b/>
          <w:bCs/>
          <w:sz w:val="24"/>
          <w:szCs w:val="24"/>
          <w:rtl/>
          <w:lang w:bidi="fa-IR"/>
        </w:rPr>
        <w:t>2-2-2-5- دیدگاه ریاضیدانان</w:t>
      </w:r>
    </w:p>
    <w:p w:rsidR="006A420D" w:rsidRPr="00575E31" w:rsidRDefault="006A420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به موازات نگرش اندیشمندان مدیریت، اقتصاد و سایر رشته‌ها، دانشمندان تحقیق در عملیات نیز اقدام به طراحی مدل‌های کمی برای اندازه‌گیری عملکرد پرداخته‌اند که در این زمینه می‌توان مدل‌های زیر را نام برد</w:t>
      </w:r>
      <w:r w:rsidR="0028093A">
        <w:rPr>
          <w:rFonts w:ascii="Times New Roman" w:hAnsi="Times New Roman" w:cs="B Zar" w:hint="cs"/>
          <w:sz w:val="24"/>
          <w:szCs w:val="24"/>
          <w:rtl/>
          <w:lang w:bidi="fa-IR"/>
        </w:rPr>
        <w:t>(موتمنی،۱۳۹۱)</w:t>
      </w:r>
    </w:p>
    <w:p w:rsidR="001E1219" w:rsidRDefault="006A420D" w:rsidP="00C0037D">
      <w:pPr>
        <w:bidi/>
        <w:spacing w:after="0" w:line="360" w:lineRule="auto"/>
        <w:ind w:firstLine="284"/>
        <w:jc w:val="both"/>
        <w:rPr>
          <w:rFonts w:ascii="Times New Roman" w:eastAsia="Times New Roman" w:hAnsi="Times New Roman" w:cs="B Zar"/>
          <w:sz w:val="24"/>
          <w:szCs w:val="24"/>
          <w:rtl/>
          <w:lang w:bidi="fa-IR"/>
        </w:rPr>
      </w:pPr>
      <w:r w:rsidRPr="00575E31">
        <w:rPr>
          <w:rFonts w:ascii="Times New Roman" w:hAnsi="Times New Roman" w:cs="B Zar" w:hint="cs"/>
          <w:sz w:val="24"/>
          <w:szCs w:val="24"/>
          <w:rtl/>
          <w:lang w:bidi="fa-IR"/>
        </w:rPr>
        <w:t>تاکسنومی عددی</w:t>
      </w:r>
      <w:r w:rsidRPr="00575E31">
        <w:rPr>
          <w:rStyle w:val="FootnoteReference"/>
          <w:rFonts w:ascii="Times New Roman" w:hAnsi="Times New Roman" w:cs="B Zar"/>
          <w:sz w:val="24"/>
          <w:szCs w:val="24"/>
          <w:rtl/>
          <w:lang w:bidi="fa-IR"/>
        </w:rPr>
        <w:footnoteReference w:id="30"/>
      </w:r>
      <w:r w:rsidRPr="00575E31">
        <w:rPr>
          <w:rFonts w:ascii="Times New Roman" w:hAnsi="Times New Roman" w:cs="B Zar" w:hint="cs"/>
          <w:sz w:val="24"/>
          <w:szCs w:val="24"/>
          <w:rtl/>
          <w:lang w:bidi="fa-IR"/>
        </w:rPr>
        <w:t>، شاخص بهره‌وری مالکوئیست</w:t>
      </w:r>
      <w:r w:rsidRPr="00575E31">
        <w:rPr>
          <w:rStyle w:val="FootnoteReference"/>
          <w:rFonts w:ascii="Times New Roman" w:hAnsi="Times New Roman" w:cs="B Zar"/>
          <w:sz w:val="24"/>
          <w:szCs w:val="24"/>
          <w:rtl/>
          <w:lang w:bidi="fa-IR"/>
        </w:rPr>
        <w:footnoteReference w:id="31"/>
      </w:r>
      <w:r w:rsidRPr="00575E31">
        <w:rPr>
          <w:rFonts w:ascii="Times New Roman" w:hAnsi="Times New Roman" w:cs="B Zar" w:hint="cs"/>
          <w:sz w:val="24"/>
          <w:szCs w:val="24"/>
          <w:rtl/>
          <w:lang w:bidi="fa-IR"/>
        </w:rPr>
        <w:t xml:space="preserve"> و تحلیل پوششی داده‌ها(</w:t>
      </w:r>
      <w:r w:rsidRPr="00575E31">
        <w:rPr>
          <w:rFonts w:ascii="Times New Roman" w:hAnsi="Times New Roman" w:cs="B Zar"/>
          <w:sz w:val="24"/>
          <w:szCs w:val="24"/>
          <w:lang w:bidi="fa-IR"/>
        </w:rPr>
        <w:t>DEA</w:t>
      </w:r>
      <w:r w:rsidRPr="00575E31">
        <w:rPr>
          <w:rFonts w:ascii="Times New Roman" w:hAnsi="Times New Roman" w:cs="B Zar" w:hint="cs"/>
          <w:sz w:val="24"/>
          <w:szCs w:val="24"/>
          <w:rtl/>
          <w:lang w:bidi="fa-IR"/>
        </w:rPr>
        <w:t>)</w:t>
      </w:r>
      <w:r w:rsidRPr="00575E31">
        <w:rPr>
          <w:rStyle w:val="FootnoteReference"/>
          <w:rFonts w:ascii="Times New Roman" w:hAnsi="Times New Roman" w:cs="B Zar"/>
          <w:sz w:val="24"/>
          <w:szCs w:val="24"/>
          <w:rtl/>
          <w:lang w:bidi="fa-IR"/>
        </w:rPr>
        <w:footnoteReference w:id="32"/>
      </w:r>
      <w:r w:rsidRPr="00575E31">
        <w:rPr>
          <w:rFonts w:ascii="Times New Roman" w:hAnsi="Times New Roman" w:cs="B Zar" w:hint="cs"/>
          <w:sz w:val="24"/>
          <w:szCs w:val="24"/>
          <w:rtl/>
          <w:lang w:bidi="fa-IR"/>
        </w:rPr>
        <w:t>.</w:t>
      </w:r>
    </w:p>
    <w:p w:rsidR="00D52460" w:rsidRPr="00D52460" w:rsidRDefault="00C0037D" w:rsidP="005D7038">
      <w:pPr>
        <w:bidi/>
        <w:spacing w:after="0" w:line="360" w:lineRule="auto"/>
        <w:jc w:val="lowKashida"/>
        <w:rPr>
          <w:rFonts w:ascii="Times New Roman" w:eastAsia="Times New Roman" w:hAnsi="Times New Roman" w:cs="B Zar"/>
          <w:b/>
          <w:bCs/>
          <w:sz w:val="24"/>
          <w:szCs w:val="24"/>
          <w:rtl/>
          <w:lang w:bidi="fa-IR"/>
        </w:rPr>
      </w:pPr>
      <w:r>
        <w:rPr>
          <w:rFonts w:ascii="Times New Roman" w:eastAsia="Times New Roman" w:hAnsi="Times New Roman" w:cs="B Zar" w:hint="cs"/>
          <w:b/>
          <w:bCs/>
          <w:sz w:val="24"/>
          <w:szCs w:val="24"/>
          <w:rtl/>
          <w:lang w:bidi="fa-IR"/>
        </w:rPr>
        <w:t>۲</w:t>
      </w:r>
      <w:r w:rsidR="005D7038">
        <w:rPr>
          <w:rFonts w:ascii="Times New Roman" w:eastAsia="Times New Roman" w:hAnsi="Times New Roman" w:cs="B Zar" w:hint="cs"/>
          <w:b/>
          <w:bCs/>
          <w:sz w:val="24"/>
          <w:szCs w:val="24"/>
          <w:rtl/>
          <w:lang w:bidi="fa-IR"/>
        </w:rPr>
        <w:t xml:space="preserve">-۳- </w:t>
      </w:r>
      <w:r w:rsidR="00D52460" w:rsidRPr="00B406FD">
        <w:rPr>
          <w:rFonts w:ascii="Times New Roman" w:hAnsi="Times New Roman" w:cs="B Zar" w:hint="cs"/>
          <w:b/>
          <w:bCs/>
          <w:sz w:val="24"/>
          <w:szCs w:val="24"/>
          <w:rtl/>
          <w:lang w:bidi="fa-IR"/>
        </w:rPr>
        <w:t>ارزیابی عملکرد</w:t>
      </w:r>
    </w:p>
    <w:p w:rsidR="00D52460" w:rsidRPr="00D52460" w:rsidRDefault="00D52460" w:rsidP="005D7038">
      <w:pPr>
        <w:bidi/>
        <w:spacing w:after="0" w:line="360" w:lineRule="auto"/>
        <w:jc w:val="lowKashida"/>
        <w:rPr>
          <w:rFonts w:ascii="Times New Roman" w:eastAsia="Times New Roman" w:hAnsi="Times New Roman" w:cs="B Zar"/>
          <w:sz w:val="24"/>
          <w:szCs w:val="24"/>
          <w:rtl/>
          <w:lang w:bidi="fa-IR"/>
        </w:rPr>
      </w:pPr>
      <w:r w:rsidRPr="00D52460">
        <w:rPr>
          <w:rFonts w:ascii="Times New Roman" w:eastAsia="Times New Roman" w:hAnsi="Times New Roman" w:cs="B Zar" w:hint="cs"/>
          <w:sz w:val="24"/>
          <w:szCs w:val="24"/>
          <w:rtl/>
          <w:lang w:bidi="fa-IR"/>
        </w:rPr>
        <w:t xml:space="preserve">گزارشات و مقالات جديد درباره ارزيابي عملكرد با نرخ فزاينده اي در حال افزايش مي باشد  بطوريكه نتيجه جستجوي اينترنتي در اين زمينه بيش از 12 ميليون سايت و مطلب را نشان مي دهد(۲۰۱۲، </w:t>
      </w:r>
      <w:r w:rsidRPr="00D52460">
        <w:rPr>
          <w:rFonts w:ascii="Times New Roman" w:eastAsia="Times New Roman" w:hAnsi="Times New Roman" w:cs="B Zar"/>
          <w:sz w:val="24"/>
          <w:szCs w:val="24"/>
          <w:lang w:bidi="fa-IR"/>
        </w:rPr>
        <w:t>Neely</w:t>
      </w:r>
      <w:r w:rsidRPr="00D52460">
        <w:rPr>
          <w:rFonts w:ascii="Times New Roman" w:eastAsia="Times New Roman" w:hAnsi="Times New Roman" w:cs="B Zar" w:hint="cs"/>
          <w:sz w:val="24"/>
          <w:szCs w:val="24"/>
          <w:rtl/>
          <w:lang w:bidi="fa-IR"/>
        </w:rPr>
        <w:t xml:space="preserve">). به علاوه بازار نرم افزارهاي كاربردي در اين زمينه نيز </w:t>
      </w:r>
      <w:r w:rsidRPr="00D52460">
        <w:rPr>
          <w:rFonts w:ascii="Times New Roman" w:eastAsia="Times New Roman" w:hAnsi="Times New Roman" w:cs="B Zar" w:hint="cs"/>
          <w:sz w:val="24"/>
          <w:szCs w:val="24"/>
          <w:rtl/>
          <w:lang w:bidi="fa-IR"/>
        </w:rPr>
        <w:lastRenderedPageBreak/>
        <w:t>رشد بسياري نموده است(</w:t>
      </w:r>
      <w:r w:rsidRPr="00D52460">
        <w:rPr>
          <w:rFonts w:ascii="Times New Roman" w:eastAsia="Times New Roman" w:hAnsi="Times New Roman" w:cs="B Zar"/>
          <w:sz w:val="24"/>
          <w:szCs w:val="24"/>
          <w:lang w:bidi="fa-IR"/>
        </w:rPr>
        <w:t xml:space="preserve">Mar&amp;Neely , </w:t>
      </w:r>
      <w:r>
        <w:rPr>
          <w:rFonts w:ascii="Times New Roman" w:eastAsia="Times New Roman" w:hAnsi="Times New Roman" w:cs="B Zar"/>
          <w:sz w:val="24"/>
          <w:szCs w:val="24"/>
          <w:lang w:bidi="fa-IR"/>
        </w:rPr>
        <w:t>2012</w:t>
      </w:r>
      <w:r w:rsidRPr="00D52460">
        <w:rPr>
          <w:rFonts w:ascii="Times New Roman" w:eastAsia="Times New Roman" w:hAnsi="Times New Roman" w:cs="B Zar" w:hint="cs"/>
          <w:sz w:val="24"/>
          <w:szCs w:val="24"/>
          <w:rtl/>
          <w:lang w:bidi="fa-IR"/>
        </w:rPr>
        <w:t>) اما به منظور بررسي مدل</w:t>
      </w:r>
      <w:r>
        <w:rPr>
          <w:rFonts w:ascii="Times New Roman" w:eastAsia="Times New Roman" w:hAnsi="Times New Roman" w:cs="B Zar"/>
          <w:sz w:val="24"/>
          <w:szCs w:val="24"/>
          <w:lang w:bidi="fa-IR"/>
        </w:rPr>
        <w:t xml:space="preserve"> </w:t>
      </w:r>
      <w:r w:rsidRPr="00D52460">
        <w:rPr>
          <w:rFonts w:ascii="Times New Roman" w:eastAsia="Times New Roman" w:hAnsi="Times New Roman" w:cs="B Zar" w:hint="cs"/>
          <w:sz w:val="24"/>
          <w:szCs w:val="24"/>
          <w:rtl/>
          <w:lang w:bidi="fa-IR"/>
        </w:rPr>
        <w:t>هاي ارزيابي عملكرد ارائه تعريفي از آن ضروري مي باشد.</w:t>
      </w:r>
    </w:p>
    <w:p w:rsidR="00D52460" w:rsidRPr="00D52460" w:rsidRDefault="00D52460" w:rsidP="005D7038">
      <w:pPr>
        <w:bidi/>
        <w:spacing w:after="0" w:line="360" w:lineRule="auto"/>
        <w:jc w:val="lowKashida"/>
        <w:rPr>
          <w:rFonts w:ascii="Times New Roman" w:eastAsia="Times New Roman" w:hAnsi="Times New Roman" w:cs="Yagut"/>
          <w:sz w:val="24"/>
          <w:szCs w:val="28"/>
          <w:lang w:bidi="fa-IR"/>
        </w:rPr>
      </w:pPr>
    </w:p>
    <w:p w:rsidR="00D52460" w:rsidRPr="00D52460" w:rsidRDefault="00C0037D" w:rsidP="005D7038">
      <w:pPr>
        <w:bidi/>
        <w:spacing w:after="0" w:line="360" w:lineRule="auto"/>
        <w:jc w:val="lowKashida"/>
        <w:rPr>
          <w:rFonts w:ascii="Times New Roman" w:eastAsia="Times New Roman" w:hAnsi="Times New Roman" w:cs="B Zar"/>
          <w:b/>
          <w:bCs/>
          <w:sz w:val="24"/>
          <w:szCs w:val="24"/>
          <w:rtl/>
          <w:lang w:bidi="fa-IR"/>
        </w:rPr>
      </w:pPr>
      <w:r>
        <w:rPr>
          <w:rFonts w:ascii="Times New Roman" w:eastAsia="Times New Roman" w:hAnsi="Times New Roman" w:cs="B Zar" w:hint="cs"/>
          <w:b/>
          <w:bCs/>
          <w:sz w:val="24"/>
          <w:szCs w:val="24"/>
          <w:rtl/>
          <w:lang w:bidi="fa-IR"/>
        </w:rPr>
        <w:t xml:space="preserve">۲-۳-۱- </w:t>
      </w:r>
      <w:r w:rsidR="00D52460" w:rsidRPr="00D52460">
        <w:rPr>
          <w:rFonts w:ascii="Times New Roman" w:eastAsia="Times New Roman" w:hAnsi="Times New Roman" w:cs="B Zar" w:hint="cs"/>
          <w:b/>
          <w:bCs/>
          <w:sz w:val="24"/>
          <w:szCs w:val="24"/>
          <w:rtl/>
          <w:lang w:bidi="fa-IR"/>
        </w:rPr>
        <w:t xml:space="preserve">تعريف ارزيابي عملكرد </w:t>
      </w:r>
    </w:p>
    <w:p w:rsidR="00D52460" w:rsidRPr="00D52460" w:rsidRDefault="00D52460" w:rsidP="005D7038">
      <w:pPr>
        <w:bidi/>
        <w:spacing w:after="0" w:line="360" w:lineRule="auto"/>
        <w:jc w:val="lowKashida"/>
        <w:rPr>
          <w:rFonts w:ascii="Times New Roman" w:eastAsia="Times New Roman" w:hAnsi="Times New Roman" w:cs="B Zar"/>
          <w:sz w:val="24"/>
          <w:szCs w:val="24"/>
          <w:rtl/>
          <w:lang w:bidi="fa-IR"/>
        </w:rPr>
      </w:pPr>
      <w:r w:rsidRPr="00D52460">
        <w:rPr>
          <w:rFonts w:ascii="Times New Roman" w:eastAsia="Times New Roman" w:hAnsi="Times New Roman" w:cs="B Zar" w:hint="cs"/>
          <w:sz w:val="24"/>
          <w:szCs w:val="24"/>
          <w:rtl/>
          <w:lang w:bidi="fa-IR"/>
        </w:rPr>
        <w:t>مقالات بسيار در زمينه هاي مديريت استراتژيك ، حسابداري و مديريت عمليات دست به دست هم داده و يك زمينه جديد به نام «ارزيابي عملكرد» را به وجود آوردند. «نيلي و ديگران» ارزيابي عملكرد را به شكل زير تعريف كرده اند (</w:t>
      </w:r>
      <w:r w:rsidRPr="00D52460">
        <w:rPr>
          <w:rFonts w:ascii="Times New Roman" w:eastAsia="Times New Roman" w:hAnsi="Times New Roman" w:cs="B Zar"/>
          <w:sz w:val="24"/>
          <w:szCs w:val="24"/>
          <w:lang w:bidi="fa-IR"/>
        </w:rPr>
        <w:t>Neely,et al , 1995</w:t>
      </w:r>
      <w:r w:rsidRPr="00D52460">
        <w:rPr>
          <w:rFonts w:ascii="Times New Roman" w:eastAsia="Times New Roman" w:hAnsi="Times New Roman" w:cs="B Zar" w:hint="cs"/>
          <w:sz w:val="24"/>
          <w:szCs w:val="24"/>
          <w:rtl/>
          <w:lang w:bidi="fa-IR"/>
        </w:rPr>
        <w:t>) :</w:t>
      </w:r>
    </w:p>
    <w:p w:rsidR="00D52460" w:rsidRPr="00D52460" w:rsidRDefault="00D52460" w:rsidP="005D7038">
      <w:pPr>
        <w:bidi/>
        <w:spacing w:after="0" w:line="360" w:lineRule="auto"/>
        <w:jc w:val="lowKashida"/>
        <w:rPr>
          <w:rFonts w:ascii="Times New Roman" w:eastAsia="Times New Roman" w:hAnsi="Times New Roman" w:cs="B Zar"/>
          <w:sz w:val="24"/>
          <w:szCs w:val="24"/>
          <w:rtl/>
          <w:lang w:bidi="fa-IR"/>
        </w:rPr>
      </w:pPr>
      <w:r w:rsidRPr="00D52460">
        <w:rPr>
          <w:rFonts w:ascii="Times New Roman" w:eastAsia="Times New Roman" w:hAnsi="Times New Roman" w:cs="B Zar" w:hint="cs"/>
          <w:sz w:val="24"/>
          <w:szCs w:val="24"/>
          <w:rtl/>
          <w:lang w:bidi="fa-IR"/>
        </w:rPr>
        <w:t>« ارزيابي عملكرد عبارتست از فرايند كمي كردن كارايي و اثربخشي عمليات»</w:t>
      </w:r>
    </w:p>
    <w:p w:rsidR="00D52460" w:rsidRPr="00D52460" w:rsidRDefault="00D52460" w:rsidP="005D7038">
      <w:pPr>
        <w:bidi/>
        <w:spacing w:after="0" w:line="360" w:lineRule="auto"/>
        <w:jc w:val="lowKashida"/>
        <w:rPr>
          <w:rFonts w:ascii="Times New Roman" w:eastAsia="Times New Roman" w:hAnsi="Times New Roman" w:cs="B Zar"/>
          <w:sz w:val="24"/>
          <w:szCs w:val="24"/>
          <w:rtl/>
          <w:lang w:bidi="fa-IR"/>
        </w:rPr>
      </w:pPr>
      <w:r w:rsidRPr="00D52460">
        <w:rPr>
          <w:rFonts w:ascii="Times New Roman" w:eastAsia="Times New Roman" w:hAnsi="Times New Roman" w:cs="B Zar" w:hint="cs"/>
          <w:sz w:val="24"/>
          <w:szCs w:val="24"/>
          <w:rtl/>
          <w:lang w:bidi="fa-IR"/>
        </w:rPr>
        <w:t>آنها با معرفي يك سيستم ارزيابي عملكرد، فعاليتهاي لازم براي اندازه گيري عملكرد سازمان را مشخص نمودند. اين فعاليتها شامل سه جزء به هم مرتبط زير مي باشند:</w:t>
      </w:r>
    </w:p>
    <w:p w:rsidR="00D52460" w:rsidRPr="00D52460" w:rsidRDefault="00D52460" w:rsidP="005D7038">
      <w:pPr>
        <w:numPr>
          <w:ilvl w:val="0"/>
          <w:numId w:val="8"/>
        </w:numPr>
        <w:bidi/>
        <w:spacing w:after="0" w:line="360" w:lineRule="auto"/>
        <w:jc w:val="lowKashida"/>
        <w:rPr>
          <w:rFonts w:ascii="Times New Roman" w:eastAsia="Times New Roman" w:hAnsi="Times New Roman" w:cs="B Zar"/>
          <w:sz w:val="24"/>
          <w:szCs w:val="24"/>
          <w:rtl/>
          <w:lang w:bidi="fa-IR"/>
        </w:rPr>
      </w:pPr>
      <w:r w:rsidRPr="00D52460">
        <w:rPr>
          <w:rFonts w:ascii="Times New Roman" w:eastAsia="Times New Roman" w:hAnsi="Times New Roman" w:cs="B Zar" w:hint="cs"/>
          <w:sz w:val="24"/>
          <w:szCs w:val="24"/>
          <w:rtl/>
          <w:lang w:bidi="fa-IR"/>
        </w:rPr>
        <w:t>تعيين شاخصهاي انفرادي كه كارايي و اثر بخشي عمليات را كمي مي نمايند.</w:t>
      </w:r>
    </w:p>
    <w:p w:rsidR="00D52460" w:rsidRDefault="00D52460" w:rsidP="005D7038">
      <w:pPr>
        <w:numPr>
          <w:ilvl w:val="0"/>
          <w:numId w:val="8"/>
        </w:numPr>
        <w:bidi/>
        <w:spacing w:after="0" w:line="360" w:lineRule="auto"/>
        <w:jc w:val="lowKashida"/>
        <w:rPr>
          <w:rFonts w:ascii="Times New Roman" w:eastAsia="Times New Roman" w:hAnsi="Times New Roman" w:cs="B Zar"/>
          <w:sz w:val="24"/>
          <w:szCs w:val="24"/>
          <w:lang w:bidi="fa-IR"/>
        </w:rPr>
      </w:pPr>
      <w:r w:rsidRPr="00D52460">
        <w:rPr>
          <w:rFonts w:ascii="Times New Roman" w:eastAsia="Times New Roman" w:hAnsi="Times New Roman" w:cs="B Zar" w:hint="cs"/>
          <w:sz w:val="24"/>
          <w:szCs w:val="24"/>
          <w:rtl/>
          <w:lang w:bidi="fa-IR"/>
        </w:rPr>
        <w:t>تعيين شاخص</w:t>
      </w:r>
      <w:r w:rsidR="00714894">
        <w:rPr>
          <w:rFonts w:ascii="Times New Roman" w:eastAsia="Times New Roman" w:hAnsi="Times New Roman" w:cs="B Zar" w:hint="cs"/>
          <w:sz w:val="24"/>
          <w:szCs w:val="24"/>
          <w:rtl/>
          <w:lang w:bidi="fa-IR"/>
        </w:rPr>
        <w:t xml:space="preserve"> </w:t>
      </w:r>
      <w:r w:rsidRPr="00D52460">
        <w:rPr>
          <w:rFonts w:ascii="Times New Roman" w:eastAsia="Times New Roman" w:hAnsi="Times New Roman" w:cs="B Zar" w:hint="cs"/>
          <w:sz w:val="24"/>
          <w:szCs w:val="24"/>
          <w:rtl/>
          <w:lang w:bidi="fa-IR"/>
        </w:rPr>
        <w:t>هاي كلي كه عملكرد سازمان را به عنوان يك كل ، مورد ارزيابي قرار مي دهد.</w:t>
      </w:r>
    </w:p>
    <w:p w:rsidR="00714894" w:rsidRPr="00714894" w:rsidRDefault="00714894" w:rsidP="005D7038">
      <w:pPr>
        <w:pStyle w:val="ListParagraph"/>
        <w:numPr>
          <w:ilvl w:val="0"/>
          <w:numId w:val="8"/>
        </w:numPr>
        <w:bidi/>
        <w:spacing w:after="0" w:line="360" w:lineRule="auto"/>
        <w:jc w:val="lowKashida"/>
        <w:rPr>
          <w:rFonts w:ascii="Times New Roman" w:eastAsia="Times New Roman" w:hAnsi="Times New Roman" w:cs="B Zar"/>
          <w:sz w:val="24"/>
          <w:szCs w:val="24"/>
          <w:lang w:bidi="fa-IR"/>
        </w:rPr>
      </w:pPr>
      <w:r w:rsidRPr="00714894">
        <w:rPr>
          <w:rFonts w:ascii="Times New Roman" w:eastAsia="Times New Roman" w:hAnsi="Times New Roman" w:cs="B Zar" w:hint="cs"/>
          <w:sz w:val="24"/>
          <w:szCs w:val="24"/>
          <w:rtl/>
          <w:lang w:bidi="fa-IR"/>
        </w:rPr>
        <w:t>ايجاد زير ساخت هاي پشتيباني كه جمع آوري ، مرتب سازي ، تحليل و تفسير اطلاعات را امكان پذير مي سازد.</w:t>
      </w:r>
    </w:p>
    <w:p w:rsidR="00D52460" w:rsidRPr="00D52460" w:rsidRDefault="00C0037D" w:rsidP="005D7038">
      <w:pPr>
        <w:bidi/>
        <w:spacing w:after="0" w:line="360" w:lineRule="auto"/>
        <w:jc w:val="lowKashida"/>
        <w:rPr>
          <w:rFonts w:ascii="Times New Roman" w:eastAsia="Times New Roman" w:hAnsi="Times New Roman" w:cs="Yagut"/>
          <w:bCs/>
          <w:sz w:val="24"/>
          <w:szCs w:val="28"/>
          <w:rtl/>
          <w:lang w:bidi="fa-IR"/>
        </w:rPr>
      </w:pPr>
      <w:r>
        <w:rPr>
          <w:rFonts w:ascii="Times New Roman" w:eastAsia="Times New Roman" w:hAnsi="Times New Roman" w:cs="B Zar" w:hint="cs"/>
          <w:b/>
          <w:bCs/>
          <w:sz w:val="24"/>
          <w:szCs w:val="24"/>
          <w:rtl/>
          <w:lang w:bidi="fa-IR"/>
        </w:rPr>
        <w:t xml:space="preserve">۲-۳-۲- </w:t>
      </w:r>
      <w:r w:rsidR="00D52460" w:rsidRPr="00A16A70">
        <w:rPr>
          <w:rFonts w:ascii="Times New Roman" w:eastAsia="Times New Roman" w:hAnsi="Times New Roman" w:cs="B Zar" w:hint="cs"/>
          <w:b/>
          <w:bCs/>
          <w:sz w:val="24"/>
          <w:szCs w:val="24"/>
          <w:rtl/>
          <w:lang w:bidi="fa-IR"/>
        </w:rPr>
        <w:t>دلايل ارزيابي و مديريت عملكرد</w:t>
      </w:r>
      <w:r w:rsidR="00D52460" w:rsidRPr="00D52460">
        <w:rPr>
          <w:rFonts w:ascii="Times New Roman" w:eastAsia="Times New Roman" w:hAnsi="Times New Roman" w:cs="Yagut" w:hint="cs"/>
          <w:bCs/>
          <w:sz w:val="24"/>
          <w:szCs w:val="28"/>
          <w:rtl/>
          <w:lang w:bidi="fa-IR"/>
        </w:rPr>
        <w:t xml:space="preserve"> (</w:t>
      </w:r>
      <w:r w:rsidR="00D52460" w:rsidRPr="00D52460">
        <w:rPr>
          <w:rFonts w:ascii="Times New Roman" w:eastAsia="Times New Roman" w:hAnsi="Times New Roman" w:cs="Yagut"/>
          <w:sz w:val="24"/>
          <w:szCs w:val="24"/>
          <w:lang w:bidi="fa-IR"/>
        </w:rPr>
        <w:t xml:space="preserve">Martin , </w:t>
      </w:r>
      <w:r w:rsidR="00A16A70">
        <w:rPr>
          <w:rFonts w:ascii="Times New Roman" w:eastAsia="Times New Roman" w:hAnsi="Times New Roman" w:cs="Yagut"/>
          <w:sz w:val="24"/>
          <w:szCs w:val="24"/>
          <w:lang w:bidi="fa-IR"/>
        </w:rPr>
        <w:t>2012</w:t>
      </w:r>
      <w:r w:rsidR="00D52460" w:rsidRPr="00D52460">
        <w:rPr>
          <w:rFonts w:ascii="Times New Roman" w:eastAsia="Times New Roman" w:hAnsi="Times New Roman" w:cs="Yagut" w:hint="cs"/>
          <w:bCs/>
          <w:sz w:val="24"/>
          <w:szCs w:val="28"/>
          <w:rtl/>
          <w:lang w:bidi="fa-IR"/>
        </w:rPr>
        <w:t>)</w:t>
      </w:r>
    </w:p>
    <w:p w:rsidR="00D52460" w:rsidRPr="00D52460" w:rsidRDefault="00D52460" w:rsidP="005D7038">
      <w:pPr>
        <w:bidi/>
        <w:spacing w:after="0" w:line="360" w:lineRule="auto"/>
        <w:jc w:val="lowKashida"/>
        <w:rPr>
          <w:rFonts w:ascii="Times New Roman" w:eastAsia="Times New Roman" w:hAnsi="Times New Roman" w:cs="B Zar"/>
          <w:sz w:val="24"/>
          <w:szCs w:val="24"/>
          <w:rtl/>
          <w:lang w:bidi="fa-IR"/>
        </w:rPr>
      </w:pPr>
      <w:r w:rsidRPr="00D52460">
        <w:rPr>
          <w:rFonts w:ascii="Times New Roman" w:eastAsia="Times New Roman" w:hAnsi="Times New Roman" w:cs="B Zar" w:hint="cs"/>
          <w:sz w:val="24"/>
          <w:szCs w:val="24"/>
          <w:rtl/>
          <w:lang w:bidi="fa-IR"/>
        </w:rPr>
        <w:t>با مروري بر ادبيات موضوع مي توان دلايل ارزيابي عملكرد را به سه گروه اصلي زير تقسيم نمود:</w:t>
      </w:r>
    </w:p>
    <w:p w:rsidR="00D52460" w:rsidRPr="00D52460" w:rsidRDefault="00D52460" w:rsidP="005D7038">
      <w:pPr>
        <w:bidi/>
        <w:spacing w:after="0" w:line="360" w:lineRule="auto"/>
        <w:jc w:val="lowKashida"/>
        <w:rPr>
          <w:rFonts w:ascii="Times New Roman" w:eastAsia="Times New Roman" w:hAnsi="Times New Roman" w:cs="B Zar"/>
          <w:sz w:val="24"/>
          <w:szCs w:val="24"/>
          <w:rtl/>
          <w:lang w:bidi="fa-IR"/>
        </w:rPr>
      </w:pPr>
      <w:r w:rsidRPr="00D52460">
        <w:rPr>
          <w:rFonts w:ascii="Times New Roman" w:eastAsia="Times New Roman" w:hAnsi="Times New Roman" w:cs="B Zar" w:hint="cs"/>
          <w:sz w:val="24"/>
          <w:szCs w:val="24"/>
          <w:rtl/>
          <w:lang w:bidi="fa-IR"/>
        </w:rPr>
        <w:t>اهداف استراتژيك : كه شامل مديريت استراتژيك و تجديد نظر در استراتژي ها مي باشد.</w:t>
      </w:r>
    </w:p>
    <w:p w:rsidR="00D52460" w:rsidRPr="00D52460" w:rsidRDefault="00D52460" w:rsidP="005D7038">
      <w:pPr>
        <w:bidi/>
        <w:spacing w:after="0" w:line="360" w:lineRule="auto"/>
        <w:jc w:val="lowKashida"/>
        <w:rPr>
          <w:rFonts w:ascii="Times New Roman" w:eastAsia="Times New Roman" w:hAnsi="Times New Roman" w:cs="B Zar"/>
          <w:sz w:val="24"/>
          <w:szCs w:val="24"/>
          <w:lang w:bidi="fa-IR"/>
        </w:rPr>
      </w:pPr>
      <w:r w:rsidRPr="00D52460">
        <w:rPr>
          <w:rFonts w:ascii="Times New Roman" w:eastAsia="Times New Roman" w:hAnsi="Times New Roman" w:cs="B Zar" w:hint="cs"/>
          <w:sz w:val="24"/>
          <w:szCs w:val="24"/>
          <w:rtl/>
          <w:lang w:bidi="fa-IR"/>
        </w:rPr>
        <w:t>اهداف ارتباطي : كه شامل كنترل موقعيت فعلي ، نشان دادن مسير آينده ، ارائه بازخور و الگوبرداري از سازمانهاي ديگر مي باشد.</w:t>
      </w:r>
    </w:p>
    <w:p w:rsidR="00D52460" w:rsidRPr="00D52460" w:rsidRDefault="00D52460" w:rsidP="005D7038">
      <w:pPr>
        <w:bidi/>
        <w:spacing w:after="0" w:line="360" w:lineRule="auto"/>
        <w:jc w:val="lowKashida"/>
        <w:rPr>
          <w:rFonts w:ascii="Times New Roman" w:eastAsia="Times New Roman" w:hAnsi="Times New Roman" w:cs="B Zar"/>
          <w:sz w:val="24"/>
          <w:szCs w:val="24"/>
          <w:lang w:bidi="fa-IR"/>
        </w:rPr>
      </w:pPr>
      <w:r w:rsidRPr="00D52460">
        <w:rPr>
          <w:rFonts w:ascii="Times New Roman" w:eastAsia="Times New Roman" w:hAnsi="Times New Roman" w:cs="B Zar" w:hint="cs"/>
          <w:sz w:val="24"/>
          <w:szCs w:val="24"/>
          <w:rtl/>
          <w:lang w:bidi="fa-IR"/>
        </w:rPr>
        <w:t>اهداف انگيزشي : كه شامل تدوين سيستم پاداش و همچنين تشويق بهبود و يادگيري مي باشد.</w:t>
      </w:r>
    </w:p>
    <w:p w:rsidR="00D52460" w:rsidRPr="00A16A70" w:rsidRDefault="00C0037D" w:rsidP="005D7038">
      <w:pPr>
        <w:bidi/>
        <w:spacing w:after="0" w:line="360" w:lineRule="auto"/>
        <w:jc w:val="lowKashida"/>
        <w:rPr>
          <w:rFonts w:ascii="Times New Roman" w:eastAsia="Times New Roman" w:hAnsi="Times New Roman" w:cs="B Zar"/>
          <w:b/>
          <w:bCs/>
          <w:sz w:val="24"/>
          <w:szCs w:val="24"/>
          <w:rtl/>
          <w:lang w:bidi="fa-IR"/>
        </w:rPr>
      </w:pPr>
      <w:r>
        <w:rPr>
          <w:rFonts w:ascii="Times New Roman" w:eastAsia="Times New Roman" w:hAnsi="Times New Roman" w:cs="B Zar" w:hint="cs"/>
          <w:b/>
          <w:bCs/>
          <w:sz w:val="24"/>
          <w:szCs w:val="24"/>
          <w:rtl/>
          <w:lang w:bidi="fa-IR"/>
        </w:rPr>
        <w:t xml:space="preserve">۲-۳-۳- </w:t>
      </w:r>
      <w:r w:rsidR="00D52460" w:rsidRPr="00A16A70">
        <w:rPr>
          <w:rFonts w:ascii="Times New Roman" w:eastAsia="Times New Roman" w:hAnsi="Times New Roman" w:cs="B Zar" w:hint="cs"/>
          <w:b/>
          <w:bCs/>
          <w:sz w:val="24"/>
          <w:szCs w:val="24"/>
          <w:rtl/>
          <w:lang w:bidi="fa-IR"/>
        </w:rPr>
        <w:t>چگونگي ارزيابي عملكرد</w:t>
      </w:r>
    </w:p>
    <w:p w:rsidR="00D52460" w:rsidRPr="00A16A70" w:rsidRDefault="00D52460" w:rsidP="005D7038">
      <w:pPr>
        <w:bidi/>
        <w:spacing w:after="0" w:line="360" w:lineRule="auto"/>
        <w:jc w:val="lowKashida"/>
        <w:rPr>
          <w:rFonts w:ascii="Times New Roman" w:eastAsia="Times New Roman" w:hAnsi="Times New Roman" w:cs="B Zar"/>
          <w:sz w:val="24"/>
          <w:szCs w:val="24"/>
          <w:rtl/>
          <w:lang w:bidi="fa-IR"/>
        </w:rPr>
      </w:pPr>
      <w:r w:rsidRPr="00A16A70">
        <w:rPr>
          <w:rFonts w:ascii="Times New Roman" w:eastAsia="Times New Roman" w:hAnsi="Times New Roman" w:cs="B Zar" w:hint="cs"/>
          <w:sz w:val="24"/>
          <w:szCs w:val="24"/>
          <w:rtl/>
          <w:lang w:bidi="fa-IR"/>
        </w:rPr>
        <w:t>مسئله چگونگي ارزيابي عملكرد ، ساليان زيادي محققان و كاربران را به چالش واداشته است. سازمانهاي تجاري ، ساليان زيادي از شاخصهاي مالي به عنوان تنها ابزار ارزيابي عملكرد استفاده مي كردند. در اوايل دهه 1980 ناكارايي شاخص هاي مالي ، به عنوان تنها معيار عملكرد ، درك شد كه اين ناكارايي به دليل افزايش پيچيدگي سازمانها و رقابت بازار بود. در اين رابطه جانسون و كاپلن</w:t>
      </w:r>
      <w:r w:rsidRPr="00A16A70">
        <w:rPr>
          <w:rFonts w:ascii="Times New Roman" w:eastAsia="Times New Roman" w:hAnsi="Times New Roman" w:cs="B Zar"/>
          <w:sz w:val="24"/>
          <w:szCs w:val="24"/>
          <w:rtl/>
          <w:lang w:bidi="fa-IR"/>
        </w:rPr>
        <w:footnoteReference w:id="33"/>
      </w:r>
      <w:r w:rsidRPr="00A16A70">
        <w:rPr>
          <w:rFonts w:ascii="Times New Roman" w:eastAsia="Times New Roman" w:hAnsi="Times New Roman" w:cs="B Zar" w:hint="cs"/>
          <w:sz w:val="24"/>
          <w:szCs w:val="24"/>
          <w:rtl/>
          <w:lang w:bidi="fa-IR"/>
        </w:rPr>
        <w:t xml:space="preserve">  پس از بررسي و ارزيابي سيستمهاي حسابداري مديريت ، بسياري از ناكارايي هاي اطلاعات حسابداري مديريت را براي </w:t>
      </w:r>
      <w:r w:rsidRPr="00A16A70">
        <w:rPr>
          <w:rFonts w:ascii="Times New Roman" w:eastAsia="Times New Roman" w:hAnsi="Times New Roman" w:cs="B Zar" w:hint="cs"/>
          <w:sz w:val="24"/>
          <w:szCs w:val="24"/>
          <w:rtl/>
          <w:lang w:bidi="fa-IR"/>
        </w:rPr>
        <w:lastRenderedPageBreak/>
        <w:t>مديريت سازمانها نمايان ساختند. آنها ناكارايي اين شاخص ها را در انعكاس تغييرات در محيط رقابتي و استراتژي سازمانهاي مدرن نشان دادند(</w:t>
      </w:r>
      <w:r w:rsidRPr="00A16A70">
        <w:rPr>
          <w:rFonts w:ascii="Times New Roman" w:eastAsia="Times New Roman" w:hAnsi="Times New Roman" w:cs="B Zar"/>
          <w:sz w:val="24"/>
          <w:szCs w:val="24"/>
          <w:lang w:bidi="fa-IR"/>
        </w:rPr>
        <w:t>Bourn, et al ,</w:t>
      </w:r>
      <w:r w:rsidR="00A16A70">
        <w:rPr>
          <w:rFonts w:ascii="Times New Roman" w:eastAsia="Times New Roman" w:hAnsi="Times New Roman" w:cs="B Zar"/>
          <w:sz w:val="24"/>
          <w:szCs w:val="24"/>
          <w:lang w:bidi="fa-IR"/>
        </w:rPr>
        <w:t>201</w:t>
      </w:r>
      <w:r w:rsidRPr="00A16A70">
        <w:rPr>
          <w:rFonts w:ascii="Times New Roman" w:eastAsia="Times New Roman" w:hAnsi="Times New Roman" w:cs="B Zar"/>
          <w:sz w:val="24"/>
          <w:szCs w:val="24"/>
          <w:lang w:bidi="fa-IR"/>
        </w:rPr>
        <w:t>2</w:t>
      </w:r>
      <w:r w:rsidRPr="00A16A70">
        <w:rPr>
          <w:rFonts w:ascii="Times New Roman" w:eastAsia="Times New Roman" w:hAnsi="Times New Roman" w:cs="B Zar" w:hint="cs"/>
          <w:sz w:val="24"/>
          <w:szCs w:val="24"/>
          <w:rtl/>
          <w:lang w:bidi="fa-IR"/>
        </w:rPr>
        <w:t>).</w:t>
      </w:r>
      <w:r w:rsidRPr="00A16A70">
        <w:rPr>
          <w:rFonts w:ascii="Times New Roman" w:eastAsia="Times New Roman" w:hAnsi="Times New Roman" w:cs="B Zar"/>
          <w:sz w:val="24"/>
          <w:szCs w:val="24"/>
          <w:lang w:bidi="fa-IR"/>
        </w:rPr>
        <w:t xml:space="preserve"> </w:t>
      </w:r>
      <w:r w:rsidRPr="00A16A70">
        <w:rPr>
          <w:rFonts w:ascii="Times New Roman" w:eastAsia="Times New Roman" w:hAnsi="Times New Roman" w:cs="B Zar" w:hint="cs"/>
          <w:sz w:val="24"/>
          <w:szCs w:val="24"/>
          <w:rtl/>
          <w:lang w:bidi="fa-IR"/>
        </w:rPr>
        <w:t>پس از آن تعداد</w:t>
      </w:r>
      <w:r w:rsidRPr="00A16A70">
        <w:rPr>
          <w:rFonts w:ascii="Times New Roman" w:eastAsia="Times New Roman" w:hAnsi="Times New Roman" w:cs="B Zar"/>
          <w:sz w:val="24"/>
          <w:szCs w:val="24"/>
          <w:lang w:bidi="fa-IR"/>
        </w:rPr>
        <w:t xml:space="preserve"> </w:t>
      </w:r>
      <w:r w:rsidRPr="00A16A70">
        <w:rPr>
          <w:rFonts w:ascii="Times New Roman" w:eastAsia="Times New Roman" w:hAnsi="Times New Roman" w:cs="B Zar" w:hint="cs"/>
          <w:sz w:val="24"/>
          <w:szCs w:val="24"/>
          <w:rtl/>
          <w:lang w:bidi="fa-IR"/>
        </w:rPr>
        <w:t>بسياري از محققان محدوديتهاي رويكرد سنتي ارزيابي عملكرد سازماني را كه تنها بر شاخصهاي مالي متكي است بيان كرده اند كه برخي از اين محدوديتها به شرح زير مي باشد(</w:t>
      </w:r>
      <w:r w:rsidRPr="00A16A70">
        <w:rPr>
          <w:rFonts w:ascii="Times New Roman" w:eastAsia="Times New Roman" w:hAnsi="Times New Roman" w:cs="B Zar"/>
          <w:sz w:val="24"/>
          <w:szCs w:val="24"/>
          <w:lang w:bidi="fa-IR"/>
        </w:rPr>
        <w:t>Tangen, 20</w:t>
      </w:r>
      <w:r w:rsidR="00A16A70">
        <w:rPr>
          <w:rFonts w:ascii="Times New Roman" w:eastAsia="Times New Roman" w:hAnsi="Times New Roman" w:cs="B Zar"/>
          <w:sz w:val="24"/>
          <w:szCs w:val="24"/>
          <w:lang w:bidi="fa-IR"/>
        </w:rPr>
        <w:t>1</w:t>
      </w:r>
      <w:r w:rsidRPr="00A16A70">
        <w:rPr>
          <w:rFonts w:ascii="Times New Roman" w:eastAsia="Times New Roman" w:hAnsi="Times New Roman" w:cs="B Zar"/>
          <w:sz w:val="24"/>
          <w:szCs w:val="24"/>
          <w:lang w:bidi="fa-IR"/>
        </w:rPr>
        <w:t>4</w:t>
      </w:r>
      <w:r w:rsidRPr="00A16A70">
        <w:rPr>
          <w:rFonts w:ascii="Times New Roman" w:eastAsia="Times New Roman" w:hAnsi="Times New Roman" w:cs="B Zar" w:hint="cs"/>
          <w:sz w:val="24"/>
          <w:szCs w:val="24"/>
          <w:rtl/>
          <w:lang w:bidi="fa-IR"/>
        </w:rPr>
        <w:t>)</w:t>
      </w:r>
      <w:r w:rsidRPr="00A16A70">
        <w:rPr>
          <w:rFonts w:ascii="Times New Roman" w:eastAsia="Times New Roman" w:hAnsi="Times New Roman" w:cs="B Zar"/>
          <w:sz w:val="24"/>
          <w:szCs w:val="24"/>
          <w:lang w:bidi="fa-IR"/>
        </w:rPr>
        <w:t xml:space="preserve"> </w:t>
      </w:r>
      <w:r w:rsidRPr="00A16A70">
        <w:rPr>
          <w:rFonts w:ascii="Times New Roman" w:eastAsia="Times New Roman" w:hAnsi="Times New Roman" w:cs="B Zar" w:hint="cs"/>
          <w:sz w:val="24"/>
          <w:szCs w:val="24"/>
          <w:rtl/>
          <w:lang w:bidi="fa-IR"/>
        </w:rPr>
        <w:t>:</w:t>
      </w:r>
    </w:p>
    <w:p w:rsidR="00D52460" w:rsidRPr="00A16A70"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A16A70">
        <w:rPr>
          <w:rFonts w:ascii="Times New Roman" w:eastAsia="Times New Roman" w:hAnsi="Times New Roman" w:cs="B Zar" w:hint="cs"/>
          <w:sz w:val="24"/>
          <w:szCs w:val="24"/>
          <w:rtl/>
          <w:lang w:bidi="fa-IR"/>
        </w:rPr>
        <w:t>شاخص هاي مالي سعي بر آن دارند كه عملكرد سازمان را تنها به زبان پول تبديل نمايند ، اما بسياري از موفقيتهاي سازماني نظير كاهش زمان تحويل ، بهبود كيفيت و سرويس دهي به مشتريان را نمي توان به راحتي به واحد پول تبديل نمود.</w:t>
      </w:r>
    </w:p>
    <w:p w:rsidR="00D52460" w:rsidRPr="00A16A70"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A16A70">
        <w:rPr>
          <w:rFonts w:ascii="Times New Roman" w:eastAsia="Times New Roman" w:hAnsi="Times New Roman" w:cs="B Zar" w:hint="cs"/>
          <w:sz w:val="24"/>
          <w:szCs w:val="24"/>
          <w:rtl/>
          <w:lang w:bidi="fa-IR"/>
        </w:rPr>
        <w:t>گزارشهاي مالي معمولا ماهانه مي باشند و نتايج تصميماتي هستند كه دريك يا دو ماه گذشته گرفته شده است.</w:t>
      </w:r>
    </w:p>
    <w:p w:rsidR="00D52460" w:rsidRPr="00A16A70"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A16A70">
        <w:rPr>
          <w:rFonts w:ascii="Times New Roman" w:eastAsia="Times New Roman" w:hAnsi="Times New Roman" w:cs="B Zar" w:hint="cs"/>
          <w:sz w:val="24"/>
          <w:szCs w:val="24"/>
          <w:rtl/>
          <w:lang w:bidi="fa-IR"/>
        </w:rPr>
        <w:t>شاخص هاي مالي به صورت يك قالب از پيش تعيين شده و غير قابل تغيير مي باشند كه براي تمامي سازمانها و واحدها مورد استفاده قرار مي گيرند و اين واقعيت  كه هر واحد و هر سازماني ويژگيها و اولويتهاي منحصر به فرد خودرا دارا مي باشد در آنها لحاظ نشده است.</w:t>
      </w: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r w:rsidRPr="00A16A70">
        <w:rPr>
          <w:rFonts w:ascii="Times New Roman" w:eastAsia="Times New Roman" w:hAnsi="Times New Roman" w:cs="B Zar" w:hint="cs"/>
          <w:sz w:val="24"/>
          <w:szCs w:val="24"/>
          <w:rtl/>
          <w:lang w:bidi="fa-IR"/>
        </w:rPr>
        <w:t xml:space="preserve">لذا استفاده از </w:t>
      </w:r>
      <w:r w:rsidRPr="00A16A70">
        <w:rPr>
          <w:rFonts w:ascii="Times New Roman" w:eastAsia="Times New Roman" w:hAnsi="Times New Roman" w:cs="B Zar"/>
          <w:sz w:val="24"/>
          <w:szCs w:val="24"/>
          <w:lang w:bidi="fa-IR"/>
        </w:rPr>
        <w:t>PMS</w:t>
      </w:r>
      <w:r w:rsidRPr="00A16A70">
        <w:rPr>
          <w:rFonts w:ascii="Times New Roman" w:eastAsia="Times New Roman" w:hAnsi="Times New Roman" w:cs="B Zar" w:hint="cs"/>
          <w:sz w:val="24"/>
          <w:szCs w:val="24"/>
          <w:rtl/>
          <w:lang w:bidi="fa-IR"/>
        </w:rPr>
        <w:t>هايي كه تنها شاخص هاي مالي را دارا مي باشند مي تواند موجب بروز مشكلاتي براي سازمان شود كه برخي از اين مشكلات به شرح زير است: (</w:t>
      </w:r>
      <w:r w:rsidRPr="00A16A70">
        <w:rPr>
          <w:rFonts w:ascii="Times New Roman" w:eastAsia="Times New Roman" w:hAnsi="Times New Roman" w:cs="B Zar"/>
          <w:sz w:val="24"/>
          <w:szCs w:val="24"/>
          <w:lang w:bidi="fa-IR"/>
        </w:rPr>
        <w:t>Ghaloyini 1997</w:t>
      </w:r>
      <w:r w:rsidRPr="00A16A70">
        <w:rPr>
          <w:rFonts w:ascii="Times New Roman" w:eastAsia="Times New Roman" w:hAnsi="Times New Roman" w:cs="B Zar" w:hint="cs"/>
          <w:sz w:val="24"/>
          <w:szCs w:val="24"/>
          <w:rtl/>
          <w:lang w:bidi="fa-IR"/>
        </w:rPr>
        <w:t>)</w:t>
      </w:r>
    </w:p>
    <w:p w:rsidR="00D52460" w:rsidRPr="00A16A70"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A16A70">
        <w:rPr>
          <w:rFonts w:ascii="Times New Roman" w:eastAsia="Times New Roman" w:hAnsi="Times New Roman" w:cs="B Zar" w:hint="cs"/>
          <w:sz w:val="24"/>
          <w:szCs w:val="24"/>
          <w:rtl/>
          <w:lang w:bidi="fa-IR"/>
        </w:rPr>
        <w:t>از آنجا كه شاخص هاي مالي با استراتژي هاي سازمان ارتباط پيدا نمي كنند ممكن است با اهداف استراتژيك سازمان تضاد داشته باشند و موجب پديد آمدن مشكلاتي در تدوين استراتژي شوند . به عنوان مثال افراط در استفاده از «نرخ برگشت سرمايه» مي تواند منجر به بهبودهاي كوتاه مدت شود.</w:t>
      </w:r>
    </w:p>
    <w:p w:rsidR="00D52460" w:rsidRPr="00A16A70"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A16A70">
        <w:rPr>
          <w:rFonts w:ascii="Times New Roman" w:eastAsia="Times New Roman" w:hAnsi="Times New Roman" w:cs="B Zar" w:hint="cs"/>
          <w:sz w:val="24"/>
          <w:szCs w:val="24"/>
          <w:rtl/>
          <w:lang w:bidi="fa-IR"/>
        </w:rPr>
        <w:t>معيارهاي سنتي نظير كارايي، هزينه و مطلوبيت ممكن است باعث فشار آمدن به مديران در جهت توجه به نتايج كوتاه مدت شده و در نتيجه هيچگونه حركتي به سمت بهبود صورت نگيرد.</w:t>
      </w:r>
    </w:p>
    <w:p w:rsidR="00D52460" w:rsidRPr="00A16A70"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A16A70">
        <w:rPr>
          <w:rFonts w:ascii="Times New Roman" w:eastAsia="Times New Roman" w:hAnsi="Times New Roman" w:cs="B Zar" w:hint="cs"/>
          <w:sz w:val="24"/>
          <w:szCs w:val="24"/>
          <w:rtl/>
          <w:lang w:bidi="fa-IR"/>
        </w:rPr>
        <w:t>شاخص هاي مالي گزارش دقيقي درباره هزينه فرايندها ، محصولات و مشتريان نمي دهند و تنها بر فرايند كنترل يك بخش بجاي كل سيستم تاكيد دارند.</w:t>
      </w:r>
    </w:p>
    <w:p w:rsidR="00D52460" w:rsidRPr="00A16A70"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A16A70">
        <w:rPr>
          <w:rFonts w:ascii="Times New Roman" w:eastAsia="Times New Roman" w:hAnsi="Times New Roman" w:cs="B Zar" w:hint="cs"/>
          <w:sz w:val="24"/>
          <w:szCs w:val="24"/>
          <w:rtl/>
          <w:lang w:bidi="fa-IR"/>
        </w:rPr>
        <w:t>شاخص هاي مالي قادر به تشخيص هزينه هاي كيفي بشكل دقيق و مناسب نمي باشند و تنها توليد بيشتر را تشويق مي كنند.</w:t>
      </w:r>
    </w:p>
    <w:p w:rsidR="00D52460" w:rsidRPr="00A16A70" w:rsidRDefault="00D52460" w:rsidP="005D7038">
      <w:pPr>
        <w:bidi/>
        <w:spacing w:after="0" w:line="360" w:lineRule="auto"/>
        <w:jc w:val="lowKashida"/>
        <w:rPr>
          <w:rFonts w:ascii="Times New Roman" w:eastAsia="Times New Roman" w:hAnsi="Times New Roman" w:cs="B Zar"/>
          <w:sz w:val="24"/>
          <w:szCs w:val="24"/>
          <w:rtl/>
          <w:lang w:bidi="fa-IR"/>
        </w:rPr>
      </w:pPr>
      <w:r w:rsidRPr="00A16A70">
        <w:rPr>
          <w:rFonts w:ascii="Times New Roman" w:eastAsia="Times New Roman" w:hAnsi="Times New Roman" w:cs="B Zar" w:hint="cs"/>
          <w:sz w:val="24"/>
          <w:szCs w:val="24"/>
          <w:rtl/>
          <w:lang w:bidi="fa-IR"/>
        </w:rPr>
        <w:t>نواقص و كمبودهاي سيستم</w:t>
      </w:r>
      <w:r w:rsidR="00AC06A4">
        <w:rPr>
          <w:rFonts w:ascii="Times New Roman" w:eastAsia="Times New Roman" w:hAnsi="Times New Roman" w:cs="B Zar" w:hint="cs"/>
          <w:sz w:val="24"/>
          <w:szCs w:val="24"/>
          <w:rtl/>
          <w:lang w:bidi="fa-IR"/>
        </w:rPr>
        <w:t xml:space="preserve"> </w:t>
      </w:r>
      <w:r w:rsidRPr="00A16A70">
        <w:rPr>
          <w:rFonts w:ascii="Times New Roman" w:eastAsia="Times New Roman" w:hAnsi="Times New Roman" w:cs="B Zar" w:hint="cs"/>
          <w:sz w:val="24"/>
          <w:szCs w:val="24"/>
          <w:rtl/>
          <w:lang w:bidi="fa-IR"/>
        </w:rPr>
        <w:t xml:space="preserve">هاي سنتي ارزيابي عملكرد منجر به انقلابي در مديريت عملكرد شد بطوري كه محققان و كاربران به سمت خلق سيستمهايي كه اهداف و محيط فعلي را مورد توجه قرار دهند حركت نمودند و بدين ترتيب فرايندهاي متعددي براي </w:t>
      </w:r>
      <w:r w:rsidRPr="00A16A70">
        <w:rPr>
          <w:rFonts w:ascii="Times New Roman" w:eastAsia="Times New Roman" w:hAnsi="Times New Roman" w:cs="B Zar" w:hint="cs"/>
          <w:sz w:val="24"/>
          <w:szCs w:val="24"/>
          <w:rtl/>
          <w:lang w:bidi="fa-IR"/>
        </w:rPr>
        <w:lastRenderedPageBreak/>
        <w:t>استفاده سازمانهاي مختلف ايجاد گرديد. همچنين چارچوبهاي بسياري براي پشتيباني اين فرايندها پيشنهاد شد كه هدف اينگونه چارچوبها ، كمك به سازمانها براي ارزيابي درست و شايسته عملكردشان مي باشد.</w:t>
      </w:r>
    </w:p>
    <w:p w:rsidR="00D52460" w:rsidRPr="00A16A70" w:rsidRDefault="00D52460" w:rsidP="005D7038">
      <w:pPr>
        <w:bidi/>
        <w:spacing w:after="0" w:line="360" w:lineRule="auto"/>
        <w:jc w:val="lowKashida"/>
        <w:rPr>
          <w:rFonts w:ascii="Times New Roman" w:eastAsia="Times New Roman" w:hAnsi="Times New Roman" w:cs="B Zar"/>
          <w:sz w:val="24"/>
          <w:szCs w:val="24"/>
          <w:rtl/>
          <w:lang w:bidi="fa-IR"/>
        </w:rPr>
      </w:pPr>
      <w:r w:rsidRPr="00A16A70">
        <w:rPr>
          <w:rFonts w:ascii="Times New Roman" w:eastAsia="Times New Roman" w:hAnsi="Times New Roman" w:cs="B Zar" w:hint="cs"/>
          <w:sz w:val="24"/>
          <w:szCs w:val="24"/>
          <w:rtl/>
          <w:lang w:bidi="fa-IR"/>
        </w:rPr>
        <w:t>در ادامه برخي از مدل</w:t>
      </w:r>
      <w:r w:rsidR="00AC06A4">
        <w:rPr>
          <w:rFonts w:ascii="Times New Roman" w:eastAsia="Times New Roman" w:hAnsi="Times New Roman" w:cs="B Zar" w:hint="cs"/>
          <w:sz w:val="24"/>
          <w:szCs w:val="24"/>
          <w:rtl/>
          <w:lang w:bidi="fa-IR"/>
        </w:rPr>
        <w:t xml:space="preserve"> </w:t>
      </w:r>
      <w:r w:rsidRPr="00A16A70">
        <w:rPr>
          <w:rFonts w:ascii="Times New Roman" w:eastAsia="Times New Roman" w:hAnsi="Times New Roman" w:cs="B Zar" w:hint="cs"/>
          <w:sz w:val="24"/>
          <w:szCs w:val="24"/>
          <w:rtl/>
          <w:lang w:bidi="fa-IR"/>
        </w:rPr>
        <w:t>هاي شناخته شده در زمينه ارزيابي عملكرد (فرايندها و چارچوب</w:t>
      </w:r>
      <w:r w:rsidR="00AC06A4">
        <w:rPr>
          <w:rFonts w:ascii="Times New Roman" w:eastAsia="Times New Roman" w:hAnsi="Times New Roman" w:cs="B Zar" w:hint="cs"/>
          <w:sz w:val="24"/>
          <w:szCs w:val="24"/>
          <w:rtl/>
          <w:lang w:bidi="fa-IR"/>
        </w:rPr>
        <w:t xml:space="preserve"> </w:t>
      </w:r>
      <w:r w:rsidRPr="00A16A70">
        <w:rPr>
          <w:rFonts w:ascii="Times New Roman" w:eastAsia="Times New Roman" w:hAnsi="Times New Roman" w:cs="B Zar" w:hint="cs"/>
          <w:sz w:val="24"/>
          <w:szCs w:val="24"/>
          <w:rtl/>
          <w:lang w:bidi="fa-IR"/>
        </w:rPr>
        <w:t>ها) را معرفي كرده و محدوديت</w:t>
      </w:r>
      <w:r w:rsidR="00AC06A4">
        <w:rPr>
          <w:rFonts w:ascii="Times New Roman" w:eastAsia="Times New Roman" w:hAnsi="Times New Roman" w:cs="B Zar" w:hint="cs"/>
          <w:sz w:val="24"/>
          <w:szCs w:val="24"/>
          <w:rtl/>
          <w:lang w:bidi="fa-IR"/>
        </w:rPr>
        <w:t xml:space="preserve"> </w:t>
      </w:r>
      <w:r w:rsidRPr="00A16A70">
        <w:rPr>
          <w:rFonts w:ascii="Times New Roman" w:eastAsia="Times New Roman" w:hAnsi="Times New Roman" w:cs="B Zar" w:hint="cs"/>
          <w:sz w:val="24"/>
          <w:szCs w:val="24"/>
          <w:rtl/>
          <w:lang w:bidi="fa-IR"/>
        </w:rPr>
        <w:t>ها و مزيت</w:t>
      </w:r>
      <w:r w:rsidR="00AC06A4">
        <w:rPr>
          <w:rFonts w:ascii="Times New Roman" w:eastAsia="Times New Roman" w:hAnsi="Times New Roman" w:cs="B Zar" w:hint="cs"/>
          <w:sz w:val="24"/>
          <w:szCs w:val="24"/>
          <w:rtl/>
          <w:lang w:bidi="fa-IR"/>
        </w:rPr>
        <w:t xml:space="preserve"> </w:t>
      </w:r>
      <w:r w:rsidRPr="00A16A70">
        <w:rPr>
          <w:rFonts w:ascii="Times New Roman" w:eastAsia="Times New Roman" w:hAnsi="Times New Roman" w:cs="B Zar" w:hint="cs"/>
          <w:sz w:val="24"/>
          <w:szCs w:val="24"/>
          <w:rtl/>
          <w:lang w:bidi="fa-IR"/>
        </w:rPr>
        <w:t>هاي هر يك را بر مي شمريم. در اين قسمت بيشتر بر روي آخرين مدل</w:t>
      </w:r>
      <w:r w:rsidR="00AC06A4">
        <w:rPr>
          <w:rFonts w:ascii="Times New Roman" w:eastAsia="Times New Roman" w:hAnsi="Times New Roman" w:cs="B Zar" w:hint="cs"/>
          <w:sz w:val="24"/>
          <w:szCs w:val="24"/>
          <w:rtl/>
          <w:lang w:bidi="fa-IR"/>
        </w:rPr>
        <w:t xml:space="preserve"> </w:t>
      </w:r>
      <w:r w:rsidRPr="00A16A70">
        <w:rPr>
          <w:rFonts w:ascii="Times New Roman" w:eastAsia="Times New Roman" w:hAnsi="Times New Roman" w:cs="B Zar" w:hint="cs"/>
          <w:sz w:val="24"/>
          <w:szCs w:val="24"/>
          <w:rtl/>
          <w:lang w:bidi="fa-IR"/>
        </w:rPr>
        <w:t>هاي ارزيابي عملكرد تمركز خواهيم نمود.</w:t>
      </w:r>
    </w:p>
    <w:p w:rsidR="00D52460" w:rsidRPr="00A16A70" w:rsidRDefault="000A21FE" w:rsidP="005D7038">
      <w:pPr>
        <w:bidi/>
        <w:spacing w:after="0" w:line="360" w:lineRule="auto"/>
        <w:jc w:val="lowKashida"/>
        <w:rPr>
          <w:rFonts w:ascii="Times New Roman" w:eastAsia="Times New Roman" w:hAnsi="Times New Roman" w:cs="B Zar"/>
          <w:b/>
          <w:bCs/>
          <w:sz w:val="24"/>
          <w:szCs w:val="24"/>
          <w:rtl/>
          <w:lang w:bidi="fa-IR"/>
        </w:rPr>
      </w:pPr>
      <w:r>
        <w:rPr>
          <w:rFonts w:ascii="Times New Roman" w:eastAsia="Times New Roman" w:hAnsi="Times New Roman" w:cs="B Zar" w:hint="cs"/>
          <w:b/>
          <w:bCs/>
          <w:sz w:val="24"/>
          <w:szCs w:val="24"/>
          <w:rtl/>
          <w:lang w:bidi="fa-IR"/>
        </w:rPr>
        <w:t xml:space="preserve">مدل </w:t>
      </w:r>
      <w:r w:rsidR="00D52460" w:rsidRPr="00A16A70">
        <w:rPr>
          <w:rFonts w:ascii="Times New Roman" w:eastAsia="Times New Roman" w:hAnsi="Times New Roman" w:cs="B Zar"/>
          <w:b/>
          <w:bCs/>
          <w:sz w:val="24"/>
          <w:szCs w:val="24"/>
          <w:lang w:bidi="fa-IR"/>
        </w:rPr>
        <w:t>ABC</w:t>
      </w:r>
      <w:r w:rsidR="00D52460" w:rsidRPr="00A16A70">
        <w:rPr>
          <w:rFonts w:ascii="Times New Roman" w:eastAsia="Times New Roman" w:hAnsi="Times New Roman" w:cs="B Zar"/>
          <w:b/>
          <w:bCs/>
          <w:sz w:val="24"/>
          <w:szCs w:val="24"/>
          <w:rtl/>
          <w:lang w:bidi="fa-IR"/>
        </w:rPr>
        <w:t xml:space="preserve"> (1987)</w:t>
      </w:r>
    </w:p>
    <w:p w:rsidR="00D52460" w:rsidRPr="00A16A70" w:rsidRDefault="00D52460" w:rsidP="005D7038">
      <w:pPr>
        <w:bidi/>
        <w:spacing w:after="0" w:line="360" w:lineRule="auto"/>
        <w:jc w:val="lowKashida"/>
        <w:rPr>
          <w:rFonts w:ascii="Times New Roman" w:eastAsia="Times New Roman" w:hAnsi="Times New Roman" w:cs="B Zar"/>
          <w:sz w:val="24"/>
          <w:szCs w:val="24"/>
          <w:rtl/>
          <w:lang w:bidi="fa-IR"/>
        </w:rPr>
      </w:pPr>
      <w:r w:rsidRPr="00D52460">
        <w:rPr>
          <w:rFonts w:ascii="Times New Roman" w:eastAsia="Times New Roman" w:hAnsi="Times New Roman" w:cs="Yagut"/>
          <w:sz w:val="24"/>
          <w:szCs w:val="28"/>
          <w:lang w:bidi="fa-IR"/>
        </w:rPr>
        <w:t xml:space="preserve"> </w:t>
      </w:r>
      <w:r w:rsidRPr="00A16A70">
        <w:rPr>
          <w:rFonts w:ascii="Times New Roman" w:eastAsia="Times New Roman" w:hAnsi="Times New Roman" w:cs="B Zar"/>
          <w:sz w:val="24"/>
          <w:szCs w:val="24"/>
          <w:lang w:bidi="fa-IR"/>
        </w:rPr>
        <w:t>ABC</w:t>
      </w:r>
      <w:r w:rsidRPr="00A16A70">
        <w:rPr>
          <w:rFonts w:ascii="Times New Roman" w:eastAsia="Times New Roman" w:hAnsi="Times New Roman" w:cs="B Zar" w:hint="cs"/>
          <w:sz w:val="24"/>
          <w:szCs w:val="24"/>
          <w:rtl/>
          <w:lang w:bidi="fa-IR"/>
        </w:rPr>
        <w:t xml:space="preserve"> يا  «هزينه يابي بر مبناي فعاليت» رويكردي جديد به هزينه يابي است كه بوسيله كاپلن و جانسون در دهه 1980 معرفي شد تا برخي از ناكارآمديهاي هزينه يابي سنتي را بر طرف نمايد. </w:t>
      </w:r>
      <w:r w:rsidRPr="00A16A70">
        <w:rPr>
          <w:rFonts w:ascii="Times New Roman" w:eastAsia="Times New Roman" w:hAnsi="Times New Roman" w:cs="B Zar"/>
          <w:sz w:val="24"/>
          <w:szCs w:val="24"/>
          <w:lang w:bidi="fa-IR"/>
        </w:rPr>
        <w:t xml:space="preserve"> ABC</w:t>
      </w:r>
      <w:r w:rsidRPr="00A16A70">
        <w:rPr>
          <w:rFonts w:ascii="Times New Roman" w:eastAsia="Times New Roman" w:hAnsi="Times New Roman" w:cs="B Zar" w:hint="cs"/>
          <w:sz w:val="24"/>
          <w:szCs w:val="24"/>
          <w:rtl/>
          <w:lang w:bidi="fa-IR"/>
        </w:rPr>
        <w:t xml:space="preserve">هزينه فعاليتهاي درون يك شركت را به جاي ارتباط دادن به نواحي عملياتي، به توليد يك محصول خاص مربوط مي سازد. اعتقاد بر آنست كه </w:t>
      </w:r>
      <w:r w:rsidRPr="00A16A70">
        <w:rPr>
          <w:rFonts w:ascii="Times New Roman" w:eastAsia="Times New Roman" w:hAnsi="Times New Roman" w:cs="B Zar"/>
          <w:sz w:val="24"/>
          <w:szCs w:val="24"/>
          <w:lang w:bidi="fa-IR"/>
        </w:rPr>
        <w:t>ABC</w:t>
      </w:r>
      <w:r w:rsidRPr="00A16A70">
        <w:rPr>
          <w:rFonts w:ascii="Times New Roman" w:eastAsia="Times New Roman" w:hAnsi="Times New Roman" w:cs="B Zar" w:hint="cs"/>
          <w:sz w:val="24"/>
          <w:szCs w:val="24"/>
          <w:rtl/>
          <w:lang w:bidi="fa-IR"/>
        </w:rPr>
        <w:t xml:space="preserve"> منجر به شناخت دقيقتر هزينه ها نسبت به تخصيص سنتي هزينه مي شود. مثالهاي چندي نشان مي دهد كه </w:t>
      </w:r>
      <w:r w:rsidRPr="00A16A70">
        <w:rPr>
          <w:rFonts w:ascii="Times New Roman" w:eastAsia="Times New Roman" w:hAnsi="Times New Roman" w:cs="B Zar"/>
          <w:sz w:val="24"/>
          <w:szCs w:val="24"/>
          <w:lang w:bidi="fa-IR"/>
        </w:rPr>
        <w:t>ABC</w:t>
      </w:r>
      <w:r w:rsidRPr="00A16A70">
        <w:rPr>
          <w:rFonts w:ascii="Times New Roman" w:eastAsia="Times New Roman" w:hAnsi="Times New Roman" w:cs="B Zar" w:hint="cs"/>
          <w:sz w:val="24"/>
          <w:szCs w:val="24"/>
          <w:rtl/>
          <w:lang w:bidi="fa-IR"/>
        </w:rPr>
        <w:t xml:space="preserve"> مي تواند براي قيمت گذاري محصول ، تصميم گيري توليد ، كاهش هزينه هاي سربار و بهبود مستمر ارزشمند و پركاربرد باشد. اما به هر حال بهبود سيستم هزينه يابي، مشكل شاخص هاي مالي را بطور كامل حل نمي كند چرا كه به غير از هزينه ، شاخصهاي ديگري نيز براي ارزيابي عملكرد لازم مي باشد. به همين دليل در دهه اخير محققان زيادي بر روي ايجاد و توسعه سيستم هاي ارزيابي عملكرد پيچيده تر متمركز شده اند. اين سيستمها هم اهداف عملكردي هزينه اي و هم غير هزينه اي را شامل مي شوند و نظر بر اين است كه براي محيط امروزي مناسب تر مي باشند(</w:t>
      </w:r>
      <w:r w:rsidRPr="00A16A70">
        <w:rPr>
          <w:rFonts w:ascii="Times New Roman" w:eastAsia="Times New Roman" w:hAnsi="Times New Roman" w:cs="B Zar"/>
          <w:sz w:val="24"/>
          <w:szCs w:val="24"/>
          <w:lang w:bidi="fa-IR"/>
        </w:rPr>
        <w:t>White, 1996</w:t>
      </w:r>
      <w:r w:rsidRPr="00A16A70">
        <w:rPr>
          <w:rFonts w:ascii="Times New Roman" w:eastAsia="Times New Roman" w:hAnsi="Times New Roman" w:cs="B Zar" w:hint="cs"/>
          <w:sz w:val="24"/>
          <w:szCs w:val="24"/>
          <w:rtl/>
          <w:lang w:bidi="fa-IR"/>
        </w:rPr>
        <w:t>).</w:t>
      </w:r>
    </w:p>
    <w:p w:rsidR="00D52460" w:rsidRPr="00A16A70" w:rsidRDefault="00D52460" w:rsidP="005D7038">
      <w:pPr>
        <w:bidi/>
        <w:spacing w:after="0" w:line="360" w:lineRule="auto"/>
        <w:jc w:val="lowKashida"/>
        <w:rPr>
          <w:rFonts w:ascii="Times New Roman" w:eastAsia="Times New Roman" w:hAnsi="Times New Roman" w:cs="B Zar"/>
          <w:b/>
          <w:bCs/>
          <w:sz w:val="24"/>
          <w:szCs w:val="24"/>
          <w:lang w:bidi="fa-IR"/>
        </w:rPr>
      </w:pPr>
      <w:r w:rsidRPr="00A16A70">
        <w:rPr>
          <w:rFonts w:ascii="Times New Roman" w:eastAsia="Times New Roman" w:hAnsi="Times New Roman" w:cs="B Zar" w:hint="cs"/>
          <w:b/>
          <w:bCs/>
          <w:sz w:val="24"/>
          <w:szCs w:val="24"/>
          <w:rtl/>
          <w:lang w:bidi="fa-IR"/>
        </w:rPr>
        <w:t>مدل سينك و تاتل</w:t>
      </w:r>
      <w:r w:rsidRPr="00A16A70">
        <w:rPr>
          <w:rFonts w:ascii="Times New Roman" w:eastAsia="Times New Roman" w:hAnsi="Times New Roman" w:cs="B Zar"/>
          <w:b/>
          <w:bCs/>
          <w:sz w:val="24"/>
          <w:szCs w:val="24"/>
          <w:vertAlign w:val="superscript"/>
          <w:rtl/>
          <w:lang w:bidi="fa-IR"/>
        </w:rPr>
        <w:footnoteReference w:id="34"/>
      </w:r>
      <w:r w:rsidRPr="00A16A70">
        <w:rPr>
          <w:rFonts w:ascii="Times New Roman" w:eastAsia="Times New Roman" w:hAnsi="Times New Roman" w:cs="B Zar" w:hint="cs"/>
          <w:b/>
          <w:bCs/>
          <w:sz w:val="24"/>
          <w:szCs w:val="24"/>
          <w:rtl/>
          <w:lang w:bidi="fa-IR"/>
        </w:rPr>
        <w:t xml:space="preserve">  (1989)</w:t>
      </w:r>
    </w:p>
    <w:p w:rsidR="00D52460" w:rsidRPr="00A16A70" w:rsidRDefault="00D52460" w:rsidP="005D7038">
      <w:pPr>
        <w:bidi/>
        <w:spacing w:after="0" w:line="360" w:lineRule="auto"/>
        <w:jc w:val="lowKashida"/>
        <w:rPr>
          <w:rFonts w:ascii="Times New Roman" w:eastAsia="Times New Roman" w:hAnsi="Times New Roman" w:cs="B Zar"/>
          <w:sz w:val="24"/>
          <w:szCs w:val="24"/>
          <w:rtl/>
          <w:lang w:bidi="fa-IR"/>
        </w:rPr>
      </w:pPr>
      <w:r w:rsidRPr="00A16A70">
        <w:rPr>
          <w:rFonts w:ascii="Times New Roman" w:eastAsia="Times New Roman" w:hAnsi="Times New Roman" w:cs="B Zar" w:hint="cs"/>
          <w:sz w:val="24"/>
          <w:szCs w:val="24"/>
          <w:rtl/>
          <w:lang w:bidi="fa-IR"/>
        </w:rPr>
        <w:t xml:space="preserve">يكي ديگر از رويكردها به </w:t>
      </w:r>
      <w:r w:rsidRPr="00A16A70">
        <w:rPr>
          <w:rFonts w:ascii="Times New Roman" w:eastAsia="Times New Roman" w:hAnsi="Times New Roman" w:cs="B Zar"/>
          <w:sz w:val="24"/>
          <w:szCs w:val="24"/>
          <w:lang w:bidi="fa-IR"/>
        </w:rPr>
        <w:t>PMS</w:t>
      </w:r>
      <w:r w:rsidRPr="00A16A70">
        <w:rPr>
          <w:rFonts w:ascii="Times New Roman" w:eastAsia="Times New Roman" w:hAnsi="Times New Roman" w:cs="B Zar" w:hint="cs"/>
          <w:sz w:val="24"/>
          <w:szCs w:val="24"/>
          <w:rtl/>
          <w:lang w:bidi="fa-IR"/>
        </w:rPr>
        <w:t xml:space="preserve"> مدل سينك و تاتل مي باشد كه در شكل ( 2-1 ) نشان داده شده است. در اين مدل ، عملكرد يك سازمان ناشي از روابط پيچيده بين هفت شاخص عملكرد به شرح زير مي باشد(</w:t>
      </w:r>
      <w:r w:rsidRPr="00A16A70">
        <w:rPr>
          <w:rFonts w:ascii="Times New Roman" w:eastAsia="Times New Roman" w:hAnsi="Times New Roman" w:cs="B Zar"/>
          <w:sz w:val="24"/>
          <w:szCs w:val="24"/>
          <w:lang w:bidi="fa-IR"/>
        </w:rPr>
        <w:t>Sink &amp; Tuttlele, 1989</w:t>
      </w:r>
      <w:r w:rsidRPr="00A16A70">
        <w:rPr>
          <w:rFonts w:ascii="Times New Roman" w:eastAsia="Times New Roman" w:hAnsi="Times New Roman" w:cs="B Zar" w:hint="cs"/>
          <w:sz w:val="24"/>
          <w:szCs w:val="24"/>
          <w:rtl/>
          <w:lang w:bidi="fa-IR"/>
        </w:rPr>
        <w:t>):</w:t>
      </w:r>
    </w:p>
    <w:p w:rsidR="00D52460" w:rsidRPr="00A16A70" w:rsidRDefault="00D52460" w:rsidP="005D7038">
      <w:pPr>
        <w:numPr>
          <w:ilvl w:val="0"/>
          <w:numId w:val="11"/>
        </w:numPr>
        <w:bidi/>
        <w:spacing w:after="0" w:line="360" w:lineRule="auto"/>
        <w:jc w:val="lowKashida"/>
        <w:rPr>
          <w:rFonts w:ascii="Times New Roman" w:eastAsia="Times New Roman" w:hAnsi="Times New Roman" w:cs="B Zar"/>
          <w:sz w:val="24"/>
          <w:szCs w:val="24"/>
          <w:rtl/>
          <w:lang w:bidi="fa-IR"/>
        </w:rPr>
      </w:pPr>
      <w:r w:rsidRPr="00A16A70">
        <w:rPr>
          <w:rFonts w:ascii="Times New Roman" w:eastAsia="Times New Roman" w:hAnsi="Times New Roman" w:cs="B Zar" w:hint="cs"/>
          <w:sz w:val="24"/>
          <w:szCs w:val="24"/>
          <w:rtl/>
          <w:lang w:bidi="fa-IR"/>
        </w:rPr>
        <w:t>اثر بخشي كه عبارتست از «انجام كارهاي درست ، در زمان مناسب و با كيفيت مناسب». در عمل اثر بخشي با نسبت خروجي هاي واقعي بر خروجي هاي مورد انتظار معرفي مي گردد.</w:t>
      </w:r>
    </w:p>
    <w:p w:rsidR="00D52460" w:rsidRPr="00A16A70" w:rsidRDefault="00D52460" w:rsidP="005D7038">
      <w:pPr>
        <w:numPr>
          <w:ilvl w:val="0"/>
          <w:numId w:val="11"/>
        </w:numPr>
        <w:bidi/>
        <w:spacing w:after="0" w:line="360" w:lineRule="auto"/>
        <w:jc w:val="lowKashida"/>
        <w:rPr>
          <w:rFonts w:ascii="Times New Roman" w:eastAsia="Times New Roman" w:hAnsi="Times New Roman" w:cs="B Zar"/>
          <w:sz w:val="24"/>
          <w:szCs w:val="24"/>
          <w:lang w:bidi="fa-IR"/>
        </w:rPr>
      </w:pPr>
      <w:r w:rsidRPr="00A16A70">
        <w:rPr>
          <w:rFonts w:ascii="Times New Roman" w:eastAsia="Times New Roman" w:hAnsi="Times New Roman" w:cs="B Zar" w:hint="cs"/>
          <w:sz w:val="24"/>
          <w:szCs w:val="24"/>
          <w:rtl/>
          <w:lang w:bidi="fa-IR"/>
        </w:rPr>
        <w:t>كارايي كه معناي ساده آن «انجام درست كارها» مي باشد و با نسبت مصرف مورد انتظار منابع بر مصرف واقعي تعريف مي گردد.</w:t>
      </w:r>
    </w:p>
    <w:p w:rsidR="00D52460" w:rsidRPr="00A16A70" w:rsidRDefault="00D52460" w:rsidP="005D7038">
      <w:pPr>
        <w:numPr>
          <w:ilvl w:val="0"/>
          <w:numId w:val="11"/>
        </w:numPr>
        <w:bidi/>
        <w:spacing w:after="0" w:line="360" w:lineRule="auto"/>
        <w:jc w:val="lowKashida"/>
        <w:rPr>
          <w:rFonts w:ascii="Times New Roman" w:eastAsia="Times New Roman" w:hAnsi="Times New Roman" w:cs="B Zar"/>
          <w:sz w:val="24"/>
          <w:szCs w:val="24"/>
          <w:lang w:bidi="fa-IR"/>
        </w:rPr>
      </w:pPr>
      <w:r w:rsidRPr="00A16A70">
        <w:rPr>
          <w:rFonts w:ascii="Times New Roman" w:eastAsia="Times New Roman" w:hAnsi="Times New Roman" w:cs="B Zar" w:hint="cs"/>
          <w:sz w:val="24"/>
          <w:szCs w:val="24"/>
          <w:rtl/>
          <w:lang w:bidi="fa-IR"/>
        </w:rPr>
        <w:t>كيفيت كه مفهومي گسترده دارد و براي ملموس تر كردن مفهوم كيفيت ، آنرا از شش جنبه مختلف بررسي و اندازه گيري مي كنند.</w:t>
      </w:r>
    </w:p>
    <w:p w:rsidR="00D52460" w:rsidRPr="00A16A70" w:rsidRDefault="00D52460" w:rsidP="005D7038">
      <w:pPr>
        <w:numPr>
          <w:ilvl w:val="0"/>
          <w:numId w:val="11"/>
        </w:numPr>
        <w:bidi/>
        <w:spacing w:after="0" w:line="360" w:lineRule="auto"/>
        <w:jc w:val="lowKashida"/>
        <w:rPr>
          <w:rFonts w:ascii="Times New Roman" w:eastAsia="Times New Roman" w:hAnsi="Times New Roman" w:cs="B Zar"/>
          <w:sz w:val="24"/>
          <w:szCs w:val="24"/>
          <w:lang w:bidi="fa-IR"/>
        </w:rPr>
      </w:pPr>
      <w:r w:rsidRPr="00A16A70">
        <w:rPr>
          <w:rFonts w:ascii="Times New Roman" w:eastAsia="Times New Roman" w:hAnsi="Times New Roman" w:cs="B Zar" w:hint="cs"/>
          <w:sz w:val="24"/>
          <w:szCs w:val="24"/>
          <w:rtl/>
          <w:lang w:bidi="fa-IR"/>
        </w:rPr>
        <w:lastRenderedPageBreak/>
        <w:t>بهره وري كه با تعريف سنتي نسبت خروجي به ورودي معرفي شده است.</w:t>
      </w:r>
    </w:p>
    <w:p w:rsidR="00D52460" w:rsidRPr="00A16A70" w:rsidRDefault="00D52460" w:rsidP="005D7038">
      <w:pPr>
        <w:numPr>
          <w:ilvl w:val="0"/>
          <w:numId w:val="11"/>
        </w:numPr>
        <w:bidi/>
        <w:spacing w:after="0" w:line="360" w:lineRule="auto"/>
        <w:jc w:val="lowKashida"/>
        <w:rPr>
          <w:rFonts w:ascii="Times New Roman" w:eastAsia="Times New Roman" w:hAnsi="Times New Roman" w:cs="B Zar"/>
          <w:sz w:val="24"/>
          <w:szCs w:val="24"/>
          <w:lang w:bidi="fa-IR"/>
        </w:rPr>
      </w:pPr>
      <w:r w:rsidRPr="00A16A70">
        <w:rPr>
          <w:rFonts w:ascii="Times New Roman" w:eastAsia="Times New Roman" w:hAnsi="Times New Roman" w:cs="B Zar" w:hint="cs"/>
          <w:sz w:val="24"/>
          <w:szCs w:val="24"/>
          <w:rtl/>
          <w:lang w:bidi="fa-IR"/>
        </w:rPr>
        <w:t>كيفيت زندگي كاري كه بهبود آن كمك زيادي به عملكرد سازمان مي نمايد.</w:t>
      </w:r>
    </w:p>
    <w:p w:rsidR="00D52460" w:rsidRPr="00A16A70" w:rsidRDefault="00D52460" w:rsidP="005D7038">
      <w:pPr>
        <w:numPr>
          <w:ilvl w:val="0"/>
          <w:numId w:val="11"/>
        </w:numPr>
        <w:bidi/>
        <w:spacing w:after="0" w:line="360" w:lineRule="auto"/>
        <w:jc w:val="lowKashida"/>
        <w:rPr>
          <w:rFonts w:ascii="Times New Roman" w:eastAsia="Times New Roman" w:hAnsi="Times New Roman" w:cs="B Zar"/>
          <w:sz w:val="24"/>
          <w:szCs w:val="24"/>
          <w:lang w:bidi="fa-IR"/>
        </w:rPr>
      </w:pPr>
      <w:r w:rsidRPr="00A16A70">
        <w:rPr>
          <w:rFonts w:ascii="Times New Roman" w:eastAsia="Times New Roman" w:hAnsi="Times New Roman" w:cs="B Zar" w:hint="cs"/>
          <w:sz w:val="24"/>
          <w:szCs w:val="24"/>
          <w:rtl/>
          <w:lang w:bidi="fa-IR"/>
        </w:rPr>
        <w:t>نوآوري كه يكي از اجزاي كليدي براي بهبود عملكرد مي باشد.</w:t>
      </w:r>
    </w:p>
    <w:p w:rsidR="00A16A70" w:rsidRDefault="00D52460" w:rsidP="005D7038">
      <w:pPr>
        <w:numPr>
          <w:ilvl w:val="0"/>
          <w:numId w:val="11"/>
        </w:numPr>
        <w:bidi/>
        <w:spacing w:after="0" w:line="360" w:lineRule="auto"/>
        <w:jc w:val="lowKashida"/>
        <w:rPr>
          <w:rFonts w:ascii="Times New Roman" w:eastAsia="Times New Roman" w:hAnsi="Times New Roman" w:cs="B Zar"/>
          <w:sz w:val="24"/>
          <w:szCs w:val="24"/>
          <w:rtl/>
          <w:lang w:bidi="fa-IR"/>
        </w:rPr>
      </w:pPr>
      <w:r w:rsidRPr="00A16A70">
        <w:rPr>
          <w:rFonts w:ascii="Times New Roman" w:eastAsia="Times New Roman" w:hAnsi="Times New Roman" w:cs="B Zar" w:hint="cs"/>
          <w:sz w:val="24"/>
          <w:szCs w:val="24"/>
          <w:rtl/>
          <w:lang w:bidi="fa-IR"/>
        </w:rPr>
        <w:t>سودآوري كه هدف نهايي هر سازماني است.</w:t>
      </w:r>
    </w:p>
    <w:p w:rsidR="00A16A70" w:rsidRDefault="00A16A70" w:rsidP="005D7038">
      <w:pPr>
        <w:spacing w:after="0" w:line="360" w:lineRule="auto"/>
        <w:rPr>
          <w:rFonts w:ascii="Times New Roman" w:eastAsia="Times New Roman" w:hAnsi="Times New Roman" w:cs="B Zar"/>
          <w:sz w:val="24"/>
          <w:szCs w:val="24"/>
          <w:rtl/>
          <w:lang w:bidi="fa-IR"/>
        </w:rPr>
      </w:pPr>
      <w:r>
        <w:rPr>
          <w:rFonts w:ascii="Times New Roman" w:eastAsia="Times New Roman" w:hAnsi="Times New Roman" w:cs="B Zar"/>
          <w:sz w:val="24"/>
          <w:szCs w:val="24"/>
          <w:rtl/>
          <w:lang w:bidi="fa-IR"/>
        </w:rPr>
        <w:br w:type="page"/>
      </w:r>
    </w:p>
    <w:p w:rsidR="00D52460" w:rsidRPr="00D52460" w:rsidRDefault="00AC1FFF" w:rsidP="005D7038">
      <w:pPr>
        <w:bidi/>
        <w:spacing w:after="0" w:line="360" w:lineRule="auto"/>
        <w:jc w:val="lowKashida"/>
        <w:rPr>
          <w:rFonts w:ascii="Times New Roman" w:eastAsia="Times New Roman" w:hAnsi="Times New Roman" w:cs="Yagut"/>
          <w:sz w:val="24"/>
          <w:szCs w:val="28"/>
          <w:rtl/>
          <w:lang w:bidi="fa-IR"/>
        </w:rPr>
      </w:pPr>
      <w:r>
        <w:rPr>
          <w:rFonts w:ascii="Times New Roman" w:eastAsia="Times New Roman" w:hAnsi="Times New Roman" w:cs="Yagut"/>
          <w:noProof/>
          <w:sz w:val="24"/>
          <w:szCs w:val="28"/>
          <w:rtl/>
        </w:rPr>
        <w:lastRenderedPageBreak/>
        <mc:AlternateContent>
          <mc:Choice Requires="wpg">
            <w:drawing>
              <wp:anchor distT="0" distB="0" distL="114300" distR="114300" simplePos="0" relativeHeight="251666432" behindDoc="0" locked="0" layoutInCell="1" allowOverlap="1">
                <wp:simplePos x="0" y="0"/>
                <wp:positionH relativeFrom="column">
                  <wp:posOffset>-342900</wp:posOffset>
                </wp:positionH>
                <wp:positionV relativeFrom="paragraph">
                  <wp:posOffset>68580</wp:posOffset>
                </wp:positionV>
                <wp:extent cx="6417310" cy="4277360"/>
                <wp:effectExtent l="9525" t="11430" r="12065" b="6985"/>
                <wp:wrapNone/>
                <wp:docPr id="1650"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310" cy="4277360"/>
                          <a:chOff x="900" y="4301"/>
                          <a:chExt cx="10106" cy="6736"/>
                        </a:xfrm>
                      </wpg:grpSpPr>
                      <wpg:grpSp>
                        <wpg:cNvPr id="1651" name="Group 215"/>
                        <wpg:cNvGrpSpPr>
                          <a:grpSpLocks/>
                        </wpg:cNvGrpSpPr>
                        <wpg:grpSpPr bwMode="auto">
                          <a:xfrm>
                            <a:off x="900" y="4301"/>
                            <a:ext cx="10106" cy="5383"/>
                            <a:chOff x="900" y="4301"/>
                            <a:chExt cx="10106" cy="5383"/>
                          </a:xfrm>
                        </wpg:grpSpPr>
                        <wps:wsp>
                          <wps:cNvPr id="1652" name="Rectangle 216"/>
                          <wps:cNvSpPr>
                            <a:spLocks noChangeArrowheads="1"/>
                          </wps:cNvSpPr>
                          <wps:spPr bwMode="auto">
                            <a:xfrm>
                              <a:off x="5040" y="4301"/>
                              <a:ext cx="1620" cy="540"/>
                            </a:xfrm>
                            <a:prstGeom prst="rect">
                              <a:avLst/>
                            </a:prstGeom>
                            <a:solidFill>
                              <a:srgbClr val="FFFFFF"/>
                            </a:solidFill>
                            <a:ln w="9525">
                              <a:solidFill>
                                <a:srgbClr val="FFFFFF"/>
                              </a:solidFill>
                              <a:miter lim="800000"/>
                              <a:headEnd/>
                              <a:tailEnd/>
                            </a:ln>
                          </wps:spPr>
                          <wps:txbx>
                            <w:txbxContent>
                              <w:p w:rsidR="00897B9E" w:rsidRPr="00A16A70" w:rsidRDefault="00897B9E" w:rsidP="00D52460">
                                <w:pPr>
                                  <w:jc w:val="center"/>
                                  <w:rPr>
                                    <w:rFonts w:cs="B Zar"/>
                                    <w:sz w:val="24"/>
                                    <w:szCs w:val="24"/>
                                  </w:rPr>
                                </w:pPr>
                                <w:r w:rsidRPr="00A16A70">
                                  <w:rPr>
                                    <w:rFonts w:cs="B Zar" w:hint="cs"/>
                                    <w:sz w:val="24"/>
                                    <w:szCs w:val="24"/>
                                    <w:rtl/>
                                  </w:rPr>
                                  <w:t>3- كيفيت</w:t>
                                </w:r>
                              </w:p>
                            </w:txbxContent>
                          </wps:txbx>
                          <wps:bodyPr rot="0" vert="horz" wrap="square" lIns="91440" tIns="45720" rIns="91440" bIns="45720" anchor="t" anchorCtr="0" upright="1">
                            <a:noAutofit/>
                          </wps:bodyPr>
                        </wps:wsp>
                        <wpg:grpSp>
                          <wpg:cNvPr id="1653" name="Group 217"/>
                          <wpg:cNvGrpSpPr>
                            <a:grpSpLocks/>
                          </wpg:cNvGrpSpPr>
                          <wpg:grpSpPr bwMode="auto">
                            <a:xfrm>
                              <a:off x="900" y="4824"/>
                              <a:ext cx="10106" cy="4860"/>
                              <a:chOff x="900" y="4824"/>
                              <a:chExt cx="10106" cy="4860"/>
                            </a:xfrm>
                          </wpg:grpSpPr>
                          <wps:wsp>
                            <wps:cNvPr id="1654" name="Rectangle 218"/>
                            <wps:cNvSpPr>
                              <a:spLocks noChangeArrowheads="1"/>
                            </wps:cNvSpPr>
                            <wps:spPr bwMode="auto">
                              <a:xfrm>
                                <a:off x="900" y="5832"/>
                                <a:ext cx="1646" cy="72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897B9E" w:rsidRPr="00A16A70" w:rsidRDefault="00897B9E" w:rsidP="00A16A70">
                                  <w:pPr>
                                    <w:bidi/>
                                    <w:jc w:val="center"/>
                                    <w:rPr>
                                      <w:rFonts w:cs="B Zar"/>
                                      <w:sz w:val="20"/>
                                      <w:szCs w:val="20"/>
                                    </w:rPr>
                                  </w:pPr>
                                  <w:r w:rsidRPr="00A16A70">
                                    <w:rPr>
                                      <w:rFonts w:cs="B Zar"/>
                                      <w:sz w:val="20"/>
                                      <w:szCs w:val="20"/>
                                      <w:rtl/>
                                    </w:rPr>
                                    <w:t>سيستمهاي پايين دستي</w:t>
                                  </w:r>
                                </w:p>
                              </w:txbxContent>
                            </wps:txbx>
                            <wps:bodyPr rot="0" vert="horz" wrap="square" lIns="91440" tIns="45720" rIns="91440" bIns="45720" anchor="t" anchorCtr="0" upright="1">
                              <a:noAutofit/>
                            </wps:bodyPr>
                          </wps:wsp>
                          <wps:wsp>
                            <wps:cNvPr id="1655" name="Rectangle 219"/>
                            <wps:cNvSpPr>
                              <a:spLocks noChangeArrowheads="1"/>
                            </wps:cNvSpPr>
                            <wps:spPr bwMode="auto">
                              <a:xfrm>
                                <a:off x="3240" y="5832"/>
                                <a:ext cx="1286" cy="72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897B9E" w:rsidRPr="00A16A70" w:rsidRDefault="00897B9E" w:rsidP="00A16A70">
                                  <w:pPr>
                                    <w:bidi/>
                                    <w:jc w:val="center"/>
                                    <w:rPr>
                                      <w:rFonts w:cs="B Zar"/>
                                      <w:sz w:val="24"/>
                                      <w:szCs w:val="24"/>
                                      <w:rtl/>
                                    </w:rPr>
                                  </w:pPr>
                                  <w:r w:rsidRPr="00A16A70">
                                    <w:rPr>
                                      <w:rFonts w:cs="B Zar" w:hint="cs"/>
                                      <w:sz w:val="24"/>
                                      <w:szCs w:val="24"/>
                                      <w:rtl/>
                                    </w:rPr>
                                    <w:t>داده</w:t>
                                  </w:r>
                                </w:p>
                              </w:txbxContent>
                            </wps:txbx>
                            <wps:bodyPr rot="0" vert="horz" wrap="square" lIns="91440" tIns="45720" rIns="91440" bIns="45720" anchor="t" anchorCtr="0" upright="1">
                              <a:noAutofit/>
                            </wps:bodyPr>
                          </wps:wsp>
                          <wps:wsp>
                            <wps:cNvPr id="1656" name="Rectangle 220"/>
                            <wps:cNvSpPr>
                              <a:spLocks noChangeArrowheads="1"/>
                            </wps:cNvSpPr>
                            <wps:spPr bwMode="auto">
                              <a:xfrm>
                                <a:off x="5220" y="5832"/>
                                <a:ext cx="1466" cy="72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897B9E" w:rsidRPr="00A16A70" w:rsidRDefault="00897B9E" w:rsidP="00D52460">
                                  <w:pPr>
                                    <w:jc w:val="center"/>
                                    <w:rPr>
                                      <w:rFonts w:cs="B Zar"/>
                                      <w:sz w:val="24"/>
                                      <w:szCs w:val="24"/>
                                    </w:rPr>
                                  </w:pPr>
                                  <w:r w:rsidRPr="00A16A70">
                                    <w:rPr>
                                      <w:rFonts w:cs="B Zar" w:hint="cs"/>
                                      <w:sz w:val="24"/>
                                      <w:szCs w:val="24"/>
                                      <w:rtl/>
                                    </w:rPr>
                                    <w:t>فرايند تبديل</w:t>
                                  </w:r>
                                </w:p>
                              </w:txbxContent>
                            </wps:txbx>
                            <wps:bodyPr rot="0" vert="horz" wrap="square" lIns="91440" tIns="45720" rIns="91440" bIns="45720" anchor="t" anchorCtr="0" upright="1">
                              <a:noAutofit/>
                            </wps:bodyPr>
                          </wps:wsp>
                          <wps:wsp>
                            <wps:cNvPr id="1657" name="Rectangle 221"/>
                            <wps:cNvSpPr>
                              <a:spLocks noChangeArrowheads="1"/>
                            </wps:cNvSpPr>
                            <wps:spPr bwMode="auto">
                              <a:xfrm>
                                <a:off x="7560" y="5832"/>
                                <a:ext cx="1286" cy="72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897B9E" w:rsidRPr="00A16A70" w:rsidRDefault="00897B9E" w:rsidP="00D52460">
                                  <w:pPr>
                                    <w:jc w:val="center"/>
                                    <w:rPr>
                                      <w:rFonts w:cs="B Zar"/>
                                      <w:sz w:val="24"/>
                                      <w:szCs w:val="24"/>
                                    </w:rPr>
                                  </w:pPr>
                                  <w:r w:rsidRPr="00A16A70">
                                    <w:rPr>
                                      <w:rFonts w:cs="B Zar" w:hint="cs"/>
                                      <w:sz w:val="24"/>
                                      <w:szCs w:val="24"/>
                                      <w:rtl/>
                                    </w:rPr>
                                    <w:t>ستاده</w:t>
                                  </w:r>
                                </w:p>
                              </w:txbxContent>
                            </wps:txbx>
                            <wps:bodyPr rot="0" vert="horz" wrap="square" lIns="91440" tIns="45720" rIns="91440" bIns="45720" anchor="t" anchorCtr="0" upright="1">
                              <a:noAutofit/>
                            </wps:bodyPr>
                          </wps:wsp>
                          <wps:wsp>
                            <wps:cNvPr id="1658" name="Rectangle 222"/>
                            <wps:cNvSpPr>
                              <a:spLocks noChangeArrowheads="1"/>
                            </wps:cNvSpPr>
                            <wps:spPr bwMode="auto">
                              <a:xfrm>
                                <a:off x="9360" y="5832"/>
                                <a:ext cx="1646" cy="72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897B9E" w:rsidRPr="00A16A70" w:rsidRDefault="00897B9E" w:rsidP="00A16A70">
                                  <w:pPr>
                                    <w:bidi/>
                                    <w:jc w:val="center"/>
                                    <w:rPr>
                                      <w:b/>
                                      <w:sz w:val="18"/>
                                      <w:szCs w:val="18"/>
                                    </w:rPr>
                                  </w:pPr>
                                  <w:r w:rsidRPr="00A16A70">
                                    <w:rPr>
                                      <w:rFonts w:cs="B Zar"/>
                                      <w:sz w:val="20"/>
                                      <w:szCs w:val="20"/>
                                      <w:rtl/>
                                    </w:rPr>
                                    <w:t>سيستم</w:t>
                                  </w:r>
                                  <w:r w:rsidRPr="00A16A70">
                                    <w:rPr>
                                      <w:rFonts w:cs="B Zar"/>
                                      <w:sz w:val="20"/>
                                      <w:szCs w:val="20"/>
                                    </w:rPr>
                                    <w:t xml:space="preserve"> </w:t>
                                  </w:r>
                                  <w:r w:rsidRPr="00A16A70">
                                    <w:rPr>
                                      <w:rFonts w:cs="B Zar"/>
                                      <w:sz w:val="20"/>
                                      <w:szCs w:val="20"/>
                                      <w:rtl/>
                                    </w:rPr>
                                    <w:t>هاي</w:t>
                                  </w:r>
                                  <w:r w:rsidRPr="00A16A70">
                                    <w:rPr>
                                      <w:rFonts w:cs="B Zar" w:hint="cs"/>
                                      <w:sz w:val="20"/>
                                      <w:szCs w:val="20"/>
                                      <w:rtl/>
                                    </w:rPr>
                                    <w:t xml:space="preserve"> بالا</w:t>
                                  </w:r>
                                  <w:r w:rsidRPr="00A16A70">
                                    <w:rPr>
                                      <w:rFonts w:cs="Yagut"/>
                                      <w:b/>
                                      <w:bCs/>
                                      <w:sz w:val="14"/>
                                      <w:szCs w:val="14"/>
                                      <w:rtl/>
                                    </w:rPr>
                                    <w:t xml:space="preserve"> دستي</w:t>
                                  </w:r>
                                </w:p>
                              </w:txbxContent>
                            </wps:txbx>
                            <wps:bodyPr rot="0" vert="horz" wrap="square" lIns="91440" tIns="45720" rIns="91440" bIns="45720" anchor="t" anchorCtr="0" upright="1">
                              <a:noAutofit/>
                            </wps:bodyPr>
                          </wps:wsp>
                          <wps:wsp>
                            <wps:cNvPr id="1659" name="Line 223"/>
                            <wps:cNvCnPr/>
                            <wps:spPr bwMode="auto">
                              <a:xfrm>
                                <a:off x="2520" y="619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0" name="Line 224"/>
                            <wps:cNvCnPr/>
                            <wps:spPr bwMode="auto">
                              <a:xfrm>
                                <a:off x="4500" y="619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1" name="Line 225"/>
                            <wps:cNvCnPr/>
                            <wps:spPr bwMode="auto">
                              <a:xfrm>
                                <a:off x="6660" y="6192"/>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2" name="Line 226"/>
                            <wps:cNvCnPr/>
                            <wps:spPr bwMode="auto">
                              <a:xfrm>
                                <a:off x="8820" y="619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3" name="Line 227"/>
                            <wps:cNvCnPr/>
                            <wps:spPr bwMode="auto">
                              <a:xfrm>
                                <a:off x="5760" y="655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4" name="Line 228"/>
                            <wps:cNvCnPr/>
                            <wps:spPr bwMode="auto">
                              <a:xfrm>
                                <a:off x="6300" y="6552"/>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5" name="Line 229"/>
                            <wps:cNvCnPr/>
                            <wps:spPr bwMode="auto">
                              <a:xfrm>
                                <a:off x="7920" y="655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6" name="Line 230"/>
                            <wps:cNvCnPr/>
                            <wps:spPr bwMode="auto">
                              <a:xfrm>
                                <a:off x="5760" y="4824"/>
                                <a:ext cx="0"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7" name="Line 231"/>
                            <wps:cNvCnPr/>
                            <wps:spPr bwMode="auto">
                              <a:xfrm>
                                <a:off x="3600" y="655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8" name="Line 232"/>
                            <wps:cNvCnPr/>
                            <wps:spPr bwMode="auto">
                              <a:xfrm>
                                <a:off x="3240" y="6552"/>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9" name="Line 233"/>
                            <wps:cNvCnPr/>
                            <wps:spPr bwMode="auto">
                              <a:xfrm>
                                <a:off x="8820" y="655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 name="Line 234"/>
                            <wps:cNvCnPr/>
                            <wps:spPr bwMode="auto">
                              <a:xfrm>
                                <a:off x="10260" y="6552"/>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1" name="Line 235"/>
                            <wps:cNvCnPr/>
                            <wps:spPr bwMode="auto">
                              <a:xfrm>
                                <a:off x="3600" y="8712"/>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2" name="Line 236"/>
                            <wps:cNvCnPr/>
                            <wps:spPr bwMode="auto">
                              <a:xfrm>
                                <a:off x="3240" y="9432"/>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3" name="Line 237"/>
                            <wps:cNvCnPr/>
                            <wps:spPr bwMode="auto">
                              <a:xfrm flipH="1">
                                <a:off x="6660" y="8712"/>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4" name="Line 238"/>
                            <wps:cNvCnPr/>
                            <wps:spPr bwMode="auto">
                              <a:xfrm flipH="1">
                                <a:off x="8640" y="9432"/>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5" name="Line 239"/>
                            <wps:cNvCnPr/>
                            <wps:spPr bwMode="auto">
                              <a:xfrm>
                                <a:off x="1620" y="5112"/>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6" name="Line 240"/>
                            <wps:cNvCnPr/>
                            <wps:spPr bwMode="auto">
                              <a:xfrm>
                                <a:off x="1620" y="511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7" name="Line 241"/>
                            <wps:cNvCnPr/>
                            <wps:spPr bwMode="auto">
                              <a:xfrm>
                                <a:off x="10260" y="511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8" name="Line 242"/>
                            <wps:cNvCnPr/>
                            <wps:spPr bwMode="auto">
                              <a:xfrm>
                                <a:off x="8280" y="511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9" name="Line 243"/>
                            <wps:cNvCnPr/>
                            <wps:spPr bwMode="auto">
                              <a:xfrm>
                                <a:off x="3780" y="511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0" name="Rectangle 244"/>
                            <wps:cNvSpPr>
                              <a:spLocks noChangeArrowheads="1"/>
                            </wps:cNvSpPr>
                            <wps:spPr bwMode="auto">
                              <a:xfrm>
                                <a:off x="4680" y="8424"/>
                                <a:ext cx="1980" cy="540"/>
                              </a:xfrm>
                              <a:prstGeom prst="rect">
                                <a:avLst/>
                              </a:prstGeom>
                              <a:solidFill>
                                <a:srgbClr val="FFFFFF"/>
                              </a:solidFill>
                              <a:ln w="9525">
                                <a:solidFill>
                                  <a:srgbClr val="FFFFFF"/>
                                </a:solidFill>
                                <a:miter lim="800000"/>
                                <a:headEnd/>
                                <a:tailEnd/>
                              </a:ln>
                            </wps:spPr>
                            <wps:txbx>
                              <w:txbxContent>
                                <w:p w:rsidR="00897B9E" w:rsidRPr="00A16A70" w:rsidRDefault="00897B9E" w:rsidP="00A16A70">
                                  <w:pPr>
                                    <w:jc w:val="right"/>
                                    <w:rPr>
                                      <w:rFonts w:cs="B Zar"/>
                                    </w:rPr>
                                  </w:pPr>
                                  <w:r w:rsidRPr="00A16A70">
                                    <w:rPr>
                                      <w:rFonts w:cs="B Zar" w:hint="cs"/>
                                      <w:rtl/>
                                    </w:rPr>
                                    <w:t>4- بهره وري</w:t>
                                  </w:r>
                                </w:p>
                              </w:txbxContent>
                            </wps:txbx>
                            <wps:bodyPr rot="0" vert="horz" wrap="square" lIns="91440" tIns="45720" rIns="91440" bIns="45720" anchor="t" anchorCtr="0" upright="1">
                              <a:noAutofit/>
                            </wps:bodyPr>
                          </wps:wsp>
                          <wps:wsp>
                            <wps:cNvPr id="1681" name="Rectangle 245"/>
                            <wps:cNvSpPr>
                              <a:spLocks noChangeArrowheads="1"/>
                            </wps:cNvSpPr>
                            <wps:spPr bwMode="auto">
                              <a:xfrm>
                                <a:off x="6480" y="9144"/>
                                <a:ext cx="1980" cy="540"/>
                              </a:xfrm>
                              <a:prstGeom prst="rect">
                                <a:avLst/>
                              </a:prstGeom>
                              <a:solidFill>
                                <a:srgbClr val="FFFFFF"/>
                              </a:solidFill>
                              <a:ln w="9525">
                                <a:solidFill>
                                  <a:srgbClr val="FFFFFF"/>
                                </a:solidFill>
                                <a:miter lim="800000"/>
                                <a:headEnd/>
                                <a:tailEnd/>
                              </a:ln>
                            </wps:spPr>
                            <wps:txbx>
                              <w:txbxContent>
                                <w:p w:rsidR="00897B9E" w:rsidRPr="00A16A70" w:rsidRDefault="00897B9E" w:rsidP="00A16A70">
                                  <w:pPr>
                                    <w:jc w:val="right"/>
                                    <w:rPr>
                                      <w:rFonts w:cs="B Zar"/>
                                    </w:rPr>
                                  </w:pPr>
                                  <w:r w:rsidRPr="00A16A70">
                                    <w:rPr>
                                      <w:rFonts w:cs="B Zar" w:hint="cs"/>
                                      <w:rtl/>
                                    </w:rPr>
                                    <w:t>7- سودآوري</w:t>
                                  </w:r>
                                </w:p>
                              </w:txbxContent>
                            </wps:txbx>
                            <wps:bodyPr rot="0" vert="horz" wrap="square" lIns="91440" tIns="45720" rIns="91440" bIns="45720" anchor="t" anchorCtr="0" upright="1">
                              <a:noAutofit/>
                            </wps:bodyPr>
                          </wps:wsp>
                          <wps:wsp>
                            <wps:cNvPr id="1682" name="Rectangle 246"/>
                            <wps:cNvSpPr>
                              <a:spLocks noChangeArrowheads="1"/>
                            </wps:cNvSpPr>
                            <wps:spPr bwMode="auto">
                              <a:xfrm>
                                <a:off x="4860" y="7344"/>
                                <a:ext cx="1260" cy="540"/>
                              </a:xfrm>
                              <a:prstGeom prst="rect">
                                <a:avLst/>
                              </a:prstGeom>
                              <a:solidFill>
                                <a:srgbClr val="FFFFFF"/>
                              </a:solidFill>
                              <a:ln w="9525">
                                <a:solidFill>
                                  <a:srgbClr val="FFFFFF"/>
                                </a:solidFill>
                                <a:miter lim="800000"/>
                                <a:headEnd/>
                                <a:tailEnd/>
                              </a:ln>
                            </wps:spPr>
                            <wps:txbx>
                              <w:txbxContent>
                                <w:p w:rsidR="00897B9E" w:rsidRPr="00A16A70" w:rsidRDefault="00897B9E" w:rsidP="00A16A70">
                                  <w:pPr>
                                    <w:jc w:val="right"/>
                                    <w:rPr>
                                      <w:rFonts w:cs="B Zar"/>
                                    </w:rPr>
                                  </w:pPr>
                                  <w:r w:rsidRPr="00A16A70">
                                    <w:rPr>
                                      <w:rFonts w:cs="B Zar" w:hint="cs"/>
                                      <w:rtl/>
                                    </w:rPr>
                                    <w:t>6- نوآوري</w:t>
                                  </w:r>
                                </w:p>
                              </w:txbxContent>
                            </wps:txbx>
                            <wps:bodyPr rot="0" vert="horz" wrap="square" lIns="91440" tIns="45720" rIns="91440" bIns="45720" anchor="t" anchorCtr="0" upright="1">
                              <a:noAutofit/>
                            </wps:bodyPr>
                          </wps:wsp>
                          <wps:wsp>
                            <wps:cNvPr id="1683" name="Rectangle 247"/>
                            <wps:cNvSpPr>
                              <a:spLocks noChangeArrowheads="1"/>
                            </wps:cNvSpPr>
                            <wps:spPr bwMode="auto">
                              <a:xfrm>
                                <a:off x="6480" y="6984"/>
                                <a:ext cx="1620" cy="540"/>
                              </a:xfrm>
                              <a:prstGeom prst="rect">
                                <a:avLst/>
                              </a:prstGeom>
                              <a:solidFill>
                                <a:srgbClr val="FFFFFF">
                                  <a:alpha val="0"/>
                                </a:srgbClr>
                              </a:solidFill>
                              <a:ln w="9525">
                                <a:solidFill>
                                  <a:srgbClr val="FFFFFF"/>
                                </a:solidFill>
                                <a:miter lim="800000"/>
                                <a:headEnd/>
                                <a:tailEnd/>
                              </a:ln>
                            </wps:spPr>
                            <wps:txbx>
                              <w:txbxContent>
                                <w:p w:rsidR="00897B9E" w:rsidRPr="00C70B27" w:rsidRDefault="00897B9E" w:rsidP="00D52460">
                                  <w:pPr>
                                    <w:jc w:val="center"/>
                                    <w:rPr>
                                      <w:rFonts w:cs="Yagut"/>
                                      <w:sz w:val="28"/>
                                      <w:szCs w:val="28"/>
                                    </w:rPr>
                                  </w:pPr>
                                  <w:r w:rsidRPr="00C70B27">
                                    <w:rPr>
                                      <w:rFonts w:cs="Yagut" w:hint="cs"/>
                                      <w:sz w:val="28"/>
                                      <w:szCs w:val="28"/>
                                      <w:rtl/>
                                    </w:rPr>
                                    <w:t>1</w:t>
                                  </w:r>
                                  <w:r w:rsidRPr="00A16A70">
                                    <w:rPr>
                                      <w:rFonts w:cs="B Zar" w:hint="cs"/>
                                      <w:rtl/>
                                    </w:rPr>
                                    <w:t>- اثربخشي</w:t>
                                  </w:r>
                                </w:p>
                              </w:txbxContent>
                            </wps:txbx>
                            <wps:bodyPr rot="0" vert="horz" wrap="square" lIns="91440" tIns="45720" rIns="91440" bIns="45720" anchor="t" anchorCtr="0" upright="1">
                              <a:noAutofit/>
                            </wps:bodyPr>
                          </wps:wsp>
                          <wps:wsp>
                            <wps:cNvPr id="1684" name="Rectangle 248"/>
                            <wps:cNvSpPr>
                              <a:spLocks noChangeArrowheads="1"/>
                            </wps:cNvSpPr>
                            <wps:spPr bwMode="auto">
                              <a:xfrm>
                                <a:off x="5040" y="7884"/>
                                <a:ext cx="2520" cy="540"/>
                              </a:xfrm>
                              <a:prstGeom prst="rect">
                                <a:avLst/>
                              </a:prstGeom>
                              <a:solidFill>
                                <a:srgbClr val="FFFFFF"/>
                              </a:solidFill>
                              <a:ln w="9525">
                                <a:solidFill>
                                  <a:srgbClr val="FFFFFF"/>
                                </a:solidFill>
                                <a:miter lim="800000"/>
                                <a:headEnd/>
                                <a:tailEnd/>
                              </a:ln>
                            </wps:spPr>
                            <wps:txbx>
                              <w:txbxContent>
                                <w:p w:rsidR="00897B9E" w:rsidRPr="00A16A70" w:rsidRDefault="00897B9E" w:rsidP="00A16A70">
                                  <w:pPr>
                                    <w:jc w:val="right"/>
                                    <w:rPr>
                                      <w:rFonts w:cs="B Zar"/>
                                    </w:rPr>
                                  </w:pPr>
                                  <w:r w:rsidRPr="00A16A70">
                                    <w:rPr>
                                      <w:rFonts w:cs="B Zar" w:hint="cs"/>
                                      <w:rtl/>
                                    </w:rPr>
                                    <w:t>5- كيفيت زندگي كاري</w:t>
                                  </w:r>
                                </w:p>
                              </w:txbxContent>
                            </wps:txbx>
                            <wps:bodyPr rot="0" vert="horz" wrap="square" lIns="91440" tIns="45720" rIns="91440" bIns="45720" anchor="t" anchorCtr="0" upright="1">
                              <a:noAutofit/>
                            </wps:bodyPr>
                          </wps:wsp>
                          <wps:wsp>
                            <wps:cNvPr id="1685" name="Line 249"/>
                            <wps:cNvCnPr/>
                            <wps:spPr bwMode="auto">
                              <a:xfrm>
                                <a:off x="4320" y="655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6" name="Rectangle 250"/>
                            <wps:cNvSpPr>
                              <a:spLocks noChangeArrowheads="1"/>
                            </wps:cNvSpPr>
                            <wps:spPr bwMode="auto">
                              <a:xfrm>
                                <a:off x="3780" y="6732"/>
                                <a:ext cx="1440" cy="540"/>
                              </a:xfrm>
                              <a:prstGeom prst="rect">
                                <a:avLst/>
                              </a:prstGeom>
                              <a:solidFill>
                                <a:srgbClr val="FFFFFF">
                                  <a:alpha val="0"/>
                                </a:srgbClr>
                              </a:solidFill>
                              <a:ln w="9525">
                                <a:solidFill>
                                  <a:srgbClr val="FFFFFF"/>
                                </a:solidFill>
                                <a:miter lim="800000"/>
                                <a:headEnd/>
                                <a:tailEnd/>
                              </a:ln>
                            </wps:spPr>
                            <wps:txbx>
                              <w:txbxContent>
                                <w:p w:rsidR="00897B9E" w:rsidRPr="00A16A70" w:rsidRDefault="00897B9E" w:rsidP="00D52460">
                                  <w:pPr>
                                    <w:jc w:val="right"/>
                                    <w:rPr>
                                      <w:rFonts w:cs="B Zar"/>
                                    </w:rPr>
                                  </w:pPr>
                                  <w:r w:rsidRPr="00A16A70">
                                    <w:rPr>
                                      <w:rFonts w:cs="B Zar" w:hint="cs"/>
                                      <w:rtl/>
                                    </w:rPr>
                                    <w:t>2- كارايي</w:t>
                                  </w:r>
                                </w:p>
                                <w:p w:rsidR="00897B9E" w:rsidRPr="00C70B27" w:rsidRDefault="00897B9E" w:rsidP="00D52460">
                                  <w:pPr>
                                    <w:rPr>
                                      <w:rFonts w:cs="Yagut"/>
                                      <w:sz w:val="28"/>
                                      <w:szCs w:val="28"/>
                                    </w:rPr>
                                  </w:pPr>
                                </w:p>
                              </w:txbxContent>
                            </wps:txbx>
                            <wps:bodyPr rot="0" vert="horz" wrap="square" lIns="91440" tIns="45720" rIns="91440" bIns="45720" anchor="t" anchorCtr="0" upright="1">
                              <a:noAutofit/>
                            </wps:bodyPr>
                          </wps:wsp>
                        </wpg:grpSp>
                      </wpg:grpSp>
                      <wps:wsp>
                        <wps:cNvPr id="1687" name="Line 251"/>
                        <wps:cNvCnPr/>
                        <wps:spPr bwMode="auto">
                          <a:xfrm>
                            <a:off x="2700" y="10137"/>
                            <a:ext cx="7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8" name="Rectangle 252"/>
                        <wps:cNvSpPr>
                          <a:spLocks noChangeArrowheads="1"/>
                        </wps:cNvSpPr>
                        <wps:spPr bwMode="auto">
                          <a:xfrm>
                            <a:off x="2700" y="10317"/>
                            <a:ext cx="7740" cy="720"/>
                          </a:xfrm>
                          <a:prstGeom prst="rect">
                            <a:avLst/>
                          </a:prstGeom>
                          <a:solidFill>
                            <a:srgbClr val="FFFFFF"/>
                          </a:solidFill>
                          <a:ln w="9525">
                            <a:solidFill>
                              <a:srgbClr val="FFFFFF"/>
                            </a:solidFill>
                            <a:miter lim="800000"/>
                            <a:headEnd/>
                            <a:tailEnd/>
                          </a:ln>
                        </wps:spPr>
                        <wps:txbx>
                          <w:txbxContent>
                            <w:p w:rsidR="00897B9E" w:rsidRPr="00714894" w:rsidRDefault="00897B9E" w:rsidP="00A16A70">
                              <w:pPr>
                                <w:bidi/>
                                <w:jc w:val="center"/>
                                <w:rPr>
                                  <w:rFonts w:cs="B Zar"/>
                                  <w:sz w:val="24"/>
                                  <w:szCs w:val="24"/>
                                </w:rPr>
                              </w:pPr>
                              <w:r w:rsidRPr="00714894">
                                <w:rPr>
                                  <w:rFonts w:cs="B Zar" w:hint="cs"/>
                                  <w:sz w:val="24"/>
                                  <w:szCs w:val="24"/>
                                  <w:rtl/>
                                </w:rPr>
                                <w:t>شكل (2-1 ): تعريف هفت شاخص عملكرد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30" style="position:absolute;left:0;text-align:left;margin-left:-27pt;margin-top:5.4pt;width:505.3pt;height:336.8pt;z-index:251666432;mso-position-horizontal-relative:text;mso-position-vertical-relative:text" coordorigin="900,4301" coordsize="10106,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7sggAAF5pAAAOAAAAZHJzL2Uyb0RvYy54bWzsXVtvq0YQfq/U/4B4zzF3MDpOdZRbK522&#10;Rz2t+rwBbFAx0IXESav+987OLmvAJhc7duVm85CYcPEyfPPN7ny7w8fvHpa5dp/QOiuLmW5+MHQt&#10;KaIyzorFTP/t1+uzQNfqhhQxycsimemPSa1/d/7tNx9XVZhYZVrmcUI1uEhRh6tqpqdNU4WTSR2l&#10;yZLUH8oqKWDnvKRL0sAmXUxiSlZw9WU+sQzDm6xKGle0jJK6hv9e8p36OV5/Pk+i5uf5vE4aLZ/p&#10;0LYGf1P8fct+T84/knBBSZVmkWgG2aEVS5IV8KXyUpekIdodzTYutcwiWtblvPkQlctJOZ9nUYL3&#10;AHdjGoO7uaHlXYX3sghXi0qaCUw7sNPOl41+uv9CtSyGZ+e5YKCCLOEp4Rdrlukw+6yqRQiH3dDq&#10;a/WF8puEj5/L6I8adk+G+9n2gh+s3a5+LGO4ILlrSrTPw5wu2SXgzrUHfAyP8jEkD40WwT89x/Rt&#10;ExoTwT7H8n3bEw8qSuFpsvOmBuxme23D5M8wSq/E6SYY0uMne3Aq2z0hIf9ibKxoHL8z3JA3ubaF&#10;ObSFe2hbbN5Ta5DOHbl2YLc3/DpbtGeO2gIcsF5jrN4PY19TUiUI3ZqBZ21Xq7XrL+CbpFjkCeAM&#10;H9KqwkNbkNUcYVpRXqRwXPKJ0nKVJiSGluEzh2fZOYFt1IDPZyHnGs4QO9LOniVQ58IxXdyQsKJ1&#10;c5OUS419mOkUWo+AJvef64Yf2h7C8F2XeRZfZ3mOG3Rxe5FT7Z4AC13jj7h677C80FYAbddy8cq9&#10;ffXLLrHMGqDTPFvO9MBgPxwrzGxXRQzNJGFDspx/BiTkBTowNx3zgjpsHm4fkBDkQ7kt40cwLC05&#10;ewLbw4e0pH/p2gqYc6bXf94Rmuha/kMBD2dqOszCDW44rs9sSrt7brt7SBHBpWZ6o2v840XD6fmu&#10;otkihW8y0RpF+Qk4ZJ6hrVk7eatE8wG5T7uz3cKupTafWWZIXYy/34rapDsHFtIoCSXM1gTlBOPU&#10;Js/bSm3tmf+xOzutXbvuHHDbdrwTHOJA7tya2Q1si4NdmtlzRBhgENzLm6GDgM7MfOD3rEmR3Vpk&#10;LmpgAOZZi1qrSnAAg7vvFo/Fo8hySdAT65TECScFx7N8DDAkzIr7G3EIPFvh9xjCFnX3W1x0b/af&#10;cW7on2FyRhg7Zf/GQXulMfKsAIeGngpQKbZUqyOSJ3FL3thVkgz5YurDa7VPs8eQb0l9ghxakjkF&#10;6jtO9Ha3ufv0iO5uWyJ6b/F3K1D+3mUI5e8v7erIgHU6XZ3j+Ds4FB8RdsI7D6a9zvfhwrtrse4j&#10;jPS2+LvjKX9X/r7L0EZGLOXv/dG5v83fcbR9JH/3XRgQjfi7iu+qPx/ulMqAZCKO9lWHnqfM1uk4&#10;SM9vBngcSB/J4acsuTvi8GoArxx+R4eXMUtF+H6En7YO/zkrIPVuoZogfP2i+EIFT74olW65onPu&#10;mdNB8g2zvky/aXM1rfDTJslFHh3SREwmIOFIHr0oWRId02VvkCMCPU1kwbeEEa15rECqamiGsgQk&#10;t2f6MokhrZ2AtMk+QTNEzhyTuSLtx/KNKPX9PTWmV8FV4Jw5lnd15hiXl2efri+cM+/a9N1L+/Li&#10;4tL8h92t6YRpFsdJwW6ulR1N52WSixBAuWAohUdpqEn/6thkaGL7FxuN0gl7xDzlz32E3R0Dgsil&#10;H2WAybifxx8BR6E4Yur4tXB0ICWKoUTBkSnPCo6jwvqYOulJ1VfAUYi+O8HR80TPZhOOKFoodlTs&#10;yGetjMJRiuUCjlKSBUn9tewYBKPBmqndONlCBWsVrIvFKByliC7gKGWyHeDo+i07uu6g7yjA+Kxq&#10;m6u+47vuO8q5BwKOUsXZAY6e3fYdx+BoWgBYPgJQYxk1luEjp+7UNk+K4wKPUmXYAY/+tI3WY3h8&#10;doqaosf3PbSW2i2Hoy1z4DvAUUZrR85Ka6dZiWgNkw2Qf+V8tI0pkwqP7xuPUlsUeJQp2h3wCKKB&#10;SPWM0SNMKj6dcK0Si501H69ayzA6VpHClkBbV9N67dBZTjrzRtEWBAptuIgHss/vMI09UFXsfVSV&#10;daJmFG2K297zwNeH0NcVTex9RBPTYONaJsArclMa3bYlW/5AFLH3EUVkxy3wzUHazzQghqo0tNKM&#10;xVresa6dP1BF+BLPHacwyK7d1BmuH7INRoxKpVMq3dMqnT+QRexXyyLaPM+q79v1ZGJptJSPN5kS&#10;x7YKmYopn2PKgUJiv1oh2YrMwBNrsDY505QrqE9nOKzmfR1/3hcsdu0PYfbRSjjo2Bohc9in5FA9&#10;rRiukoFvnQz0B1II0BcYecce4xNoE91FNXFBTXplxYhGBzADJcTZRwlZ52822U/hUU3C7hTHGsXj&#10;QCtx9tFKAotlcbYGYwVHBceXwHEgpjj7iCm2r+DIKw+pJSpPF9sbY0eGn40lkk5Xcjl0xTLHExgO&#10;nI1SUlO2i41vnp0ORv//Fcv46I/169Wqv96qv0BKOJ06Hk5Xxzk0hj1HYJhVh2Ojr045NIXhTtU9&#10;U0Y7heE+hqXs08Vwd0XMoTGMJfdY19a3NzCMIrriYV45sq0bq3h4UG4Bardu6Ut09aJDY1jysDcN&#10;hjwsc/eH70vgiu+8Sgkvf9iKBd1qh73ifi9e+z1eXfUt6wOaMnQqku6TtFScuiTdlZ0ODXBZ3tcP&#10;hgDn5QoUSQuSlqFTYbiP4YE25eyjTcGsEp4OG51dJ+adqHUTqkTG1orprKjpRv4BSvWvFaxDU6rM&#10;oUE5/eGcPSz1fRxKPfU+g+zmnQrfrl+WgJVhxFsduHB6hFcFBAOZzN1HJrN8sWAI3qXAJ2itExC+&#10;f6j6B+bUAE9lwO31ZnsFu8crWj9ZrUjNEnjrWQKBlME6fVdem0BMFTg00XZAaptIF9tA+uz0AvoO&#10;Mr1ySHFSZAov8cE6XOKFQ+wtQd1tpNn1a5HO/wUAAP//AwBQSwMEFAAGAAgAAAAhAHgZ8oPgAAAA&#10;CgEAAA8AAABkcnMvZG93bnJldi54bWxMj0FLw0AQhe+C/2EZwVu7iSahxmxKKeqpCLaCeNtmp0lo&#10;djZkt0n67x1Pehze4833FevZdmLEwbeOFMTLCARS5UxLtYLPw+tiBcIHTUZ3jlDBFT2sy9ubQufG&#10;TfSB4z7UgkfI51pBE0KfS+mrBq32S9cjcXZyg9WBz6GWZtATj9tOPkRRJq1uiT80usdtg9V5f7EK&#10;3iY9bR7jl3F3Pm2v34f0/WsXo1L3d/PmGUTAOfyV4Ref0aFkpqO7kPGiU7BIE3YJHESswIWnNMtA&#10;HBVkqyQBWRbyv0L5AwAA//8DAFBLAQItABQABgAIAAAAIQC2gziS/gAAAOEBAAATAAAAAAAAAAAA&#10;AAAAAAAAAABbQ29udGVudF9UeXBlc10ueG1sUEsBAi0AFAAGAAgAAAAhADj9If/WAAAAlAEAAAsA&#10;AAAAAAAAAAAAAAAALwEAAF9yZWxzLy5yZWxzUEsBAi0AFAAGAAgAAAAhANQe37uyCAAAXmkAAA4A&#10;AAAAAAAAAAAAAAAALgIAAGRycy9lMm9Eb2MueG1sUEsBAi0AFAAGAAgAAAAhAHgZ8oPgAAAACgEA&#10;AA8AAAAAAAAAAAAAAAAADAsAAGRycy9kb3ducmV2LnhtbFBLBQYAAAAABAAEAPMAAAAZDAAAAAA=&#10;">
                <v:group id="Group 215" o:spid="_x0000_s1031" style="position:absolute;left:900;top:4301;width:10106;height:5383" coordorigin="900,4301" coordsize="10106,5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4hHcMAAADdAAAADwAAAGRycy9kb3ducmV2LnhtbERPTYvCMBC9C/6HMII3&#10;TbuLIl2jiKyLBxGsC8vehmZsi82kNLGt/94Igrd5vM9ZrntTiZYaV1pWEE8jEMSZ1SXnCn7Pu8kC&#10;hPPIGivLpOBODtar4WCJibYdn6hNfS5CCLsEFRTe14mULivIoJvamjhwF9sY9AE2udQNdiHcVPIj&#10;iubSYMmhocCatgVl1/RmFPx02G0+4+/2cL1s7//n2fHvEJNS41G/+QLhqfdv8cu912H+fBb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LiEdwwAAAN0AAAAP&#10;AAAAAAAAAAAAAAAAAKoCAABkcnMvZG93bnJldi54bWxQSwUGAAAAAAQABAD6AAAAmgMAAAAA&#10;">
                  <v:rect id="Rectangle 216" o:spid="_x0000_s1032" style="position:absolute;left:5040;top:430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rzcIA&#10;AADdAAAADwAAAGRycy9kb3ducmV2LnhtbERPTWvCQBC9F/oflil4q5uKlRJdpbWRevBgo96H3TEJ&#10;ZmdDdtXor3cFwds83udMZp2txYlaXzlW8NFPQBBrZyouFGw3i/cvED4gG6wdk4ILeZhNX18mmBp3&#10;5n865aEQMYR9igrKEJpUSq9Lsuj7riGO3N61FkOEbSFNi+cYbms5SJKRtFhxbCixoXlJ+pAfrYI1&#10;4u/6+qf1T3ZZDTOa7zJytVK9t+57DCJQF57ih3tp4vzR5wDu38QT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evNwgAAAN0AAAAPAAAAAAAAAAAAAAAAAJgCAABkcnMvZG93&#10;bnJldi54bWxQSwUGAAAAAAQABAD1AAAAhwMAAAAA&#10;" strokecolor="white">
                    <v:textbox>
                      <w:txbxContent>
                        <w:p w:rsidR="00897B9E" w:rsidRPr="00A16A70" w:rsidRDefault="00897B9E" w:rsidP="00D52460">
                          <w:pPr>
                            <w:jc w:val="center"/>
                            <w:rPr>
                              <w:rFonts w:cs="B Zar"/>
                              <w:sz w:val="24"/>
                              <w:szCs w:val="24"/>
                            </w:rPr>
                          </w:pPr>
                          <w:r w:rsidRPr="00A16A70">
                            <w:rPr>
                              <w:rFonts w:cs="B Zar" w:hint="cs"/>
                              <w:sz w:val="24"/>
                              <w:szCs w:val="24"/>
                              <w:rtl/>
                            </w:rPr>
                            <w:t>3- كيفيت</w:t>
                          </w:r>
                        </w:p>
                      </w:txbxContent>
                    </v:textbox>
                  </v:rect>
                  <v:group id="Group 217" o:spid="_x0000_s1033" style="position:absolute;left:900;top:4824;width:10106;height:4860" coordorigin="900,4824" coordsize="10106,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a8cQAAADdAAAADwAAAGRycy9kb3ducmV2LnhtbERPTWuDQBC9F/oflin0&#10;1qw2KMVmIxLa0kMIxBRKb4M7UYk7K+5Wzb/PBgK5zeN9ziqfTSdGGlxrWUG8iEAQV1a3XCv4OXy+&#10;vIFwHlljZ5kUnMlBvn58WGGm7cR7GktfixDCLkMFjfd9JqWrGjLoFrYnDtzRDgZ9gEMt9YBTCDed&#10;fI2iVBpsOTQ02NOmoepU/hsFXxNOxTL+GLen4+b8d0h2v9uYlHp+mot3EJ5mfxff3N86zE+T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a8cQAAADdAAAA&#10;DwAAAAAAAAAAAAAAAACqAgAAZHJzL2Rvd25yZXYueG1sUEsFBgAAAAAEAAQA+gAAAJsDAAAAAA==&#10;">
                    <v:rect id="Rectangle 218" o:spid="_x0000_s1034" style="position:absolute;left:900;top:5832;width:16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2hsUA&#10;AADdAAAADwAAAGRycy9kb3ducmV2LnhtbERPS2sCMRC+F/wPYQQvpWaVVmQ1SmmR9lLx0UKPw2bc&#10;rG4m2ySr679vCgVv8/E9Z77sbC3O5EPlWMFomIEgLpyuuFTwuV89TEGEiKyxdkwKrhRguejdzTHX&#10;7sJbOu9iKVIIhxwVmBibXMpQGLIYhq4hTtzBeYsxQV9K7fGSwm0tx1k2kRYrTg0GG3oxVJx2rVXg&#10;74v169vP9Xtjmg/XfsXVsV2PlBr0u+cZiEhdvIn/3e86zZ88PcLfN+kE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jaGxQAAAN0AAAAPAAAAAAAAAAAAAAAAAJgCAABkcnMv&#10;ZG93bnJldi54bWxQSwUGAAAAAAQABAD1AAAAigMAAAAA&#10;" fillcolor="#767676">
                      <v:fill rotate="t" focus="50%" type="gradient"/>
                      <v:textbox>
                        <w:txbxContent>
                          <w:p w:rsidR="00897B9E" w:rsidRPr="00A16A70" w:rsidRDefault="00897B9E" w:rsidP="00A16A70">
                            <w:pPr>
                              <w:bidi/>
                              <w:jc w:val="center"/>
                              <w:rPr>
                                <w:rFonts w:cs="B Zar"/>
                                <w:sz w:val="20"/>
                                <w:szCs w:val="20"/>
                              </w:rPr>
                            </w:pPr>
                            <w:r w:rsidRPr="00A16A70">
                              <w:rPr>
                                <w:rFonts w:cs="B Zar"/>
                                <w:sz w:val="20"/>
                                <w:szCs w:val="20"/>
                                <w:rtl/>
                              </w:rPr>
                              <w:t>سيستمهاي پايين دستي</w:t>
                            </w:r>
                          </w:p>
                        </w:txbxContent>
                      </v:textbox>
                    </v:rect>
                    <v:rect id="Rectangle 219" o:spid="_x0000_s1035" style="position:absolute;left:3240;top:5832;width:128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HcQA&#10;AADdAAAADwAAAGRycy9kb3ducmV2LnhtbERPTWsCMRC9C/6HMIIXqVkFRbZGkRZpL5VqW+hx2Ew3&#10;WzeTbZLV9d8boeBtHu9zluvO1uJEPlSOFUzGGQjiwumKSwWfH9uHBYgQkTXWjknBhQKsV/3eEnPt&#10;zryn0yGWIoVwyFGBibHJpQyFIYth7BrixP04bzEm6EupPZ5TuK3lNMvm0mLFqcFgQ0+GiuOhtQr8&#10;qNg9v/xdvt9N8+bar7j9bXcTpYaDbvMIIlIX7+J/96tO8+ezGdy+S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Kkx3EAAAA3QAAAA8AAAAAAAAAAAAAAAAAmAIAAGRycy9k&#10;b3ducmV2LnhtbFBLBQYAAAAABAAEAPUAAACJAwAAAAA=&#10;" fillcolor="#767676">
                      <v:fill rotate="t" focus="50%" type="gradient"/>
                      <v:textbox>
                        <w:txbxContent>
                          <w:p w:rsidR="00897B9E" w:rsidRPr="00A16A70" w:rsidRDefault="00897B9E" w:rsidP="00A16A70">
                            <w:pPr>
                              <w:bidi/>
                              <w:jc w:val="center"/>
                              <w:rPr>
                                <w:rFonts w:cs="B Zar"/>
                                <w:sz w:val="24"/>
                                <w:szCs w:val="24"/>
                                <w:rtl/>
                              </w:rPr>
                            </w:pPr>
                            <w:r w:rsidRPr="00A16A70">
                              <w:rPr>
                                <w:rFonts w:cs="B Zar" w:hint="cs"/>
                                <w:sz w:val="24"/>
                                <w:szCs w:val="24"/>
                                <w:rtl/>
                              </w:rPr>
                              <w:t>داده</w:t>
                            </w:r>
                          </w:p>
                        </w:txbxContent>
                      </v:textbox>
                    </v:rect>
                    <v:rect id="Rectangle 220" o:spid="_x0000_s1036" style="position:absolute;left:5220;top:5832;width:146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NasUA&#10;AADdAAAADwAAAGRycy9kb3ducmV2LnhtbERP32vCMBB+H+x/CCf4MtbUgUU6o8iGzBdl6gZ7PJpb&#10;0625dEmq9b9fBgPf7uP7efPlYFtxIh8axwomWQ6CuHK64VrB23F9PwMRIrLG1jEpuFCA5eL2Zo6l&#10;dmfe0+kQa5FCOJSowMTYlVKGypDFkLmOOHGfzluMCfpaao/nFG5b+ZDnhbTYcGow2NGToer70FsF&#10;/q7aPb/8XD5eTbd1/Xtcf/W7iVLj0bB6BBFpiFfxv3uj0/xiWsDfN+kE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A1qxQAAAN0AAAAPAAAAAAAAAAAAAAAAAJgCAABkcnMv&#10;ZG93bnJldi54bWxQSwUGAAAAAAQABAD1AAAAigMAAAAA&#10;" fillcolor="#767676">
                      <v:fill rotate="t" focus="50%" type="gradient"/>
                      <v:textbox>
                        <w:txbxContent>
                          <w:p w:rsidR="00897B9E" w:rsidRPr="00A16A70" w:rsidRDefault="00897B9E" w:rsidP="00D52460">
                            <w:pPr>
                              <w:jc w:val="center"/>
                              <w:rPr>
                                <w:rFonts w:cs="B Zar"/>
                                <w:sz w:val="24"/>
                                <w:szCs w:val="24"/>
                              </w:rPr>
                            </w:pPr>
                            <w:r w:rsidRPr="00A16A70">
                              <w:rPr>
                                <w:rFonts w:cs="B Zar" w:hint="cs"/>
                                <w:sz w:val="24"/>
                                <w:szCs w:val="24"/>
                                <w:rtl/>
                              </w:rPr>
                              <w:t>فرايند تبديل</w:t>
                            </w:r>
                          </w:p>
                        </w:txbxContent>
                      </v:textbox>
                    </v:rect>
                    <v:rect id="Rectangle 221" o:spid="_x0000_s1037" style="position:absolute;left:7560;top:5832;width:128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o8cUA&#10;AADdAAAADwAAAGRycy9kb3ducmV2LnhtbERP30vDMBB+F/Y/hBN8kS2d4JRuaRFl6Itjzg32eDS3&#10;pq651CTduv/eCIJv9/H9vEU52FacyIfGsYLpJANBXDndcK1g+7kcP4IIEVlj65gUXChAWYyuFphr&#10;d+YPOm1iLVIIhxwVmBi7XMpQGbIYJq4jTtzBeYsxQV9L7fGcwm0r77JsJi02nBoMdvRsqDpueqvA&#10;31arl9fvy35tunfX7+Lyq19Nlbq5Hp7mICIN8V/8537Taf7s/gF+v0kn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KjxxQAAAN0AAAAPAAAAAAAAAAAAAAAAAJgCAABkcnMv&#10;ZG93bnJldi54bWxQSwUGAAAAAAQABAD1AAAAigMAAAAA&#10;" fillcolor="#767676">
                      <v:fill rotate="t" focus="50%" type="gradient"/>
                      <v:textbox>
                        <w:txbxContent>
                          <w:p w:rsidR="00897B9E" w:rsidRPr="00A16A70" w:rsidRDefault="00897B9E" w:rsidP="00D52460">
                            <w:pPr>
                              <w:jc w:val="center"/>
                              <w:rPr>
                                <w:rFonts w:cs="B Zar"/>
                                <w:sz w:val="24"/>
                                <w:szCs w:val="24"/>
                              </w:rPr>
                            </w:pPr>
                            <w:r w:rsidRPr="00A16A70">
                              <w:rPr>
                                <w:rFonts w:cs="B Zar" w:hint="cs"/>
                                <w:sz w:val="24"/>
                                <w:szCs w:val="24"/>
                                <w:rtl/>
                              </w:rPr>
                              <w:t>ستاده</w:t>
                            </w:r>
                          </w:p>
                        </w:txbxContent>
                      </v:textbox>
                    </v:rect>
                    <v:rect id="Rectangle 222" o:spid="_x0000_s1038" style="position:absolute;left:9360;top:5832;width:16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8g8gA&#10;AADdAAAADwAAAGRycy9kb3ducmV2LnhtbESPT0sDMRDF74LfIYzgRWy2gqWsTYsoRS+W/rHQ47AZ&#10;N6ubyZpk2+237xwEbzO8N+/9ZrYYfKuOFFMT2MB4VIAiroJtuDbwuVveT0GljGyxDUwGzpRgMb++&#10;mmFpw4k3dNzmWkkIpxINuJy7UutUOfKYRqEjFu0rRI9Z1lhrG/Ek4b7VD0Ux0R4blgaHHb04qn62&#10;vTcQ76rV69vv+bB23Ufo93n53a/GxtzeDM9PoDIN+d/8d/1uBX/yKLjyjYy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izyDyAAAAN0AAAAPAAAAAAAAAAAAAAAAAJgCAABk&#10;cnMvZG93bnJldi54bWxQSwUGAAAAAAQABAD1AAAAjQMAAAAA&#10;" fillcolor="#767676">
                      <v:fill rotate="t" focus="50%" type="gradient"/>
                      <v:textbox>
                        <w:txbxContent>
                          <w:p w:rsidR="00897B9E" w:rsidRPr="00A16A70" w:rsidRDefault="00897B9E" w:rsidP="00A16A70">
                            <w:pPr>
                              <w:bidi/>
                              <w:jc w:val="center"/>
                              <w:rPr>
                                <w:b/>
                                <w:sz w:val="18"/>
                                <w:szCs w:val="18"/>
                              </w:rPr>
                            </w:pPr>
                            <w:r w:rsidRPr="00A16A70">
                              <w:rPr>
                                <w:rFonts w:cs="B Zar"/>
                                <w:sz w:val="20"/>
                                <w:szCs w:val="20"/>
                                <w:rtl/>
                              </w:rPr>
                              <w:t>سيستم</w:t>
                            </w:r>
                            <w:r w:rsidRPr="00A16A70">
                              <w:rPr>
                                <w:rFonts w:cs="B Zar"/>
                                <w:sz w:val="20"/>
                                <w:szCs w:val="20"/>
                              </w:rPr>
                              <w:t xml:space="preserve"> </w:t>
                            </w:r>
                            <w:r w:rsidRPr="00A16A70">
                              <w:rPr>
                                <w:rFonts w:cs="B Zar"/>
                                <w:sz w:val="20"/>
                                <w:szCs w:val="20"/>
                                <w:rtl/>
                              </w:rPr>
                              <w:t>هاي</w:t>
                            </w:r>
                            <w:r w:rsidRPr="00A16A70">
                              <w:rPr>
                                <w:rFonts w:cs="B Zar" w:hint="cs"/>
                                <w:sz w:val="20"/>
                                <w:szCs w:val="20"/>
                                <w:rtl/>
                              </w:rPr>
                              <w:t xml:space="preserve"> بالا</w:t>
                            </w:r>
                            <w:r w:rsidRPr="00A16A70">
                              <w:rPr>
                                <w:rFonts w:cs="Yagut"/>
                                <w:b/>
                                <w:bCs/>
                                <w:sz w:val="14"/>
                                <w:szCs w:val="14"/>
                                <w:rtl/>
                              </w:rPr>
                              <w:t xml:space="preserve"> دستي</w:t>
                            </w:r>
                          </w:p>
                        </w:txbxContent>
                      </v:textbox>
                    </v:rect>
                    <v:line id="Line 223" o:spid="_x0000_s1039" style="position:absolute;visibility:visible;mso-wrap-style:square" from="2520,6192" to="3240,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Y98MAAADdAAAADwAAAGRycy9kb3ducmV2LnhtbERP32vCMBB+H+x/CDfwbaYO1LUaZawI&#10;e9CBOvZ8a86mrLmUJtbsvzfCwLf7+H7ech1tKwbqfeNYwWScgSCunG64VvB13Dy/gvABWWPrmBT8&#10;kYf16vFhiYV2F97TcAi1SCHsC1RgQugKKX1lyKIfu444cSfXWwwJ9rXUPV5SuG3lS5bNpMWGU4PB&#10;jt4NVb+Hs1UwN+VezmW5PX6WQzPJ4y5+/+RKjZ7i2wJEoBju4n/3h07zZ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gWPfDAAAA3QAAAA8AAAAAAAAAAAAA&#10;AAAAoQIAAGRycy9kb3ducmV2LnhtbFBLBQYAAAAABAAEAPkAAACRAwAAAAA=&#10;">
                      <v:stroke endarrow="block"/>
                    </v:line>
                    <v:line id="Line 224" o:spid="_x0000_s1040" style="position:absolute;visibility:visible;mso-wrap-style:square" from="4500,6192" to="5220,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Y718YAAADdAAAADwAAAGRycy9kb3ducmV2LnhtbESPT0/DMAzF70h8h8hIu7F0HDpWlk2I&#10;CmkHQNof7ew1pqlonKoJXfj2+IDEzdZ7fu/n9Tb7Xk00xi6wgcW8AEXcBNtxa+B0fL1/BBUTssU+&#10;MBn4oQjbze3NGisbrryn6ZBaJSEcKzTgUhoqrWPjyGOch4FYtM8wekyyjq22I14l3Pf6oShK7bFj&#10;aXA40Iuj5uvw7Q0sXb3XS12/HT/qqVus8ns+X1bGzO7y8xOoRDn9m/+ud1bwy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2O9fGAAAA3QAAAA8AAAAAAAAA&#10;AAAAAAAAoQIAAGRycy9kb3ducmV2LnhtbFBLBQYAAAAABAAEAPkAAACUAwAAAAA=&#10;">
                      <v:stroke endarrow="block"/>
                    </v:line>
                    <v:line id="Line 225" o:spid="_x0000_s1041" style="position:absolute;visibility:visible;mso-wrap-style:square" from="6660,6192" to="7560,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qeTMMAAADdAAAADwAAAGRycy9kb3ducmV2LnhtbERPTWvCQBC9F/oflin0VjfxEDV1ldIg&#10;9FAFtfQ8zY7ZYHY2ZLdx+++7guBtHu9zlutoOzHS4FvHCvJJBoK4drrlRsHXcfMyB+EDssbOMSn4&#10;Iw/r1ePDEkvtLryn8RAakULYl6jAhNCXUvrakEU/cT1x4k5usBgSHBqpB7ykcNvJaZYV0mLLqcFg&#10;T++G6vPh1yqYmWovZ7L6PO6qsc0XcRu/fxZKPT/Ft1cQgWK4i2/uD53mF0UO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6nkzDAAAA3QAAAA8AAAAAAAAAAAAA&#10;AAAAoQIAAGRycy9kb3ducmV2LnhtbFBLBQYAAAAABAAEAPkAAACRAwAAAAA=&#10;">
                      <v:stroke endarrow="block"/>
                    </v:line>
                    <v:line id="Line 226" o:spid="_x0000_s1042" style="position:absolute;visibility:visible;mso-wrap-style:square" from="8820,6192" to="9360,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gAO8MAAADdAAAADwAAAGRycy9kb3ducmV2LnhtbERPS2sCMRC+C/6HMEJvmtXDqqtRpEuh&#10;h7bgg56nm3GzuJksm3RN/31TKHibj+852320rRio941jBfNZBoK4crrhWsHl/DJdgfABWWPrmBT8&#10;kIf9bjzaYqHdnY80nEItUgj7AhWYELpCSl8ZsuhnriNO3NX1FkOCfS11j/cUblu5yLJcWmw4NRjs&#10;6NlQdTt9WwVLUx7lUpZv549yaObr+B4/v9ZKPU3iYQMiUAwP8b/7Vaf5eb6Av2/SC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oADvDAAAA3QAAAA8AAAAAAAAAAAAA&#10;AAAAoQIAAGRycy9kb3ducmV2LnhtbFBLBQYAAAAABAAEAPkAAACRAwAAAAA=&#10;">
                      <v:stroke endarrow="block"/>
                    </v:line>
                    <v:line id="Line 227" o:spid="_x0000_s1043" style="position:absolute;visibility:visible;mso-wrap-style:square" from="5760,6552" to="5760,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SloMMAAADdAAAADwAAAGRycy9kb3ducmV2LnhtbERP32vCMBB+H+x/CDfwbaZOqLMaZawI&#10;e9CBOvZ8a86mrLmUJtbsvzfCwLf7+H7ech1tKwbqfeNYwWScgSCunG64VvB13Dy/gvABWWPrmBT8&#10;kYf16vFhiYV2F97TcAi1SCHsC1RgQugKKX1lyKIfu444cSfXWwwJ9rXUPV5SuG3lS5bl0mLDqcFg&#10;R++Gqt/D2SqYmXIvZ7LcHj/LoZnM4y5+/8yVGj3FtwWIQDHcxf/uD53m5/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kpaDDAAAA3QAAAA8AAAAAAAAAAAAA&#10;AAAAoQIAAGRycy9kb3ducmV2LnhtbFBLBQYAAAAABAAEAPkAAACRAwAAAAA=&#10;">
                      <v:stroke endarrow="block"/>
                    </v:line>
                    <v:line id="Line 228" o:spid="_x0000_s1044" style="position:absolute;visibility:visible;mso-wrap-style:square" from="6300,6552" to="6300,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91MMAAADdAAAADwAAAGRycy9kb3ducmV2LnhtbERP32vCMBB+H+x/CDfwbaYOqbMaZawI&#10;e9CBOvZ8a86mrLmUJtbsvzfCwLf7+H7ech1tKwbqfeNYwWScgSCunG64VvB13Dy/gvABWWPrmBT8&#10;kYf16vFhiYV2F97TcAi1SCHsC1RgQugKKX1lyKIfu444cSfXWwwJ9rXUPV5SuG3lS5bl0mLDqcFg&#10;R++Gqt/D2SqYmXIvZ7LcHj/LoZnM4y5+/8yVGj3FtwWIQDHcxf/uD53m5/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NPdTDAAAA3QAAAA8AAAAAAAAAAAAA&#10;AAAAoQIAAGRycy9kb3ducmV2LnhtbFBLBQYAAAAABAAEAPkAAACRAwAAAAA=&#10;">
                      <v:stroke endarrow="block"/>
                    </v:line>
                    <v:line id="Line 229" o:spid="_x0000_s1045" style="position:absolute;visibility:visible;mso-wrap-style:square" from="7920,6552" to="7920,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GYT8MAAADdAAAADwAAAGRycy9kb3ducmV2LnhtbERP32vCMBB+H+x/CDfwbaYOrLMaZawI&#10;e9CBOvZ8a86mrLmUJtbsvzfCwLf7+H7ech1tKwbqfeNYwWScgSCunG64VvB13Dy/gvABWWPrmBT8&#10;kYf16vFhiYV2F97TcAi1SCHsC1RgQugKKX1lyKIfu444cSfXWwwJ9rXUPV5SuG3lS5bl0mLDqcFg&#10;R++Gqt/D2SqYmXIvZ7LcHj/LoZnM4y5+/8yVGj3FtwWIQDHcxf/uD53m5/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BmE/DAAAA3QAAAA8AAAAAAAAAAAAA&#10;AAAAoQIAAGRycy9kb3ducmV2LnhtbFBLBQYAAAAABAAEAPkAAACRAwAAAAA=&#10;">
                      <v:stroke endarrow="block"/>
                    </v:line>
                    <v:line id="Line 230" o:spid="_x0000_s1046" style="position:absolute;visibility:visible;mso-wrap-style:square" from="5760,4824" to="5760,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MGOMMAAADdAAAADwAAAGRycy9kb3ducmV2LnhtbERPTWvCQBC9C/6HZYTedGMPUVNXEUOh&#10;h1Ywlp6n2Wk2NDsbstu4/ffdguBtHu9ztvtoOzHS4FvHCpaLDARx7XTLjYL3y/N8DcIHZI2dY1Lw&#10;Sx72u+lki4V2Vz7TWIVGpBD2BSowIfSFlL42ZNEvXE+cuC83WAwJDo3UA15TuO3kY5bl0mLLqcFg&#10;T0dD9Xf1YxWsTHmWK1m+Xk7l2C438S1+fG6UepjFwxOIQDHcxTf3i07z8zyH/2/SCX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TBjjDAAAA3QAAAA8AAAAAAAAAAAAA&#10;AAAAoQIAAGRycy9kb3ducmV2LnhtbFBLBQYAAAAABAAEAPkAAACRAwAAAAA=&#10;">
                      <v:stroke endarrow="block"/>
                    </v:line>
                    <v:line id="Line 231" o:spid="_x0000_s1047" style="position:absolute;visibility:visible;mso-wrap-style:square" from="3600,6552" to="3600,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2t8UAAADdAAAADwAAAGRycy9kb3ducmV2LnhtbERP32vCMBB+H/g/hBv4NtNNiKMaRZSB&#10;7mGoG8zHs7m1nc2lJFnb/ffLYLC3+/h+3mI12EZ05EPtWMP9JANBXDhTc6nh7fXp7hFEiMgGG8ek&#10;4ZsCrJajmwXmxvV8pO4US5FCOOSooYqxzaUMRUUWw8S1xIn7cN5iTNCX0njsU7ht5EOWKWmx5tRQ&#10;YUubiorr6ctqeJkeVLfeP++G9726FNvj5fzZe63Ht8N6DiLSEP/Ff+6dSfOVmsHvN+kE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M2t8UAAADdAAAADwAAAAAAAAAA&#10;AAAAAAChAgAAZHJzL2Rvd25yZXYueG1sUEsFBgAAAAAEAAQA+QAAAJMDAAAAAA==&#10;"/>
                    <v:line id="Line 232" o:spid="_x0000_s1048" style="position:absolute;visibility:visible;mso-wrap-style:square" from="3240,6552" to="3240,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ixccAAADdAAAADwAAAGRycy9kb3ducmV2LnhtbESPQUvDQBCF70L/wzKCN7tRYZHYbSkt&#10;QutBbBX0OM2OSWx2NuyuSfz3zkHwNsN78943i9XkOzVQTG1gCzfzAhRxFVzLtYW318fre1ApIzvs&#10;ApOFH0qwWs4uFli6MPKBhmOulYRwKtFCk3Nfap2qhjymeeiJRfsM0WOWNdbaRRwl3Hf6tiiM9tiy&#10;NDTY06ah6nz89hae717MsN4/7ab3vTlV28Pp42uM1l5dTusHUJmm/G/+u945wTdGc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TKLFxwAAAN0AAAAPAAAAAAAA&#10;AAAAAAAAAKECAABkcnMvZG93bnJldi54bWxQSwUGAAAAAAQABAD5AAAAlQMAAAAA&#10;"/>
                    <v:line id="Line 233" o:spid="_x0000_s1049" style="position:absolute;visibility:visible;mso-wrap-style:square" from="8820,6552" to="8820,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HXsUAAADdAAAADwAAAGRycy9kb3ducmV2LnhtbERP32vCMBB+H/g/hBv4NtNNCK4aRZSB&#10;7mGoG8zHs7m1nc2lJFnb/ffLYLC3+/h+3mI12EZ05EPtWMP9JANBXDhTc6nh7fXpbgYiRGSDjWPS&#10;8E0BVsvRzQJz43o+UneKpUghHHLUUMXY5lKGoiKLYeJa4sR9OG8xJuhLaTz2Kdw28iHLlLRYc2qo&#10;sKVNRcX19GU1vEwPqlvvn3fD+15diu3xcv7svdbj22E9BxFpiP/iP/fOpPlKPcLvN+kE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AHXsUAAADdAAAADwAAAAAAAAAA&#10;AAAAAAChAgAAZHJzL2Rvd25yZXYueG1sUEsFBgAAAAAEAAQA+QAAAJMDAAAAAA==&#10;"/>
                    <v:line id="Line 234" o:spid="_x0000_s1050" style="position:absolute;visibility:visible;mso-wrap-style:square" from="10260,6552" to="10260,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4Hs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eM4HsgAAADdAAAADwAAAAAA&#10;AAAAAAAAAAChAgAAZHJzL2Rvd25yZXYueG1sUEsFBgAAAAAEAAQA+QAAAJYDAAAAAA==&#10;"/>
                    <v:line id="Line 235" o:spid="_x0000_s1051" style="position:absolute;visibility:visible;mso-wrap-style:square" from="3600,8712" to="4680,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IkcQAAADdAAAADwAAAGRycy9kb3ducmV2LnhtbERPyWrDMBC9F/oPYgq9NbJ7iBM3Sig1&#10;hR6aQBZynloTy8QaGUt11L+vAoHc5vHWWayi7cRIg28dK8gnGQji2umWGwWH/efLDIQPyBo7x6Tg&#10;jzyslo8PCyy1u/CWxl1oRAphX6ICE0JfSulrQxb9xPXEiTu5wWJIcGikHvCSwm0nX7NsKi22nBoM&#10;9vRhqD7vfq2CwlRbWcjqe7+pxjafx3U8/syVen6K728gAsVwF9/cXzrNnxY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wiRxAAAAN0AAAAPAAAAAAAAAAAA&#10;AAAAAKECAABkcnMvZG93bnJldi54bWxQSwUGAAAAAAQABAD5AAAAkgMAAAAA&#10;">
                      <v:stroke endarrow="block"/>
                    </v:line>
                    <v:line id="Line 236" o:spid="_x0000_s1052" style="position:absolute;visibility:visible;mso-wrap-style:square" from="3240,9432" to="6300,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W5sMAAADdAAAADwAAAGRycy9kb3ducmV2LnhtbERPS2sCMRC+C/0PYQreNKsHt65GKV0K&#10;PVjBB57HzbhZupksm3RN/31TEHqbj+856220rRio941jBbNpBoK4crrhWsH59D55AeEDssbWMSn4&#10;IQ/bzdNojYV2dz7QcAy1SCHsC1RgQugKKX1lyKKfuo44cTfXWwwJ9rXUPd5TuG3lPMsW0mLDqcFg&#10;R2+Gqq/jt1WQm/Igc1nuTvtyaGbL+Bkv16VS4+f4ugIRKIZ/8cP9odP8RT6Hv2/SC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xlubDAAAA3QAAAA8AAAAAAAAAAAAA&#10;AAAAoQIAAGRycy9kb3ducmV2LnhtbFBLBQYAAAAABAAEAPkAAACRAwAAAAA=&#10;">
                      <v:stroke endarrow="block"/>
                    </v:line>
                    <v:line id="Line 237" o:spid="_x0000_s1053" style="position:absolute;flip:x;visibility:visible;mso-wrap-style:square" from="6660,8712" to="8820,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OrzMYAAADdAAAADwAAAGRycy9kb3ducmV2LnhtbESPQWvCQBCF7wX/wzKCl6CbGrBtdJVq&#10;KxSkh2oPHofsmASzsyE71fTfu0Khtxne+968Wax616gLdaH2bOBxkoIiLrytuTTwfdiOn0EFQbbY&#10;eCYDvxRgtRw8LDC3/spfdNlLqWIIhxwNVCJtrnUoKnIYJr4ljtrJdw4lrl2pbYfXGO4aPU3TmXZY&#10;c7xQYUubiorz/sfFGttPfsuyZO10krzQ+1F2qRZjRsP+dQ5KqJd/8x/9YSM3e8rg/k0cQS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Tq8zGAAAA3QAAAA8AAAAAAAAA&#10;AAAAAAAAoQIAAGRycy9kb3ducmV2LnhtbFBLBQYAAAAABAAEAPkAAACUAwAAAAA=&#10;">
                      <v:stroke endarrow="block"/>
                    </v:line>
                    <v:line id="Line 238" o:spid="_x0000_s1054" style="position:absolute;flip:x;visibility:visible;mso-wrap-style:square" from="8640,9432" to="10260,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zuMYAAADdAAAADwAAAGRycy9kb3ducmV2LnhtbESPT2vCQBDF7wW/wzKCl6AbtWhNXaV/&#10;FITSg9qDxyE7TYLZ2ZCdavrtu0LB2wzv/d68Wa47V6sLtaHybGA8SkER595WXBj4Om6HT6CCIFus&#10;PZOBXwqwXvUelphZf+U9XQ5SqBjCIUMDpUiTaR3ykhyGkW+Io/btW4cS17bQtsVrDHe1nqTpTDus&#10;OF4osaG3kvLz4cfFGttPfp9Ok1enk2RBm5N8pFqMGfS7l2dQQp3czf/0zkZuNn+E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6M7jGAAAA3QAAAA8AAAAAAAAA&#10;AAAAAAAAoQIAAGRycy9kb3ducmV2LnhtbFBLBQYAAAAABAAEAPkAAACUAwAAAAA=&#10;">
                      <v:stroke endarrow="block"/>
                    </v:line>
                    <v:line id="Line 239" o:spid="_x0000_s1055" style="position:absolute;visibility:visible;mso-wrap-style:square" from="1620,5112" to="10260,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bhsUAAADdAAAADwAAAGRycy9kb3ducmV2LnhtbERPTWvCQBC9C/6HZYTedNMW05K6irQU&#10;tAdRW2iPY3aaRLOzYXdN0n/vCkJv83ifM1v0phYtOV9ZVnA/SUAQ51ZXXCj4+nwfP4PwAVljbZkU&#10;/JGHxXw4mGGmbcc7avehEDGEfYYKyhCaTEqfl2TQT2xDHLlf6wyGCF0htcMuhptaPiRJKg1WHBtK&#10;bOi1pPy0PxsFm8dt2i7XH6v+e50e8rfd4efYOaXuRv3yBUSgPvyLb+6VjvPTp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SbhsUAAADdAAAADwAAAAAAAAAA&#10;AAAAAAChAgAAZHJzL2Rvd25yZXYueG1sUEsFBgAAAAAEAAQA+QAAAJMDAAAAAA==&#10;"/>
                    <v:line id="Line 240" o:spid="_x0000_s1056" style="position:absolute;visibility:visible;mso-wrap-style:square" from="1620,5112" to="1620,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Q5cQAAADdAAAADwAAAGRycy9kb3ducmV2LnhtbERPyWrDMBC9F/oPYgq9NXJ6sBM3Sig1&#10;hR6aQBZynloTy8QaGUt11L+vAoHc5vHWWayi7cRIg28dK5hOMhDEtdMtNwoO+8+XGQgfkDV2jknB&#10;H3lYLR8fFlhqd+EtjbvQiBTCvkQFJoS+lNLXhiz6ieuJE3dyg8WQ4NBIPeAlhdtOvmZZLi22nBoM&#10;9vRhqD7vfq2CwlRbWcjqe7+pxnY6j+t4/Jkr9fwU399ABIrhLr65v3Sanxc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pDlxAAAAN0AAAAPAAAAAAAAAAAA&#10;AAAAAKECAABkcnMvZG93bnJldi54bWxQSwUGAAAAAAQABAD5AAAAkgMAAAAA&#10;">
                      <v:stroke endarrow="block"/>
                    </v:line>
                    <v:line id="Line 241" o:spid="_x0000_s1057" style="position:absolute;visibility:visible;mso-wrap-style:square" from="10260,5112" to="10260,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Y1fsMAAADdAAAADwAAAGRycy9kb3ducmV2LnhtbERPTWsCMRC9F/wPYYTealYPbt0aRVwE&#10;D62glp6nm+lm6WaybOIa/70pCL3N433Och1tKwbqfeNYwXSSgSCunG64VvB53r28gvABWWPrmBTc&#10;yMN6NXpaYqHdlY80nEItUgj7AhWYELpCSl8ZsugnriNO3I/rLYYE+1rqHq8p3LZylmVzabHh1GCw&#10;o62h6vd0sQpyUx5lLsv386EcmukifsSv74VSz+O4eQMRKIZ/8cO912n+PM/h75t0gl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GNX7DAAAA3QAAAA8AAAAAAAAAAAAA&#10;AAAAoQIAAGRycy9kb3ducmV2LnhtbFBLBQYAAAAABAAEAPkAAACRAwAAAAA=&#10;">
                      <v:stroke endarrow="block"/>
                    </v:line>
                    <v:line id="Line 242" o:spid="_x0000_s1058" style="position:absolute;visibility:visible;mso-wrap-style:square" from="8280,5112" to="8280,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hDMYAAADdAAAADwAAAGRycy9kb3ducmV2LnhtbESPT0/DMAzF70h8h8hIu7F0HFZWlk2I&#10;CmkHQNof7ew1pqlonKoJXfj2+IDEzdZ7fu/n9Tb7Xk00xi6wgcW8AEXcBNtxa+B0fL1/BBUTssU+&#10;MBn4oQjbze3NGisbrryn6ZBaJSEcKzTgUhoqrWPjyGOch4FYtM8wekyyjq22I14l3Pf6oSiW2mPH&#10;0uBwoBdHzdfh2xsoXb3Xpa7fjh/11C1W+T2fLytjZnf5+QlUopz+zX/XOyv4y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ZoQzGAAAA3QAAAA8AAAAAAAAA&#10;AAAAAAAAoQIAAGRycy9kb3ducmV2LnhtbFBLBQYAAAAABAAEAPkAAACUAwAAAAA=&#10;">
                      <v:stroke endarrow="block"/>
                    </v:line>
                    <v:line id="Line 243" o:spid="_x0000_s1059" style="position:absolute;visibility:visible;mso-wrap-style:square" from="3780,5112" to="3780,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El8MAAADdAAAADwAAAGRycy9kb3ducmV2LnhtbERPTWvCQBC9C/0PyxS86UYPpkldpTQI&#10;PdiCWnqeZsdsMDsbstu4/nu3UOhtHu9z1ttoOzHS4FvHChbzDARx7XTLjYLP0272BMIHZI2dY1Jw&#10;Iw/bzcNkjaV2Vz7QeAyNSCHsS1RgQuhLKX1tyKKfu544cWc3WAwJDo3UA15TuO3kMstW0mLLqcFg&#10;T6+G6svxxyrITXWQuaz2p49qbBdFfI9f34VS08f48gwiUAz/4j/3m07zV3kBv9+k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VBJfDAAAA3QAAAA8AAAAAAAAAAAAA&#10;AAAAoQIAAGRycy9kb3ducmV2LnhtbFBLBQYAAAAABAAEAPkAAACRAwAAAAA=&#10;">
                      <v:stroke endarrow="block"/>
                    </v:line>
                    <v:rect id="Rectangle 244" o:spid="_x0000_s1060" style="position:absolute;left:4680;top:842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8ZsUA&#10;AADdAAAADwAAAGRycy9kb3ducmV2LnhtbESPQW/CMAyF75P2HyJP2m2kmyaECgEB6zQOHICNu5WY&#10;tqJxqiaDwq/HByRutt7ze58ns9436kRdrAMbeB9koIhtcDWXBv5+v99GoGJCdtgEJgMXijCbPj9N&#10;MHfhzFs67VKpJIRjjgaqlNpc62gr8hgHoSUW7RA6j0nWrtSuw7OE+0Z/ZNlQe6xZGipsaVmRPe7+&#10;vYEN4tfm+mPtorisPwta7gsKjTGvL/18DCpRnx7m+/XKCf5wJPzyjYy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xmxQAAAN0AAAAPAAAAAAAAAAAAAAAAAJgCAABkcnMv&#10;ZG93bnJldi54bWxQSwUGAAAAAAQABAD1AAAAigMAAAAA&#10;" strokecolor="white">
                      <v:textbox>
                        <w:txbxContent>
                          <w:p w:rsidR="00897B9E" w:rsidRPr="00A16A70" w:rsidRDefault="00897B9E" w:rsidP="00A16A70">
                            <w:pPr>
                              <w:jc w:val="right"/>
                              <w:rPr>
                                <w:rFonts w:cs="B Zar"/>
                              </w:rPr>
                            </w:pPr>
                            <w:r w:rsidRPr="00A16A70">
                              <w:rPr>
                                <w:rFonts w:cs="B Zar" w:hint="cs"/>
                                <w:rtl/>
                              </w:rPr>
                              <w:t>4- بهره وري</w:t>
                            </w:r>
                          </w:p>
                        </w:txbxContent>
                      </v:textbox>
                    </v:rect>
                    <v:rect id="Rectangle 245" o:spid="_x0000_s1061" style="position:absolute;left:6480;top:914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Z/cMA&#10;AADdAAAADwAAAGRycy9kb3ducmV2LnhtbERPTWvCQBC9F/oflin01mwsIhJdpbWR9tCDRr0Pu2MS&#10;mp0N2a1J+uu7guBtHu9zluvBNuJCna8dK5gkKQhi7UzNpYLjYfsyB+EDssHGMSkYycN69fiwxMy4&#10;nvd0KUIpYgj7DBVUIbSZlF5XZNEnriWO3Nl1FkOEXSlNh30Mt418TdOZtFhzbKiwpU1F+qf4tQp2&#10;iB+7v0+t3/Pxe5rT5pSTa5R6fhreFiACDeEuvrm/TJw/m0/g+k08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dZ/cMAAADdAAAADwAAAAAAAAAAAAAAAACYAgAAZHJzL2Rv&#10;d25yZXYueG1sUEsFBgAAAAAEAAQA9QAAAIgDAAAAAA==&#10;" strokecolor="white">
                      <v:textbox>
                        <w:txbxContent>
                          <w:p w:rsidR="00897B9E" w:rsidRPr="00A16A70" w:rsidRDefault="00897B9E" w:rsidP="00A16A70">
                            <w:pPr>
                              <w:jc w:val="right"/>
                              <w:rPr>
                                <w:rFonts w:cs="B Zar"/>
                              </w:rPr>
                            </w:pPr>
                            <w:r w:rsidRPr="00A16A70">
                              <w:rPr>
                                <w:rFonts w:cs="B Zar" w:hint="cs"/>
                                <w:rtl/>
                              </w:rPr>
                              <w:t>7- سودآوري</w:t>
                            </w:r>
                          </w:p>
                        </w:txbxContent>
                      </v:textbox>
                    </v:rect>
                    <v:rect id="Rectangle 246" o:spid="_x0000_s1062" style="position:absolute;left:4860;top:7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HisEA&#10;AADdAAAADwAAAGRycy9kb3ducmV2LnhtbERPS4vCMBC+C/sfwizsTVNlEalG8dFlPXhwXb0PydgW&#10;m0lpolZ/vREEb/PxPWcya20lLtT40rGCfi8BQaydKTlXsP//6Y5A+IBssHJMCm7kYTb96EwwNe7K&#10;f3TZhVzEEPYpKihCqFMpvS7Iou+5mjhyR9dYDBE2uTQNXmO4reQgSYbSYsmxocCalgXp0+5sFWwR&#10;V9v7r9aL7Lb5zmh5yMhVSn19tvMxiEBteItf7rWJ84ejATy/iS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Vx4rBAAAA3QAAAA8AAAAAAAAAAAAAAAAAmAIAAGRycy9kb3du&#10;cmV2LnhtbFBLBQYAAAAABAAEAPUAAACGAwAAAAA=&#10;" strokecolor="white">
                      <v:textbox>
                        <w:txbxContent>
                          <w:p w:rsidR="00897B9E" w:rsidRPr="00A16A70" w:rsidRDefault="00897B9E" w:rsidP="00A16A70">
                            <w:pPr>
                              <w:jc w:val="right"/>
                              <w:rPr>
                                <w:rFonts w:cs="B Zar"/>
                              </w:rPr>
                            </w:pPr>
                            <w:r w:rsidRPr="00A16A70">
                              <w:rPr>
                                <w:rFonts w:cs="B Zar" w:hint="cs"/>
                                <w:rtl/>
                              </w:rPr>
                              <w:t>6- نوآوري</w:t>
                            </w:r>
                          </w:p>
                        </w:txbxContent>
                      </v:textbox>
                    </v:rect>
                    <v:rect id="Rectangle 247" o:spid="_x0000_s1063" style="position:absolute;left:6480;top:698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6gMEA&#10;AADdAAAADwAAAGRycy9kb3ducmV2LnhtbERPTWvCQBC9C/6HZQredFOFVFPXIBFLr0l7aG9jdkxC&#10;s7Mhuybpv+8KQm/zeJ+zTyfTioF611hW8LyKQBCXVjdcKfj8OC+3IJxH1thaJgW/5CA9zGd7TLQd&#10;Oaeh8JUIIewSVFB73yVSurImg25lO+LAXW1v0AfYV1L3OIZw08p1FMXSYMOhocaOsprKn+JmFLxc&#10;ircy4+tuwszS6Tv/ygmtUoun6fgKwtPk/8UP97sO8+PtBu7fhB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BOoDBAAAA3QAAAA8AAAAAAAAAAAAAAAAAmAIAAGRycy9kb3du&#10;cmV2LnhtbFBLBQYAAAAABAAEAPUAAACGAwAAAAA=&#10;" strokecolor="white">
                      <v:fill opacity="0"/>
                      <v:textbox>
                        <w:txbxContent>
                          <w:p w:rsidR="00897B9E" w:rsidRPr="00C70B27" w:rsidRDefault="00897B9E" w:rsidP="00D52460">
                            <w:pPr>
                              <w:jc w:val="center"/>
                              <w:rPr>
                                <w:rFonts w:cs="Yagut"/>
                                <w:sz w:val="28"/>
                                <w:szCs w:val="28"/>
                              </w:rPr>
                            </w:pPr>
                            <w:r w:rsidRPr="00C70B27">
                              <w:rPr>
                                <w:rFonts w:cs="Yagut" w:hint="cs"/>
                                <w:sz w:val="28"/>
                                <w:szCs w:val="28"/>
                                <w:rtl/>
                              </w:rPr>
                              <w:t>1</w:t>
                            </w:r>
                            <w:r w:rsidRPr="00A16A70">
                              <w:rPr>
                                <w:rFonts w:cs="B Zar" w:hint="cs"/>
                                <w:rtl/>
                              </w:rPr>
                              <w:t>- اثربخشي</w:t>
                            </w:r>
                          </w:p>
                        </w:txbxContent>
                      </v:textbox>
                    </v:rect>
                    <v:rect id="Rectangle 248" o:spid="_x0000_s1064" style="position:absolute;left:5040;top:7884;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6ZcEA&#10;AADdAAAADwAAAGRycy9kb3ducmV2LnhtbERPS4vCMBC+C/6HMII3TXcRkWoU1624Bw8+70MytsVm&#10;UpqodX+9WVjwNh/fc2aL1lbiTo0vHSv4GCYgiLUzJecKTsf1YALCB2SDlWNS8CQPi3m3M8PUuAfv&#10;6X4IuYgh7FNUUIRQp1J6XZBFP3Q1ceQurrEYImxyaRp8xHBbyc8kGUuLJceGAmtaFaSvh5tVsEP8&#10;3v1utP7KnttRRqtzRq5Sqt9rl1MQgdrwFv+7f0ycP56M4O+beI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w+mXBAAAA3QAAAA8AAAAAAAAAAAAAAAAAmAIAAGRycy9kb3du&#10;cmV2LnhtbFBLBQYAAAAABAAEAPUAAACGAwAAAAA=&#10;" strokecolor="white">
                      <v:textbox>
                        <w:txbxContent>
                          <w:p w:rsidR="00897B9E" w:rsidRPr="00A16A70" w:rsidRDefault="00897B9E" w:rsidP="00A16A70">
                            <w:pPr>
                              <w:jc w:val="right"/>
                              <w:rPr>
                                <w:rFonts w:cs="B Zar"/>
                              </w:rPr>
                            </w:pPr>
                            <w:r w:rsidRPr="00A16A70">
                              <w:rPr>
                                <w:rFonts w:cs="B Zar" w:hint="cs"/>
                                <w:rtl/>
                              </w:rPr>
                              <w:t>5- كيفيت زندگي كاري</w:t>
                            </w:r>
                          </w:p>
                        </w:txbxContent>
                      </v:textbox>
                    </v:rect>
                    <v:line id="Line 249" o:spid="_x0000_s1065" style="position:absolute;visibility:visible;mso-wrap-style:square" from="4320,6552" to="4320,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1+tcMAAADdAAAADwAAAGRycy9kb3ducmV2LnhtbERPS2sCMRC+C/0PYQreNGvB19YopYvg&#10;wQpq6Xm6mW6WbibLJq7x35uC0Nt8fM9ZbaJtRE+drx0rmIwzEMSl0zVXCj7P29EChA/IGhvHpOBG&#10;Hjbrp8EKc+2ufKT+FCqRQtjnqMCE0OZS+tKQRT92LXHiflxnMSTYVVJ3eE3htpEvWTaTFmtODQZb&#10;ejdU/p4uVsHcFEc5l8X+fCj6erKMH/Hre6nU8Dm+vYIIFMO/+OHe6TR/tpjC3zfp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frXDAAAA3QAAAA8AAAAAAAAAAAAA&#10;AAAAoQIAAGRycy9kb3ducmV2LnhtbFBLBQYAAAAABAAEAPkAAACRAwAAAAA=&#10;">
                      <v:stroke endarrow="block"/>
                    </v:line>
                    <v:rect id="Rectangle 250" o:spid="_x0000_s1066" style="position:absolute;left:3780;top:673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ZGL8A&#10;AADdAAAADwAAAGRycy9kb3ducmV2LnhtbERPTYvCMBC9C/6HMII3TfXQ1a5RpKJ4bfXg3mabsS3b&#10;TEoTtf77jSB4m8f7nNWmN424U+dqywpm0wgEcWF1zaWC82k/WYBwHlljY5kUPMnBZj0crDDR9sEZ&#10;3XNfihDCLkEFlfdtIqUrKjLoprYlDtzVdgZ9gF0pdYePEG4aOY+iWBqsOTRU2FJaUfGX34yCr9/8&#10;UKR8XfaYWtr9ZJeM0Co1HvXbbxCeev8Rv91HHebHixhe34QT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pkYvwAAAN0AAAAPAAAAAAAAAAAAAAAAAJgCAABkcnMvZG93bnJl&#10;di54bWxQSwUGAAAAAAQABAD1AAAAhAMAAAAA&#10;" strokecolor="white">
                      <v:fill opacity="0"/>
                      <v:textbox>
                        <w:txbxContent>
                          <w:p w:rsidR="00897B9E" w:rsidRPr="00A16A70" w:rsidRDefault="00897B9E" w:rsidP="00D52460">
                            <w:pPr>
                              <w:jc w:val="right"/>
                              <w:rPr>
                                <w:rFonts w:cs="B Zar"/>
                              </w:rPr>
                            </w:pPr>
                            <w:r w:rsidRPr="00A16A70">
                              <w:rPr>
                                <w:rFonts w:cs="B Zar" w:hint="cs"/>
                                <w:rtl/>
                              </w:rPr>
                              <w:t>2- كارايي</w:t>
                            </w:r>
                          </w:p>
                          <w:p w:rsidR="00897B9E" w:rsidRPr="00C70B27" w:rsidRDefault="00897B9E" w:rsidP="00D52460">
                            <w:pPr>
                              <w:rPr>
                                <w:rFonts w:cs="Yagut"/>
                                <w:sz w:val="28"/>
                                <w:szCs w:val="28"/>
                              </w:rPr>
                            </w:pPr>
                          </w:p>
                        </w:txbxContent>
                      </v:textbox>
                    </v:rect>
                  </v:group>
                </v:group>
                <v:line id="Line 251" o:spid="_x0000_s1067" style="position:absolute;visibility:visible;mso-wrap-style:square" from="2700,10137" to="10440,1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P08MAAADdAAAADwAAAGRycy9kb3ducmV2LnhtbERPS2vCQBC+C/0Pywje6kYFK6mrSMEH&#10;vZkWobchOyYx2dm4u9H037uFgrf5+J6zXPemETdyvrKsYDJOQBDnVldcKPj+2r4uQPiArLGxTAp+&#10;ycN69TJYYqrtnY90y0IhYgj7FBWUIbSplD4vyaAf25Y4cmfrDIYIXSG1w3sMN42cJslcGqw4NpTY&#10;0kdJeZ11RsGpy/jnUm9dg91uvz+frrWffSo1GvabdxCB+vAU/7sPOs6fL97g75t4gl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nD9PDAAAA3QAAAA8AAAAAAAAAAAAA&#10;AAAAoQIAAGRycy9kb3ducmV2LnhtbFBLBQYAAAAABAAEAPkAAACRAwAAAAA=&#10;" strokeweight="1.5pt"/>
                <v:rect id="Rectangle 252" o:spid="_x0000_s1068" style="position:absolute;left:2700;top:10317;width:77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3wYMUA&#10;AADdAAAADwAAAGRycy9kb3ducmV2LnhtbESPQW/CMAyF75P2HyJP2m2kmyaECgEB6zQOHICNu5WY&#10;tqJxqiaDwq/HByRutt7ze58ns9436kRdrAMbeB9koIhtcDWXBv5+v99GoGJCdtgEJgMXijCbPj9N&#10;MHfhzFs67VKpJIRjjgaqlNpc62gr8hgHoSUW7RA6j0nWrtSuw7OE+0Z/ZNlQe6xZGipsaVmRPe7+&#10;vYEN4tfm+mPtorisPwta7gsKjTGvL/18DCpRnx7m+/XKCf5wJLjyjYy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PfBgxQAAAN0AAAAPAAAAAAAAAAAAAAAAAJgCAABkcnMv&#10;ZG93bnJldi54bWxQSwUGAAAAAAQABAD1AAAAigMAAAAA&#10;" strokecolor="white">
                  <v:textbox>
                    <w:txbxContent>
                      <w:p w:rsidR="00897B9E" w:rsidRPr="00714894" w:rsidRDefault="00897B9E" w:rsidP="00A16A70">
                        <w:pPr>
                          <w:bidi/>
                          <w:jc w:val="center"/>
                          <w:rPr>
                            <w:rFonts w:cs="B Zar"/>
                            <w:sz w:val="24"/>
                            <w:szCs w:val="24"/>
                          </w:rPr>
                        </w:pPr>
                        <w:r w:rsidRPr="00714894">
                          <w:rPr>
                            <w:rFonts w:cs="B Zar" w:hint="cs"/>
                            <w:sz w:val="24"/>
                            <w:szCs w:val="24"/>
                            <w:rtl/>
                          </w:rPr>
                          <w:t>شكل (2-1 ): تعريف هفت شاخص عملكرد</w:t>
                        </w:r>
                      </w:p>
                    </w:txbxContent>
                  </v:textbox>
                </v:rect>
              </v:group>
            </w:pict>
          </mc:Fallback>
        </mc:AlternateContent>
      </w: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714894" w:rsidRDefault="00D52460" w:rsidP="005D7038">
      <w:pPr>
        <w:bidi/>
        <w:spacing w:line="360" w:lineRule="auto"/>
        <w:jc w:val="both"/>
        <w:rPr>
          <w:rFonts w:cs="B Zar"/>
          <w:sz w:val="24"/>
          <w:szCs w:val="24"/>
          <w:rtl/>
        </w:rPr>
      </w:pPr>
      <w:r w:rsidRPr="00714894">
        <w:rPr>
          <w:rFonts w:cs="B Zar" w:hint="cs"/>
          <w:sz w:val="24"/>
          <w:szCs w:val="24"/>
          <w:rtl/>
        </w:rPr>
        <w:t>اگرچه نسبت به زمان ارائه اين مدل تغييرات بسياري در صنعت رخ داده است ، اما همچنان اين هفت شاخص از اهميت بالايي در عملكرد سازمان برخوردارند. با اين وجود اين مدل داراي يكسري محدوديتهاي اساسي نيز مي باشد. بعنوان مثال در اين مدل به «انعطاف پذيري» كه يكي از ضروريات بازارهاي دهه اخير است توجهي نمي شود . همچنين محدوديت ديگر مدل عدم توجه به مشتريان سازمان است(</w:t>
      </w:r>
      <w:r w:rsidRPr="00714894">
        <w:rPr>
          <w:rFonts w:cs="B Zar"/>
          <w:sz w:val="24"/>
          <w:szCs w:val="24"/>
        </w:rPr>
        <w:t>Tangen, 20</w:t>
      </w:r>
      <w:r w:rsidR="00714894">
        <w:rPr>
          <w:rFonts w:cs="B Zar"/>
          <w:sz w:val="24"/>
          <w:szCs w:val="24"/>
        </w:rPr>
        <w:t>1</w:t>
      </w:r>
      <w:r w:rsidRPr="00714894">
        <w:rPr>
          <w:rFonts w:cs="B Zar"/>
          <w:sz w:val="24"/>
          <w:szCs w:val="24"/>
        </w:rPr>
        <w:t>4</w:t>
      </w:r>
      <w:r w:rsidRPr="00714894">
        <w:rPr>
          <w:rFonts w:cs="B Zar" w:hint="cs"/>
          <w:sz w:val="24"/>
          <w:szCs w:val="24"/>
          <w:rtl/>
        </w:rPr>
        <w:t>).</w:t>
      </w:r>
    </w:p>
    <w:p w:rsidR="00D52460" w:rsidRPr="00714894" w:rsidRDefault="00AC1FFF" w:rsidP="005D7038">
      <w:pPr>
        <w:bidi/>
        <w:spacing w:line="360" w:lineRule="auto"/>
        <w:jc w:val="both"/>
        <w:rPr>
          <w:rFonts w:cs="B Zar"/>
          <w:sz w:val="24"/>
          <w:szCs w:val="24"/>
          <w:rtl/>
        </w:rPr>
      </w:pPr>
      <w:r>
        <w:rPr>
          <w:rFonts w:ascii="Times New Roman" w:eastAsia="Times New Roman" w:hAnsi="Times New Roman" w:cs="Yagut"/>
          <w:noProof/>
          <w:sz w:val="24"/>
          <w:szCs w:val="28"/>
          <w:rtl/>
        </w:rPr>
        <mc:AlternateContent>
          <mc:Choice Requires="wpg">
            <w:drawing>
              <wp:anchor distT="0" distB="0" distL="114300" distR="114300" simplePos="0" relativeHeight="251669504" behindDoc="0" locked="0" layoutInCell="1" allowOverlap="1">
                <wp:simplePos x="0" y="0"/>
                <wp:positionH relativeFrom="column">
                  <wp:posOffset>1144905</wp:posOffset>
                </wp:positionH>
                <wp:positionV relativeFrom="paragraph">
                  <wp:posOffset>697230</wp:posOffset>
                </wp:positionV>
                <wp:extent cx="3427095" cy="2171700"/>
                <wp:effectExtent l="11430" t="11430" r="9525" b="7620"/>
                <wp:wrapNone/>
                <wp:docPr id="1638"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7095" cy="2171700"/>
                          <a:chOff x="3240" y="3492"/>
                          <a:chExt cx="5400" cy="3420"/>
                        </a:xfrm>
                      </wpg:grpSpPr>
                      <wpg:grpSp>
                        <wpg:cNvPr id="1639" name="Group 270"/>
                        <wpg:cNvGrpSpPr>
                          <a:grpSpLocks/>
                        </wpg:cNvGrpSpPr>
                        <wpg:grpSpPr bwMode="auto">
                          <a:xfrm>
                            <a:off x="3960" y="3492"/>
                            <a:ext cx="4140" cy="2160"/>
                            <a:chOff x="4680" y="11700"/>
                            <a:chExt cx="4140" cy="2160"/>
                          </a:xfrm>
                        </wpg:grpSpPr>
                        <wps:wsp>
                          <wps:cNvPr id="1640" name="Line 271"/>
                          <wps:cNvCnPr/>
                          <wps:spPr bwMode="auto">
                            <a:xfrm flipV="1">
                              <a:off x="6120" y="12600"/>
                              <a:ext cx="900" cy="540"/>
                            </a:xfrm>
                            <a:prstGeom prst="line">
                              <a:avLst/>
                            </a:prstGeom>
                            <a:noFill/>
                            <a:ln w="19050">
                              <a:solidFill>
                                <a:srgbClr val="000000"/>
                              </a:solidFill>
                              <a:round/>
                              <a:headEnd/>
                              <a:tailEnd type="arrow" w="lg" len="lg"/>
                            </a:ln>
                            <a:extLst>
                              <a:ext uri="{909E8E84-426E-40DD-AFC4-6F175D3DCCD1}">
                                <a14:hiddenFill xmlns:a14="http://schemas.microsoft.com/office/drawing/2010/main">
                                  <a:noFill/>
                                </a14:hiddenFill>
                              </a:ext>
                            </a:extLst>
                          </wps:spPr>
                          <wps:bodyPr/>
                        </wps:wsp>
                        <wpg:grpSp>
                          <wpg:cNvPr id="1641" name="Group 272"/>
                          <wpg:cNvGrpSpPr>
                            <a:grpSpLocks/>
                          </wpg:cNvGrpSpPr>
                          <wpg:grpSpPr bwMode="auto">
                            <a:xfrm>
                              <a:off x="4680" y="11700"/>
                              <a:ext cx="4140" cy="2160"/>
                              <a:chOff x="2520" y="12780"/>
                              <a:chExt cx="4140" cy="2160"/>
                            </a:xfrm>
                          </wpg:grpSpPr>
                          <wps:wsp>
                            <wps:cNvPr id="1642" name="Line 273"/>
                            <wps:cNvCnPr/>
                            <wps:spPr bwMode="auto">
                              <a:xfrm flipV="1">
                                <a:off x="3960" y="12960"/>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3" name="Line 274"/>
                            <wps:cNvCnPr/>
                            <wps:spPr bwMode="auto">
                              <a:xfrm flipH="1">
                                <a:off x="3420" y="14220"/>
                                <a:ext cx="539"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4" name="Line 275"/>
                            <wps:cNvCnPr/>
                            <wps:spPr bwMode="auto">
                              <a:xfrm>
                                <a:off x="3960" y="14220"/>
                                <a:ext cx="16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5" name="AutoShape 276"/>
                            <wps:cNvSpPr>
                              <a:spLocks noChangeArrowheads="1"/>
                            </wps:cNvSpPr>
                            <wps:spPr bwMode="auto">
                              <a:xfrm>
                                <a:off x="3780" y="13500"/>
                                <a:ext cx="1260" cy="900"/>
                              </a:xfrm>
                              <a:prstGeom prst="cube">
                                <a:avLst>
                                  <a:gd name="adj" fmla="val 25000"/>
                                </a:avLst>
                              </a:prstGeom>
                              <a:solidFill>
                                <a:srgbClr val="C0C0C0">
                                  <a:alpha val="38000"/>
                                </a:srgbClr>
                              </a:solidFill>
                              <a:ln w="9525">
                                <a:solidFill>
                                  <a:srgbClr val="000000"/>
                                </a:solidFill>
                                <a:miter lim="800000"/>
                                <a:headEnd/>
                                <a:tailEnd/>
                              </a:ln>
                            </wps:spPr>
                            <wps:bodyPr rot="0" vert="horz" wrap="square" lIns="91440" tIns="45720" rIns="91440" bIns="45720" anchor="t" anchorCtr="0" upright="1">
                              <a:noAutofit/>
                            </wps:bodyPr>
                          </wps:wsp>
                          <wps:wsp>
                            <wps:cNvPr id="1646" name="Rectangle 277"/>
                            <wps:cNvSpPr>
                              <a:spLocks noChangeArrowheads="1"/>
                            </wps:cNvSpPr>
                            <wps:spPr bwMode="auto">
                              <a:xfrm>
                                <a:off x="5580" y="13860"/>
                                <a:ext cx="1080" cy="900"/>
                              </a:xfrm>
                              <a:prstGeom prst="rect">
                                <a:avLst/>
                              </a:prstGeom>
                              <a:solidFill>
                                <a:srgbClr val="FFFFFF">
                                  <a:alpha val="0"/>
                                </a:srgbClr>
                              </a:solidFill>
                              <a:ln w="9525">
                                <a:solidFill>
                                  <a:srgbClr val="FFFFFF"/>
                                </a:solidFill>
                                <a:miter lim="800000"/>
                                <a:headEnd/>
                                <a:tailEnd/>
                              </a:ln>
                            </wps:spPr>
                            <wps:txbx>
                              <w:txbxContent>
                                <w:p w:rsidR="00897B9E" w:rsidRPr="003E6646" w:rsidRDefault="00897B9E" w:rsidP="00714894">
                                  <w:pPr>
                                    <w:bidi/>
                                    <w:jc w:val="center"/>
                                    <w:rPr>
                                      <w:rFonts w:cs="Yagut"/>
                                      <w:sz w:val="28"/>
                                      <w:szCs w:val="28"/>
                                    </w:rPr>
                                  </w:pPr>
                                  <w:r w:rsidRPr="00714894">
                                    <w:rPr>
                                      <w:rFonts w:cs="B Zar" w:hint="cs"/>
                                      <w:sz w:val="24"/>
                                      <w:szCs w:val="24"/>
                                      <w:rtl/>
                                    </w:rPr>
                                    <w:t>قابليت تطبيق</w:t>
                                  </w:r>
                                </w:p>
                              </w:txbxContent>
                            </wps:txbx>
                            <wps:bodyPr rot="0" vert="horz" wrap="square" lIns="91440" tIns="45720" rIns="91440" bIns="45720" anchor="t" anchorCtr="0" upright="1">
                              <a:noAutofit/>
                            </wps:bodyPr>
                          </wps:wsp>
                          <wps:wsp>
                            <wps:cNvPr id="1647" name="Rectangle 278"/>
                            <wps:cNvSpPr>
                              <a:spLocks noChangeArrowheads="1"/>
                            </wps:cNvSpPr>
                            <wps:spPr bwMode="auto">
                              <a:xfrm>
                                <a:off x="2880" y="12780"/>
                                <a:ext cx="1260" cy="540"/>
                              </a:xfrm>
                              <a:prstGeom prst="rect">
                                <a:avLst/>
                              </a:prstGeom>
                              <a:solidFill>
                                <a:srgbClr val="FFFFFF">
                                  <a:alpha val="0"/>
                                </a:srgbClr>
                              </a:solidFill>
                              <a:ln w="9525">
                                <a:solidFill>
                                  <a:srgbClr val="FFFFFF"/>
                                </a:solidFill>
                                <a:miter lim="800000"/>
                                <a:headEnd/>
                                <a:tailEnd/>
                              </a:ln>
                            </wps:spPr>
                            <wps:txbx>
                              <w:txbxContent>
                                <w:p w:rsidR="00897B9E" w:rsidRPr="00714894" w:rsidRDefault="00897B9E" w:rsidP="00714894">
                                  <w:pPr>
                                    <w:bidi/>
                                    <w:jc w:val="center"/>
                                    <w:rPr>
                                      <w:rFonts w:cs="B Zar"/>
                                      <w:sz w:val="24"/>
                                      <w:szCs w:val="24"/>
                                    </w:rPr>
                                  </w:pPr>
                                  <w:r w:rsidRPr="00714894">
                                    <w:rPr>
                                      <w:rFonts w:cs="B Zar" w:hint="cs"/>
                                      <w:sz w:val="24"/>
                                      <w:szCs w:val="24"/>
                                      <w:rtl/>
                                    </w:rPr>
                                    <w:t>كارايي</w:t>
                                  </w:r>
                                </w:p>
                              </w:txbxContent>
                            </wps:txbx>
                            <wps:bodyPr rot="0" vert="horz" wrap="square" lIns="91440" tIns="45720" rIns="91440" bIns="45720" anchor="t" anchorCtr="0" upright="1">
                              <a:noAutofit/>
                            </wps:bodyPr>
                          </wps:wsp>
                          <wps:wsp>
                            <wps:cNvPr id="1648" name="Rectangle 279"/>
                            <wps:cNvSpPr>
                              <a:spLocks noChangeArrowheads="1"/>
                            </wps:cNvSpPr>
                            <wps:spPr bwMode="auto">
                              <a:xfrm>
                                <a:off x="2520" y="14400"/>
                                <a:ext cx="1260" cy="540"/>
                              </a:xfrm>
                              <a:prstGeom prst="rect">
                                <a:avLst/>
                              </a:prstGeom>
                              <a:solidFill>
                                <a:srgbClr val="FFFFFF">
                                  <a:alpha val="0"/>
                                </a:srgbClr>
                              </a:solidFill>
                              <a:ln w="9525">
                                <a:solidFill>
                                  <a:srgbClr val="FFFFFF"/>
                                </a:solidFill>
                                <a:miter lim="800000"/>
                                <a:headEnd/>
                                <a:tailEnd/>
                              </a:ln>
                            </wps:spPr>
                            <wps:txbx>
                              <w:txbxContent>
                                <w:p w:rsidR="00897B9E" w:rsidRPr="00714894" w:rsidRDefault="00897B9E" w:rsidP="00714894">
                                  <w:pPr>
                                    <w:bidi/>
                                    <w:jc w:val="center"/>
                                    <w:rPr>
                                      <w:rFonts w:cs="B Zar"/>
                                      <w:sz w:val="24"/>
                                      <w:szCs w:val="24"/>
                                    </w:rPr>
                                  </w:pPr>
                                  <w:r w:rsidRPr="00714894">
                                    <w:rPr>
                                      <w:rFonts w:cs="B Zar" w:hint="cs"/>
                                      <w:sz w:val="24"/>
                                      <w:szCs w:val="24"/>
                                      <w:rtl/>
                                    </w:rPr>
                                    <w:t>اثربخشي</w:t>
                                  </w:r>
                                </w:p>
                              </w:txbxContent>
                            </wps:txbx>
                            <wps:bodyPr rot="0" vert="horz" wrap="square" lIns="91440" tIns="45720" rIns="91440" bIns="45720" anchor="t" anchorCtr="0" upright="1">
                              <a:noAutofit/>
                            </wps:bodyPr>
                          </wps:wsp>
                        </wpg:grpSp>
                      </wpg:grpSp>
                      <wps:wsp>
                        <wps:cNvPr id="1649" name="Rectangle 280"/>
                        <wps:cNvSpPr>
                          <a:spLocks noChangeArrowheads="1"/>
                        </wps:cNvSpPr>
                        <wps:spPr bwMode="auto">
                          <a:xfrm>
                            <a:off x="3240" y="6012"/>
                            <a:ext cx="5400" cy="900"/>
                          </a:xfrm>
                          <a:prstGeom prst="rect">
                            <a:avLst/>
                          </a:prstGeom>
                          <a:solidFill>
                            <a:srgbClr val="FFFFFF"/>
                          </a:solidFill>
                          <a:ln w="9525">
                            <a:solidFill>
                              <a:srgbClr val="FFFFFF"/>
                            </a:solidFill>
                            <a:miter lim="800000"/>
                            <a:headEnd/>
                            <a:tailEnd/>
                          </a:ln>
                        </wps:spPr>
                        <wps:txbx>
                          <w:txbxContent>
                            <w:p w:rsidR="00897B9E" w:rsidRPr="00714894" w:rsidRDefault="00897B9E" w:rsidP="00D52460">
                              <w:pPr>
                                <w:bidi/>
                                <w:jc w:val="center"/>
                                <w:rPr>
                                  <w:rFonts w:cs="B Zar"/>
                                  <w:sz w:val="24"/>
                                  <w:szCs w:val="24"/>
                                </w:rPr>
                              </w:pPr>
                              <w:r w:rsidRPr="00714894">
                                <w:rPr>
                                  <w:rFonts w:cs="B Zar" w:hint="cs"/>
                                  <w:sz w:val="24"/>
                                  <w:szCs w:val="24"/>
                                  <w:rtl/>
                                </w:rPr>
                                <w:t xml:space="preserve">شكل (2-2 ): مدل سه بعدي محققين پروژه </w:t>
                              </w:r>
                              <w:r w:rsidRPr="00714894">
                                <w:rPr>
                                  <w:rFonts w:cs="B Zar"/>
                                  <w:sz w:val="24"/>
                                  <w:szCs w:val="24"/>
                                </w:rPr>
                                <w:t>TOPP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069" style="position:absolute;left:0;text-align:left;margin-left:90.15pt;margin-top:54.9pt;width:269.85pt;height:171pt;z-index:251669504;mso-position-horizontal-relative:text;mso-position-vertical-relative:text" coordorigin="3240,3492" coordsize="54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qDaQUAAO4dAAAOAAAAZHJzL2Uyb0RvYy54bWzsWW1v4zYM/j5g/0Hw9za2YzuJ0fRQJG03&#10;oNuK3bbvit832/Ikp0k37L+PoiQ7cdPdLb0GKK4pkMqRREnkQ/KhfPFhW5XkIeGiYPXccs5tiyR1&#10;xOKizubWr7/cnE0tIlpax7RkdTK3HhNhfbj89puLTRMmLstZGSecgJBahJtmbuVt24SjkYjypKLi&#10;nDVJDZ0p4xVt4ZFno5jTDUivypFr28Fow3jccBYlQsCvS9VpXaL8NE2i9qc0FUlLyrkFe2vxm+P3&#10;Sn6PLi9omHHa5EWkt0GP2EVFixoW7UQtaUvJmhdPRFVFxJlgaXsesWrE0rSIEjwDnMaxB6e55Wzd&#10;4FmycJM1nZpAtQM9HS02+vHhnpMiBtsFY7BVTSuwEi5M3GAm9bNpshCG3fLmY3PP1SGheceiPwR0&#10;j4b98jlTg8lq8wOLQSBdtwz1s015JUXAyckWzfDYmSHZtiSCH8eeO7FnvkUi6HOdiTOxtaGiHKwp&#10;541dD6wJ3WNv5iojRvm1nu97MB4ngyScOaKhWhg3qzenToYP3SF7XcwGupigoOFZpcG/lC7Gs2B4&#10;JqMRz5HHVeqAQQjaThdeMFXznF1FGWU8nfqsMsADRQ8y8TKQfcxpkyB2hURPp1h5EAWyu6JOiDtx&#10;FMZw1KK+54g4EQrA2mH4kLQsmt8AsAgoDaTAAUtLQDhuYNBitDczcABgyMU6BdCw4aK9TVhFZGNu&#10;lbAllEof7kSrhpohErU1uynKEtVf1mQDq81s38YZgpVFLHvlOMGz1aLk5IHKsIMfvfDeMHDvOkZp&#10;eULja91uaVFCm7SPjfQcztnGkmuVmUXKBKIsNNTWylouBseEzeqWCjp/z+zZ9fR66p15bnB95tnL&#10;5dnVzcI7C26cib8cLxeLpfOP3LfjhXkRx0ktt24CoON9nu11KFahqwuBnZJG+9JR8bBZ8x83DQ6p&#10;bC1dUIQrFj8iBPB3gON/OqnnGCzpgDXBWPCaTnrI2QzOnroaDTsvdf0OoBPwV7R6H7KeTu1AOgxZ&#10;p/FS12hWe+lY7lhaCHz5eC/tQpzjymCHSjDa0wFO+q+Gt8kVxgOPddKZ7/qv6qMtL2idlQm6aZXE&#10;2k9l66ty1NNAczyApncUNL8bJBCkCphAPFeRBoysSEj8MbABmX0nAzrx8gTyjs0TJZHTYNMbYNP/&#10;v9iUaVxTmj5YPkWkE7iQ+yQk34PlG2U1pwEkVFGKbV9BBYacHCh3sINKU9MJVdCRmi1ySGbJleSd&#10;kpZCHYAUHRkZZH81wdC2wxR9F8WS7WBcHftDYo65HlEsKbpKlc8k/Wi92mHmUn4W65PR+HeLpFUJ&#10;dTvwbeLCMkYY0njkm4ZDyJl7HHyPqi9s+acqgLLJqSLw42kvUQ9HmXtyVD3wonBeFS3chZRFNbfk&#10;ikZbB2qDnlUc5M+EM3XRARcz0MgZ/wuoCVxyzC3x55pyICrl9zUYduZ4sh5r8cHzZXojfLdntdtD&#10;6whEza3WIqq5aNVNyrrhRZbDSqokq5kEW1pgAdWzetCZfNCk/jTwDwz8f4abIORoAP/JCeHv+x38&#10;p0PG69iyTwbxT8Kfw/YVLA8XpntQ3IP0DX6GkDYO8nI4a/kKkXvb+AJwbrerrbqc0jdRpkJ8R7i+&#10;s/MmhxA+PSHC3alBuNsVtqam6wP8J69evnaEq8qij5bvCDcI726ld2N4Fw86RgJ5/ZUoTH91A9kS&#10;I2dfGr4jXF9XPktJuhgOFQsMeksI76/ekLvo1xrqDKe4Ku/eQewgH4Kt1uIJkN+9ZglsR79mMaG9&#10;f8ny+uTlALn4bLp9Gn7i6ovnt8NPENvwUhErGf0CVL613H1G1PevaS//BQAA//8DAFBLAwQUAAYA&#10;CAAAACEAAQz04uAAAAALAQAADwAAAGRycy9kb3ducmV2LnhtbEyPTUvDQBCG74L/YRnBm92NtRpj&#10;NqUU9VQKtoJ4m2anSWh2N2S3SfrvHU96m5d5eD/y5WRbMVAfGu80JDMFglzpTeMqDZ/7t7sURIjo&#10;DLbekYYLBVgW11c5ZsaP7oOGXawEm7iQoYY6xi6TMpQ1WQwz35Hj39H3FiPLvpKmx5HNbSvvlXqU&#10;FhvHCTV2tK6pPO3OVsP7iONqnrwOm9NxffneL7Zfm4S0vr2ZVi8gIk3xD4bf+lwdCu508GdngmhZ&#10;p2rOKB/qmTcw8cSBIA4aHhZJCrLI5f8NxQ8AAAD//wMAUEsBAi0AFAAGAAgAAAAhALaDOJL+AAAA&#10;4QEAABMAAAAAAAAAAAAAAAAAAAAAAFtDb250ZW50X1R5cGVzXS54bWxQSwECLQAUAAYACAAAACEA&#10;OP0h/9YAAACUAQAACwAAAAAAAAAAAAAAAAAvAQAAX3JlbHMvLnJlbHNQSwECLQAUAAYACAAAACEA&#10;kdjag2kFAADuHQAADgAAAAAAAAAAAAAAAAAuAgAAZHJzL2Uyb0RvYy54bWxQSwECLQAUAAYACAAA&#10;ACEAAQz04uAAAAALAQAADwAAAAAAAAAAAAAAAADDBwAAZHJzL2Rvd25yZXYueG1sUEsFBgAAAAAE&#10;AAQA8wAAANAIAAAAAA==&#10;">
                <v:group id="Group 270" o:spid="_x0000_s1070" style="position:absolute;left:3960;top:3492;width:4140;height:2160" coordorigin="4680,11700" coordsize="414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fIu8UAAADdAAAADwAAAGRycy9kb3ducmV2LnhtbERPTWvCQBC9F/wPyxS8&#10;NZsoDTXNKiJVPIRCVSi9DdkxCWZnQ3abxH/fLRR6m8f7nHwzmVYM1LvGsoIkikEQl1Y3XCm4nPdP&#10;LyCcR9bYWiYFd3KwWc8ecsy0HfmDhpOvRAhhl6GC2vsuk9KVNRl0ke2IA3e1vUEfYF9J3eMYwk0r&#10;F3GcSo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HyLvFAAAA3QAA&#10;AA8AAAAAAAAAAAAAAAAAqgIAAGRycy9kb3ducmV2LnhtbFBLBQYAAAAABAAEAPoAAACcAwAAAAA=&#10;">
                  <v:line id="Line 271" o:spid="_x0000_s1071" style="position:absolute;flip:y;visibility:visible;mso-wrap-style:square" from="6120,12600" to="702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pgcoAAADdAAAADwAAAGRycy9kb3ducmV2LnhtbESPQUvDQBCF70L/wzJCL9JurLaU2G0p&#10;gqJQENtS9TZkxyQ0Oxuzmyb11zsHobcZ3pv3vlmselepEzWh9GzgdpyAIs68LTk3sN89jeagQkS2&#10;WHkmA2cKsFoOrhaYWt/xO522MVcSwiFFA0WMdap1yApyGMa+Jhbt2zcOo6xNrm2DnYS7Sk+SZKYd&#10;liwNBdb0WFB23LbOwO9Nfvf6MX07tD+HFsuv5+5zU62NGV736wdQkfp4Mf9fv1jBn90Lv3wjI+jl&#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laemBygAAAN0AAAAPAAAA&#10;AAAAAAAAAAAAAKECAABkcnMvZG93bnJldi54bWxQSwUGAAAAAAQABAD5AAAAmAMAAAAA&#10;" strokeweight="1.5pt">
                    <v:stroke endarrow="open" endarrowwidth="wide" endarrowlength="long"/>
                  </v:line>
                  <v:group id="Group 272" o:spid="_x0000_s1072" style="position:absolute;left:4680;top:11700;width:4140;height:2160" coordorigin="2520,12780" coordsize="414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e3wMMAAADdAAAADwAAAGRycy9kb3ducmV2LnhtbERPS4vCMBC+C/6HMII3&#10;Tau7snSNIqLiQRZ8wLK3oRnbYjMpTWzrv98Igrf5+J4zX3amFA3VrrCsIB5HIIhTqwvOFFzO29EX&#10;COeRNZaWScGDHCwX/d4cE21bPlJz8pkIIewSVJB7XyVSujQng25sK+LAXW1t0AdYZ1LX2IZwU8pJ&#10;FM2kwYJDQ44VrXNKb6e7UbBrsV1N401zuF3Xj7/z58/vISalhoNu9Q3CU+ff4pd7r8P82U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97fAwwAAAN0AAAAP&#10;AAAAAAAAAAAAAAAAAKoCAABkcnMvZG93bnJldi54bWxQSwUGAAAAAAQABAD6AAAAmgMAAAAA&#10;">
                    <v:line id="Line 273" o:spid="_x0000_s1073" style="position:absolute;flip:y;visibility:visible;mso-wrap-style:square" from="3960,12960" to="396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E6sYAAADdAAAADwAAAGRycy9kb3ducmV2LnhtbESPT2vCQBDF70K/wzIFL6FuqkXa6Cr1&#10;HxTEQ20PHofsmASzsyE7avz2bqHgbYb3fm/eTOedq9WF2lB5NvA6SEER595WXBj4/dm8vIMKgmyx&#10;9kwGbhRgPnvqTTGz/srfdNlLoWIIhwwNlCJNpnXIS3IYBr4hjtrRtw4lrm2hbYvXGO5qPUzTsXZY&#10;cbxQYkPLkvLT/uxijc2OV6NRsnA6ST5ofZBtqsWY/nP3OQEl1MnD/E9/2ciN34b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zxOrGAAAA3QAAAA8AAAAAAAAA&#10;AAAAAAAAoQIAAGRycy9kb3ducmV2LnhtbFBLBQYAAAAABAAEAPkAAACUAwAAAAA=&#10;">
                      <v:stroke endarrow="block"/>
                    </v:line>
                    <v:line id="Line 274" o:spid="_x0000_s1074" style="position:absolute;flip:x;visibility:visible;mso-wrap-style:square" from="3420,14220" to="3959,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9hccYAAADdAAAADwAAAGRycy9kb3ducmV2LnhtbESPQWvCQBCF74L/YZmCl1A3bUTa6Cq2&#10;KhSkh6qHHofsmIRmZ0N21PTfdwuCtxne+968mS9716gLdaH2bOBpnIIiLrytuTRwPGwfX0AFQbbY&#10;eCYDvxRguRgO5phbf+UvuuylVDGEQ44GKpE21zoUFTkMY98SR+3kO4cS167UtsNrDHeNfk7TqXZY&#10;c7xQYUvvFRU/+7OLNbafvM6y5M3pJHmlzbfsUi3GjB761QyUUC93843+sJGbTjL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YXHGAAAA3QAAAA8AAAAAAAAA&#10;AAAAAAAAoQIAAGRycy9kb3ducmV2LnhtbFBLBQYAAAAABAAEAPkAAACUAwAAAAA=&#10;">
                      <v:stroke endarrow="block"/>
                    </v:line>
                    <v:line id="Line 275" o:spid="_x0000_s1075" style="position:absolute;visibility:visible;mso-wrap-style:square" from="3960,14220" to="5581,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htMMAAADdAAAADwAAAGRycy9kb3ducmV2LnhtbERPTWsCMRC9C/6HMII3zVpE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4YbTDAAAA3QAAAA8AAAAAAAAAAAAA&#10;AAAAoQIAAGRycy9kb3ducmV2LnhtbFBLBQYAAAAABAAEAPkAAACRAwAAAAA=&#10;">
                      <v:stroke endarrow="block"/>
                    </v:lin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76" o:spid="_x0000_s1076" type="#_x0000_t16" style="position:absolute;left:3780;top:13500;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7vsQA&#10;AADdAAAADwAAAGRycy9kb3ducmV2LnhtbERPTWvCQBC9F/oflin0EnRTW0WimyCFUk8FoyDehuyY&#10;DWZn0+w2pv++WxC8zeN9zroYbSsG6n3jWMHLNAVBXDndcK3gsP+YLEH4gKyxdUwKfslDkT8+rDHT&#10;7so7GspQixjCPkMFJoQuk9JXhiz6qeuII3d2vcUQYV9L3eM1httWztJ0IS02HBsMdvRuqLqUP1bB&#10;8LndnF790SSzkpaJLRP7PX4p9fw0blYgAo3hLr65tzrOX7zN4f+be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u77EAAAA3QAAAA8AAAAAAAAAAAAAAAAAmAIAAGRycy9k&#10;b3ducmV2LnhtbFBLBQYAAAAABAAEAPUAAACJAwAAAAA=&#10;" fillcolor="silver">
                      <v:fill opacity="24929f"/>
                    </v:shape>
                    <v:rect id="Rectangle 277" o:spid="_x0000_s1077" style="position:absolute;left:5580;top:13860;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jgsAA&#10;AADdAAAADwAAAGRycy9kb3ducmV2LnhtbERPTYvCMBC9C/6HMAveNF2RqtUoUtnFa6uH3dvYjG2x&#10;mZQmq91/bwTB2zze56y3vWnEjTpXW1bwOYlAEBdW11wqOB2/xgsQziNrbCyTgn9ysN0MB2tMtL1z&#10;RrfclyKEsEtQQeV9m0jpiooMuoltiQN3sZ1BH2BXSt3hPYSbRk6jKJYGaw4NFbaUVlRc8z+jYH7O&#10;v4uUL8seU0v73+wnI7RKjT763QqEp96/xS/3QYf58SyG5zfh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8jgsAAAADdAAAADwAAAAAAAAAAAAAAAACYAgAAZHJzL2Rvd25y&#10;ZXYueG1sUEsFBgAAAAAEAAQA9QAAAIUDAAAAAA==&#10;" strokecolor="white">
                      <v:fill opacity="0"/>
                      <v:textbox>
                        <w:txbxContent>
                          <w:p w:rsidR="00897B9E" w:rsidRPr="003E6646" w:rsidRDefault="00897B9E" w:rsidP="00714894">
                            <w:pPr>
                              <w:bidi/>
                              <w:jc w:val="center"/>
                              <w:rPr>
                                <w:rFonts w:cs="Yagut"/>
                                <w:sz w:val="28"/>
                                <w:szCs w:val="28"/>
                              </w:rPr>
                            </w:pPr>
                            <w:r w:rsidRPr="00714894">
                              <w:rPr>
                                <w:rFonts w:cs="B Zar" w:hint="cs"/>
                                <w:sz w:val="24"/>
                                <w:szCs w:val="24"/>
                                <w:rtl/>
                              </w:rPr>
                              <w:t>قابليت تطبيق</w:t>
                            </w:r>
                          </w:p>
                        </w:txbxContent>
                      </v:textbox>
                    </v:rect>
                    <v:rect id="Rectangle 278" o:spid="_x0000_s1078" style="position:absolute;left:2880;top:1278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GGcIA&#10;AADdAAAADwAAAGRycy9kb3ducmV2LnhtbERPTWuDQBC9B/Iflgn0FteGoq3JKsHQ0qu2h/Y2cScq&#10;dWfF3ST233cLgdzm8T5nV8xmEBeaXG9ZwWMUgyBurO65VfD58bp+BuE8ssbBMin4JQdFvlzsMNP2&#10;yhVdat+KEMIuQwWd92MmpWs6MugiOxIH7mQngz7AqZV6wmsIN4PcxHEiDfYcGjocqeyo+anPRkF6&#10;rN+akk8vM5aWDt/VV0VolXpYzfstCE+zv4tv7ncd5idPKfx/E06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4YZwgAAAN0AAAAPAAAAAAAAAAAAAAAAAJgCAABkcnMvZG93&#10;bnJldi54bWxQSwUGAAAAAAQABAD1AAAAhwMAAAAA&#10;" strokecolor="white">
                      <v:fill opacity="0"/>
                      <v:textbox>
                        <w:txbxContent>
                          <w:p w:rsidR="00897B9E" w:rsidRPr="00714894" w:rsidRDefault="00897B9E" w:rsidP="00714894">
                            <w:pPr>
                              <w:bidi/>
                              <w:jc w:val="center"/>
                              <w:rPr>
                                <w:rFonts w:cs="B Zar"/>
                                <w:sz w:val="24"/>
                                <w:szCs w:val="24"/>
                              </w:rPr>
                            </w:pPr>
                            <w:r w:rsidRPr="00714894">
                              <w:rPr>
                                <w:rFonts w:cs="B Zar" w:hint="cs"/>
                                <w:sz w:val="24"/>
                                <w:szCs w:val="24"/>
                                <w:rtl/>
                              </w:rPr>
                              <w:t>كارايي</w:t>
                            </w:r>
                          </w:p>
                        </w:txbxContent>
                      </v:textbox>
                    </v:rect>
                    <v:rect id="Rectangle 279" o:spid="_x0000_s1079" style="position:absolute;left:2520;top:1440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Sa8QA&#10;AADdAAAADwAAAGRycy9kb3ducmV2LnhtbESPzW7CQAyE75V4h5WReisbUMVPYEEoVSuuSXuAm8ma&#10;JCLrjbJbSN++PiBxszXjmc+b3eBadaM+NJ4NTCcJKOLS24YrAz/fn29LUCEiW2w9k4E/CrDbjl42&#10;mFp/55xuRayUhHBI0UAdY5dqHcqaHIaJ74hFu/jeYZS1r7Tt8S7hrtWzJJlrhw1LQ40dZTWV1+LX&#10;GVici68y48tqwMzTxyk/5oTemNfxsF+DijTEp/lxfbCCP38XXPlGR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cEmvEAAAA3QAAAA8AAAAAAAAAAAAAAAAAmAIAAGRycy9k&#10;b3ducmV2LnhtbFBLBQYAAAAABAAEAPUAAACJAwAAAAA=&#10;" strokecolor="white">
                      <v:fill opacity="0"/>
                      <v:textbox>
                        <w:txbxContent>
                          <w:p w:rsidR="00897B9E" w:rsidRPr="00714894" w:rsidRDefault="00897B9E" w:rsidP="00714894">
                            <w:pPr>
                              <w:bidi/>
                              <w:jc w:val="center"/>
                              <w:rPr>
                                <w:rFonts w:cs="B Zar"/>
                                <w:sz w:val="24"/>
                                <w:szCs w:val="24"/>
                              </w:rPr>
                            </w:pPr>
                            <w:r w:rsidRPr="00714894">
                              <w:rPr>
                                <w:rFonts w:cs="B Zar" w:hint="cs"/>
                                <w:sz w:val="24"/>
                                <w:szCs w:val="24"/>
                                <w:rtl/>
                              </w:rPr>
                              <w:t>اثربخشي</w:t>
                            </w:r>
                          </w:p>
                        </w:txbxContent>
                      </v:textbox>
                    </v:rect>
                  </v:group>
                </v:group>
                <v:rect id="Rectangle 280" o:spid="_x0000_s1080" style="position:absolute;left:3240;top:6012;width:54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vYcIA&#10;AADdAAAADwAAAGRycy9kb3ducmV2LnhtbERPTWvCQBC9C/0PyxS86aZFpI2u0mqkHjzYqPdhd0yC&#10;2dmQXTX217tCwds83udM552txYVaXzlW8DZMQBBrZyouFOx3q8EHCB+QDdaOScGNPMxnL70ppsZd&#10;+ZcueShEDGGfooIyhCaV0uuSLPqha4gjd3StxRBhW0jT4jWG21q+J8lYWqw4NpTY0KIkfcrPVsEW&#10;cbn9+9H6O7ttRhktDhm5Wqn+a/c1ARGoC0/xv3tt4vzx6BMe38QT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O9hwgAAAN0AAAAPAAAAAAAAAAAAAAAAAJgCAABkcnMvZG93&#10;bnJldi54bWxQSwUGAAAAAAQABAD1AAAAhwMAAAAA&#10;" strokecolor="white">
                  <v:textbox>
                    <w:txbxContent>
                      <w:p w:rsidR="00897B9E" w:rsidRPr="00714894" w:rsidRDefault="00897B9E" w:rsidP="00D52460">
                        <w:pPr>
                          <w:bidi/>
                          <w:jc w:val="center"/>
                          <w:rPr>
                            <w:rFonts w:cs="B Zar"/>
                            <w:sz w:val="24"/>
                            <w:szCs w:val="24"/>
                          </w:rPr>
                        </w:pPr>
                        <w:r w:rsidRPr="00714894">
                          <w:rPr>
                            <w:rFonts w:cs="B Zar" w:hint="cs"/>
                            <w:sz w:val="24"/>
                            <w:szCs w:val="24"/>
                            <w:rtl/>
                          </w:rPr>
                          <w:t xml:space="preserve">شكل (2-2 ): مدل سه بعدي محققين پروژه </w:t>
                        </w:r>
                        <w:r w:rsidRPr="00714894">
                          <w:rPr>
                            <w:rFonts w:cs="B Zar"/>
                            <w:sz w:val="24"/>
                            <w:szCs w:val="24"/>
                          </w:rPr>
                          <w:t>TOPP</w:t>
                        </w:r>
                      </w:p>
                    </w:txbxContent>
                  </v:textbox>
                </v:rect>
              </v:group>
            </w:pict>
          </mc:Fallback>
        </mc:AlternateContent>
      </w:r>
      <w:r w:rsidR="00D52460" w:rsidRPr="00714894">
        <w:rPr>
          <w:rFonts w:cs="B Zar" w:hint="cs"/>
          <w:sz w:val="24"/>
          <w:szCs w:val="24"/>
          <w:rtl/>
        </w:rPr>
        <w:t xml:space="preserve">علاوه بر كار اين دو محقق ، محققان در گير در پروژه </w:t>
      </w:r>
      <w:r w:rsidR="00D52460" w:rsidRPr="00714894">
        <w:rPr>
          <w:rFonts w:cs="B Zar"/>
          <w:sz w:val="24"/>
          <w:szCs w:val="24"/>
        </w:rPr>
        <w:t>TOPP</w:t>
      </w:r>
      <w:r w:rsidR="00D52460" w:rsidRPr="00714894">
        <w:rPr>
          <w:rFonts w:cs="B Zar" w:hint="cs"/>
          <w:sz w:val="24"/>
          <w:szCs w:val="24"/>
          <w:rtl/>
        </w:rPr>
        <w:t xml:space="preserve"> ( برنامه تحقيقاتي كه به مطالعه مبحث بهره وري در صنعت توليد و ساخت نروژ پرداخته است ) عملكرد را مطابق شكل زير و تلفيق و اجتماع سه جزء كارايي ، اثربخشي و قابليت انطباق معرفي كرده اند.</w:t>
      </w: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p>
    <w:p w:rsidR="00D52460" w:rsidRPr="00714894" w:rsidRDefault="00D52460" w:rsidP="005D7038">
      <w:pPr>
        <w:bidi/>
        <w:spacing w:after="0" w:line="360" w:lineRule="auto"/>
        <w:jc w:val="lowKashida"/>
        <w:rPr>
          <w:rFonts w:cs="B Zar"/>
          <w:sz w:val="24"/>
          <w:szCs w:val="24"/>
          <w:rtl/>
        </w:rPr>
      </w:pPr>
      <w:r w:rsidRPr="00714894">
        <w:rPr>
          <w:rFonts w:cs="B Zar" w:hint="cs"/>
          <w:sz w:val="24"/>
          <w:szCs w:val="24"/>
          <w:rtl/>
        </w:rPr>
        <w:t xml:space="preserve">دو بعد اول مدل عملكرد </w:t>
      </w:r>
      <w:r w:rsidRPr="00714894">
        <w:rPr>
          <w:rFonts w:cs="B Zar"/>
          <w:sz w:val="24"/>
          <w:szCs w:val="24"/>
        </w:rPr>
        <w:t>TOPP</w:t>
      </w:r>
      <w:r w:rsidRPr="00714894">
        <w:rPr>
          <w:rFonts w:cs="B Zar" w:hint="cs"/>
          <w:sz w:val="24"/>
          <w:szCs w:val="24"/>
          <w:rtl/>
        </w:rPr>
        <w:t xml:space="preserve"> مانند مدل «سينك و تاتل» مي باشد در حالي كه بعد سوم آن به آمادگي شركت براي مقابله با تغييرات آينده مي پردازد(</w:t>
      </w:r>
      <w:r w:rsidRPr="00714894">
        <w:rPr>
          <w:rFonts w:cs="B Zar"/>
          <w:sz w:val="24"/>
          <w:szCs w:val="24"/>
        </w:rPr>
        <w:t>Tangen, 20</w:t>
      </w:r>
      <w:r w:rsidR="00714894">
        <w:rPr>
          <w:rFonts w:cs="B Zar"/>
          <w:sz w:val="24"/>
          <w:szCs w:val="24"/>
        </w:rPr>
        <w:t>1</w:t>
      </w:r>
      <w:r w:rsidRPr="00714894">
        <w:rPr>
          <w:rFonts w:cs="B Zar"/>
          <w:sz w:val="24"/>
          <w:szCs w:val="24"/>
        </w:rPr>
        <w:t>4</w:t>
      </w:r>
      <w:r w:rsidRPr="00714894">
        <w:rPr>
          <w:rFonts w:cs="B Zar" w:hint="cs"/>
          <w:sz w:val="24"/>
          <w:szCs w:val="24"/>
          <w:rtl/>
        </w:rPr>
        <w:t>).</w:t>
      </w:r>
    </w:p>
    <w:p w:rsidR="00D52460" w:rsidRPr="005D7038" w:rsidRDefault="00D52460" w:rsidP="005D7038">
      <w:pPr>
        <w:bidi/>
        <w:spacing w:after="0" w:line="360" w:lineRule="auto"/>
        <w:jc w:val="lowKashida"/>
        <w:rPr>
          <w:rFonts w:ascii="Times New Roman" w:eastAsia="Times New Roman" w:hAnsi="Times New Roman" w:cs="B Zar"/>
          <w:b/>
          <w:bCs/>
          <w:sz w:val="24"/>
          <w:szCs w:val="24"/>
          <w:rtl/>
          <w:lang w:bidi="fa-IR"/>
        </w:rPr>
      </w:pPr>
      <w:r w:rsidRPr="005D7038">
        <w:rPr>
          <w:rFonts w:ascii="Times New Roman" w:eastAsia="Times New Roman" w:hAnsi="Times New Roman" w:cs="B Zar" w:hint="cs"/>
          <w:b/>
          <w:bCs/>
          <w:sz w:val="24"/>
          <w:szCs w:val="24"/>
          <w:rtl/>
          <w:lang w:bidi="fa-IR"/>
        </w:rPr>
        <w:t>ماتريس عملكرد</w:t>
      </w:r>
      <w:r w:rsidRPr="000A21FE">
        <w:rPr>
          <w:rFonts w:ascii="Times New Roman" w:eastAsia="Times New Roman" w:hAnsi="Times New Roman" w:cs="B Zar"/>
          <w:b/>
          <w:bCs/>
          <w:sz w:val="24"/>
          <w:szCs w:val="24"/>
          <w:vertAlign w:val="superscript"/>
          <w:rtl/>
          <w:lang w:bidi="fa-IR"/>
        </w:rPr>
        <w:footnoteReference w:id="35"/>
      </w:r>
      <w:r w:rsidRPr="005D7038">
        <w:rPr>
          <w:rFonts w:ascii="Times New Roman" w:eastAsia="Times New Roman" w:hAnsi="Times New Roman" w:cs="B Zar" w:hint="cs"/>
          <w:b/>
          <w:bCs/>
          <w:sz w:val="24"/>
          <w:szCs w:val="24"/>
          <w:rtl/>
          <w:lang w:bidi="fa-IR"/>
        </w:rPr>
        <w:t xml:space="preserve"> (1989)</w:t>
      </w:r>
    </w:p>
    <w:p w:rsidR="00D52460" w:rsidRPr="00D52460" w:rsidRDefault="00D52460" w:rsidP="005D7038">
      <w:pPr>
        <w:bidi/>
        <w:spacing w:after="0" w:line="360" w:lineRule="auto"/>
        <w:jc w:val="lowKashida"/>
        <w:rPr>
          <w:rFonts w:ascii="Times New Roman" w:eastAsia="Times New Roman" w:hAnsi="Times New Roman" w:cs="Yagut"/>
          <w:sz w:val="24"/>
          <w:szCs w:val="28"/>
          <w:rtl/>
          <w:lang w:bidi="fa-IR"/>
        </w:rPr>
      </w:pPr>
      <w:r w:rsidRPr="005D7038">
        <w:rPr>
          <w:rFonts w:cs="B Zar" w:hint="cs"/>
          <w:sz w:val="24"/>
          <w:szCs w:val="24"/>
          <w:rtl/>
        </w:rPr>
        <w:lastRenderedPageBreak/>
        <w:t>«كيگان»</w:t>
      </w:r>
      <w:r w:rsidRPr="000A21FE">
        <w:rPr>
          <w:rFonts w:cs="B Zar"/>
          <w:sz w:val="24"/>
          <w:szCs w:val="24"/>
          <w:vertAlign w:val="superscript"/>
          <w:rtl/>
        </w:rPr>
        <w:footnoteReference w:id="36"/>
      </w:r>
      <w:r w:rsidRPr="005D7038">
        <w:rPr>
          <w:rFonts w:cs="B Zar" w:hint="cs"/>
          <w:sz w:val="24"/>
          <w:szCs w:val="24"/>
          <w:rtl/>
        </w:rPr>
        <w:t xml:space="preserve"> در سال 1989 ماتريس عملكرد را معرفي نمود كه اين ماتريس در شكل (2-3) نشان داده شده است. نقطه قوت اين مدل آنست كه جنبه هاي مختلف عملكرد سازماني شامل جنبه هاي مالي و غير مالي و جنبه هاي داخلي و خارجي را بصورت يكپارچه مورد توجه قرار مي دهد.اما اين مدل بخوبي و بصورت شفاف و آشكار روابط بين جنبه هاي مختلف عملكرد سازماني را نشان نمي دهد(</w:t>
      </w:r>
      <w:r w:rsidRPr="005D7038">
        <w:rPr>
          <w:rFonts w:cs="B Zar"/>
          <w:sz w:val="24"/>
          <w:szCs w:val="24"/>
        </w:rPr>
        <w:t>Neely, et al , 2000</w:t>
      </w:r>
      <w:r w:rsidRPr="005D7038">
        <w:rPr>
          <w:rFonts w:cs="B Zar" w:hint="cs"/>
          <w:sz w:val="24"/>
          <w:szCs w:val="24"/>
          <w:rtl/>
        </w:rPr>
        <w:t>).</w:t>
      </w:r>
    </w:p>
    <w:p w:rsidR="00D52460" w:rsidRPr="005D7038" w:rsidRDefault="00AC1FFF" w:rsidP="005D7038">
      <w:pPr>
        <w:bidi/>
        <w:spacing w:after="0" w:line="360" w:lineRule="auto"/>
        <w:jc w:val="lowKashida"/>
        <w:rPr>
          <w:rFonts w:ascii="Times New Roman" w:eastAsia="Times New Roman" w:hAnsi="Times New Roman" w:cs="B Zar"/>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668480" behindDoc="0" locked="0" layoutInCell="1" allowOverlap="1">
                <wp:simplePos x="0" y="0"/>
                <wp:positionH relativeFrom="column">
                  <wp:posOffset>571500</wp:posOffset>
                </wp:positionH>
                <wp:positionV relativeFrom="paragraph">
                  <wp:posOffset>26035</wp:posOffset>
                </wp:positionV>
                <wp:extent cx="5372100" cy="3771900"/>
                <wp:effectExtent l="9525" t="6985" r="9525" b="12065"/>
                <wp:wrapNone/>
                <wp:docPr id="162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771900"/>
                          <a:chOff x="2340" y="6120"/>
                          <a:chExt cx="8460" cy="5940"/>
                        </a:xfrm>
                      </wpg:grpSpPr>
                      <wps:wsp>
                        <wps:cNvPr id="1626" name="AutoShape 257"/>
                        <wps:cNvSpPr>
                          <a:spLocks noChangeArrowheads="1"/>
                        </wps:cNvSpPr>
                        <wps:spPr bwMode="auto">
                          <a:xfrm>
                            <a:off x="2340" y="8655"/>
                            <a:ext cx="3617" cy="1605"/>
                          </a:xfrm>
                          <a:prstGeom prst="roundRect">
                            <a:avLst>
                              <a:gd name="adj" fmla="val 16667"/>
                            </a:avLst>
                          </a:prstGeom>
                          <a:gradFill rotWithShape="1">
                            <a:gsLst>
                              <a:gs pos="0">
                                <a:srgbClr val="FFFFFF">
                                  <a:gamma/>
                                  <a:shade val="46275"/>
                                  <a:invGamma/>
                                  <a:alpha val="75999"/>
                                </a:srgbClr>
                              </a:gs>
                              <a:gs pos="100000">
                                <a:srgbClr val="FFFFFF"/>
                              </a:gs>
                            </a:gsLst>
                            <a:lin ang="0" scaled="1"/>
                          </a:gradFill>
                          <a:ln w="9525">
                            <a:solidFill>
                              <a:srgbClr val="000000"/>
                            </a:solidFill>
                            <a:round/>
                            <a:headEnd/>
                            <a:tailEnd/>
                          </a:ln>
                        </wps:spPr>
                        <wps:txbx>
                          <w:txbxContent>
                            <w:p w:rsidR="00897B9E" w:rsidRPr="000A21FE" w:rsidRDefault="00897B9E" w:rsidP="000A21FE">
                              <w:pPr>
                                <w:bidi/>
                                <w:jc w:val="center"/>
                                <w:rPr>
                                  <w:rFonts w:cs="B Zar"/>
                                  <w:sz w:val="24"/>
                                  <w:szCs w:val="24"/>
                                  <w:rtl/>
                                </w:rPr>
                              </w:pPr>
                              <w:r w:rsidRPr="00305EFD">
                                <w:rPr>
                                  <w:rFonts w:cs="Yagut" w:hint="cs"/>
                                  <w:b/>
                                  <w:bCs/>
                                  <w:sz w:val="28"/>
                                  <w:szCs w:val="28"/>
                                  <w:rtl/>
                                </w:rPr>
                                <w:t xml:space="preserve">- </w:t>
                              </w:r>
                              <w:r w:rsidRPr="000A21FE">
                                <w:rPr>
                                  <w:rFonts w:cs="B Zar" w:hint="cs"/>
                                  <w:sz w:val="24"/>
                                  <w:szCs w:val="24"/>
                                  <w:rtl/>
                                </w:rPr>
                                <w:t>هزينه طراحي</w:t>
                              </w:r>
                            </w:p>
                            <w:p w:rsidR="00897B9E" w:rsidRPr="00305EFD" w:rsidRDefault="00897B9E" w:rsidP="000A21FE">
                              <w:pPr>
                                <w:bidi/>
                                <w:jc w:val="center"/>
                                <w:rPr>
                                  <w:rFonts w:cs="Yagut"/>
                                  <w:b/>
                                  <w:bCs/>
                                  <w:sz w:val="28"/>
                                  <w:szCs w:val="28"/>
                                </w:rPr>
                              </w:pPr>
                              <w:r w:rsidRPr="000A21FE">
                                <w:rPr>
                                  <w:rFonts w:cs="B Zar" w:hint="cs"/>
                                  <w:sz w:val="24"/>
                                  <w:szCs w:val="24"/>
                                  <w:rtl/>
                                </w:rPr>
                                <w:t>- هزينه مواد</w:t>
                              </w:r>
                            </w:p>
                            <w:p w:rsidR="00897B9E" w:rsidRPr="00305EFD" w:rsidRDefault="00897B9E" w:rsidP="00D52460">
                              <w:pPr>
                                <w:jc w:val="right"/>
                                <w:rPr>
                                  <w:rFonts w:cs="Yagut"/>
                                  <w:b/>
                                  <w:bCs/>
                                  <w:sz w:val="28"/>
                                  <w:szCs w:val="28"/>
                                </w:rPr>
                              </w:pPr>
                              <w:r w:rsidRPr="00305EFD">
                                <w:rPr>
                                  <w:rFonts w:cs="Yagut" w:hint="cs"/>
                                  <w:b/>
                                  <w:bCs/>
                                  <w:sz w:val="28"/>
                                  <w:szCs w:val="28"/>
                                  <w:rtl/>
                                </w:rPr>
                                <w:t>- هزينه توليد</w:t>
                              </w:r>
                            </w:p>
                            <w:p w:rsidR="00897B9E" w:rsidRPr="00305EFD" w:rsidRDefault="00897B9E" w:rsidP="00D52460">
                              <w:pPr>
                                <w:jc w:val="right"/>
                                <w:rPr>
                                  <w:rFonts w:cs="Yagut"/>
                                  <w:b/>
                                  <w:bCs/>
                                  <w:sz w:val="28"/>
                                  <w:szCs w:val="28"/>
                                </w:rPr>
                              </w:pPr>
                            </w:p>
                          </w:txbxContent>
                        </wps:txbx>
                        <wps:bodyPr rot="0" vert="horz" wrap="square" lIns="91440" tIns="45720" rIns="91440" bIns="45720" anchor="t" anchorCtr="0" upright="1">
                          <a:noAutofit/>
                        </wps:bodyPr>
                      </wps:wsp>
                      <wps:wsp>
                        <wps:cNvPr id="1627" name="AutoShape 258"/>
                        <wps:cNvSpPr>
                          <a:spLocks noChangeArrowheads="1"/>
                        </wps:cNvSpPr>
                        <wps:spPr bwMode="auto">
                          <a:xfrm>
                            <a:off x="5951" y="8655"/>
                            <a:ext cx="3409" cy="1605"/>
                          </a:xfrm>
                          <a:prstGeom prst="roundRect">
                            <a:avLst>
                              <a:gd name="adj" fmla="val 16667"/>
                            </a:avLst>
                          </a:prstGeom>
                          <a:gradFill rotWithShape="1">
                            <a:gsLst>
                              <a:gs pos="0">
                                <a:srgbClr val="FFFFFF">
                                  <a:gamma/>
                                  <a:shade val="46275"/>
                                  <a:invGamma/>
                                  <a:alpha val="75999"/>
                                </a:srgbClr>
                              </a:gs>
                              <a:gs pos="100000">
                                <a:srgbClr val="FFFFFF"/>
                              </a:gs>
                            </a:gsLst>
                            <a:lin ang="0" scaled="1"/>
                          </a:gradFill>
                          <a:ln w="9525">
                            <a:solidFill>
                              <a:srgbClr val="000000"/>
                            </a:solidFill>
                            <a:round/>
                            <a:headEnd/>
                            <a:tailEnd/>
                          </a:ln>
                        </wps:spPr>
                        <wps:txbx>
                          <w:txbxContent>
                            <w:p w:rsidR="00897B9E" w:rsidRPr="000A21FE" w:rsidRDefault="00897B9E" w:rsidP="000A21FE">
                              <w:pPr>
                                <w:bidi/>
                                <w:jc w:val="center"/>
                                <w:rPr>
                                  <w:rFonts w:cs="B Zar"/>
                                  <w:sz w:val="24"/>
                                  <w:szCs w:val="24"/>
                                  <w:rtl/>
                                </w:rPr>
                              </w:pPr>
                              <w:r w:rsidRPr="00305EFD">
                                <w:rPr>
                                  <w:rFonts w:cs="Yagut" w:hint="cs"/>
                                  <w:b/>
                                  <w:bCs/>
                                  <w:sz w:val="28"/>
                                  <w:szCs w:val="28"/>
                                  <w:rtl/>
                                </w:rPr>
                                <w:t xml:space="preserve">- </w:t>
                              </w:r>
                              <w:r w:rsidRPr="000A21FE">
                                <w:rPr>
                                  <w:rFonts w:cs="B Zar" w:hint="cs"/>
                                  <w:sz w:val="24"/>
                                  <w:szCs w:val="24"/>
                                  <w:rtl/>
                                </w:rPr>
                                <w:t>سيكل زماني طراحي</w:t>
                              </w:r>
                            </w:p>
                            <w:p w:rsidR="00897B9E" w:rsidRPr="00305EFD" w:rsidRDefault="00897B9E" w:rsidP="000A21FE">
                              <w:pPr>
                                <w:bidi/>
                                <w:jc w:val="center"/>
                                <w:rPr>
                                  <w:rFonts w:cs="Yagut"/>
                                  <w:b/>
                                  <w:bCs/>
                                  <w:sz w:val="28"/>
                                  <w:szCs w:val="28"/>
                                </w:rPr>
                              </w:pPr>
                              <w:r w:rsidRPr="000A21FE">
                                <w:rPr>
                                  <w:rFonts w:cs="B Zar" w:hint="cs"/>
                                  <w:sz w:val="24"/>
                                  <w:szCs w:val="24"/>
                                  <w:rtl/>
                                </w:rPr>
                                <w:t>- درصد تحويل هاي به موقع</w:t>
                              </w:r>
                            </w:p>
                            <w:p w:rsidR="00897B9E" w:rsidRPr="00305EFD" w:rsidRDefault="00897B9E" w:rsidP="00D52460">
                              <w:pPr>
                                <w:jc w:val="right"/>
                                <w:rPr>
                                  <w:rFonts w:cs="Yagut"/>
                                  <w:b/>
                                  <w:bCs/>
                                  <w:sz w:val="28"/>
                                  <w:szCs w:val="28"/>
                                </w:rPr>
                              </w:pPr>
                              <w:r w:rsidRPr="00305EFD">
                                <w:rPr>
                                  <w:rFonts w:cs="Yagut" w:hint="cs"/>
                                  <w:b/>
                                  <w:bCs/>
                                  <w:sz w:val="28"/>
                                  <w:szCs w:val="28"/>
                                  <w:rtl/>
                                </w:rPr>
                                <w:t>- تعداد محصولات جديد</w:t>
                              </w:r>
                            </w:p>
                            <w:p w:rsidR="00897B9E" w:rsidRPr="00305EFD" w:rsidRDefault="00897B9E" w:rsidP="00D52460">
                              <w:pPr>
                                <w:jc w:val="right"/>
                                <w:rPr>
                                  <w:rFonts w:cs="Yagut"/>
                                  <w:b/>
                                  <w:bCs/>
                                  <w:sz w:val="28"/>
                                  <w:szCs w:val="28"/>
                                </w:rPr>
                              </w:pPr>
                            </w:p>
                          </w:txbxContent>
                        </wps:txbx>
                        <wps:bodyPr rot="0" vert="horz" wrap="square" lIns="91440" tIns="45720" rIns="91440" bIns="45720" anchor="t" anchorCtr="0" upright="1">
                          <a:noAutofit/>
                        </wps:bodyPr>
                      </wps:wsp>
                      <wps:wsp>
                        <wps:cNvPr id="1628" name="AutoShape 259"/>
                        <wps:cNvSpPr>
                          <a:spLocks noChangeArrowheads="1"/>
                        </wps:cNvSpPr>
                        <wps:spPr bwMode="auto">
                          <a:xfrm>
                            <a:off x="2340" y="7020"/>
                            <a:ext cx="3605" cy="1635"/>
                          </a:xfrm>
                          <a:prstGeom prst="roundRect">
                            <a:avLst>
                              <a:gd name="adj" fmla="val 16667"/>
                            </a:avLst>
                          </a:prstGeom>
                          <a:gradFill rotWithShape="1">
                            <a:gsLst>
                              <a:gs pos="0">
                                <a:srgbClr val="FFFFFF">
                                  <a:gamma/>
                                  <a:shade val="46275"/>
                                  <a:invGamma/>
                                  <a:alpha val="75999"/>
                                </a:srgbClr>
                              </a:gs>
                              <a:gs pos="100000">
                                <a:srgbClr val="FFFFFF"/>
                              </a:gs>
                            </a:gsLst>
                            <a:lin ang="0" scaled="1"/>
                          </a:gradFill>
                          <a:ln w="9525">
                            <a:solidFill>
                              <a:srgbClr val="000000"/>
                            </a:solidFill>
                            <a:round/>
                            <a:headEnd/>
                            <a:tailEnd/>
                          </a:ln>
                        </wps:spPr>
                        <wps:txbx>
                          <w:txbxContent>
                            <w:p w:rsidR="00897B9E" w:rsidRPr="000A21FE" w:rsidRDefault="00897B9E" w:rsidP="000A21FE">
                              <w:pPr>
                                <w:bidi/>
                                <w:jc w:val="center"/>
                                <w:rPr>
                                  <w:rFonts w:cs="B Zar"/>
                                  <w:sz w:val="24"/>
                                  <w:szCs w:val="24"/>
                                  <w:rtl/>
                                </w:rPr>
                              </w:pPr>
                              <w:r w:rsidRPr="000A21FE">
                                <w:rPr>
                                  <w:rFonts w:cs="B Zar"/>
                                  <w:sz w:val="24"/>
                                  <w:szCs w:val="24"/>
                                  <w:rtl/>
                                </w:rPr>
                                <w:t>- وضعيت هزينه هاي  رقابتي</w:t>
                              </w:r>
                            </w:p>
                            <w:p w:rsidR="00897B9E" w:rsidRPr="000A21FE" w:rsidRDefault="00897B9E" w:rsidP="000A21FE">
                              <w:pPr>
                                <w:bidi/>
                                <w:jc w:val="center"/>
                                <w:rPr>
                                  <w:rFonts w:cs="B Zar"/>
                                  <w:sz w:val="24"/>
                                  <w:szCs w:val="24"/>
                                  <w:rtl/>
                                </w:rPr>
                              </w:pPr>
                              <w:r w:rsidRPr="000A21FE">
                                <w:rPr>
                                  <w:rFonts w:cs="B Zar"/>
                                  <w:sz w:val="24"/>
                                  <w:szCs w:val="24"/>
                                </w:rPr>
                                <w:t>R&amp;D</w:t>
                              </w:r>
                              <w:r w:rsidRPr="000A21FE">
                                <w:rPr>
                                  <w:rFonts w:cs="B Zar"/>
                                  <w:sz w:val="24"/>
                                  <w:szCs w:val="24"/>
                                  <w:rtl/>
                                </w:rPr>
                                <w:t>- هزينه هاي مربوط به</w:t>
                              </w:r>
                              <w:r w:rsidRPr="000A21FE">
                                <w:rPr>
                                  <w:rFonts w:cs="B Zar" w:hint="cs"/>
                                  <w:sz w:val="24"/>
                                  <w:szCs w:val="24"/>
                                  <w:rtl/>
                                </w:rPr>
                                <w:t xml:space="preserve"> </w:t>
                              </w:r>
                              <w:r w:rsidRPr="000A21FE">
                                <w:rPr>
                                  <w:rFonts w:cs="B Zar"/>
                                  <w:sz w:val="24"/>
                                  <w:szCs w:val="24"/>
                                </w:rPr>
                                <w:t xml:space="preserve"> </w:t>
                              </w:r>
                            </w:p>
                            <w:p w:rsidR="00897B9E" w:rsidRDefault="00897B9E" w:rsidP="00D52460"/>
                          </w:txbxContent>
                        </wps:txbx>
                        <wps:bodyPr rot="0" vert="horz" wrap="square" lIns="91440" tIns="45720" rIns="91440" bIns="45720" anchor="t" anchorCtr="0" upright="1">
                          <a:noAutofit/>
                        </wps:bodyPr>
                      </wps:wsp>
                      <wps:wsp>
                        <wps:cNvPr id="1629" name="AutoShape 260"/>
                        <wps:cNvSpPr>
                          <a:spLocks noChangeArrowheads="1"/>
                        </wps:cNvSpPr>
                        <wps:spPr bwMode="auto">
                          <a:xfrm>
                            <a:off x="5956" y="7020"/>
                            <a:ext cx="3404" cy="1635"/>
                          </a:xfrm>
                          <a:prstGeom prst="roundRect">
                            <a:avLst>
                              <a:gd name="adj" fmla="val 16667"/>
                            </a:avLst>
                          </a:prstGeom>
                          <a:gradFill rotWithShape="1">
                            <a:gsLst>
                              <a:gs pos="0">
                                <a:srgbClr val="FFFFFF">
                                  <a:gamma/>
                                  <a:shade val="46275"/>
                                  <a:invGamma/>
                                  <a:alpha val="75999"/>
                                </a:srgbClr>
                              </a:gs>
                              <a:gs pos="100000">
                                <a:srgbClr val="FFFFFF"/>
                              </a:gs>
                            </a:gsLst>
                            <a:lin ang="0" scaled="1"/>
                          </a:gradFill>
                          <a:ln w="9525">
                            <a:solidFill>
                              <a:srgbClr val="000000"/>
                            </a:solidFill>
                            <a:round/>
                            <a:headEnd/>
                            <a:tailEnd/>
                          </a:ln>
                        </wps:spPr>
                        <wps:txbx>
                          <w:txbxContent>
                            <w:p w:rsidR="00897B9E" w:rsidRPr="00305EFD" w:rsidRDefault="00897B9E" w:rsidP="000A21FE">
                              <w:pPr>
                                <w:bidi/>
                                <w:jc w:val="center"/>
                                <w:rPr>
                                  <w:rFonts w:cs="Yagut"/>
                                  <w:b/>
                                  <w:bCs/>
                                  <w:sz w:val="28"/>
                                  <w:szCs w:val="28"/>
                                  <w:rtl/>
                                </w:rPr>
                              </w:pPr>
                              <w:r w:rsidRPr="000A21FE">
                                <w:rPr>
                                  <w:rFonts w:cs="B Zar" w:hint="cs"/>
                                  <w:sz w:val="24"/>
                                  <w:szCs w:val="24"/>
                                  <w:rtl/>
                                </w:rPr>
                                <w:t>- تعداد تكرار خريد</w:t>
                              </w:r>
                            </w:p>
                            <w:p w:rsidR="00897B9E" w:rsidRPr="000A21FE" w:rsidRDefault="00897B9E" w:rsidP="000A21FE">
                              <w:pPr>
                                <w:bidi/>
                                <w:jc w:val="center"/>
                                <w:rPr>
                                  <w:rFonts w:cs="B Zar"/>
                                  <w:sz w:val="24"/>
                                  <w:szCs w:val="24"/>
                                </w:rPr>
                              </w:pPr>
                              <w:r w:rsidRPr="000A21FE">
                                <w:rPr>
                                  <w:rFonts w:cs="B Zar" w:hint="cs"/>
                                  <w:sz w:val="24"/>
                                  <w:szCs w:val="24"/>
                                  <w:rtl/>
                                </w:rPr>
                                <w:t>- تعداد شكايتهاي مشتريان</w:t>
                              </w:r>
                            </w:p>
                            <w:p w:rsidR="00897B9E" w:rsidRPr="00302727" w:rsidRDefault="00897B9E" w:rsidP="00D52460">
                              <w:pPr>
                                <w:jc w:val="right"/>
                                <w:rPr>
                                  <w:b/>
                                  <w:bCs/>
                                </w:rPr>
                              </w:pPr>
                              <w:r w:rsidRPr="00305EFD">
                                <w:rPr>
                                  <w:rFonts w:cs="Yagut" w:hint="cs"/>
                                  <w:b/>
                                  <w:bCs/>
                                  <w:sz w:val="28"/>
                                  <w:szCs w:val="28"/>
                                  <w:rtl/>
                                </w:rPr>
                                <w:t>- ميزان سهم بازار</w:t>
                              </w:r>
                            </w:p>
                            <w:p w:rsidR="00897B9E" w:rsidRDefault="00897B9E" w:rsidP="00D52460"/>
                          </w:txbxContent>
                        </wps:txbx>
                        <wps:bodyPr rot="0" vert="horz" wrap="square" lIns="91440" tIns="45720" rIns="91440" bIns="45720" anchor="t" anchorCtr="0" upright="1">
                          <a:noAutofit/>
                        </wps:bodyPr>
                      </wps:wsp>
                      <wps:wsp>
                        <wps:cNvPr id="1630" name="Line 261"/>
                        <wps:cNvCnPr/>
                        <wps:spPr bwMode="auto">
                          <a:xfrm flipV="1">
                            <a:off x="5786" y="8460"/>
                            <a:ext cx="36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31" name="Line 262"/>
                        <wps:cNvCnPr/>
                        <wps:spPr bwMode="auto">
                          <a:xfrm flipH="1" flipV="1">
                            <a:off x="5781" y="8460"/>
                            <a:ext cx="36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32" name="Rectangle 263"/>
                        <wps:cNvSpPr>
                          <a:spLocks noChangeArrowheads="1"/>
                        </wps:cNvSpPr>
                        <wps:spPr bwMode="auto">
                          <a:xfrm>
                            <a:off x="9540" y="7560"/>
                            <a:ext cx="1260" cy="720"/>
                          </a:xfrm>
                          <a:prstGeom prst="rect">
                            <a:avLst/>
                          </a:prstGeom>
                          <a:solidFill>
                            <a:srgbClr val="FFFFFF">
                              <a:alpha val="0"/>
                            </a:srgbClr>
                          </a:solidFill>
                          <a:ln w="9525">
                            <a:solidFill>
                              <a:srgbClr val="FFFFFF"/>
                            </a:solidFill>
                            <a:miter lim="800000"/>
                            <a:headEnd/>
                            <a:tailEnd/>
                          </a:ln>
                        </wps:spPr>
                        <wps:txbx>
                          <w:txbxContent>
                            <w:p w:rsidR="00897B9E" w:rsidRPr="000A21FE" w:rsidRDefault="00897B9E" w:rsidP="000A21FE">
                              <w:pPr>
                                <w:bidi/>
                                <w:jc w:val="center"/>
                                <w:rPr>
                                  <w:rFonts w:cs="B Zar"/>
                                  <w:sz w:val="24"/>
                                  <w:szCs w:val="24"/>
                                </w:rPr>
                              </w:pPr>
                              <w:r w:rsidRPr="000A21FE">
                                <w:rPr>
                                  <w:rFonts w:cs="B Zar" w:hint="cs"/>
                                  <w:sz w:val="24"/>
                                  <w:szCs w:val="24"/>
                                  <w:rtl/>
                                </w:rPr>
                                <w:t>خارجي</w:t>
                              </w:r>
                            </w:p>
                          </w:txbxContent>
                        </wps:txbx>
                        <wps:bodyPr rot="0" vert="horz" wrap="square" lIns="91440" tIns="45720" rIns="91440" bIns="45720" anchor="t" anchorCtr="0" upright="1">
                          <a:noAutofit/>
                        </wps:bodyPr>
                      </wps:wsp>
                      <wps:wsp>
                        <wps:cNvPr id="1633" name="Rectangle 264"/>
                        <wps:cNvSpPr>
                          <a:spLocks noChangeArrowheads="1"/>
                        </wps:cNvSpPr>
                        <wps:spPr bwMode="auto">
                          <a:xfrm>
                            <a:off x="3600" y="6120"/>
                            <a:ext cx="1080" cy="720"/>
                          </a:xfrm>
                          <a:prstGeom prst="rect">
                            <a:avLst/>
                          </a:prstGeom>
                          <a:solidFill>
                            <a:srgbClr val="FFFFFF">
                              <a:alpha val="0"/>
                            </a:srgbClr>
                          </a:solidFill>
                          <a:ln w="9525">
                            <a:solidFill>
                              <a:srgbClr val="FFFFFF"/>
                            </a:solidFill>
                            <a:miter lim="800000"/>
                            <a:headEnd/>
                            <a:tailEnd/>
                          </a:ln>
                        </wps:spPr>
                        <wps:txbx>
                          <w:txbxContent>
                            <w:p w:rsidR="00897B9E" w:rsidRPr="000A21FE" w:rsidRDefault="00897B9E" w:rsidP="000A21FE">
                              <w:pPr>
                                <w:bidi/>
                                <w:jc w:val="center"/>
                                <w:rPr>
                                  <w:rFonts w:cs="B Zar"/>
                                  <w:sz w:val="24"/>
                                  <w:szCs w:val="24"/>
                                </w:rPr>
                              </w:pPr>
                              <w:r w:rsidRPr="000A21FE">
                                <w:rPr>
                                  <w:rFonts w:cs="B Zar" w:hint="cs"/>
                                  <w:sz w:val="24"/>
                                  <w:szCs w:val="24"/>
                                  <w:rtl/>
                                </w:rPr>
                                <w:t>مالي</w:t>
                              </w:r>
                            </w:p>
                          </w:txbxContent>
                        </wps:txbx>
                        <wps:bodyPr rot="0" vert="horz" wrap="square" lIns="91440" tIns="45720" rIns="91440" bIns="45720" anchor="t" anchorCtr="0" upright="1">
                          <a:noAutofit/>
                        </wps:bodyPr>
                      </wps:wsp>
                      <wps:wsp>
                        <wps:cNvPr id="1634" name="Rectangle 265"/>
                        <wps:cNvSpPr>
                          <a:spLocks noChangeArrowheads="1"/>
                        </wps:cNvSpPr>
                        <wps:spPr bwMode="auto">
                          <a:xfrm>
                            <a:off x="6840" y="6120"/>
                            <a:ext cx="1440" cy="720"/>
                          </a:xfrm>
                          <a:prstGeom prst="rect">
                            <a:avLst/>
                          </a:prstGeom>
                          <a:solidFill>
                            <a:srgbClr val="FFFFFF">
                              <a:alpha val="0"/>
                            </a:srgbClr>
                          </a:solidFill>
                          <a:ln w="9525">
                            <a:solidFill>
                              <a:srgbClr val="FFFFFF"/>
                            </a:solidFill>
                            <a:miter lim="800000"/>
                            <a:headEnd/>
                            <a:tailEnd/>
                          </a:ln>
                        </wps:spPr>
                        <wps:txbx>
                          <w:txbxContent>
                            <w:p w:rsidR="00897B9E" w:rsidRPr="000A21FE" w:rsidRDefault="00897B9E" w:rsidP="000A21FE">
                              <w:pPr>
                                <w:bidi/>
                                <w:jc w:val="center"/>
                                <w:rPr>
                                  <w:rFonts w:cs="B Zar"/>
                                  <w:sz w:val="24"/>
                                  <w:szCs w:val="24"/>
                                </w:rPr>
                              </w:pPr>
                              <w:r w:rsidRPr="000A21FE">
                                <w:rPr>
                                  <w:rFonts w:cs="B Zar"/>
                                  <w:sz w:val="24"/>
                                  <w:szCs w:val="24"/>
                                  <w:rtl/>
                                </w:rPr>
                                <w:t>غير مالي</w:t>
                              </w:r>
                            </w:p>
                          </w:txbxContent>
                        </wps:txbx>
                        <wps:bodyPr rot="0" vert="horz" wrap="square" lIns="91440" tIns="45720" rIns="91440" bIns="45720" anchor="t" anchorCtr="0" upright="1">
                          <a:noAutofit/>
                        </wps:bodyPr>
                      </wps:wsp>
                      <wps:wsp>
                        <wps:cNvPr id="1635" name="Rectangle 266"/>
                        <wps:cNvSpPr>
                          <a:spLocks noChangeArrowheads="1"/>
                        </wps:cNvSpPr>
                        <wps:spPr bwMode="auto">
                          <a:xfrm>
                            <a:off x="9540" y="9000"/>
                            <a:ext cx="1260" cy="720"/>
                          </a:xfrm>
                          <a:prstGeom prst="rect">
                            <a:avLst/>
                          </a:prstGeom>
                          <a:solidFill>
                            <a:srgbClr val="FFFFFF">
                              <a:alpha val="0"/>
                            </a:srgbClr>
                          </a:solidFill>
                          <a:ln w="9525">
                            <a:solidFill>
                              <a:srgbClr val="FFFFFF"/>
                            </a:solidFill>
                            <a:miter lim="800000"/>
                            <a:headEnd/>
                            <a:tailEnd/>
                          </a:ln>
                        </wps:spPr>
                        <wps:txbx>
                          <w:txbxContent>
                            <w:p w:rsidR="00897B9E" w:rsidRPr="000A21FE" w:rsidRDefault="00897B9E" w:rsidP="000A21FE">
                              <w:pPr>
                                <w:bidi/>
                                <w:jc w:val="center"/>
                                <w:rPr>
                                  <w:rFonts w:cs="B Zar"/>
                                  <w:sz w:val="24"/>
                                  <w:szCs w:val="24"/>
                                </w:rPr>
                              </w:pPr>
                              <w:r w:rsidRPr="000A21FE">
                                <w:rPr>
                                  <w:rFonts w:cs="B Zar" w:hint="cs"/>
                                  <w:sz w:val="24"/>
                                  <w:szCs w:val="24"/>
                                  <w:rtl/>
                                </w:rPr>
                                <w:t>داخلي</w:t>
                              </w:r>
                            </w:p>
                          </w:txbxContent>
                        </wps:txbx>
                        <wps:bodyPr rot="0" vert="horz" wrap="square" lIns="91440" tIns="45720" rIns="91440" bIns="45720" anchor="t" anchorCtr="0" upright="1">
                          <a:noAutofit/>
                        </wps:bodyPr>
                      </wps:wsp>
                      <wps:wsp>
                        <wps:cNvPr id="1636" name="Rectangle 267"/>
                        <wps:cNvSpPr>
                          <a:spLocks noChangeArrowheads="1"/>
                        </wps:cNvSpPr>
                        <wps:spPr bwMode="auto">
                          <a:xfrm>
                            <a:off x="3060" y="11160"/>
                            <a:ext cx="5220" cy="900"/>
                          </a:xfrm>
                          <a:prstGeom prst="rect">
                            <a:avLst/>
                          </a:prstGeom>
                          <a:solidFill>
                            <a:srgbClr val="FFFFFF"/>
                          </a:solidFill>
                          <a:ln w="12700">
                            <a:solidFill>
                              <a:srgbClr val="FFFFFF"/>
                            </a:solidFill>
                            <a:miter lim="800000"/>
                            <a:headEnd/>
                            <a:tailEnd/>
                          </a:ln>
                        </wps:spPr>
                        <wps:txbx>
                          <w:txbxContent>
                            <w:p w:rsidR="00897B9E" w:rsidRPr="000A21FE" w:rsidRDefault="00897B9E" w:rsidP="00D52460">
                              <w:pPr>
                                <w:bidi/>
                                <w:jc w:val="center"/>
                                <w:rPr>
                                  <w:rFonts w:cs="B Zar"/>
                                  <w:sz w:val="24"/>
                                  <w:szCs w:val="24"/>
                                  <w:rtl/>
                                </w:rPr>
                              </w:pPr>
                              <w:r w:rsidRPr="000A21FE">
                                <w:rPr>
                                  <w:rFonts w:cs="B Zar" w:hint="cs"/>
                                  <w:sz w:val="24"/>
                                  <w:szCs w:val="24"/>
                                  <w:rtl/>
                                </w:rPr>
                                <w:t>شكل(2-3) : ماتريس ارزيابي عملكرد</w:t>
                              </w:r>
                            </w:p>
                          </w:txbxContent>
                        </wps:txbx>
                        <wps:bodyPr rot="0" vert="horz" wrap="square" lIns="91440" tIns="45720" rIns="91440" bIns="45720" anchor="t" anchorCtr="0" upright="1">
                          <a:noAutofit/>
                        </wps:bodyPr>
                      </wps:wsp>
                      <wps:wsp>
                        <wps:cNvPr id="1637" name="Line 268"/>
                        <wps:cNvCnPr/>
                        <wps:spPr bwMode="auto">
                          <a:xfrm>
                            <a:off x="3240" y="1062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6" o:spid="_x0000_s1081" style="position:absolute;left:0;text-align:left;margin-left:45pt;margin-top:2.05pt;width:423pt;height:297pt;z-index:251668480;mso-position-horizontal-relative:text;mso-position-vertical-relative:text" coordorigin="2340,6120" coordsize="84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wc7QUAAB8oAAAOAAAAZHJzL2Uyb0RvYy54bWzsWm9vuzYQfj9p38HifRv+E6KmP1VJ203q&#10;tmq//XntAAlsgJlNm3TTvvvOZ+NA2mpZp0bTSl+kgM35fH7ufM+Zi0+7qiSPGRcFq+eWc25bJKsT&#10;lhb1Zm79+MPN2dQioqV1SktWZ3PrKRPWp8svv7jYNrPMZTkr04wTEFKL2baZW3nbNrPJRCR5VlFx&#10;zpqshsY14xVt4ZZvJimnW5BelRPXtsPJlvG04SzJhICnS9VoXaL89TpL2u/Wa5G1pJxboFuLvxx/&#10;V/J3cnlBZxtOm7xItBr0DVpUtKhhUCNqSVtKHnjxTFRVJJwJtm7PE1ZN2HpdJBnOAWbj2AezueXs&#10;ocG5bGbbTWPMBKY9sNObxSbfPt5zUqSwdqEbWKSmFawSDkzcIJT22TabGXS75c3n5p6rScLlHUt+&#10;FdA8OWyX9xvVmay237AUBNKHlqF9dmteSREwc7LDZXgyy5DtWpLAw8CLXMeG1UqgzYsiJ4YbXKgk&#10;h9WU77meD+3QHDquabvW70/9UL8cxNBN6khnamBUVisnZwagE3u7in9n1885bTJcLiENtrdr2Nn1&#10;CsyAvcC2kbItdu0MK5RVSc0WOa032RXnbJtnNAXNHJyIVBlkqxfkjYA1+VszG3NNwyBQpuyM7YVO&#10;pCzthDa2GWPRWcNFe5uxisiLuQVwrNPvwadwKenjnWgRDqmGDU1/sci6KsGDHmlJnDAMcZYgUXeG&#10;q06m9pb0pihLwln7c9HmaBs5VWwUnXxBGgYWsPGx4JvVouQERphbN/inutOqoogSkdM0U+1+6EZ6&#10;wkX9eGu60LLJqeoSBXEca5Bo2QiYjVBKqLEBj/D3qgIKY/IVmOGmU7wsagLLiDAXCS0z6WZ6KIg5&#10;OHU5SFmT7dyKA3BAeStYWZi2wXRRiQ7Rg264NDh7CZfrOsXrlhaluga1yhqdVUFGgb/drXbo/K4n&#10;1ZJ4WrH0CRAFC4JqQ2iHi5zx3y2yhTA5t8RvD5RnFim/rmFNYseXntjijR9E4I2E91tW/RZaJyBq&#10;brUW2EVeLloVix8aXmxyGEktfc2kp6yLVtp1r5W+AZc9ne+Cc6iY2PfdaWct44qwau/ku0EcOBjq&#10;XvBd345H3/3wvut3aBx9d7jvQu753Hcx1g+20ffzXbPvRnaXpuz3XdhtMcNxQm/cd3FP17vnR9p3&#10;ceX3O9y473ZcBDa2Z74Lab3OUk6z70LeDhTjBd/1bX/03Q+/72p2PObMipMavusBB1C+e1fUGXFD&#10;5Dx6y13U91w78evUlazLovmpYwO6VhBEU+WQyO9BBp31NlPlj54KEcB2ukJDRzc1hQVKJim6JqSS&#10;XgwZac0kH0Xh78HKSPvUQDmk5QXwwhJYFPC+KkuBTWVQPpNXOLTmbUf11swOjaEJszQLFp/+iO34&#10;eno99c98N7w+8+3l8uzqZuGfhTdOFCy95WKxdP6U9nD8WV6kaVYjHVf1OHh4XEFEl+RUCcuUwowp&#10;J0PpaHNQsfuPSiPLk4Dos1C5PBI2pyR8HpCtAXjd3p5zPHi/kuB9Dcaaz8kyFS73CGPEgixQjDA+&#10;/0e1XKyYgQPr6LqPwW4HY1mvw2ADgdhUeU6QP8WBLtFGwSHOHReeIPeR9SLp5a/Gaz6oNqquXUiX&#10;aBkUwQa1sl5psFft64brV/oGMo6O+lq+UmkgoipaONMoi2puTVXZEL38bYU5UyYeyf2A3HveSwA3&#10;pZATABxyDUDx4AyiC+SOPR0BfmTl2dRSR4APAQ4UUyUi/Qhu6gUnAHg4fXbIZgCOVX95PjdGcJ2A&#10;H2Sw+6MVU3AcAT4EuDlu7gPckOoTANykKHDAfJCKjynK0WeHQPchvxlrmM9zcHPu3we4SehOAHDP&#10;lok2RGnHgdP9IdkMXHlWK0O4/rziHZPwF5JklWc7btSdqr966H2aRBt4/4jil75e8cwJuK7mmYQN&#10;AHxUQUTyNF3D81ydUjh2eHgiFtiyTQKyI2n/zRoekrln0fF/X7iA/Aa/QkO2rr+Yk5+59e/huv9d&#10;3+VfAAAA//8DAFBLAwQUAAYACAAAACEAvLHOL98AAAAIAQAADwAAAGRycy9kb3ducmV2LnhtbEyP&#10;QUvDQBSE74L/YXmCN7tZa0sTsymlqKci2AribZt9TUKzb0N2m6T/3udJj8MMM9/k68m1YsA+NJ40&#10;qFkCAqn0tqFKw+fh9WEFIkRD1rSeUMMVA6yL25vcZNaP9IHDPlaCSyhkRkMdY5dJGcoanQkz3yGx&#10;d/K9M5FlX0nbm5HLXSsfk2QpnWmIF2rT4bbG8ry/OA1voxk3c/Uy7M6n7fX7sHj/2inU+v5u2jyD&#10;iDjFvzD84jM6FMx09BeyQbQa0oSvRA1PCgTb6XzJ+qhhka4UyCKX/w8UPwAAAP//AwBQSwECLQAU&#10;AAYACAAAACEAtoM4kv4AAADhAQAAEwAAAAAAAAAAAAAAAAAAAAAAW0NvbnRlbnRfVHlwZXNdLnht&#10;bFBLAQItABQABgAIAAAAIQA4/SH/1gAAAJQBAAALAAAAAAAAAAAAAAAAAC8BAABfcmVscy8ucmVs&#10;c1BLAQItABQABgAIAAAAIQBzvFwc7QUAAB8oAAAOAAAAAAAAAAAAAAAAAC4CAABkcnMvZTJvRG9j&#10;LnhtbFBLAQItABQABgAIAAAAIQC8sc4v3wAAAAgBAAAPAAAAAAAAAAAAAAAAAEcIAABkcnMvZG93&#10;bnJldi54bWxQSwUGAAAAAAQABADzAAAAUwkAAAAA&#10;">
                <v:roundrect id="AutoShape 257" o:spid="_x0000_s1082" style="position:absolute;left:2340;top:8655;width:3617;height:16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QR8MA&#10;AADdAAAADwAAAGRycy9kb3ducmV2LnhtbERPzWrCQBC+F/oOywje6sYcQomuopbSID200QcYs2MS&#10;zM7G7CYmb98tFHqbj+931tvRNGKgztWWFSwXEQjiwuqaSwXn0/vLKwjnkTU2lknBRA62m+enNaba&#10;PvibhtyXIoSwS1FB5X2bSumKigy6hW2JA3e1nUEfYFdK3eEjhJtGxlGUSIM1h4YKWzpUVNzy3ij4&#10;OkeTzabp+Mn3/AMvb7i/9nel5rNxtwLhafT/4j93psP8JE7g95tw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KQR8MAAADdAAAADwAAAAAAAAAAAAAAAACYAgAAZHJzL2Rv&#10;d25yZXYueG1sUEsFBgAAAAAEAAQA9QAAAIgDAAAAAA==&#10;" fillcolor="#767676">
                  <v:fill opacity="49806f" rotate="t" angle="90" focus="100%" type="gradient"/>
                  <v:textbox>
                    <w:txbxContent>
                      <w:p w:rsidR="00897B9E" w:rsidRPr="000A21FE" w:rsidRDefault="00897B9E" w:rsidP="000A21FE">
                        <w:pPr>
                          <w:bidi/>
                          <w:jc w:val="center"/>
                          <w:rPr>
                            <w:rFonts w:cs="B Zar"/>
                            <w:sz w:val="24"/>
                            <w:szCs w:val="24"/>
                            <w:rtl/>
                          </w:rPr>
                        </w:pPr>
                        <w:r w:rsidRPr="00305EFD">
                          <w:rPr>
                            <w:rFonts w:cs="Yagut" w:hint="cs"/>
                            <w:b/>
                            <w:bCs/>
                            <w:sz w:val="28"/>
                            <w:szCs w:val="28"/>
                            <w:rtl/>
                          </w:rPr>
                          <w:t xml:space="preserve">- </w:t>
                        </w:r>
                        <w:r w:rsidRPr="000A21FE">
                          <w:rPr>
                            <w:rFonts w:cs="B Zar" w:hint="cs"/>
                            <w:sz w:val="24"/>
                            <w:szCs w:val="24"/>
                            <w:rtl/>
                          </w:rPr>
                          <w:t>هزينه طراحي</w:t>
                        </w:r>
                      </w:p>
                      <w:p w:rsidR="00897B9E" w:rsidRPr="00305EFD" w:rsidRDefault="00897B9E" w:rsidP="000A21FE">
                        <w:pPr>
                          <w:bidi/>
                          <w:jc w:val="center"/>
                          <w:rPr>
                            <w:rFonts w:cs="Yagut"/>
                            <w:b/>
                            <w:bCs/>
                            <w:sz w:val="28"/>
                            <w:szCs w:val="28"/>
                          </w:rPr>
                        </w:pPr>
                        <w:r w:rsidRPr="000A21FE">
                          <w:rPr>
                            <w:rFonts w:cs="B Zar" w:hint="cs"/>
                            <w:sz w:val="24"/>
                            <w:szCs w:val="24"/>
                            <w:rtl/>
                          </w:rPr>
                          <w:t>- هزينه مواد</w:t>
                        </w:r>
                      </w:p>
                      <w:p w:rsidR="00897B9E" w:rsidRPr="00305EFD" w:rsidRDefault="00897B9E" w:rsidP="00D52460">
                        <w:pPr>
                          <w:jc w:val="right"/>
                          <w:rPr>
                            <w:rFonts w:cs="Yagut"/>
                            <w:b/>
                            <w:bCs/>
                            <w:sz w:val="28"/>
                            <w:szCs w:val="28"/>
                          </w:rPr>
                        </w:pPr>
                        <w:r w:rsidRPr="00305EFD">
                          <w:rPr>
                            <w:rFonts w:cs="Yagut" w:hint="cs"/>
                            <w:b/>
                            <w:bCs/>
                            <w:sz w:val="28"/>
                            <w:szCs w:val="28"/>
                            <w:rtl/>
                          </w:rPr>
                          <w:t>- هزينه توليد</w:t>
                        </w:r>
                      </w:p>
                      <w:p w:rsidR="00897B9E" w:rsidRPr="00305EFD" w:rsidRDefault="00897B9E" w:rsidP="00D52460">
                        <w:pPr>
                          <w:jc w:val="right"/>
                          <w:rPr>
                            <w:rFonts w:cs="Yagut"/>
                            <w:b/>
                            <w:bCs/>
                            <w:sz w:val="28"/>
                            <w:szCs w:val="28"/>
                          </w:rPr>
                        </w:pPr>
                      </w:p>
                    </w:txbxContent>
                  </v:textbox>
                </v:roundrect>
                <v:roundrect id="AutoShape 258" o:spid="_x0000_s1083" style="position:absolute;left:5951;top:8655;width:3409;height:16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413MIA&#10;AADdAAAADwAAAGRycy9kb3ducmV2LnhtbERPzYrCMBC+C/sOYQRvNtWDK12j6C6LsnjQrg8wNmNb&#10;bCa1idq+vREEb/Px/c5s0ZpK3KhxpWUFoygGQZxZXXKu4PD/O5yCcB5ZY2WZFHTkYDH/6M0w0fbO&#10;e7qlPhchhF2CCgrv60RKlxVk0EW2Jg7cyTYGfYBNLnWD9xBuKjmO44k0WHJoKLCm74Kyc3o1CnaH&#10;uLObrvvb8iVd4/EHV6frRalBv11+gfDU+rf45d7oMH8y/oT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jXcwgAAAN0AAAAPAAAAAAAAAAAAAAAAAJgCAABkcnMvZG93&#10;bnJldi54bWxQSwUGAAAAAAQABAD1AAAAhwMAAAAA&#10;" fillcolor="#767676">
                  <v:fill opacity="49806f" rotate="t" angle="90" focus="100%" type="gradient"/>
                  <v:textbox>
                    <w:txbxContent>
                      <w:p w:rsidR="00897B9E" w:rsidRPr="000A21FE" w:rsidRDefault="00897B9E" w:rsidP="000A21FE">
                        <w:pPr>
                          <w:bidi/>
                          <w:jc w:val="center"/>
                          <w:rPr>
                            <w:rFonts w:cs="B Zar"/>
                            <w:sz w:val="24"/>
                            <w:szCs w:val="24"/>
                            <w:rtl/>
                          </w:rPr>
                        </w:pPr>
                        <w:r w:rsidRPr="00305EFD">
                          <w:rPr>
                            <w:rFonts w:cs="Yagut" w:hint="cs"/>
                            <w:b/>
                            <w:bCs/>
                            <w:sz w:val="28"/>
                            <w:szCs w:val="28"/>
                            <w:rtl/>
                          </w:rPr>
                          <w:t xml:space="preserve">- </w:t>
                        </w:r>
                        <w:r w:rsidRPr="000A21FE">
                          <w:rPr>
                            <w:rFonts w:cs="B Zar" w:hint="cs"/>
                            <w:sz w:val="24"/>
                            <w:szCs w:val="24"/>
                            <w:rtl/>
                          </w:rPr>
                          <w:t>سيكل زماني طراحي</w:t>
                        </w:r>
                      </w:p>
                      <w:p w:rsidR="00897B9E" w:rsidRPr="00305EFD" w:rsidRDefault="00897B9E" w:rsidP="000A21FE">
                        <w:pPr>
                          <w:bidi/>
                          <w:jc w:val="center"/>
                          <w:rPr>
                            <w:rFonts w:cs="Yagut"/>
                            <w:b/>
                            <w:bCs/>
                            <w:sz w:val="28"/>
                            <w:szCs w:val="28"/>
                          </w:rPr>
                        </w:pPr>
                        <w:r w:rsidRPr="000A21FE">
                          <w:rPr>
                            <w:rFonts w:cs="B Zar" w:hint="cs"/>
                            <w:sz w:val="24"/>
                            <w:szCs w:val="24"/>
                            <w:rtl/>
                          </w:rPr>
                          <w:t>- درصد تحويل هاي به موقع</w:t>
                        </w:r>
                      </w:p>
                      <w:p w:rsidR="00897B9E" w:rsidRPr="00305EFD" w:rsidRDefault="00897B9E" w:rsidP="00D52460">
                        <w:pPr>
                          <w:jc w:val="right"/>
                          <w:rPr>
                            <w:rFonts w:cs="Yagut"/>
                            <w:b/>
                            <w:bCs/>
                            <w:sz w:val="28"/>
                            <w:szCs w:val="28"/>
                          </w:rPr>
                        </w:pPr>
                        <w:r w:rsidRPr="00305EFD">
                          <w:rPr>
                            <w:rFonts w:cs="Yagut" w:hint="cs"/>
                            <w:b/>
                            <w:bCs/>
                            <w:sz w:val="28"/>
                            <w:szCs w:val="28"/>
                            <w:rtl/>
                          </w:rPr>
                          <w:t>- تعداد محصولات جديد</w:t>
                        </w:r>
                      </w:p>
                      <w:p w:rsidR="00897B9E" w:rsidRPr="00305EFD" w:rsidRDefault="00897B9E" w:rsidP="00D52460">
                        <w:pPr>
                          <w:jc w:val="right"/>
                          <w:rPr>
                            <w:rFonts w:cs="Yagut"/>
                            <w:b/>
                            <w:bCs/>
                            <w:sz w:val="28"/>
                            <w:szCs w:val="28"/>
                          </w:rPr>
                        </w:pPr>
                      </w:p>
                    </w:txbxContent>
                  </v:textbox>
                </v:roundrect>
                <v:roundrect id="AutoShape 259" o:spid="_x0000_s1084" style="position:absolute;left:2340;top:7020;width:3605;height:16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hrsUA&#10;AADdAAAADwAAAGRycy9kb3ducmV2LnhtbESPzW7CQAyE75V4h5WReiubckBVYINKESqqeqCBB3Cz&#10;zo/IekN2geTt6wNSb7ZmPPN5tR5cq27Uh8azgddZAoq48LbhysDpuHt5AxUissXWMxkYKcA6mzyt&#10;MLX+zj90y2OlJIRDigbqGLtU61DU5DDMfEcsWul7h1HWvtK2x7uEu1bPk2ShHTYsDTV29FFTcc6v&#10;zsDhlIx+P45f33zJP/F3i5vyejHmeTq8L0FFGuK/+XG9t4K/mAuufCMj6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aGuxQAAAN0AAAAPAAAAAAAAAAAAAAAAAJgCAABkcnMv&#10;ZG93bnJldi54bWxQSwUGAAAAAAQABAD1AAAAigMAAAAA&#10;" fillcolor="#767676">
                  <v:fill opacity="49806f" rotate="t" angle="90" focus="100%" type="gradient"/>
                  <v:textbox>
                    <w:txbxContent>
                      <w:p w:rsidR="00897B9E" w:rsidRPr="000A21FE" w:rsidRDefault="00897B9E" w:rsidP="000A21FE">
                        <w:pPr>
                          <w:bidi/>
                          <w:jc w:val="center"/>
                          <w:rPr>
                            <w:rFonts w:cs="B Zar"/>
                            <w:sz w:val="24"/>
                            <w:szCs w:val="24"/>
                            <w:rtl/>
                          </w:rPr>
                        </w:pPr>
                        <w:r w:rsidRPr="000A21FE">
                          <w:rPr>
                            <w:rFonts w:cs="B Zar"/>
                            <w:sz w:val="24"/>
                            <w:szCs w:val="24"/>
                            <w:rtl/>
                          </w:rPr>
                          <w:t>- وضعيت هزينه هاي  رقابتي</w:t>
                        </w:r>
                      </w:p>
                      <w:p w:rsidR="00897B9E" w:rsidRPr="000A21FE" w:rsidRDefault="00897B9E" w:rsidP="000A21FE">
                        <w:pPr>
                          <w:bidi/>
                          <w:jc w:val="center"/>
                          <w:rPr>
                            <w:rFonts w:cs="B Zar"/>
                            <w:sz w:val="24"/>
                            <w:szCs w:val="24"/>
                            <w:rtl/>
                          </w:rPr>
                        </w:pPr>
                        <w:r w:rsidRPr="000A21FE">
                          <w:rPr>
                            <w:rFonts w:cs="B Zar"/>
                            <w:sz w:val="24"/>
                            <w:szCs w:val="24"/>
                          </w:rPr>
                          <w:t>R&amp;D</w:t>
                        </w:r>
                        <w:r w:rsidRPr="000A21FE">
                          <w:rPr>
                            <w:rFonts w:cs="B Zar"/>
                            <w:sz w:val="24"/>
                            <w:szCs w:val="24"/>
                            <w:rtl/>
                          </w:rPr>
                          <w:t>- هزينه هاي مربوط به</w:t>
                        </w:r>
                        <w:r w:rsidRPr="000A21FE">
                          <w:rPr>
                            <w:rFonts w:cs="B Zar" w:hint="cs"/>
                            <w:sz w:val="24"/>
                            <w:szCs w:val="24"/>
                            <w:rtl/>
                          </w:rPr>
                          <w:t xml:space="preserve"> </w:t>
                        </w:r>
                        <w:r w:rsidRPr="000A21FE">
                          <w:rPr>
                            <w:rFonts w:cs="B Zar"/>
                            <w:sz w:val="24"/>
                            <w:szCs w:val="24"/>
                          </w:rPr>
                          <w:t xml:space="preserve"> </w:t>
                        </w:r>
                      </w:p>
                      <w:p w:rsidR="00897B9E" w:rsidRDefault="00897B9E" w:rsidP="00D52460"/>
                    </w:txbxContent>
                  </v:textbox>
                </v:roundrect>
                <v:roundrect id="AutoShape 260" o:spid="_x0000_s1085" style="position:absolute;left:5956;top:7020;width:3404;height:16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ENcIA&#10;AADdAAAADwAAAGRycy9kb3ducmV2LnhtbERPzYrCMBC+C/sOYQRvNtWDrF2j6C6LsnjQrg8wNmNb&#10;bCa1idq+vREEb/Px/c5s0ZpK3KhxpWUFoygGQZxZXXKu4PD/O/wE4TyyxsoyKejIwWL+0Zthou2d&#10;93RLfS5CCLsEFRTe14mULivIoItsTRy4k20M+gCbXOoG7yHcVHIcxxNpsOTQUGBN3wVl5/RqFOwO&#10;cWc3Xfe35Uu6xuMPrk7Xi1KDfrv8AuGp9W/xy73RYf5kPIX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QQ1wgAAAN0AAAAPAAAAAAAAAAAAAAAAAJgCAABkcnMvZG93&#10;bnJldi54bWxQSwUGAAAAAAQABAD1AAAAhwMAAAAA&#10;" fillcolor="#767676">
                  <v:fill opacity="49806f" rotate="t" angle="90" focus="100%" type="gradient"/>
                  <v:textbox>
                    <w:txbxContent>
                      <w:p w:rsidR="00897B9E" w:rsidRPr="00305EFD" w:rsidRDefault="00897B9E" w:rsidP="000A21FE">
                        <w:pPr>
                          <w:bidi/>
                          <w:jc w:val="center"/>
                          <w:rPr>
                            <w:rFonts w:cs="Yagut"/>
                            <w:b/>
                            <w:bCs/>
                            <w:sz w:val="28"/>
                            <w:szCs w:val="28"/>
                            <w:rtl/>
                          </w:rPr>
                        </w:pPr>
                        <w:r w:rsidRPr="000A21FE">
                          <w:rPr>
                            <w:rFonts w:cs="B Zar" w:hint="cs"/>
                            <w:sz w:val="24"/>
                            <w:szCs w:val="24"/>
                            <w:rtl/>
                          </w:rPr>
                          <w:t>- تعداد تكرار خريد</w:t>
                        </w:r>
                      </w:p>
                      <w:p w:rsidR="00897B9E" w:rsidRPr="000A21FE" w:rsidRDefault="00897B9E" w:rsidP="000A21FE">
                        <w:pPr>
                          <w:bidi/>
                          <w:jc w:val="center"/>
                          <w:rPr>
                            <w:rFonts w:cs="B Zar"/>
                            <w:sz w:val="24"/>
                            <w:szCs w:val="24"/>
                          </w:rPr>
                        </w:pPr>
                        <w:r w:rsidRPr="000A21FE">
                          <w:rPr>
                            <w:rFonts w:cs="B Zar" w:hint="cs"/>
                            <w:sz w:val="24"/>
                            <w:szCs w:val="24"/>
                            <w:rtl/>
                          </w:rPr>
                          <w:t>- تعداد شكايتهاي مشتريان</w:t>
                        </w:r>
                      </w:p>
                      <w:p w:rsidR="00897B9E" w:rsidRPr="00302727" w:rsidRDefault="00897B9E" w:rsidP="00D52460">
                        <w:pPr>
                          <w:jc w:val="right"/>
                          <w:rPr>
                            <w:b/>
                            <w:bCs/>
                          </w:rPr>
                        </w:pPr>
                        <w:r w:rsidRPr="00305EFD">
                          <w:rPr>
                            <w:rFonts w:cs="Yagut" w:hint="cs"/>
                            <w:b/>
                            <w:bCs/>
                            <w:sz w:val="28"/>
                            <w:szCs w:val="28"/>
                            <w:rtl/>
                          </w:rPr>
                          <w:t>- ميزان سهم بازار</w:t>
                        </w:r>
                      </w:p>
                      <w:p w:rsidR="00897B9E" w:rsidRDefault="00897B9E" w:rsidP="00D52460"/>
                    </w:txbxContent>
                  </v:textbox>
                </v:roundrect>
                <v:line id="Line 261" o:spid="_x0000_s1086" style="position:absolute;flip:y;visibility:visible;mso-wrap-style:square" from="5786,8460" to="6146,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1jOMYAAADdAAAADwAAAGRycy9kb3ducmV2LnhtbESPQWvCQBCF74X+h2UKvZS6UUFC6iqt&#10;GhC8NNbeh+w0Cc3OLtlV03/vHITeZnhv3vtmuR5dry40xM6zgekkA0Vce9txY+D0Vb7moGJCtth7&#10;JgN/FGG9enxYYmH9lSu6HFOjJIRjgQbalEKhdaxbchgnPhCL9uMHh0nWodF2wKuEu17PsmyhHXYs&#10;DS0G2rRU/x7PzsDLfLcNIc/Lstr67jN876qPw8mY56fx/Q1UojH9m+/Xeyv4i7nwyzcygl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NYzjGAAAA3QAAAA8AAAAAAAAA&#10;AAAAAAAAoQIAAGRycy9kb3ducmV2LnhtbFBLBQYAAAAABAAEAPkAAACUAwAAAAA=&#10;">
                  <v:stroke startarrow="block" endarrow="block"/>
                </v:line>
                <v:line id="Line 262" o:spid="_x0000_s1087" style="position:absolute;flip:x y;visibility:visible;mso-wrap-style:square" from="5781,8460" to="614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Lv1sQAAADdAAAADwAAAGRycy9kb3ducmV2LnhtbERPTWvCQBC9F/oflil4002shBJdpdQW&#10;LZ6a9uBxyE6yodnZbXar8d93BaG3ebzPWW1G24sTDaFzrCCfZSCIa6c7bhV8fb5Nn0CEiKyxd0wK&#10;LhRgs76/W2Gp3Zk/6FTFVqQQDiUqMDH6UspQG7IYZs4TJ65xg8WY4NBKPeA5hdtezrOskBY7Tg0G&#10;Pb0Yqr+rX6tgK/NxZxp/qYpD47vFz/H9dbFXavIwPi9BRBrjv/jm3us0v3jM4fpNOkG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u/WxAAAAN0AAAAPAAAAAAAAAAAA&#10;AAAAAKECAABkcnMvZG93bnJldi54bWxQSwUGAAAAAAQABAD5AAAAkgMAAAAA&#10;">
                  <v:stroke startarrow="block" endarrow="block"/>
                </v:line>
                <v:rect id="Rectangle 263" o:spid="_x0000_s1088" style="position:absolute;left:9540;top:756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W/MAA&#10;AADdAAAADwAAAGRycy9kb3ducmV2LnhtbERPS4vCMBC+L/gfwgje1lQFH9UoUlG8trsHvY3N2Bab&#10;SWmi1n9vFha8zcf3nNWmM7V4UOsqywpGwwgEcW51xYWC35/99xyE88gaa8uk4EUONuve1wpjbZ+c&#10;0iPzhQgh7GJUUHrfxFK6vCSDbmgb4sBdbWvQB9gWUrf4DOGmluMomkqDFYeGEhtKSspv2d0omF2y&#10;Q57wddFhYml3Tk8poVVq0O+2SxCeOv8R/7uPOsyfTsbw9004Qa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JW/MAAAADdAAAADwAAAAAAAAAAAAAAAACYAgAAZHJzL2Rvd25y&#10;ZXYueG1sUEsFBgAAAAAEAAQA9QAAAIUDAAAAAA==&#10;" strokecolor="white">
                  <v:fill opacity="0"/>
                  <v:textbox>
                    <w:txbxContent>
                      <w:p w:rsidR="00897B9E" w:rsidRPr="000A21FE" w:rsidRDefault="00897B9E" w:rsidP="000A21FE">
                        <w:pPr>
                          <w:bidi/>
                          <w:jc w:val="center"/>
                          <w:rPr>
                            <w:rFonts w:cs="B Zar"/>
                            <w:sz w:val="24"/>
                            <w:szCs w:val="24"/>
                          </w:rPr>
                        </w:pPr>
                        <w:r w:rsidRPr="000A21FE">
                          <w:rPr>
                            <w:rFonts w:cs="B Zar" w:hint="cs"/>
                            <w:sz w:val="24"/>
                            <w:szCs w:val="24"/>
                            <w:rtl/>
                          </w:rPr>
                          <w:t>خارجي</w:t>
                        </w:r>
                      </w:p>
                    </w:txbxContent>
                  </v:textbox>
                </v:rect>
                <v:rect id="Rectangle 264" o:spid="_x0000_s1089" style="position:absolute;left:3600;top:6120;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7zZ8AA&#10;AADdAAAADwAAAGRycy9kb3ducmV2LnhtbERPTYvCMBC9C/6HMII3m+4KuluNslQUr60edm9jM7Zl&#10;m0lpotZ/bwTB2zze5yzXvWnElTpXW1bwEcUgiAuray4VHA/byRcI55E1NpZJwZ0crFfDwRITbW+c&#10;0TX3pQgh7BJUUHnfJlK6oiKDLrItceDOtjPoA+xKqTu8hXDTyM84nkmDNYeGCltKKyr+84tRMD/l&#10;uyLl83ePqaXNX/abEVqlxqP+ZwHCU+/f4pd7r8P82XQKz2/C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7zZ8AAAADdAAAADwAAAAAAAAAAAAAAAACYAgAAZHJzL2Rvd25y&#10;ZXYueG1sUEsFBgAAAAAEAAQA9QAAAIUDAAAAAA==&#10;" strokecolor="white">
                  <v:fill opacity="0"/>
                  <v:textbox>
                    <w:txbxContent>
                      <w:p w:rsidR="00897B9E" w:rsidRPr="000A21FE" w:rsidRDefault="00897B9E" w:rsidP="000A21FE">
                        <w:pPr>
                          <w:bidi/>
                          <w:jc w:val="center"/>
                          <w:rPr>
                            <w:rFonts w:cs="B Zar"/>
                            <w:sz w:val="24"/>
                            <w:szCs w:val="24"/>
                          </w:rPr>
                        </w:pPr>
                        <w:r w:rsidRPr="000A21FE">
                          <w:rPr>
                            <w:rFonts w:cs="B Zar" w:hint="cs"/>
                            <w:sz w:val="24"/>
                            <w:szCs w:val="24"/>
                            <w:rtl/>
                          </w:rPr>
                          <w:t>مالي</w:t>
                        </w:r>
                      </w:p>
                    </w:txbxContent>
                  </v:textbox>
                </v:rect>
                <v:rect id="Rectangle 265" o:spid="_x0000_s1090" style="position:absolute;left:6840;top:612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E8AA&#10;AADdAAAADwAAAGRycy9kb3ducmV2LnhtbERPTYvCMBC9C/6HMMLeNF1XXK1GkS6K19Y96G1sxrZs&#10;MylNVuu/N4LgbR7vc5brztTiSq2rLCv4HEUgiHOrKy4U/B62wxkI55E11pZJwZ0crFf93hJjbW+c&#10;0jXzhQgh7GJUUHrfxFK6vCSDbmQb4sBdbGvQB9gWUrd4C+GmluMomkqDFYeGEhtKSsr/sn+j4Puc&#10;7fKEL/MOE0s/p/SYElqlPgbdZgHCU+ff4pd7r8P86dcEnt+EE+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drE8AAAADdAAAADwAAAAAAAAAAAAAAAACYAgAAZHJzL2Rvd25y&#10;ZXYueG1sUEsFBgAAAAAEAAQA9QAAAIUDAAAAAA==&#10;" strokecolor="white">
                  <v:fill opacity="0"/>
                  <v:textbox>
                    <w:txbxContent>
                      <w:p w:rsidR="00897B9E" w:rsidRPr="000A21FE" w:rsidRDefault="00897B9E" w:rsidP="000A21FE">
                        <w:pPr>
                          <w:bidi/>
                          <w:jc w:val="center"/>
                          <w:rPr>
                            <w:rFonts w:cs="B Zar"/>
                            <w:sz w:val="24"/>
                            <w:szCs w:val="24"/>
                          </w:rPr>
                        </w:pPr>
                        <w:r w:rsidRPr="000A21FE">
                          <w:rPr>
                            <w:rFonts w:cs="B Zar"/>
                            <w:sz w:val="24"/>
                            <w:szCs w:val="24"/>
                            <w:rtl/>
                          </w:rPr>
                          <w:t>غير مالي</w:t>
                        </w:r>
                      </w:p>
                    </w:txbxContent>
                  </v:textbox>
                </v:rect>
                <v:rect id="Rectangle 266" o:spid="_x0000_s1091" style="position:absolute;left:9540;top:900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OiMAA&#10;AADdAAAADwAAAGRycy9kb3ducmV2LnhtbERPTYvCMBC9C/6HMMLeNF0XXa1GkS6K19Y96G1sxrZs&#10;MylNVuu/N4LgbR7vc5brztTiSq2rLCv4HEUgiHOrKy4U/B62wxkI55E11pZJwZ0crFf93hJjbW+c&#10;0jXzhQgh7GJUUHrfxFK6vCSDbmQb4sBdbGvQB9gWUrd4C+GmluMomkqDFYeGEhtKSsr/sn+j4Puc&#10;7fKEL/MOE0s/p/SYElqlPgbdZgHCU+ff4pd7r8P86dcEnt+EE+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vOiMAAAADdAAAADwAAAAAAAAAAAAAAAACYAgAAZHJzL2Rvd25y&#10;ZXYueG1sUEsFBgAAAAAEAAQA9QAAAIUDAAAAAA==&#10;" strokecolor="white">
                  <v:fill opacity="0"/>
                  <v:textbox>
                    <w:txbxContent>
                      <w:p w:rsidR="00897B9E" w:rsidRPr="000A21FE" w:rsidRDefault="00897B9E" w:rsidP="000A21FE">
                        <w:pPr>
                          <w:bidi/>
                          <w:jc w:val="center"/>
                          <w:rPr>
                            <w:rFonts w:cs="B Zar"/>
                            <w:sz w:val="24"/>
                            <w:szCs w:val="24"/>
                          </w:rPr>
                        </w:pPr>
                        <w:r w:rsidRPr="000A21FE">
                          <w:rPr>
                            <w:rFonts w:cs="B Zar" w:hint="cs"/>
                            <w:sz w:val="24"/>
                            <w:szCs w:val="24"/>
                            <w:rtl/>
                          </w:rPr>
                          <w:t>داخلي</w:t>
                        </w:r>
                      </w:p>
                    </w:txbxContent>
                  </v:textbox>
                </v:rect>
                <v:rect id="Rectangle 267" o:spid="_x0000_s1092" style="position:absolute;left:3060;top:11160;width:52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S+8MA&#10;AADdAAAADwAAAGRycy9kb3ducmV2LnhtbERP32vCMBB+H/g/hBvsRTR1Y6V2RnHCYK9W2fDtbG5N&#10;WXMpSabdf28Ewbf7+H7eYjXYTpzIh9axgtk0A0FcO91yo2C/+5gUIEJE1tg5JgX/FGC1HD0ssNTu&#10;zFs6VbERKYRDiQpMjH0pZagNWQxT1xMn7sd5izFB30jt8ZzCbSefsyyXFltODQZ72hiqf6s/q6Aq&#10;/HvzPR/vj6+Hr42fmTAufKHU0+OwfgMRaYh38c39qdP8/CWH6zfpB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zS+8MAAADdAAAADwAAAAAAAAAAAAAAAACYAgAAZHJzL2Rv&#10;d25yZXYueG1sUEsFBgAAAAAEAAQA9QAAAIgDAAAAAA==&#10;" strokecolor="white" strokeweight="1pt">
                  <v:textbox>
                    <w:txbxContent>
                      <w:p w:rsidR="00897B9E" w:rsidRPr="000A21FE" w:rsidRDefault="00897B9E" w:rsidP="00D52460">
                        <w:pPr>
                          <w:bidi/>
                          <w:jc w:val="center"/>
                          <w:rPr>
                            <w:rFonts w:cs="B Zar"/>
                            <w:sz w:val="24"/>
                            <w:szCs w:val="24"/>
                            <w:rtl/>
                          </w:rPr>
                        </w:pPr>
                        <w:r w:rsidRPr="000A21FE">
                          <w:rPr>
                            <w:rFonts w:cs="B Zar" w:hint="cs"/>
                            <w:sz w:val="24"/>
                            <w:szCs w:val="24"/>
                            <w:rtl/>
                          </w:rPr>
                          <w:t>شكل(2-3) : ماتريس ارزيابي عملكرد</w:t>
                        </w:r>
                      </w:p>
                    </w:txbxContent>
                  </v:textbox>
                </v:rect>
                <v:line id="Line 268" o:spid="_x0000_s1093" style="position:absolute;visibility:visible;mso-wrap-style:square" from="3240,10620" to="828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AZqsUAAADdAAAADwAAAGRycy9kb3ducmV2LnhtbERPS2vCQBC+C/6HZYTedGOFVFJXEUtB&#10;eyj1Ae1xzE6TaHY27G6T9N93C4K3+fies1j1phYtOV9ZVjCdJCCIc6srLhScjq/jOQgfkDXWlknB&#10;L3lYLYeDBWbadryn9hAKEUPYZ6igDKHJpPR5SQb9xDbEkfu2zmCI0BVSO+xiuKnlY5Kk0mDFsaHE&#10;hjYl5dfDj1HwPvtI2/Xubdt/7tJz/rI/f106p9TDqF8/gwjUh7v45t7qOD+d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AZqsUAAADdAAAADwAAAAAAAAAA&#10;AAAAAAChAgAAZHJzL2Rvd25yZXYueG1sUEsFBgAAAAAEAAQA+QAAAJMDAAAAAA==&#10;"/>
              </v:group>
            </w:pict>
          </mc:Fallback>
        </mc:AlternateConten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bCs/>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bCs/>
          <w:sz w:val="24"/>
          <w:szCs w:val="24"/>
          <w:rtl/>
          <w:lang w:bidi="fa-IR"/>
        </w:rPr>
      </w:pPr>
    </w:p>
    <w:p w:rsidR="000A21FE" w:rsidRDefault="000A21FE" w:rsidP="005D7038">
      <w:pPr>
        <w:bidi/>
        <w:spacing w:after="0" w:line="360" w:lineRule="auto"/>
        <w:jc w:val="lowKashida"/>
        <w:rPr>
          <w:rFonts w:ascii="Times New Roman" w:eastAsia="Times New Roman" w:hAnsi="Times New Roman" w:cs="B Zar"/>
          <w:bCs/>
          <w:sz w:val="24"/>
          <w:szCs w:val="24"/>
          <w:rtl/>
          <w:lang w:bidi="fa-IR"/>
        </w:rPr>
      </w:pPr>
    </w:p>
    <w:p w:rsidR="000A21FE" w:rsidRDefault="000A21FE" w:rsidP="000A21FE">
      <w:pPr>
        <w:bidi/>
        <w:spacing w:after="0" w:line="360" w:lineRule="auto"/>
        <w:jc w:val="lowKashida"/>
        <w:rPr>
          <w:rFonts w:ascii="Times New Roman" w:eastAsia="Times New Roman" w:hAnsi="Times New Roman" w:cs="B Zar"/>
          <w:bCs/>
          <w:sz w:val="24"/>
          <w:szCs w:val="24"/>
          <w:rtl/>
          <w:lang w:bidi="fa-IR"/>
        </w:rPr>
      </w:pPr>
    </w:p>
    <w:p w:rsidR="00D52460" w:rsidRPr="005D7038" w:rsidRDefault="00D52460" w:rsidP="000A21FE">
      <w:pPr>
        <w:bidi/>
        <w:spacing w:after="0" w:line="360" w:lineRule="auto"/>
        <w:jc w:val="lowKashida"/>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مدل نتايج و تعيين كننده ها</w:t>
      </w:r>
      <w:r w:rsidRPr="005D7038">
        <w:rPr>
          <w:rFonts w:ascii="Times New Roman" w:eastAsia="Times New Roman" w:hAnsi="Times New Roman" w:cs="B Zar"/>
          <w:bCs/>
          <w:sz w:val="24"/>
          <w:szCs w:val="24"/>
          <w:vertAlign w:val="superscript"/>
          <w:rtl/>
          <w:lang w:bidi="fa-IR"/>
        </w:rPr>
        <w:footnoteReference w:id="37"/>
      </w:r>
      <w:r w:rsidRPr="005D7038">
        <w:rPr>
          <w:rFonts w:ascii="Times New Roman" w:eastAsia="Times New Roman" w:hAnsi="Times New Roman" w:cs="B Zar" w:hint="cs"/>
          <w:bCs/>
          <w:sz w:val="24"/>
          <w:szCs w:val="24"/>
          <w:rtl/>
          <w:lang w:bidi="fa-IR"/>
        </w:rPr>
        <w:t xml:space="preserve">  (1991)</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يكي از مدل</w:t>
      </w:r>
      <w:r w:rsidR="000A21FE">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هايي كه كمبود ماتريس عملكرد را مرتفع مي سازد ، چارچوب «نتايج و تعيين كننده ها» مي باشد كه در شكل (2-4) نشان داده شده است. اين چارچوب بر اين فرض استوار است كه دو نوع شاخص عملكرد پايه ، در هر سازماني وجود دارد. شاخص هايي كه به نتايج مربوط مي شوند و آنهايي كه بر تعيين كننده هاي نتايج تمركز دارند. دليل اين جداسازي و تفكيك بين شاخص ها ، نشان دادن اين واقعيت است كه نتايج بدست آمده، تابعي از عملكرد گذشته كسب و كار و با توجه به تعيين كننده هاي خاص مي باشند. به بيان ديگر نتايج از نوع شاخص هاي تاخيردار</w:t>
      </w:r>
      <w:r w:rsidRPr="005D7038">
        <w:rPr>
          <w:rFonts w:ascii="Times New Roman" w:eastAsia="Times New Roman" w:hAnsi="Times New Roman" w:cs="B Zar"/>
          <w:sz w:val="24"/>
          <w:szCs w:val="24"/>
          <w:vertAlign w:val="superscript"/>
          <w:rtl/>
          <w:lang w:bidi="fa-IR"/>
        </w:rPr>
        <w:footnoteReference w:id="38"/>
      </w:r>
      <w:r w:rsidRPr="005D7038">
        <w:rPr>
          <w:rFonts w:ascii="Times New Roman" w:eastAsia="Times New Roman" w:hAnsi="Times New Roman" w:cs="B Zar" w:hint="cs"/>
          <w:sz w:val="24"/>
          <w:szCs w:val="24"/>
          <w:rtl/>
          <w:lang w:bidi="fa-IR"/>
        </w:rPr>
        <w:t xml:space="preserve"> هستند در حالي كه تعيين كننده ها شاخص هاي اساسي و پيشرو</w:t>
      </w:r>
      <w:r w:rsidRPr="005D7038">
        <w:rPr>
          <w:rFonts w:ascii="Times New Roman" w:eastAsia="Times New Roman" w:hAnsi="Times New Roman" w:cs="B Zar"/>
          <w:sz w:val="24"/>
          <w:szCs w:val="24"/>
          <w:vertAlign w:val="superscript"/>
          <w:rtl/>
          <w:lang w:bidi="fa-IR"/>
        </w:rPr>
        <w:footnoteReference w:id="39"/>
      </w:r>
      <w:r w:rsidRPr="005D7038">
        <w:rPr>
          <w:rFonts w:ascii="Times New Roman" w:eastAsia="Times New Roman" w:hAnsi="Times New Roman" w:cs="B Zar" w:hint="cs"/>
          <w:sz w:val="24"/>
          <w:szCs w:val="24"/>
          <w:rtl/>
          <w:lang w:bidi="fa-IR"/>
        </w:rPr>
        <w:t xml:space="preserve"> مي باشند.</w:t>
      </w: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tbl>
      <w:tblPr>
        <w:tblStyle w:val="TableGrid1"/>
        <w:tblW w:w="0" w:type="auto"/>
        <w:jc w:val="center"/>
        <w:tblLook w:val="01E0" w:firstRow="1" w:lastRow="1" w:firstColumn="1" w:lastColumn="1" w:noHBand="0" w:noVBand="0"/>
      </w:tblPr>
      <w:tblGrid>
        <w:gridCol w:w="2367"/>
        <w:gridCol w:w="2127"/>
      </w:tblGrid>
      <w:tr w:rsidR="00D52460" w:rsidRPr="005D7038" w:rsidTr="00D52460">
        <w:trPr>
          <w:trHeight w:val="567"/>
          <w:jc w:val="center"/>
        </w:trPr>
        <w:tc>
          <w:tcPr>
            <w:tcW w:w="2367" w:type="dxa"/>
            <w:tcBorders>
              <w:top w:val="thickThinSmallGap" w:sz="24" w:space="0" w:color="auto"/>
              <w:left w:val="thickThinSmallGap" w:sz="24" w:space="0" w:color="auto"/>
              <w:right w:val="thickThinSmallGap" w:sz="24" w:space="0" w:color="auto"/>
            </w:tcBorders>
            <w:vAlign w:val="center"/>
          </w:tcPr>
          <w:p w:rsidR="00D52460" w:rsidRPr="000A21FE" w:rsidRDefault="00D52460" w:rsidP="005D7038">
            <w:pPr>
              <w:bidi/>
              <w:spacing w:after="0" w:line="360" w:lineRule="auto"/>
              <w:jc w:val="center"/>
              <w:rPr>
                <w:rFonts w:cs="B Zar"/>
                <w:sz w:val="24"/>
                <w:szCs w:val="24"/>
                <w:lang w:bidi="fa-IR"/>
              </w:rPr>
            </w:pPr>
            <w:r w:rsidRPr="000A21FE">
              <w:rPr>
                <w:rFonts w:cs="B Zar" w:hint="cs"/>
                <w:sz w:val="24"/>
                <w:szCs w:val="24"/>
                <w:rtl/>
                <w:lang w:bidi="fa-IR"/>
              </w:rPr>
              <w:t>عملكرد مالي</w:t>
            </w:r>
          </w:p>
        </w:tc>
        <w:tc>
          <w:tcPr>
            <w:tcW w:w="2127" w:type="dxa"/>
            <w:vMerge w:val="restart"/>
            <w:tcBorders>
              <w:top w:val="thickThinSmallGap" w:sz="24" w:space="0" w:color="auto"/>
              <w:left w:val="thickThinSmallGap" w:sz="24" w:space="0" w:color="auto"/>
              <w:right w:val="thickThinSmallGap" w:sz="24" w:space="0" w:color="auto"/>
            </w:tcBorders>
            <w:vAlign w:val="center"/>
          </w:tcPr>
          <w:p w:rsidR="00D52460" w:rsidRPr="005D7038" w:rsidRDefault="00D52460" w:rsidP="005D7038">
            <w:pPr>
              <w:bidi/>
              <w:spacing w:after="0" w:line="360" w:lineRule="auto"/>
              <w:jc w:val="center"/>
              <w:rPr>
                <w:rFonts w:cs="B Zar"/>
                <w:bCs/>
                <w:sz w:val="24"/>
                <w:szCs w:val="24"/>
                <w:rtl/>
                <w:lang w:bidi="fa-IR"/>
              </w:rPr>
            </w:pPr>
            <w:r w:rsidRPr="005D7038">
              <w:rPr>
                <w:rFonts w:cs="B Zar" w:hint="cs"/>
                <w:bCs/>
                <w:sz w:val="24"/>
                <w:szCs w:val="24"/>
                <w:rtl/>
                <w:lang w:bidi="fa-IR"/>
              </w:rPr>
              <w:t>نتايج</w:t>
            </w:r>
          </w:p>
        </w:tc>
      </w:tr>
      <w:tr w:rsidR="00D52460" w:rsidRPr="005D7038" w:rsidTr="00D52460">
        <w:trPr>
          <w:trHeight w:val="567"/>
          <w:jc w:val="center"/>
        </w:trPr>
        <w:tc>
          <w:tcPr>
            <w:tcW w:w="2367" w:type="dxa"/>
            <w:tcBorders>
              <w:left w:val="thickThinSmallGap" w:sz="24" w:space="0" w:color="auto"/>
              <w:bottom w:val="thickThinSmallGap" w:sz="24" w:space="0" w:color="auto"/>
              <w:right w:val="thickThinSmallGap" w:sz="24" w:space="0" w:color="auto"/>
            </w:tcBorders>
            <w:vAlign w:val="center"/>
          </w:tcPr>
          <w:p w:rsidR="00D52460" w:rsidRPr="000A21FE" w:rsidRDefault="00D52460" w:rsidP="005D7038">
            <w:pPr>
              <w:bidi/>
              <w:spacing w:after="0" w:line="360" w:lineRule="auto"/>
              <w:jc w:val="center"/>
              <w:rPr>
                <w:rFonts w:cs="B Zar"/>
                <w:sz w:val="24"/>
                <w:szCs w:val="24"/>
                <w:lang w:bidi="fa-IR"/>
              </w:rPr>
            </w:pPr>
            <w:r w:rsidRPr="000A21FE">
              <w:rPr>
                <w:rFonts w:cs="B Zar" w:hint="cs"/>
                <w:sz w:val="24"/>
                <w:szCs w:val="24"/>
                <w:rtl/>
                <w:lang w:bidi="fa-IR"/>
              </w:rPr>
              <w:t>رقابت</w:t>
            </w:r>
          </w:p>
        </w:tc>
        <w:tc>
          <w:tcPr>
            <w:tcW w:w="2127" w:type="dxa"/>
            <w:vMerge/>
            <w:tcBorders>
              <w:left w:val="thickThinSmallGap" w:sz="24" w:space="0" w:color="auto"/>
              <w:bottom w:val="thickThinSmallGap" w:sz="24" w:space="0" w:color="auto"/>
              <w:right w:val="thickThinSmallGap" w:sz="24" w:space="0" w:color="auto"/>
            </w:tcBorders>
            <w:vAlign w:val="center"/>
          </w:tcPr>
          <w:p w:rsidR="00D52460" w:rsidRPr="005D7038" w:rsidRDefault="00D52460" w:rsidP="005D7038">
            <w:pPr>
              <w:bidi/>
              <w:spacing w:after="0" w:line="360" w:lineRule="auto"/>
              <w:jc w:val="center"/>
              <w:rPr>
                <w:rFonts w:cs="B Zar"/>
                <w:sz w:val="24"/>
                <w:szCs w:val="24"/>
              </w:rPr>
            </w:pPr>
          </w:p>
        </w:tc>
      </w:tr>
      <w:tr w:rsidR="00D52460" w:rsidRPr="005D7038" w:rsidTr="00D52460">
        <w:trPr>
          <w:trHeight w:val="567"/>
          <w:jc w:val="center"/>
        </w:trPr>
        <w:tc>
          <w:tcPr>
            <w:tcW w:w="2367" w:type="dxa"/>
            <w:tcBorders>
              <w:top w:val="thickThinSmallGap" w:sz="24" w:space="0" w:color="auto"/>
              <w:left w:val="thickThinSmallGap" w:sz="24" w:space="0" w:color="auto"/>
              <w:right w:val="thickThinSmallGap" w:sz="24" w:space="0" w:color="auto"/>
            </w:tcBorders>
            <w:vAlign w:val="center"/>
          </w:tcPr>
          <w:p w:rsidR="00D52460" w:rsidRPr="000A21FE" w:rsidRDefault="00D52460" w:rsidP="005D7038">
            <w:pPr>
              <w:bidi/>
              <w:spacing w:after="0" w:line="360" w:lineRule="auto"/>
              <w:jc w:val="center"/>
              <w:rPr>
                <w:rFonts w:cs="B Zar"/>
                <w:sz w:val="24"/>
                <w:szCs w:val="24"/>
                <w:lang w:bidi="fa-IR"/>
              </w:rPr>
            </w:pPr>
            <w:r w:rsidRPr="000A21FE">
              <w:rPr>
                <w:rFonts w:cs="B Zar" w:hint="cs"/>
                <w:sz w:val="24"/>
                <w:szCs w:val="24"/>
                <w:rtl/>
                <w:lang w:bidi="fa-IR"/>
              </w:rPr>
              <w:t>كيفيت</w:t>
            </w:r>
          </w:p>
        </w:tc>
        <w:tc>
          <w:tcPr>
            <w:tcW w:w="2127" w:type="dxa"/>
            <w:vMerge w:val="restart"/>
            <w:tcBorders>
              <w:top w:val="thickThinSmallGap" w:sz="24" w:space="0" w:color="auto"/>
              <w:left w:val="thickThinSmallGap" w:sz="24" w:space="0" w:color="auto"/>
              <w:right w:val="thickThinSmallGap" w:sz="24" w:space="0" w:color="auto"/>
            </w:tcBorders>
            <w:vAlign w:val="center"/>
          </w:tcPr>
          <w:p w:rsidR="00D52460" w:rsidRPr="005D7038" w:rsidRDefault="00D52460" w:rsidP="005D7038">
            <w:pPr>
              <w:bidi/>
              <w:spacing w:after="0" w:line="360" w:lineRule="auto"/>
              <w:jc w:val="center"/>
              <w:rPr>
                <w:rFonts w:cs="B Zar"/>
                <w:bCs/>
                <w:sz w:val="24"/>
                <w:szCs w:val="24"/>
              </w:rPr>
            </w:pPr>
            <w:r w:rsidRPr="005D7038">
              <w:rPr>
                <w:rFonts w:cs="B Zar" w:hint="cs"/>
                <w:bCs/>
                <w:sz w:val="24"/>
                <w:szCs w:val="24"/>
                <w:rtl/>
              </w:rPr>
              <w:t>تعيين كننده ها</w:t>
            </w:r>
          </w:p>
        </w:tc>
      </w:tr>
      <w:tr w:rsidR="00D52460" w:rsidRPr="005D7038" w:rsidTr="00D52460">
        <w:trPr>
          <w:trHeight w:val="567"/>
          <w:jc w:val="center"/>
        </w:trPr>
        <w:tc>
          <w:tcPr>
            <w:tcW w:w="2367" w:type="dxa"/>
            <w:tcBorders>
              <w:left w:val="thickThinSmallGap" w:sz="24" w:space="0" w:color="auto"/>
              <w:right w:val="thickThinSmallGap" w:sz="24" w:space="0" w:color="auto"/>
            </w:tcBorders>
            <w:vAlign w:val="center"/>
          </w:tcPr>
          <w:p w:rsidR="00D52460" w:rsidRPr="000A21FE" w:rsidRDefault="00D52460" w:rsidP="005D7038">
            <w:pPr>
              <w:bidi/>
              <w:spacing w:after="0" w:line="360" w:lineRule="auto"/>
              <w:jc w:val="center"/>
              <w:rPr>
                <w:rFonts w:cs="B Zar"/>
                <w:sz w:val="24"/>
                <w:szCs w:val="24"/>
                <w:lang w:bidi="fa-IR"/>
              </w:rPr>
            </w:pPr>
            <w:r w:rsidRPr="000A21FE">
              <w:rPr>
                <w:rFonts w:cs="B Zar" w:hint="cs"/>
                <w:sz w:val="24"/>
                <w:szCs w:val="24"/>
                <w:rtl/>
                <w:lang w:bidi="fa-IR"/>
              </w:rPr>
              <w:t>قابليت انعطاف</w:t>
            </w:r>
          </w:p>
        </w:tc>
        <w:tc>
          <w:tcPr>
            <w:tcW w:w="2127" w:type="dxa"/>
            <w:vMerge/>
            <w:tcBorders>
              <w:left w:val="thickThinSmallGap" w:sz="24" w:space="0" w:color="auto"/>
              <w:right w:val="thickThinSmallGap" w:sz="24" w:space="0" w:color="auto"/>
            </w:tcBorders>
            <w:vAlign w:val="center"/>
          </w:tcPr>
          <w:p w:rsidR="00D52460" w:rsidRPr="005D7038" w:rsidRDefault="00D52460" w:rsidP="005D7038">
            <w:pPr>
              <w:bidi/>
              <w:spacing w:after="0" w:line="360" w:lineRule="auto"/>
              <w:jc w:val="center"/>
              <w:rPr>
                <w:rFonts w:cs="B Zar"/>
                <w:sz w:val="24"/>
                <w:szCs w:val="24"/>
                <w:lang w:bidi="fa-IR"/>
              </w:rPr>
            </w:pPr>
          </w:p>
        </w:tc>
      </w:tr>
      <w:tr w:rsidR="00D52460" w:rsidRPr="005D7038" w:rsidTr="00D52460">
        <w:trPr>
          <w:trHeight w:val="567"/>
          <w:jc w:val="center"/>
        </w:trPr>
        <w:tc>
          <w:tcPr>
            <w:tcW w:w="2367" w:type="dxa"/>
            <w:tcBorders>
              <w:left w:val="thickThinSmallGap" w:sz="24" w:space="0" w:color="auto"/>
              <w:right w:val="thickThinSmallGap" w:sz="24" w:space="0" w:color="auto"/>
            </w:tcBorders>
            <w:vAlign w:val="center"/>
          </w:tcPr>
          <w:p w:rsidR="00D52460" w:rsidRPr="000A21FE" w:rsidRDefault="00D52460" w:rsidP="005D7038">
            <w:pPr>
              <w:bidi/>
              <w:spacing w:after="0" w:line="360" w:lineRule="auto"/>
              <w:jc w:val="center"/>
              <w:rPr>
                <w:rFonts w:cs="B Zar"/>
                <w:sz w:val="24"/>
                <w:szCs w:val="24"/>
                <w:lang w:bidi="fa-IR"/>
              </w:rPr>
            </w:pPr>
            <w:r w:rsidRPr="000A21FE">
              <w:rPr>
                <w:rFonts w:cs="B Zar" w:hint="cs"/>
                <w:sz w:val="24"/>
                <w:szCs w:val="24"/>
                <w:rtl/>
                <w:lang w:bidi="fa-IR"/>
              </w:rPr>
              <w:t>بكارگيري منابع</w:t>
            </w:r>
          </w:p>
        </w:tc>
        <w:tc>
          <w:tcPr>
            <w:tcW w:w="2127" w:type="dxa"/>
            <w:vMerge/>
            <w:tcBorders>
              <w:left w:val="thickThinSmallGap" w:sz="24" w:space="0" w:color="auto"/>
              <w:right w:val="thickThinSmallGap" w:sz="24" w:space="0" w:color="auto"/>
            </w:tcBorders>
            <w:vAlign w:val="center"/>
          </w:tcPr>
          <w:p w:rsidR="00D52460" w:rsidRPr="005D7038" w:rsidRDefault="00D52460" w:rsidP="005D7038">
            <w:pPr>
              <w:bidi/>
              <w:spacing w:after="0" w:line="360" w:lineRule="auto"/>
              <w:jc w:val="center"/>
              <w:rPr>
                <w:rFonts w:cs="B Zar"/>
                <w:sz w:val="24"/>
                <w:szCs w:val="24"/>
              </w:rPr>
            </w:pPr>
          </w:p>
        </w:tc>
      </w:tr>
      <w:tr w:rsidR="00D52460" w:rsidRPr="005D7038" w:rsidTr="00D52460">
        <w:trPr>
          <w:trHeight w:val="567"/>
          <w:jc w:val="center"/>
        </w:trPr>
        <w:tc>
          <w:tcPr>
            <w:tcW w:w="2367" w:type="dxa"/>
            <w:tcBorders>
              <w:left w:val="thickThinSmallGap" w:sz="24" w:space="0" w:color="auto"/>
              <w:bottom w:val="thickThinSmallGap" w:sz="24" w:space="0" w:color="auto"/>
              <w:right w:val="thickThinSmallGap" w:sz="24" w:space="0" w:color="auto"/>
            </w:tcBorders>
            <w:vAlign w:val="center"/>
          </w:tcPr>
          <w:p w:rsidR="00D52460" w:rsidRPr="000A21FE" w:rsidRDefault="00D52460" w:rsidP="005D7038">
            <w:pPr>
              <w:bidi/>
              <w:spacing w:after="0" w:line="360" w:lineRule="auto"/>
              <w:jc w:val="center"/>
              <w:rPr>
                <w:rFonts w:cs="B Zar"/>
                <w:sz w:val="24"/>
                <w:szCs w:val="24"/>
                <w:lang w:bidi="fa-IR"/>
              </w:rPr>
            </w:pPr>
            <w:r w:rsidRPr="000A21FE">
              <w:rPr>
                <w:rFonts w:cs="B Zar" w:hint="cs"/>
                <w:sz w:val="24"/>
                <w:szCs w:val="24"/>
                <w:rtl/>
                <w:lang w:bidi="fa-IR"/>
              </w:rPr>
              <w:t>نوآوري</w:t>
            </w:r>
          </w:p>
        </w:tc>
        <w:tc>
          <w:tcPr>
            <w:tcW w:w="2127" w:type="dxa"/>
            <w:vMerge/>
            <w:tcBorders>
              <w:left w:val="thickThinSmallGap" w:sz="24" w:space="0" w:color="auto"/>
              <w:bottom w:val="thickThinSmallGap" w:sz="24" w:space="0" w:color="auto"/>
              <w:right w:val="thickThinSmallGap" w:sz="24" w:space="0" w:color="auto"/>
            </w:tcBorders>
            <w:vAlign w:val="center"/>
          </w:tcPr>
          <w:p w:rsidR="00D52460" w:rsidRPr="005D7038" w:rsidRDefault="00D52460" w:rsidP="005D7038">
            <w:pPr>
              <w:bidi/>
              <w:spacing w:after="0" w:line="360" w:lineRule="auto"/>
              <w:jc w:val="center"/>
              <w:rPr>
                <w:rFonts w:cs="B Zar"/>
                <w:sz w:val="24"/>
                <w:szCs w:val="24"/>
              </w:rPr>
            </w:pPr>
          </w:p>
        </w:tc>
      </w:tr>
    </w:tbl>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0A21FE" w:rsidRDefault="00D52460" w:rsidP="005D7038">
      <w:pPr>
        <w:bidi/>
        <w:spacing w:after="0" w:line="360" w:lineRule="auto"/>
        <w:jc w:val="center"/>
        <w:rPr>
          <w:rFonts w:ascii="Times New Roman" w:eastAsia="Times New Roman" w:hAnsi="Times New Roman" w:cs="B Zar"/>
          <w:sz w:val="24"/>
          <w:szCs w:val="24"/>
          <w:rtl/>
          <w:lang w:bidi="fa-IR"/>
        </w:rPr>
      </w:pPr>
      <w:r w:rsidRPr="000A21FE">
        <w:rPr>
          <w:rFonts w:ascii="Times New Roman" w:eastAsia="Times New Roman" w:hAnsi="Times New Roman" w:cs="B Zar" w:hint="cs"/>
          <w:sz w:val="24"/>
          <w:szCs w:val="24"/>
          <w:rtl/>
          <w:lang w:bidi="fa-IR"/>
        </w:rPr>
        <w:t>شكل(2-4): چارچوب نتايج و تعيين كننده ها</w:t>
      </w:r>
    </w:p>
    <w:p w:rsidR="00D52460" w:rsidRPr="005D7038" w:rsidRDefault="00D52460" w:rsidP="005D7038">
      <w:pPr>
        <w:bidi/>
        <w:spacing w:after="0" w:line="360" w:lineRule="auto"/>
        <w:jc w:val="lowKashida"/>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هرم عملكرد</w:t>
      </w:r>
      <w:r w:rsidRPr="005D7038">
        <w:rPr>
          <w:rFonts w:ascii="Times New Roman" w:eastAsia="Times New Roman" w:hAnsi="Times New Roman" w:cs="B Zar"/>
          <w:bCs/>
          <w:sz w:val="24"/>
          <w:szCs w:val="24"/>
          <w:vertAlign w:val="superscript"/>
          <w:rtl/>
          <w:lang w:bidi="fa-IR"/>
        </w:rPr>
        <w:footnoteReference w:id="40"/>
      </w:r>
      <w:r w:rsidRPr="005D7038">
        <w:rPr>
          <w:rFonts w:ascii="Times New Roman" w:eastAsia="Times New Roman" w:hAnsi="Times New Roman" w:cs="B Zar" w:hint="cs"/>
          <w:bCs/>
          <w:sz w:val="24"/>
          <w:szCs w:val="24"/>
          <w:rtl/>
          <w:lang w:bidi="fa-IR"/>
        </w:rPr>
        <w:t xml:space="preserve"> (1991)</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يكي از نيازهاي هر</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وجود يك رابطه شفاف بين شاخص هاي عملكرد در سطوح سلسله مراتبي مختلف سازمان است ، بگونه اي كه هر</w:t>
      </w:r>
      <w:r w:rsidRPr="005D7038">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 xml:space="preserve">يك از واحدها در جهت رسيدن به اهداف يكسان تلاش كنند. يكي از مدلهايي كه چگونگي ايجاد اين رابطه را در بر مي گيرد مدل هرم عملكرد مي باشد. هدف هرم عملكرد ايجاد ارتباط بين استراتژي سازمان و عمليات آنست. همانگونه كه در شكل (2-5) مشاهده مي شود ، اين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شامل 4 سطح از اهداف است كه بيان كننده اثربخشي سازمان (سمت چپ هرم) و كارايي داخلي آن (سمت راست هرم) مي باشد. در واقع اين چارچوب تفاوت بين شاخص هايي را كه به گروههاي خارج سازمان توجه دارند (مانند رضايت مشتريان، كيفيت و تحويل به موقع) و شاخص هاي داخلي كسب و كار (نظير بهره وري، سيكل زماني و اتلافات) آشكار مي سازد</w:t>
      </w:r>
      <w:r w:rsidRPr="005D7038">
        <w:rPr>
          <w:rFonts w:ascii="Times New Roman" w:eastAsia="Times New Roman" w:hAnsi="Times New Roman" w:cs="B Zar"/>
          <w:sz w:val="24"/>
          <w:szCs w:val="24"/>
          <w:lang w:bidi="fa-IR"/>
        </w:rPr>
        <w:t>.</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Default="00AC1FFF" w:rsidP="005D7038">
      <w:pPr>
        <w:bidi/>
        <w:spacing w:after="0" w:line="360" w:lineRule="auto"/>
        <w:jc w:val="lowKashida"/>
        <w:rPr>
          <w:rFonts w:ascii="Times New Roman" w:eastAsia="Times New Roman" w:hAnsi="Times New Roman" w:cs="B Zar"/>
          <w:sz w:val="24"/>
          <w:szCs w:val="24"/>
          <w:rtl/>
          <w:lang w:bidi="fa-IR"/>
        </w:rPr>
      </w:pPr>
      <w:r>
        <w:rPr>
          <w:rFonts w:ascii="Times New Roman" w:eastAsia="Times New Roman" w:hAnsi="Times New Roman" w:cs="B Zar"/>
          <w:bCs/>
          <w:noProof/>
          <w:sz w:val="24"/>
          <w:szCs w:val="24"/>
          <w:rtl/>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251460</wp:posOffset>
                </wp:positionV>
                <wp:extent cx="5780405" cy="4592955"/>
                <wp:effectExtent l="10795" t="13335" r="9525" b="13335"/>
                <wp:wrapNone/>
                <wp:docPr id="160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4592955"/>
                          <a:chOff x="1598" y="2700"/>
                          <a:chExt cx="10260" cy="7020"/>
                        </a:xfrm>
                      </wpg:grpSpPr>
                      <wpg:grpSp>
                        <wpg:cNvPr id="1602" name="Group 125"/>
                        <wpg:cNvGrpSpPr>
                          <a:grpSpLocks/>
                        </wpg:cNvGrpSpPr>
                        <wpg:grpSpPr bwMode="auto">
                          <a:xfrm>
                            <a:off x="1598" y="3060"/>
                            <a:ext cx="10080" cy="6660"/>
                            <a:chOff x="1598" y="3060"/>
                            <a:chExt cx="10080" cy="6660"/>
                          </a:xfrm>
                        </wpg:grpSpPr>
                        <wpg:grpSp>
                          <wpg:cNvPr id="1603" name="Group 126"/>
                          <wpg:cNvGrpSpPr>
                            <a:grpSpLocks/>
                          </wpg:cNvGrpSpPr>
                          <wpg:grpSpPr bwMode="auto">
                            <a:xfrm>
                              <a:off x="1598" y="3060"/>
                              <a:ext cx="10080" cy="5400"/>
                              <a:chOff x="1440" y="900"/>
                              <a:chExt cx="10080" cy="5400"/>
                            </a:xfrm>
                          </wpg:grpSpPr>
                          <wps:wsp>
                            <wps:cNvPr id="1604" name="Line 127"/>
                            <wps:cNvCnPr/>
                            <wps:spPr bwMode="auto">
                              <a:xfrm>
                                <a:off x="6300" y="900"/>
                                <a:ext cx="5220" cy="5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5" name="Line 128"/>
                            <wps:cNvCnPr/>
                            <wps:spPr bwMode="auto">
                              <a:xfrm flipH="1">
                                <a:off x="1440" y="900"/>
                                <a:ext cx="4860" cy="5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6" name="Line 129"/>
                            <wps:cNvCnPr/>
                            <wps:spPr bwMode="auto">
                              <a:xfrm>
                                <a:off x="1440" y="6300"/>
                                <a:ext cx="10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7" name="Line 130"/>
                            <wps:cNvCnPr/>
                            <wps:spPr bwMode="auto">
                              <a:xfrm>
                                <a:off x="5400" y="19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8" name="Line 131"/>
                            <wps:cNvCnPr/>
                            <wps:spPr bwMode="auto">
                              <a:xfrm>
                                <a:off x="6300" y="19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9" name="Line 132"/>
                            <wps:cNvCnPr/>
                            <wps:spPr bwMode="auto">
                              <a:xfrm>
                                <a:off x="4320" y="306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0" name="Line 133"/>
                            <wps:cNvCnPr/>
                            <wps:spPr bwMode="auto">
                              <a:xfrm>
                                <a:off x="7380" y="306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1" name="Line 134"/>
                            <wps:cNvCnPr/>
                            <wps:spPr bwMode="auto">
                              <a:xfrm>
                                <a:off x="5400" y="306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2" name="Line 135"/>
                            <wps:cNvCnPr/>
                            <wps:spPr bwMode="auto">
                              <a:xfrm flipH="1">
                                <a:off x="2880" y="4680"/>
                                <a:ext cx="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3" name="Line 136"/>
                            <wps:cNvCnPr/>
                            <wps:spPr bwMode="auto">
                              <a:xfrm>
                                <a:off x="8100" y="468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4" name="Line 137"/>
                            <wps:cNvCnPr/>
                            <wps:spPr bwMode="auto">
                              <a:xfrm>
                                <a:off x="5940" y="468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5" name="Line 138"/>
                            <wps:cNvCnPr/>
                            <wps:spPr bwMode="auto">
                              <a:xfrm>
                                <a:off x="3780" y="468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16" name="Rectangle 139"/>
                          <wps:cNvSpPr>
                            <a:spLocks noChangeArrowheads="1"/>
                          </wps:cNvSpPr>
                          <wps:spPr bwMode="auto">
                            <a:xfrm>
                              <a:off x="1778" y="9000"/>
                              <a:ext cx="9540" cy="720"/>
                            </a:xfrm>
                            <a:prstGeom prst="rect">
                              <a:avLst/>
                            </a:prstGeom>
                            <a:solidFill>
                              <a:srgbClr val="FFFFFF"/>
                            </a:solidFill>
                            <a:ln w="9525">
                              <a:solidFill>
                                <a:srgbClr val="FFFFFF"/>
                              </a:solidFill>
                              <a:miter lim="800000"/>
                              <a:headEnd/>
                              <a:tailEnd/>
                            </a:ln>
                          </wps:spPr>
                          <wps:txbx>
                            <w:txbxContent>
                              <w:p w:rsidR="00897B9E" w:rsidRPr="000A21FE" w:rsidRDefault="00897B9E" w:rsidP="00D52460">
                                <w:pPr>
                                  <w:bidi/>
                                  <w:jc w:val="center"/>
                                  <w:rPr>
                                    <w:rFonts w:cs="B Zar"/>
                                    <w:sz w:val="24"/>
                                    <w:szCs w:val="24"/>
                                    <w:rtl/>
                                    <w:lang w:bidi="fa-IR"/>
                                  </w:rPr>
                                </w:pPr>
                                <w:r w:rsidRPr="000A21FE">
                                  <w:rPr>
                                    <w:rFonts w:cs="B Zar" w:hint="cs"/>
                                    <w:sz w:val="24"/>
                                    <w:szCs w:val="24"/>
                                    <w:rtl/>
                                    <w:lang w:bidi="fa-IR"/>
                                  </w:rPr>
                                  <w:t>شكل (2-5) : هرم عملكرد</w:t>
                                </w:r>
                              </w:p>
                            </w:txbxContent>
                          </wps:txbx>
                          <wps:bodyPr rot="0" vert="horz" wrap="square" lIns="91440" tIns="45720" rIns="91440" bIns="45720" anchor="t" anchorCtr="0" upright="1">
                            <a:noAutofit/>
                          </wps:bodyPr>
                        </wps:wsp>
                        <wps:wsp>
                          <wps:cNvPr id="1617" name="Line 140"/>
                          <wps:cNvCnPr/>
                          <wps:spPr bwMode="auto">
                            <a:xfrm>
                              <a:off x="3218" y="8820"/>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18" name="Rectangle 141"/>
                        <wps:cNvSpPr>
                          <a:spLocks noChangeArrowheads="1"/>
                        </wps:cNvSpPr>
                        <wps:spPr bwMode="auto">
                          <a:xfrm>
                            <a:off x="4478" y="2700"/>
                            <a:ext cx="1260" cy="635"/>
                          </a:xfrm>
                          <a:prstGeom prst="rect">
                            <a:avLst/>
                          </a:prstGeom>
                          <a:solidFill>
                            <a:srgbClr val="FFFFFF"/>
                          </a:solidFill>
                          <a:ln w="9525">
                            <a:solidFill>
                              <a:srgbClr val="FFFFFF"/>
                            </a:solidFill>
                            <a:miter lim="800000"/>
                            <a:headEnd/>
                            <a:tailEnd/>
                          </a:ln>
                        </wps:spPr>
                        <wps:txbx>
                          <w:txbxContent>
                            <w:p w:rsidR="00897B9E" w:rsidRPr="000A21FE" w:rsidRDefault="00897B9E" w:rsidP="000A21FE">
                              <w:pPr>
                                <w:bidi/>
                                <w:jc w:val="center"/>
                                <w:rPr>
                                  <w:rFonts w:cs="B Zar"/>
                                  <w:sz w:val="24"/>
                                  <w:szCs w:val="24"/>
                                  <w:lang w:bidi="fa-IR"/>
                                </w:rPr>
                              </w:pPr>
                              <w:r w:rsidRPr="000A21FE">
                                <w:rPr>
                                  <w:rFonts w:cs="B Zar" w:hint="cs"/>
                                  <w:sz w:val="24"/>
                                  <w:szCs w:val="24"/>
                                  <w:rtl/>
                                  <w:lang w:bidi="fa-IR"/>
                                </w:rPr>
                                <w:t>اهداف</w:t>
                              </w:r>
                            </w:p>
                          </w:txbxContent>
                        </wps:txbx>
                        <wps:bodyPr rot="0" vert="horz" wrap="square" lIns="91440" tIns="45720" rIns="91440" bIns="45720" anchor="t" anchorCtr="0" upright="1">
                          <a:noAutofit/>
                        </wps:bodyPr>
                      </wps:wsp>
                      <wps:wsp>
                        <wps:cNvPr id="1619" name="Line 142"/>
                        <wps:cNvCnPr/>
                        <wps:spPr bwMode="auto">
                          <a:xfrm>
                            <a:off x="5018" y="3060"/>
                            <a:ext cx="0" cy="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0" name="Rectangle 143"/>
                        <wps:cNvSpPr>
                          <a:spLocks noChangeArrowheads="1"/>
                        </wps:cNvSpPr>
                        <wps:spPr bwMode="auto">
                          <a:xfrm>
                            <a:off x="7178" y="3600"/>
                            <a:ext cx="1440" cy="635"/>
                          </a:xfrm>
                          <a:prstGeom prst="rect">
                            <a:avLst/>
                          </a:prstGeom>
                          <a:solidFill>
                            <a:srgbClr val="FFFFFF">
                              <a:alpha val="0"/>
                            </a:srgbClr>
                          </a:solidFill>
                          <a:ln w="9525">
                            <a:solidFill>
                              <a:srgbClr val="FFFFFF"/>
                            </a:solidFill>
                            <a:miter lim="800000"/>
                            <a:headEnd/>
                            <a:tailEnd/>
                          </a:ln>
                        </wps:spPr>
                        <wps:txbx>
                          <w:txbxContent>
                            <w:p w:rsidR="00897B9E" w:rsidRPr="000A21FE" w:rsidRDefault="00897B9E" w:rsidP="000A21FE">
                              <w:pPr>
                                <w:bidi/>
                                <w:jc w:val="center"/>
                                <w:rPr>
                                  <w:rFonts w:cs="B Zar"/>
                                  <w:lang w:bidi="fa-IR"/>
                                </w:rPr>
                              </w:pPr>
                              <w:r w:rsidRPr="000A21FE">
                                <w:rPr>
                                  <w:rFonts w:cs="B Zar" w:hint="cs"/>
                                  <w:sz w:val="24"/>
                                  <w:szCs w:val="24"/>
                                  <w:rtl/>
                                  <w:lang w:bidi="fa-IR"/>
                                </w:rPr>
                                <w:t>شاخص ها</w:t>
                              </w:r>
                            </w:p>
                          </w:txbxContent>
                        </wps:txbx>
                        <wps:bodyPr rot="0" vert="horz" wrap="square" lIns="91440" tIns="45720" rIns="91440" bIns="45720" anchor="t" anchorCtr="0" upright="1">
                          <a:noAutofit/>
                        </wps:bodyPr>
                      </wps:wsp>
                      <wps:wsp>
                        <wps:cNvPr id="1621" name="Line 144"/>
                        <wps:cNvCnPr/>
                        <wps:spPr bwMode="auto">
                          <a:xfrm flipV="1">
                            <a:off x="7898" y="2880"/>
                            <a:ext cx="0" cy="72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2" name="Rectangle 145"/>
                        <wps:cNvSpPr>
                          <a:spLocks noChangeArrowheads="1"/>
                        </wps:cNvSpPr>
                        <wps:spPr bwMode="auto">
                          <a:xfrm>
                            <a:off x="8258" y="4140"/>
                            <a:ext cx="1800" cy="540"/>
                          </a:xfrm>
                          <a:prstGeom prst="rect">
                            <a:avLst/>
                          </a:prstGeom>
                          <a:solidFill>
                            <a:srgbClr val="FFFFFF"/>
                          </a:solidFill>
                          <a:ln w="9525">
                            <a:solidFill>
                              <a:srgbClr val="FFFFFF"/>
                            </a:solidFill>
                            <a:miter lim="800000"/>
                            <a:headEnd/>
                            <a:tailEnd/>
                          </a:ln>
                        </wps:spPr>
                        <wps:txbx>
                          <w:txbxContent>
                            <w:p w:rsidR="00897B9E" w:rsidRPr="00B406FD" w:rsidRDefault="00897B9E" w:rsidP="000A21FE">
                              <w:pPr>
                                <w:bidi/>
                                <w:rPr>
                                  <w:rFonts w:cs="B Zar"/>
                                  <w:sz w:val="18"/>
                                  <w:szCs w:val="18"/>
                                  <w:lang w:bidi="fa-IR"/>
                                </w:rPr>
                              </w:pPr>
                              <w:r w:rsidRPr="00B406FD">
                                <w:rPr>
                                  <w:rFonts w:cs="B Zar" w:hint="cs"/>
                                  <w:sz w:val="18"/>
                                  <w:szCs w:val="18"/>
                                  <w:rtl/>
                                  <w:lang w:bidi="fa-IR"/>
                                </w:rPr>
                                <w:t>واحدهاي كسب و كار</w:t>
                              </w:r>
                            </w:p>
                          </w:txbxContent>
                        </wps:txbx>
                        <wps:bodyPr rot="0" vert="horz" wrap="square" lIns="91440" tIns="45720" rIns="91440" bIns="45720" anchor="t" anchorCtr="0" upright="1">
                          <a:noAutofit/>
                        </wps:bodyPr>
                      </wps:wsp>
                      <wps:wsp>
                        <wps:cNvPr id="1623" name="Rectangle 146"/>
                        <wps:cNvSpPr>
                          <a:spLocks noChangeArrowheads="1"/>
                        </wps:cNvSpPr>
                        <wps:spPr bwMode="auto">
                          <a:xfrm>
                            <a:off x="10598" y="7200"/>
                            <a:ext cx="1260" cy="540"/>
                          </a:xfrm>
                          <a:prstGeom prst="rect">
                            <a:avLst/>
                          </a:prstGeom>
                          <a:solidFill>
                            <a:srgbClr val="FFFFFF">
                              <a:alpha val="0"/>
                            </a:srgbClr>
                          </a:solidFill>
                          <a:ln w="9525">
                            <a:solidFill>
                              <a:srgbClr val="FFFFFF"/>
                            </a:solidFill>
                            <a:miter lim="800000"/>
                            <a:headEnd/>
                            <a:tailEnd/>
                          </a:ln>
                        </wps:spPr>
                        <wps:txbx>
                          <w:txbxContent>
                            <w:p w:rsidR="00897B9E" w:rsidRPr="00214834" w:rsidRDefault="00897B9E" w:rsidP="00D52460">
                              <w:pPr>
                                <w:bidi/>
                                <w:jc w:val="right"/>
                                <w:rPr>
                                  <w:rFonts w:cs="Yagut"/>
                                  <w:b/>
                                  <w:bCs/>
                                  <w:sz w:val="20"/>
                                  <w:szCs w:val="20"/>
                                  <w:lang w:bidi="fa-IR"/>
                                </w:rPr>
                              </w:pPr>
                              <w:r w:rsidRPr="00B406FD">
                                <w:rPr>
                                  <w:rFonts w:cs="B Zar" w:hint="cs"/>
                                  <w:sz w:val="18"/>
                                  <w:szCs w:val="18"/>
                                  <w:rtl/>
                                  <w:lang w:bidi="fa-IR"/>
                                </w:rPr>
                                <w:t>مراكز كاري</w:t>
                              </w:r>
                            </w:p>
                          </w:txbxContent>
                        </wps:txbx>
                        <wps:bodyPr rot="0" vert="horz" wrap="square" lIns="91440" tIns="45720" rIns="91440" bIns="45720" anchor="t" anchorCtr="0" upright="1">
                          <a:noAutofit/>
                        </wps:bodyPr>
                      </wps:wsp>
                      <wps:wsp>
                        <wps:cNvPr id="1624" name="Rectangle 147"/>
                        <wps:cNvSpPr>
                          <a:spLocks noChangeArrowheads="1"/>
                        </wps:cNvSpPr>
                        <wps:spPr bwMode="auto">
                          <a:xfrm>
                            <a:off x="9338" y="5400"/>
                            <a:ext cx="1620" cy="900"/>
                          </a:xfrm>
                          <a:prstGeom prst="rect">
                            <a:avLst/>
                          </a:prstGeom>
                          <a:solidFill>
                            <a:srgbClr val="FFFFFF">
                              <a:alpha val="0"/>
                            </a:srgbClr>
                          </a:solidFill>
                          <a:ln w="9525">
                            <a:solidFill>
                              <a:srgbClr val="FFFFFF"/>
                            </a:solidFill>
                            <a:miter lim="800000"/>
                            <a:headEnd/>
                            <a:tailEnd/>
                          </a:ln>
                        </wps:spPr>
                        <wps:txbx>
                          <w:txbxContent>
                            <w:p w:rsidR="00897B9E" w:rsidRPr="00214834" w:rsidRDefault="00897B9E" w:rsidP="00D52460">
                              <w:pPr>
                                <w:bidi/>
                                <w:jc w:val="center"/>
                                <w:rPr>
                                  <w:rFonts w:cs="Yagut"/>
                                  <w:b/>
                                  <w:bCs/>
                                  <w:sz w:val="20"/>
                                  <w:szCs w:val="20"/>
                                  <w:lang w:bidi="fa-IR"/>
                                </w:rPr>
                              </w:pPr>
                              <w:r w:rsidRPr="00B406FD">
                                <w:rPr>
                                  <w:rFonts w:cs="B Zar" w:hint="cs"/>
                                  <w:sz w:val="18"/>
                                  <w:szCs w:val="18"/>
                                  <w:rtl/>
                                  <w:lang w:bidi="fa-IR"/>
                                </w:rPr>
                                <w:t>سيستم هاي عملياتي  كسب</w:t>
                              </w:r>
                              <w:r w:rsidRPr="00B406FD">
                                <w:rPr>
                                  <w:rFonts w:cs="Yagut" w:hint="cs"/>
                                  <w:b/>
                                  <w:bCs/>
                                  <w:sz w:val="18"/>
                                  <w:szCs w:val="18"/>
                                  <w:rtl/>
                                  <w:lang w:bidi="fa-IR"/>
                                </w:rPr>
                                <w:t xml:space="preserve"> </w:t>
                              </w:r>
                              <w:r w:rsidRPr="00B406FD">
                                <w:rPr>
                                  <w:rFonts w:cs="B Zar" w:hint="cs"/>
                                  <w:sz w:val="18"/>
                                  <w:szCs w:val="18"/>
                                  <w:rtl/>
                                  <w:lang w:bidi="fa-IR"/>
                                </w:rPr>
                                <w:t>و كار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94" style="position:absolute;left:0;text-align:left;margin-left:18.85pt;margin-top:19.8pt;width:455.15pt;height:361.65pt;z-index:251663360;mso-position-horizontal-relative:text;mso-position-vertical-relative:text" coordorigin="1598,2700" coordsize="1026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bkswYAAPI6AAAOAAAAZHJzL2Uyb0RvYy54bWzsW1tzozYUfu9M/wPDe2LEHc86nR072XZm&#10;2+50274TwIYpBipInLTT/96jowsXxxsnXqdJjR9sQCBLR58+HZ3v8O67u3Wu3Sa0zspippNzQ9eS&#10;IirjrFjN9N9+vTrzda1uwiIO87JIZvp9UuvfXXz7zbtNNU3MMi3zOKEaVFLU000109OmqaaTSR2l&#10;yTqsz8sqKaBwWdJ12MApXU1iGm6g9nU+MQ3DnWxKGle0jJK6hqsLXqhfYP3LZRI1Py+XddJo+UyH&#10;tjX4TfH7mn1PLt6F0xUNqzSLRDPCZ7RiHWYF/KmqahE2oXZDs62q1llEy7pcNudRuZ6Uy2UWJdgH&#10;6A0xBr35QMubCvuymm5WlTITmHZgp2dXG/10+4lqWQxj5xpE14pwDaOEf6wR02b22VSrKdz2gVaf&#10;q0+UdxIOP5bRHzUUT4bl7HzFb9auNz+WMVQY3jQl2uduSdesCui5dofDcK+GIblrtAguOp5v2Iaj&#10;axGU2U5gBo7DBypKYTTZc8QJAFhQbHqGGMQovRTPE8N0YazZ055hYvEknPJ/xtaK1vGu4YnqZWsM&#10;c2gMbMOws2zEv5YxVKcsA9qPyJQmIYbhiy65rizctkb7YNcaW48+wxrW0BrusaGxnzUcux1/iQ3b&#10;BlPB4AdtUQsNZQz55E5jACHV7ZyrD5tzn9OwSnAq12wytTCzpWE/ZkUCU87jdsW75sUnihOwntYw&#10;9R6dTa4FPe71XOLHMWEe4IzY6nY4rWjdfEjKtcYOZnoODcG5Gt5+rBs2w9tb2NQtyqsszxGeeaFt&#10;YDIGhmPgE3WZZzErZffVdHU9z6l2GzLuxQ/rG9TWuw04roixtjQJ40tx3IRZzo/h/rxg9UFfoD3i&#10;iJPr34ERXPqXvn1mm+7lmW0sFmfvr+b2mXtFPGdhLebzBfmHNY3Y0zSL46RgrZNET+z9BlUsOZyi&#10;FdUrO0z6tWMXobHyFxsNvMMHkTFNPb0u43scW7wOOOOXXwJwwKuc5AXg/KcCTlvmWfU9DDsOuSBy&#10;sjXpJPRsX5LxCL0Th547gF7wVOixyT8EHJIe8odEXGex7C/+LY+NVFefP+gz/q+ozuvjzUI0MPqF&#10;FfipayuSF1tbSQCeWB9v7Aourl8bboFjOuPCKpdtuaDK31e2sMKGpLuwWuQAdlOe3DbaBNQIc2S5&#10;OyX3VIf6cSPauk6iRJn8fWVoCwZoMw9Am22x3QFwW7t/lGupFUjvbUQbBqnA1z+9TQMBePS4zToA&#10;bZ7FlssH0Sa5zR1EbQ533EZuezvcRlQckm9RLRGGPMxv2+a2EW3SszrlgAhRgV6BNhHn3R9tDwZE&#10;TF+wnO1yRw0DWBjfxqD0uF848UAcUSF1gTsRUd8fd51oiA8xD1xTt9E2stzIcsQlA53BOkRncAKh&#10;sIxoG0WGh1QtMhAZrCeLDB1us0AOHrntLUpardj+YvIWURrDL5D7ERarHERVqys0yCSGmmcwaEU5&#10;T+G+5D2l5YZJkKD0YugOpTmIFPMHpH73qAhLPI+nJoD8PAgUBxBEFnkJj21wKbQeI787RNiehNpT&#10;Wq/wI0KDvdu4WrvHTnh3FeusgXSdPFvPdF8puuH0i8rtQPps7q7vMOHEUiErroZqtAT1GQwE6URw&#10;kJb0L13bQGrOTK//vAlpomv5DwWMTsDFxgZPbMdjwSvaLbnuloRFBFXN9EbX+OG84fk/NxXNVin8&#10;Excyi/I9JKksM1S8W40Wwn/s5CUlWjLQLQA0EOh9pm5hmYTD0fc55tp9CA8yszSZMbb3CmN7/wV7&#10;Kg2jw552V8g4NnvatmDPNrFLhqKJyupyLdyjq8ydrfDgKbCnCsGO7NnLqCIDZcRWy8xzVF9DsOfO&#10;6KFIMtuNxfzJ6VQIfeYA91bv3iL/zHQqrbmvIBuzoRl6RrC8zvR1EsPCmkD2LjviiuKYcIXZxw9m&#10;SLCE44eSdXdl+DHvhGsnXU5Vs1c5mDDcR/JIPSI41XKHHin3pJgLcHxOZYgO8yoNRUagdFF5miDK&#10;rD3AvzZ3VakQI+H2CNccyDW2MtS+hIsB9N+lIy4SvDxfpnizSHov4WbfTdTTqdfxvSMl3IzU+/Ib&#10;KVNJO13q7eo7x3ZnfdPhuy+b8F1cu/sisIFWKdmCC3dk8pyCO6tGZWTXPrsqmaiL4a5WdGwME0O+&#10;bAORlgETt3syFtr6YjrawSB+6/6DGrMR4X2EK2mqi/CuPnVshAcWCBQsI0m+odBhaZaKhFr9oxu9&#10;kwe4GrK3AnCMsMGLlbj3EC+Bsjc3u+cY/21fVb34FwAA//8DAFBLAwQUAAYACAAAACEAdkKKpeEA&#10;AAAJAQAADwAAAGRycy9kb3ducmV2LnhtbEyPQWuDQBCF74X+h2UKvTWrSavRuoYQ2p5CoUkh5LbR&#10;iUrcWXE3av59p6f2NDze4833stVkWjFg7xpLCsJZAAKpsGVDlYLv/fvTEoTzmkrdWkIFN3Swyu/v&#10;Mp2WdqQvHHa+ElxCLtUKau+7VEpX1Gi0m9kOib2z7Y32LPtKlr0eudy0ch4EkTS6If5Q6w43NRaX&#10;3dUo+Bj1uF6Eb8P2ct7cjvuXz8M2RKUeH6b1KwiPk/8Lwy8+o0POTCd7pdKJVsEijjnJN4lAsJ88&#10;L3nbSUEczROQeSb/L8h/AAAA//8DAFBLAQItABQABgAIAAAAIQC2gziS/gAAAOEBAAATAAAAAAAA&#10;AAAAAAAAAAAAAABbQ29udGVudF9UeXBlc10ueG1sUEsBAi0AFAAGAAgAAAAhADj9If/WAAAAlAEA&#10;AAsAAAAAAAAAAAAAAAAALwEAAF9yZWxzLy5yZWxzUEsBAi0AFAAGAAgAAAAhAKX0puSzBgAA8joA&#10;AA4AAAAAAAAAAAAAAAAALgIAAGRycy9lMm9Eb2MueG1sUEsBAi0AFAAGAAgAAAAhAHZCiqXhAAAA&#10;CQEAAA8AAAAAAAAAAAAAAAAADQkAAGRycy9kb3ducmV2LnhtbFBLBQYAAAAABAAEAPMAAAAbCgAA&#10;AAA=&#10;">
                <v:group id="Group 125" o:spid="_x0000_s1095" style="position:absolute;left:1598;top:3060;width:10080;height:6660" coordorigin="1598,3060" coordsize="1008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Qd8MAAADdAAAADwAAAGRycy9kb3ducmV2LnhtbERPTYvCMBC9C/6HMII3&#10;TasoUo0isrvsQQTrwuJtaMa22ExKk23rv98Igrd5vM/Z7HpTiZYaV1pWEE8jEMSZ1SXnCn4un5MV&#10;COeRNVaWScGDHOy2w8EGE207PlOb+lyEEHYJKii8rxMpXVaQQTe1NXHgbrYx6ANscqkb7EK4qeQs&#10;ipbSYMmhocCaDgVl9/TPKPjqsNvP44/2eL8dHtfL4vR7jEmp8ajfr0F46v1b/HJ/6zB/Gc3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T5B3wwAAAN0AAAAP&#10;AAAAAAAAAAAAAAAAAKoCAABkcnMvZG93bnJldi54bWxQSwUGAAAAAAQABAD6AAAAmgMAAAAA&#10;">
                  <v:group id="Group 126" o:spid="_x0000_s1096" style="position:absolute;left:1598;top:3060;width:10080;height:5400" coordorigin="1440,900" coordsize="1008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line id="Line 127" o:spid="_x0000_s1097" style="position:absolute;visibility:visible;mso-wrap-style:square" from="6300,900" to="1152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aS/sMAAADdAAAADwAAAGRycy9kb3ducmV2LnhtbERPTWvCQBC9F/wPywi91Y1VRKKriKCW&#10;3hpF8DZkxyQmO5vubjT9926h0Ns83ucs171pxJ2crywrGI8SEMS51RUXCk7H3dschA/IGhvLpOCH&#10;PKxXg5clpto++IvuWShEDGGfooIyhDaV0uclGfQj2xJH7mqdwRChK6R2+IjhppHvSTKTBiuODSW2&#10;tC0pr7POKDh3GV9u9c412O0Ph+v5u/aTT6Veh/1mASJQH/7Ff+4PHefPkin8fhN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mkv7DAAAA3QAAAA8AAAAAAAAAAAAA&#10;AAAAoQIAAGRycy9kb3ducmV2LnhtbFBLBQYAAAAABAAEAPkAAACRAwAAAAA=&#10;" strokeweight="1.5pt"/>
                    <v:line id="Line 128" o:spid="_x0000_s1098" style="position:absolute;flip:x;visibility:visible;mso-wrap-style:square" from="1440,900" to="630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sGXMIAAADdAAAADwAAAGRycy9kb3ducmV2LnhtbERPTYvCMBC9L/gfwgje1lRhi1SjiCAo&#10;u4fVFfY6NNOm2ExKEm3995sFwds83uesNoNtxZ18aBwrmE0zEMSl0w3XCi4/+/cFiBCRNbaOScGD&#10;AmzWo7cVFtr1fKL7OdYihXAoUIGJsSukDKUhi2HqOuLEVc5bjAn6WmqPfQq3rZxnWS4tNpwaDHa0&#10;M1RezzerQB4/+2+/n1+qujp07vdovvJ+UGoyHrZLEJGG+BI/3Qed5ufZB/x/k0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sGXMIAAADdAAAADwAAAAAAAAAAAAAA&#10;AAChAgAAZHJzL2Rvd25yZXYueG1sUEsFBgAAAAAEAAQA+QAAAJADAAAAAA==&#10;" strokeweight="1.5pt"/>
                    <v:line id="Line 129" o:spid="_x0000_s1099" style="position:absolute;visibility:visible;mso-wrap-style:square" from="1440,6300" to="1152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ipEsIAAADdAAAADwAAAGRycy9kb3ducmV2LnhtbERPTWvCQBC9F/wPywi91Y0VQomuIoJV&#10;ejMVwduQHZOY7Gzc3Wj677tCobd5vM9ZrAbTijs5X1tWMJ0kIIgLq2suFRy/t28fIHxA1thaJgU/&#10;5GG1HL0sMNP2wQe656EUMYR9hgqqELpMSl9UZNBPbEccuYt1BkOErpTa4SOGm1a+J0kqDdYcGyrs&#10;aFNR0eS9UXDqcz5fm61rsf/c7S6nW+NnX0q9jof1HESgIfyL/9x7HeenSQrPb+IJ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ipEsIAAADdAAAADwAAAAAAAAAAAAAA&#10;AAChAgAAZHJzL2Rvd25yZXYueG1sUEsFBgAAAAAEAAQA+QAAAJADAAAAAA==&#10;" strokeweight="1.5pt"/>
                    <v:line id="Line 130" o:spid="_x0000_s1100" style="position:absolute;visibility:visible;mso-wrap-style:square" from="5400,1980" to="738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TF8UAAADdAAAADwAAAGRycy9kb3ducmV2LnhtbERPS2vCQBC+F/oflhF6qxtbSCW6irQU&#10;1EOpD9DjmB2T2Oxs2F2T9N+7QqG3+fieM533phYtOV9ZVjAaJiCIc6srLhTsd5/PYxA+IGusLZOC&#10;X/Iwnz0+TDHTtuMNtdtQiBjCPkMFZQhNJqXPSzLoh7YhjtzZOoMhQldI7bCL4aaWL0mSSoMVx4YS&#10;G3ovKf/ZXo2Cr9fvtF2s1sv+sEpP+cfmdLx0TqmnQb+YgAjUh3/xn3up4/w0eYP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zTF8UAAADdAAAADwAAAAAAAAAA&#10;AAAAAAChAgAAZHJzL2Rvd25yZXYueG1sUEsFBgAAAAAEAAQA+QAAAJMDAAAAAA==&#10;"/>
                    <v:line id="Line 131" o:spid="_x0000_s1101" style="position:absolute;visibility:visible;mso-wrap-style:square" from="6300,1980" to="63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NHZccAAADdAAAADwAAAGRycy9kb3ducmV2LnhtbESPQUvDQBCF74L/YRmhN7vRQiix21IU&#10;oe2h2CrocZodk2h2Nuxuk/TfO4eCtxnem/e+WaxG16qeQmw8G3iYZqCIS28brgx8vL/ez0HFhGyx&#10;9UwGLhRhtby9WWBh/cAH6o+pUhLCsUADdUpdoXUsa3IYp74jFu3bB4dJ1lBpG3CQcNfqxyzLtcOG&#10;paHGjp5rKn+PZ2dgP3vL+/V2txk/t/mpfDmcvn6GYMzkblw/gUo0pn/z9XpjBT/PBF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k0dlxwAAAN0AAAAPAAAAAAAA&#10;AAAAAAAAAKECAABkcnMvZG93bnJldi54bWxQSwUGAAAAAAQABAD5AAAAlQMAAAAA&#10;"/>
                    <v:line id="Line 132" o:spid="_x0000_s1102" style="position:absolute;visibility:visible;mso-wrap-style:square" from="4320,3060" to="82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sUAAADdAAAADwAAAGRycy9kb3ducmV2LnhtbERPS2vCQBC+F/oflhF6qxtbCDW6irQU&#10;1EOpD9DjmB2T2Oxs2F2T9N+7QqG3+fieM533phYtOV9ZVjAaJiCIc6srLhTsd5/PbyB8QNZYWyYF&#10;v+RhPnt8mGKmbccbarehEDGEfYYKyhCaTEqfl2TQD21DHLmzdQZDhK6Q2mEXw00tX5IklQYrjg0l&#10;NvReUv6zvRoFX6/fabtYrZf9YZWe8o/N6XjpnFJPg34xARGoD//iP/dSx/lpMob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i/sUAAADdAAAADwAAAAAAAAAA&#10;AAAAAAChAgAAZHJzL2Rvd25yZXYueG1sUEsFBgAAAAAEAAQA+QAAAJMDAAAAAA==&#10;"/>
                    <v:line id="Line 133" o:spid="_x0000_s1103" style="position:absolute;visibility:visible;mso-wrap-style:square" from="7380,3060" to="738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dvsgAAADdAAAADwAAAGRycy9kb3ducmV2LnhtbESPQUvDQBCF70L/wzIFb3ZThSCx21Ja&#10;hNaD2CrY4zQ7TaLZ2bC7JvHfOwehtxnem/e+WaxG16qeQmw8G5jPMlDEpbcNVwY+3p/vHkHFhGyx&#10;9UwGfinCajm5WWBh/cAH6o+pUhLCsUADdUpdoXUsa3IYZ74jFu3ig8Mka6i0DThIuGv1fZbl2mHD&#10;0lBjR5uayu/jjzPw+vCW9+v9y2783Ofncns4n76GYMztdFw/gUo0pqv5/3pnBT+fC79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DzdvsgAAADdAAAADwAAAAAA&#10;AAAAAAAAAAChAgAAZHJzL2Rvd25yZXYueG1sUEsFBgAAAAAEAAQA+QAAAJYDAAAAAA==&#10;"/>
                    <v:line id="Line 134" o:spid="_x0000_s1104" style="position:absolute;visibility:visible;mso-wrap-style:square" from="5400,306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B4JcUAAADdAAAADwAAAGRycy9kb3ducmV2LnhtbERPTWvCQBC9F/oflin0VjdRCCV1FVEE&#10;9SBqC+1xzE6T1Oxs2N0m8d+7QqG3ebzPmc4H04iOnK8tK0hHCQjiwuqaSwUf7+uXVxA+IGtsLJOC&#10;K3mYzx4fpphr2/ORulMoRQxhn6OCKoQ2l9IXFRn0I9sSR+7bOoMhQldK7bCP4aaR4yTJpMGaY0OF&#10;LS0rKi6nX6NgPzlk3WK72wyf2+xcrI7nr5/eKfX8NCzeQAQawr/4z73RcX6Wpn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B4JcUAAADdAAAADwAAAAAAAAAA&#10;AAAAAAChAgAAZHJzL2Rvd25yZXYueG1sUEsFBgAAAAAEAAQA+QAAAJMDAAAAAA==&#10;"/>
                    <v:line id="Line 135" o:spid="_x0000_s1105" style="position:absolute;flip:x;visibility:visible;mso-wrap-style:square" from="2880,4680" to="99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mWrcQAAADdAAAADwAAAGRycy9kb3ducmV2LnhtbERPTWsCMRC9F/ofwgheimaVIroaRQqF&#10;HrxUy0pv42bcLLuZbJNU13/fFARv83ifs9r0thUX8qF2rGAyzkAQl07XXCn4OryP5iBCRNbYOiYF&#10;NwqwWT8/rTDX7sqfdNnHSqQQDjkqMDF2uZShNGQxjF1HnLiz8xZjgr6S2uM1hdtWTrNsJi3WnBoM&#10;dvRmqGz2v1aBnO9efvz29NoUzfG4MEVZdN87pYaDfrsEEamPD/Hd/aHT/NlkCv/fpB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SZatxAAAAN0AAAAPAAAAAAAAAAAA&#10;AAAAAKECAABkcnMvZG93bnJldi54bWxQSwUGAAAAAAQABAD5AAAAkgMAAAAA&#10;"/>
                    <v:line id="Line 136" o:spid="_x0000_s1106" style="position:absolute;visibility:visible;mso-wrap-style:square" from="8100,4680" to="810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DycQAAADdAAAADwAAAGRycy9kb3ducmV2LnhtbERPS2vCQBC+F/wPyxS81Y0VgqSuIpWC&#10;9lB8QXscs9MkbXY27K5J/PeuIHibj+85s0VvatGS85VlBeNRAoI4t7riQsHx8PEyBeEDssbaMim4&#10;kIfFfPA0w0zbjnfU7kMhYgj7DBWUITSZlD4vyaAf2YY4cr/WGQwRukJqh10MN7V8TZJUGqw4NpTY&#10;0HtJ+f/+bBR8TbZpu9x8rvvvTXrKV7vTz1/nlBo+98s3EIH68BDf3Wsd56fjC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7kPJxAAAAN0AAAAPAAAAAAAAAAAA&#10;AAAAAKECAABkcnMvZG93bnJldi54bWxQSwUGAAAAAAQABAD5AAAAkgMAAAAA&#10;"/>
                    <v:line id="Line 137" o:spid="_x0000_s1107" style="position:absolute;visibility:visible;mso-wrap-style:square" from="5940,4680" to="594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bvcUAAADdAAAADwAAAGRycy9kb3ducmV2LnhtbERPTWvCQBC9F/wPyxR6qxttC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fbvcUAAADdAAAADwAAAAAAAAAA&#10;AAAAAAChAgAAZHJzL2Rvd25yZXYueG1sUEsFBgAAAAAEAAQA+QAAAJMDAAAAAA==&#10;"/>
                    <v:line id="Line 138" o:spid="_x0000_s1108" style="position:absolute;visibility:visible;mso-wrap-style:square" from="3780,4680" to="378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t+JsUAAADdAAAADwAAAGRycy9kb3ducmV2LnhtbERPTWvCQBC9F/wPyxR6qxstD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t+JsUAAADdAAAADwAAAAAAAAAA&#10;AAAAAAChAgAAZHJzL2Rvd25yZXYueG1sUEsFBgAAAAAEAAQA+QAAAJMDAAAAAA==&#10;"/>
                  </v:group>
                  <v:rect id="Rectangle 139" o:spid="_x0000_s1109" style="position:absolute;left:1778;top:9000;width:9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DsIA&#10;AADdAAAADwAAAGRycy9kb3ducmV2LnhtbERPTWvCQBC9F/wPywi91Y1SQomu0mpEDz3YqPdhd0yC&#10;2dmQXTX6691Cobd5vM+ZLXrbiCt1vnasYDxKQBBrZ2ouFRz267cPED4gG2wck4I7eVjMBy8zzIy7&#10;8Q9di1CKGMI+QwVVCG0mpdcVWfQj1xJH7uQ6iyHCrpSmw1sMt42cJEkqLdYcGypsaVmRPhcXq2CH&#10;uNo9Nlp/5ffv95yWx5xco9TrsP+cggjUh3/xn3tr4vx0nMLvN/EE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FQOwgAAAN0AAAAPAAAAAAAAAAAAAAAAAJgCAABkcnMvZG93&#10;bnJldi54bWxQSwUGAAAAAAQABAD1AAAAhwMAAAAA&#10;" strokecolor="white">
                    <v:textbox>
                      <w:txbxContent>
                        <w:p w:rsidR="00897B9E" w:rsidRPr="000A21FE" w:rsidRDefault="00897B9E" w:rsidP="00D52460">
                          <w:pPr>
                            <w:bidi/>
                            <w:jc w:val="center"/>
                            <w:rPr>
                              <w:rFonts w:cs="B Zar"/>
                              <w:sz w:val="24"/>
                              <w:szCs w:val="24"/>
                              <w:rtl/>
                              <w:lang w:bidi="fa-IR"/>
                            </w:rPr>
                          </w:pPr>
                          <w:r w:rsidRPr="000A21FE">
                            <w:rPr>
                              <w:rFonts w:cs="B Zar" w:hint="cs"/>
                              <w:sz w:val="24"/>
                              <w:szCs w:val="24"/>
                              <w:rtl/>
                              <w:lang w:bidi="fa-IR"/>
                            </w:rPr>
                            <w:t>شكل (2-5) : هرم عملكرد</w:t>
                          </w:r>
                        </w:p>
                      </w:txbxContent>
                    </v:textbox>
                  </v:rect>
                  <v:line id="Line 140" o:spid="_x0000_s1110" style="position:absolute;visibility:visible;mso-wrap-style:square" from="3218,8820" to="951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VFysUAAADdAAAADwAAAGRycy9kb3ducmV2LnhtbERPTWvCQBC9F/wPyxR6qxstpJK6irQI&#10;6kGqLbTHMTtNUrOzYXdN4r93BcHbPN7nTOe9qUVLzleWFYyGCQji3OqKCwXfX8vnCQgfkDXWlknB&#10;mTzMZ4OHKWbadryjdh8KEUPYZ6igDKHJpPR5SQb90DbEkfuzzmCI0BVSO+xiuKnlOElSabDi2FBi&#10;Q+8l5cf9ySjYvnym7WK9WfU/6/SQf+wOv/+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VFysUAAADdAAAADwAAAAAAAAAA&#10;AAAAAAChAgAAZHJzL2Rvd25yZXYueG1sUEsFBgAAAAAEAAQA+QAAAJMDAAAAAA==&#10;"/>
                </v:group>
                <v:rect id="Rectangle 141" o:spid="_x0000_s1111" style="position:absolute;left:4478;top:2700;width:126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l58UA&#10;AADdAAAADwAAAGRycy9kb3ducmV2LnhtbESPT2/CMAzF70j7DpEn7QYpaEKoENAGnbbDDvy9W4lp&#10;KxqnajIo+/TzYRI3W+/5vZ8Xq9436kpdrAMbGI8yUMQ2uJpLA8fDx3AGKiZkh01gMnCnCKvl02CB&#10;uQs33tF1n0olIRxzNFCl1OZaR1uRxzgKLbFo59B5TLJ2pXYd3iTcN3qSZVPtsWZpqLCldUX2sv/x&#10;BraIm+3vp7Xvxf37taD1qaDQGPPy3L/NQSXq08P8f/3lBH86Flz5Rk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2XnxQAAAN0AAAAPAAAAAAAAAAAAAAAAAJgCAABkcnMv&#10;ZG93bnJldi54bWxQSwUGAAAAAAQABAD1AAAAigMAAAAA&#10;" strokecolor="white">
                  <v:textbox>
                    <w:txbxContent>
                      <w:p w:rsidR="00897B9E" w:rsidRPr="000A21FE" w:rsidRDefault="00897B9E" w:rsidP="000A21FE">
                        <w:pPr>
                          <w:bidi/>
                          <w:jc w:val="center"/>
                          <w:rPr>
                            <w:rFonts w:cs="B Zar"/>
                            <w:sz w:val="24"/>
                            <w:szCs w:val="24"/>
                            <w:lang w:bidi="fa-IR"/>
                          </w:rPr>
                        </w:pPr>
                        <w:r w:rsidRPr="000A21FE">
                          <w:rPr>
                            <w:rFonts w:cs="B Zar" w:hint="cs"/>
                            <w:sz w:val="24"/>
                            <w:szCs w:val="24"/>
                            <w:rtl/>
                            <w:lang w:bidi="fa-IR"/>
                          </w:rPr>
                          <w:t>اهداف</w:t>
                        </w:r>
                      </w:p>
                    </w:txbxContent>
                  </v:textbox>
                </v:rect>
                <v:line id="Line 142" o:spid="_x0000_s1112" style="position:absolute;visibility:visible;mso-wrap-style:square" from="5018,3060" to="5018,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6MMAAADdAAAADwAAAGRycy9kb3ducmV2LnhtbERPS2vCQBC+F/wPywje6kYPaY3ZiAgW&#10;7aFQH4i3ITsmwexsyG6T+O+7hYK3+fiek64GU4uOWldZVjCbRiCIc6srLhScjtvXdxDOI2usLZOC&#10;BzlYZaOXFBNte/6m7uALEULYJaig9L5JpHR5SQbd1DbEgbvZ1qAPsC2kbrEP4aaW8yiKpcGKQ0OJ&#10;DW1Kyu+HH6Mg71xn3uaXvdzS8WO4ftnzZ2GVmoyH9RKEp8E/xf/unQ7z49kC/r4JJ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8f+jDAAAA3QAAAA8AAAAAAAAAAAAA&#10;AAAAoQIAAGRycy9kb3ducmV2LnhtbFBLBQYAAAAABAAEAPkAAACRAwAAAAA=&#10;" strokeweight="1pt">
                  <v:stroke endarrow="block"/>
                </v:line>
                <v:rect id="Rectangle 143" o:spid="_x0000_s1113" style="position:absolute;left:7178;top:3600;width:144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7zcQA&#10;AADdAAAADwAAAGRycy9kb3ducmV2LnhtbESPMU/DQAyFd6T+h5OR2MiFDi0NvUQoFYg1oUO7mZyb&#10;ROR8Ue5ow7+vh0rdbL3n9z5vi9kN6kxT6D0beElSUMSNtz23BvbfH8+voEJEtjh4JgP/FKDIFw9b&#10;zKy/cEXnOrZKQjhkaKCLccy0Dk1HDkPiR2LRTn5yGGWdWm0nvEi4G/QyTVfaYc/S0OFIZUfNb/3n&#10;DKx/6s+m5NNmxtLT7lgdKkJvzNPj/P4GKtIc7+bb9ZcV/NVS+OUbGUH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1+83EAAAA3QAAAA8AAAAAAAAAAAAAAAAAmAIAAGRycy9k&#10;b3ducmV2LnhtbFBLBQYAAAAABAAEAPUAAACJAwAAAAA=&#10;" strokecolor="white">
                  <v:fill opacity="0"/>
                  <v:textbox>
                    <w:txbxContent>
                      <w:p w:rsidR="00897B9E" w:rsidRPr="000A21FE" w:rsidRDefault="00897B9E" w:rsidP="000A21FE">
                        <w:pPr>
                          <w:bidi/>
                          <w:jc w:val="center"/>
                          <w:rPr>
                            <w:rFonts w:cs="B Zar"/>
                            <w:lang w:bidi="fa-IR"/>
                          </w:rPr>
                        </w:pPr>
                        <w:r w:rsidRPr="000A21FE">
                          <w:rPr>
                            <w:rFonts w:cs="B Zar" w:hint="cs"/>
                            <w:sz w:val="24"/>
                            <w:szCs w:val="24"/>
                            <w:rtl/>
                            <w:lang w:bidi="fa-IR"/>
                          </w:rPr>
                          <w:t>شاخص ها</w:t>
                        </w:r>
                      </w:p>
                    </w:txbxContent>
                  </v:textbox>
                </v:rect>
                <v:line id="Line 144" o:spid="_x0000_s1114" style="position:absolute;flip:y;visibility:visible;mso-wrap-style:square" from="7898,2880" to="7898,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i7ccAAAADdAAAADwAAAGRycy9kb3ducmV2LnhtbESPQYvCMBCF74L/IYzgTVOrW6QaxRUE&#10;r7p6H5qxLTaTmmS1/nsjCN5meO9982a57kwj7uR8bVnBZJyAIC6srrlUcPrbjeYgfEDW2FgmBU/y&#10;sF71e0vMtX3wge7HUIoIYZ+jgiqENpfSFxUZ9GPbEkftYp3BEFdXSu3wEeGmkWmSZNJgzfFChS1t&#10;Kyqux38TKdJJ83s9Z+l09iSuZ3zLflip4aDbLEAE6sLX/EnvdayfpRN4fxNH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4u3HAAAAA3QAAAA8AAAAAAAAAAAAAAAAA&#10;oQIAAGRycy9kb3ducmV2LnhtbFBLBQYAAAAABAAEAPkAAACOAwAAAAA=&#10;" strokeweight="1.25pt">
                  <v:stroke endarrow="block"/>
                </v:line>
                <v:rect id="Rectangle 145" o:spid="_x0000_s1115" style="position:absolute;left:8258;top:414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YsMMA&#10;AADdAAAADwAAAGRycy9kb3ducmV2LnhtbERPTWvCQBC9C/0PyxR6001DEYluQmsj9dCDpvU+7E6T&#10;0OxsyK4a++vdguBtHu9zVsVoO3GiwbeOFTzPEhDE2pmWawXfX5vpAoQPyAY7x6TgQh6K/GGywsy4&#10;M+/pVIVaxBD2GSpoQugzKb1uyKKfuZ44cj9usBgiHGppBjzHcNvJNEnm0mLLsaHBntYN6d/qaBXs&#10;EN93fx9av5WXz5eS1oeSXKfU0+P4ugQRaAx38c29NXH+PE3h/5t4gs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YsMMAAADdAAAADwAAAAAAAAAAAAAAAACYAgAAZHJzL2Rv&#10;d25yZXYueG1sUEsFBgAAAAAEAAQA9QAAAIgDAAAAAA==&#10;" strokecolor="white">
                  <v:textbox>
                    <w:txbxContent>
                      <w:p w:rsidR="00897B9E" w:rsidRPr="00B406FD" w:rsidRDefault="00897B9E" w:rsidP="000A21FE">
                        <w:pPr>
                          <w:bidi/>
                          <w:rPr>
                            <w:rFonts w:cs="B Zar"/>
                            <w:sz w:val="18"/>
                            <w:szCs w:val="18"/>
                            <w:lang w:bidi="fa-IR"/>
                          </w:rPr>
                        </w:pPr>
                        <w:r w:rsidRPr="00B406FD">
                          <w:rPr>
                            <w:rFonts w:cs="B Zar" w:hint="cs"/>
                            <w:sz w:val="18"/>
                            <w:szCs w:val="18"/>
                            <w:rtl/>
                            <w:lang w:bidi="fa-IR"/>
                          </w:rPr>
                          <w:t>واحدهاي كسب و كار</w:t>
                        </w:r>
                      </w:p>
                    </w:txbxContent>
                  </v:textbox>
                </v:rect>
                <v:rect id="Rectangle 146" o:spid="_x0000_s1116" style="position:absolute;left:10598;top:720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lusAA&#10;AADdAAAADwAAAGRycy9kb3ducmV2LnhtbERPS4vCMBC+L/gfwgje1lQFH9UoUlG8trsHvY3N2Bab&#10;SWmi1n9vFha8zcf3nNWmM7V4UOsqywpGwwgEcW51xYWC35/99xyE88gaa8uk4EUONuve1wpjbZ+c&#10;0iPzhQgh7GJUUHrfxFK6vCSDbmgb4sBdbWvQB9gWUrf4DOGmluMomkqDFYeGEhtKSspv2d0omF2y&#10;Q57wddFhYml3Tk8poVVq0O+2SxCeOv8R/7uPOsyfjifw9004Qa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dlusAAAADdAAAADwAAAAAAAAAAAAAAAACYAgAAZHJzL2Rvd25y&#10;ZXYueG1sUEsFBgAAAAAEAAQA9QAAAIUDAAAAAA==&#10;" strokecolor="white">
                  <v:fill opacity="0"/>
                  <v:textbox>
                    <w:txbxContent>
                      <w:p w:rsidR="00897B9E" w:rsidRPr="00214834" w:rsidRDefault="00897B9E" w:rsidP="00D52460">
                        <w:pPr>
                          <w:bidi/>
                          <w:jc w:val="right"/>
                          <w:rPr>
                            <w:rFonts w:cs="Yagut"/>
                            <w:b/>
                            <w:bCs/>
                            <w:sz w:val="20"/>
                            <w:szCs w:val="20"/>
                            <w:lang w:bidi="fa-IR"/>
                          </w:rPr>
                        </w:pPr>
                        <w:r w:rsidRPr="00B406FD">
                          <w:rPr>
                            <w:rFonts w:cs="B Zar" w:hint="cs"/>
                            <w:sz w:val="18"/>
                            <w:szCs w:val="18"/>
                            <w:rtl/>
                            <w:lang w:bidi="fa-IR"/>
                          </w:rPr>
                          <w:t>مراكز كاري</w:t>
                        </w:r>
                      </w:p>
                    </w:txbxContent>
                  </v:textbox>
                </v:rect>
                <v:rect id="Rectangle 147" o:spid="_x0000_s1117" style="position:absolute;left:9338;top:5400;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79zsAA&#10;AADdAAAADwAAAGRycy9kb3ducmV2LnhtbERPS4vCMBC+L/gfwgje1lQRH9UoUlG8trsHvY3N2Bab&#10;SWmi1n9vFha8zcf3nNWmM7V4UOsqywpGwwgEcW51xYWC35/99xyE88gaa8uk4EUONuve1wpjbZ+c&#10;0iPzhQgh7GJUUHrfxFK6vCSDbmgb4sBdbWvQB9gWUrf4DOGmluMomkqDFYeGEhtKSspv2d0omF2y&#10;Q57wddFhYml3Tk8poVVq0O+2SxCeOv8R/7uPOsyfjifw9004Qa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79zsAAAADdAAAADwAAAAAAAAAAAAAAAACYAgAAZHJzL2Rvd25y&#10;ZXYueG1sUEsFBgAAAAAEAAQA9QAAAIUDAAAAAA==&#10;" strokecolor="white">
                  <v:fill opacity="0"/>
                  <v:textbox>
                    <w:txbxContent>
                      <w:p w:rsidR="00897B9E" w:rsidRPr="00214834" w:rsidRDefault="00897B9E" w:rsidP="00D52460">
                        <w:pPr>
                          <w:bidi/>
                          <w:jc w:val="center"/>
                          <w:rPr>
                            <w:rFonts w:cs="Yagut"/>
                            <w:b/>
                            <w:bCs/>
                            <w:sz w:val="20"/>
                            <w:szCs w:val="20"/>
                            <w:lang w:bidi="fa-IR"/>
                          </w:rPr>
                        </w:pPr>
                        <w:r w:rsidRPr="00B406FD">
                          <w:rPr>
                            <w:rFonts w:cs="B Zar" w:hint="cs"/>
                            <w:sz w:val="18"/>
                            <w:szCs w:val="18"/>
                            <w:rtl/>
                            <w:lang w:bidi="fa-IR"/>
                          </w:rPr>
                          <w:t>سيستم هاي عملياتي  كسب</w:t>
                        </w:r>
                        <w:r w:rsidRPr="00B406FD">
                          <w:rPr>
                            <w:rFonts w:cs="Yagut" w:hint="cs"/>
                            <w:b/>
                            <w:bCs/>
                            <w:sz w:val="18"/>
                            <w:szCs w:val="18"/>
                            <w:rtl/>
                            <w:lang w:bidi="fa-IR"/>
                          </w:rPr>
                          <w:t xml:space="preserve"> </w:t>
                        </w:r>
                        <w:r w:rsidRPr="00B406FD">
                          <w:rPr>
                            <w:rFonts w:cs="B Zar" w:hint="cs"/>
                            <w:sz w:val="18"/>
                            <w:szCs w:val="18"/>
                            <w:rtl/>
                            <w:lang w:bidi="fa-IR"/>
                          </w:rPr>
                          <w:t>و كار</w:t>
                        </w:r>
                      </w:p>
                    </w:txbxContent>
                  </v:textbox>
                </v:rect>
              </v:group>
            </w:pict>
          </mc:Fallback>
        </mc:AlternateConten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0A21FE" w:rsidP="005D7038">
      <w:pPr>
        <w:bidi/>
        <w:spacing w:after="0" w:line="360" w:lineRule="auto"/>
        <w:rPr>
          <w:rFonts w:ascii="Times New Roman" w:eastAsia="Times New Roman" w:hAnsi="Times New Roman" w:cs="B Zar"/>
          <w:bCs/>
          <w:sz w:val="24"/>
          <w:szCs w:val="24"/>
          <w:rtl/>
        </w:rPr>
      </w:pPr>
      <w:r>
        <w:rPr>
          <w:rFonts w:ascii="Times New Roman" w:eastAsia="Times New Roman" w:hAnsi="Times New Roman" w:cs="B Zar" w:hint="cs"/>
          <w:bCs/>
          <w:sz w:val="24"/>
          <w:szCs w:val="24"/>
          <w:rtl/>
          <w:lang w:bidi="fa-IR"/>
        </w:rPr>
        <w:t xml:space="preserve">          </w:t>
      </w:r>
      <w:r w:rsidR="00D52460" w:rsidRPr="005D7038">
        <w:rPr>
          <w:rFonts w:ascii="Times New Roman" w:eastAsia="Times New Roman" w:hAnsi="Times New Roman" w:cs="B Zar" w:hint="cs"/>
          <w:bCs/>
          <w:sz w:val="24"/>
          <w:szCs w:val="24"/>
          <w:rtl/>
          <w:lang w:bidi="fa-IR"/>
        </w:rPr>
        <w:t xml:space="preserve">                                                                 </w:t>
      </w:r>
      <w:r w:rsidR="00D52460" w:rsidRPr="005D7038">
        <w:rPr>
          <w:rFonts w:ascii="Times New Roman" w:eastAsia="Times New Roman" w:hAnsi="Times New Roman" w:cs="B Zar" w:hint="cs"/>
          <w:bCs/>
          <w:sz w:val="24"/>
          <w:szCs w:val="24"/>
          <w:rtl/>
        </w:rPr>
        <w:t>دورنما</w:t>
      </w:r>
    </w:p>
    <w:p w:rsidR="00D52460" w:rsidRPr="005D7038" w:rsidRDefault="00D52460" w:rsidP="005D7038">
      <w:pPr>
        <w:bidi/>
        <w:spacing w:after="0" w:line="360" w:lineRule="auto"/>
        <w:rPr>
          <w:rFonts w:ascii="Times New Roman" w:eastAsia="Times New Roman" w:hAnsi="Times New Roman" w:cs="B Zar"/>
          <w:bCs/>
          <w:sz w:val="24"/>
          <w:szCs w:val="24"/>
          <w:rtl/>
        </w:rPr>
      </w:pPr>
    </w:p>
    <w:p w:rsidR="00D52460" w:rsidRPr="005D7038" w:rsidRDefault="00D52460" w:rsidP="005D7038">
      <w:pPr>
        <w:bidi/>
        <w:spacing w:after="0" w:line="360" w:lineRule="auto"/>
        <w:rPr>
          <w:rFonts w:ascii="Times New Roman" w:eastAsia="Times New Roman" w:hAnsi="Times New Roman" w:cs="B Zar"/>
          <w:bCs/>
          <w:sz w:val="24"/>
          <w:szCs w:val="24"/>
          <w:rtl/>
        </w:rPr>
      </w:pPr>
      <w:r w:rsidRPr="005D7038">
        <w:rPr>
          <w:rFonts w:ascii="Times New Roman" w:eastAsia="Times New Roman" w:hAnsi="Times New Roman" w:cs="B Zar" w:hint="cs"/>
          <w:bCs/>
          <w:sz w:val="24"/>
          <w:szCs w:val="24"/>
          <w:rtl/>
        </w:rPr>
        <w:t xml:space="preserve">    </w:t>
      </w:r>
      <w:r w:rsidR="000A21FE">
        <w:rPr>
          <w:rFonts w:ascii="Times New Roman" w:eastAsia="Times New Roman" w:hAnsi="Times New Roman" w:cs="B Zar" w:hint="cs"/>
          <w:bCs/>
          <w:sz w:val="24"/>
          <w:szCs w:val="24"/>
          <w:rtl/>
        </w:rPr>
        <w:t xml:space="preserve">       </w:t>
      </w:r>
      <w:r w:rsidRPr="005D7038">
        <w:rPr>
          <w:rFonts w:ascii="Times New Roman" w:eastAsia="Times New Roman" w:hAnsi="Times New Roman" w:cs="B Zar" w:hint="cs"/>
          <w:bCs/>
          <w:sz w:val="24"/>
          <w:szCs w:val="24"/>
          <w:rtl/>
        </w:rPr>
        <w:t xml:space="preserve">                                                  مالي                     بازار</w:t>
      </w:r>
    </w:p>
    <w:p w:rsidR="00D52460" w:rsidRPr="005D7038" w:rsidRDefault="00D52460" w:rsidP="005D7038">
      <w:pPr>
        <w:bidi/>
        <w:spacing w:after="0" w:line="360" w:lineRule="auto"/>
        <w:rPr>
          <w:rFonts w:ascii="Times New Roman" w:eastAsia="Times New Roman" w:hAnsi="Times New Roman" w:cs="B Zar"/>
          <w:bCs/>
          <w:sz w:val="24"/>
          <w:szCs w:val="24"/>
          <w:rtl/>
        </w:rPr>
      </w:pPr>
    </w:p>
    <w:p w:rsidR="00D52460" w:rsidRPr="005D7038" w:rsidRDefault="00D52460" w:rsidP="005D7038">
      <w:pPr>
        <w:bidi/>
        <w:spacing w:after="0" w:line="360" w:lineRule="auto"/>
        <w:rPr>
          <w:rFonts w:ascii="Times New Roman" w:eastAsia="Times New Roman" w:hAnsi="Times New Roman" w:cs="B Zar"/>
          <w:bCs/>
          <w:sz w:val="24"/>
          <w:szCs w:val="24"/>
          <w:rtl/>
        </w:rPr>
      </w:pPr>
      <w:r w:rsidRPr="005D7038">
        <w:rPr>
          <w:rFonts w:ascii="Times New Roman" w:eastAsia="Times New Roman" w:hAnsi="Times New Roman" w:cs="B Zar" w:hint="cs"/>
          <w:bCs/>
          <w:sz w:val="24"/>
          <w:szCs w:val="24"/>
          <w:rtl/>
        </w:rPr>
        <w:t xml:space="preserve">                                </w:t>
      </w:r>
    </w:p>
    <w:p w:rsidR="00D52460" w:rsidRPr="005D7038" w:rsidRDefault="00D52460" w:rsidP="005D7038">
      <w:pPr>
        <w:bidi/>
        <w:spacing w:after="0" w:line="360" w:lineRule="auto"/>
        <w:rPr>
          <w:rFonts w:ascii="Times New Roman" w:eastAsia="Times New Roman" w:hAnsi="Times New Roman" w:cs="B Zar"/>
          <w:bCs/>
          <w:sz w:val="24"/>
          <w:szCs w:val="24"/>
          <w:rtl/>
        </w:rPr>
      </w:pPr>
      <w:r w:rsidRPr="005D7038">
        <w:rPr>
          <w:rFonts w:ascii="Times New Roman" w:eastAsia="Times New Roman" w:hAnsi="Times New Roman" w:cs="B Zar" w:hint="cs"/>
          <w:bCs/>
          <w:sz w:val="24"/>
          <w:szCs w:val="24"/>
          <w:rtl/>
        </w:rPr>
        <w:t xml:space="preserve">    </w:t>
      </w:r>
      <w:r w:rsidR="000A21FE">
        <w:rPr>
          <w:rFonts w:ascii="Times New Roman" w:eastAsia="Times New Roman" w:hAnsi="Times New Roman" w:cs="B Zar" w:hint="cs"/>
          <w:bCs/>
          <w:sz w:val="24"/>
          <w:szCs w:val="24"/>
          <w:rtl/>
        </w:rPr>
        <w:t xml:space="preserve">            </w:t>
      </w:r>
      <w:r w:rsidRPr="005D7038">
        <w:rPr>
          <w:rFonts w:ascii="Times New Roman" w:eastAsia="Times New Roman" w:hAnsi="Times New Roman" w:cs="B Zar" w:hint="cs"/>
          <w:bCs/>
          <w:sz w:val="24"/>
          <w:szCs w:val="24"/>
          <w:rtl/>
        </w:rPr>
        <w:t xml:space="preserve">                             بهره وري          انعطاف پذيري      ارضاي مشتريان</w:t>
      </w:r>
    </w:p>
    <w:p w:rsidR="00D52460" w:rsidRPr="005D7038" w:rsidRDefault="00D52460" w:rsidP="005D7038">
      <w:pPr>
        <w:bidi/>
        <w:spacing w:after="0" w:line="360" w:lineRule="auto"/>
        <w:rPr>
          <w:rFonts w:ascii="Times New Roman" w:eastAsia="Times New Roman" w:hAnsi="Times New Roman" w:cs="B Zar"/>
          <w:bCs/>
          <w:sz w:val="24"/>
          <w:szCs w:val="24"/>
          <w:rtl/>
        </w:rPr>
      </w:pPr>
    </w:p>
    <w:p w:rsidR="00D52460" w:rsidRPr="005D7038" w:rsidRDefault="00D52460" w:rsidP="005D7038">
      <w:pPr>
        <w:bidi/>
        <w:spacing w:after="0" w:line="360" w:lineRule="auto"/>
        <w:rPr>
          <w:rFonts w:ascii="Times New Roman" w:eastAsia="Times New Roman" w:hAnsi="Times New Roman" w:cs="B Zar"/>
          <w:bCs/>
          <w:sz w:val="24"/>
          <w:szCs w:val="24"/>
          <w:rtl/>
        </w:rPr>
      </w:pPr>
    </w:p>
    <w:p w:rsidR="00D52460" w:rsidRPr="005D7038" w:rsidRDefault="000A21FE" w:rsidP="005D7038">
      <w:pPr>
        <w:bidi/>
        <w:spacing w:after="0" w:line="360" w:lineRule="auto"/>
        <w:rPr>
          <w:rFonts w:ascii="Times New Roman" w:eastAsia="Times New Roman" w:hAnsi="Times New Roman" w:cs="B Zar"/>
          <w:sz w:val="24"/>
          <w:szCs w:val="24"/>
          <w:rtl/>
          <w:lang w:bidi="fa-IR"/>
        </w:rPr>
      </w:pPr>
      <w:r>
        <w:rPr>
          <w:rFonts w:ascii="Times New Roman" w:eastAsia="Times New Roman" w:hAnsi="Times New Roman" w:cs="B Zar" w:hint="cs"/>
          <w:bCs/>
          <w:sz w:val="24"/>
          <w:szCs w:val="24"/>
          <w:rtl/>
        </w:rPr>
        <w:t xml:space="preserve">                      </w:t>
      </w:r>
      <w:r w:rsidR="00D52460" w:rsidRPr="005D7038">
        <w:rPr>
          <w:rFonts w:ascii="Times New Roman" w:eastAsia="Times New Roman" w:hAnsi="Times New Roman" w:cs="B Zar" w:hint="cs"/>
          <w:bCs/>
          <w:sz w:val="24"/>
          <w:szCs w:val="24"/>
          <w:rtl/>
        </w:rPr>
        <w:t xml:space="preserve">                 اتلاف               سيكل توليد               تحويل به موقع          كيفيت          </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B406FD" w:rsidRDefault="00B406FD"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B406FD">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ايجاد يك هرم عملكرد سازماني با تعريف چشم انداز سازمان</w:t>
      </w:r>
      <w:r w:rsidRPr="005D7038">
        <w:rPr>
          <w:rFonts w:ascii="Times New Roman" w:eastAsia="Times New Roman" w:hAnsi="Times New Roman" w:cs="B Zar"/>
          <w:sz w:val="24"/>
          <w:szCs w:val="24"/>
          <w:vertAlign w:val="superscript"/>
          <w:rtl/>
          <w:lang w:bidi="fa-IR"/>
        </w:rPr>
        <w:footnoteReference w:id="41"/>
      </w:r>
      <w:r w:rsidRPr="005D7038">
        <w:rPr>
          <w:rFonts w:ascii="Times New Roman" w:eastAsia="Times New Roman" w:hAnsi="Times New Roman" w:cs="B Zar" w:hint="cs"/>
          <w:sz w:val="24"/>
          <w:szCs w:val="24"/>
          <w:rtl/>
          <w:lang w:bidi="fa-IR"/>
        </w:rPr>
        <w:t xml:space="preserve"> در سطح اول آغاز مي شود كه پس از آن به اهداف واحدهاي كسب و كار تبديل مي شود. در سطح دوم ، واحدهاي كسب و كار به تنظيم اهداف كوتاه مدتي نظير سودآوري و جريان نقدي و اهداف بلند مدتي نظير رشد و بهبود وضعيت بازار مي پردازند( مالي و بازار). سيستم هاي عملياتي كسب و كار ، پل ارتباطي بين شاخص هاي سطوح بالا و شاخص هاي عملياتي روزمره هستند (رضايت مشتريان، انعطاف پذيري و بهره وري). در نهايت چهار شاخص كليدي عملكرد (كيفيت، تحويل، سيكل كاري و اتلافات) در واحدها و مراكز كاري و به شكل روزانه استفاده مي شوند(</w:t>
      </w:r>
      <w:r w:rsidRPr="005D7038">
        <w:rPr>
          <w:rFonts w:ascii="Times New Roman" w:eastAsia="Times New Roman" w:hAnsi="Times New Roman" w:cs="B Zar"/>
          <w:sz w:val="24"/>
          <w:szCs w:val="24"/>
          <w:lang w:bidi="fa-IR"/>
        </w:rPr>
        <w:t>Tangen, 2004</w:t>
      </w:r>
      <w:r w:rsidRPr="005D7038">
        <w:rPr>
          <w:rFonts w:ascii="Times New Roman" w:eastAsia="Times New Roman" w:hAnsi="Times New Roman" w:cs="B Zar" w:hint="cs"/>
          <w:sz w:val="24"/>
          <w:szCs w:val="24"/>
          <w:rtl/>
          <w:lang w:bidi="fa-IR"/>
        </w:rPr>
        <w:t>).</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مهمترين نقطه قوت هرم عملكرد تلاش آن براي يكپارچه سازي اهداف سازمان با شاخص هاي عملكرد عملياتي مي باشد. اما اين رويكرد هيچ مكانيزمي براي شناسايي شاخص هاي كليدي عملكرد ارائه نمي دهد و همچنين مفهوم بهبود مستمر در اين مدل وجود ندارد(</w:t>
      </w:r>
      <w:r w:rsidRPr="005D7038">
        <w:rPr>
          <w:rFonts w:ascii="Times New Roman" w:eastAsia="Times New Roman" w:hAnsi="Times New Roman" w:cs="B Zar"/>
          <w:sz w:val="24"/>
          <w:szCs w:val="24"/>
          <w:lang w:bidi="fa-IR"/>
        </w:rPr>
        <w:t>Ghalayini, 1997</w:t>
      </w:r>
      <w:r w:rsidRPr="005D7038">
        <w:rPr>
          <w:rFonts w:ascii="Times New Roman" w:eastAsia="Times New Roman" w:hAnsi="Times New Roman" w:cs="B Zar" w:hint="cs"/>
          <w:sz w:val="24"/>
          <w:szCs w:val="24"/>
          <w:rtl/>
          <w:lang w:bidi="fa-IR"/>
        </w:rPr>
        <w:t>).</w:t>
      </w:r>
    </w:p>
    <w:p w:rsidR="00D52460" w:rsidRPr="005D7038" w:rsidRDefault="00D52460" w:rsidP="005D7038">
      <w:pPr>
        <w:bidi/>
        <w:spacing w:after="0" w:line="360" w:lineRule="auto"/>
        <w:jc w:val="lowKashida"/>
        <w:rPr>
          <w:rFonts w:ascii="Times New Roman" w:eastAsia="Times New Roman" w:hAnsi="Times New Roman" w:cs="B Zar"/>
          <w:bCs/>
          <w:sz w:val="24"/>
          <w:szCs w:val="24"/>
          <w:rtl/>
          <w:lang w:bidi="fa-IR"/>
        </w:rPr>
      </w:pPr>
      <w:r w:rsidRPr="005D7038">
        <w:rPr>
          <w:rFonts w:ascii="Times New Roman" w:eastAsia="Times New Roman" w:hAnsi="Times New Roman" w:cs="B Zar"/>
          <w:bCs/>
          <w:sz w:val="24"/>
          <w:szCs w:val="24"/>
          <w:lang w:bidi="fa-IR"/>
        </w:rPr>
        <w:t xml:space="preserve"> </w:t>
      </w:r>
      <w:r w:rsidRPr="005D7038">
        <w:rPr>
          <w:rFonts w:ascii="Times New Roman" w:eastAsia="Times New Roman" w:hAnsi="Times New Roman" w:cs="B Zar"/>
          <w:b/>
          <w:sz w:val="24"/>
          <w:szCs w:val="24"/>
          <w:lang w:bidi="fa-IR"/>
        </w:rPr>
        <w:t>BSC</w:t>
      </w:r>
      <w:r w:rsidRPr="005D7038">
        <w:rPr>
          <w:rFonts w:ascii="Times New Roman" w:eastAsia="Times New Roman" w:hAnsi="Times New Roman" w:cs="B Zar" w:hint="cs"/>
          <w:bCs/>
          <w:sz w:val="24"/>
          <w:szCs w:val="24"/>
          <w:rtl/>
          <w:lang w:bidi="fa-IR"/>
        </w:rPr>
        <w:t xml:space="preserve"> (1992)</w:t>
      </w: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 xml:space="preserve">براي اطمينان از موفقيتهاي آينده، سازمانها بايد هم به جنبه هاي مالي و هم جنبه هاي غير مالي توجه كنند. اينكار تنها زماني ممكن است كه فرايندهاي داخلي سازمان، مزيتهاي رقابتي منحصر به فردي براي آن ايجاد نمايد تا بتواند به اهداف كسب و كار خود </w:t>
      </w:r>
      <w:r w:rsidRPr="005D7038">
        <w:rPr>
          <w:rFonts w:ascii="Times New Roman" w:eastAsia="Times New Roman" w:hAnsi="Times New Roman" w:cs="B Zar" w:hint="cs"/>
          <w:sz w:val="24"/>
          <w:szCs w:val="24"/>
          <w:rtl/>
          <w:lang w:bidi="fa-IR"/>
        </w:rPr>
        <w:lastRenderedPageBreak/>
        <w:t>دست يابد. بعلاوه سازمانها بايد بتوانند بصورت دائم ارزش افزايي كرده و بهبود يابند كه اينكار تنها با سرمايه گذاري بر روي نيروي انساني آنها امكان پذير است. لذا تكيه بر شاخص هاي اندكي كه تنها نگاهي مقطعي و سطحي به عملكرد دارند نمي تواند اين خواسته ها را فراهم نمايد كه يك نمايش متوازن از نتايج مي تواند رويكردي مناسب براي ارزيابي عملكرد باشد. «كارت امتيازدهي متوازن» اين نمايش متوازن را فراهم مي سازد (</w:t>
      </w:r>
      <w:r w:rsidRPr="005D7038">
        <w:rPr>
          <w:rFonts w:ascii="Times New Roman" w:eastAsia="Times New Roman" w:hAnsi="Times New Roman" w:cs="B Zar"/>
          <w:sz w:val="24"/>
          <w:szCs w:val="24"/>
          <w:lang w:bidi="fa-IR"/>
        </w:rPr>
        <w:t>Tsang, et al , 1999</w:t>
      </w:r>
      <w:r w:rsidRPr="005D7038">
        <w:rPr>
          <w:rFonts w:ascii="Times New Roman" w:eastAsia="Times New Roman" w:hAnsi="Times New Roman" w:cs="B Zar" w:hint="cs"/>
          <w:sz w:val="24"/>
          <w:szCs w:val="24"/>
          <w:rtl/>
          <w:lang w:bidi="fa-IR"/>
        </w:rPr>
        <w:t>).</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يكي از مشهورترين و شناخته شده ترين مدلهاي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مدل «كارت امتيازدهي متوازن» مي باشد كه توسط «كاپلن و نورتن» در سال 1992 ايجاد و سپس گسترش و بهبود يافته است. اين مدل پيشنهاد مي كند كه به منظور ارزيابي عملكرد هر سازماني بايستي از يك سري شاخص هاي متوازن استفاده نمود تا از اين طريق مديران عالي بتوانند يك نگاه كلي از چهار جنبه مهم سازماني داشته باشند. اين جنبه هاي مختلف ، پاسخگويي به چهار سوال اساسي زير را امكان پذير مي سازد(شكل2-6):</w:t>
      </w:r>
    </w:p>
    <w:p w:rsidR="00D52460" w:rsidRPr="005D7038" w:rsidRDefault="00D52460" w:rsidP="005D7038">
      <w:pPr>
        <w:numPr>
          <w:ilvl w:val="0"/>
          <w:numId w:val="12"/>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نگاه ما به سهامدارانمان چگونه است؟ (جنبه مالي)</w:t>
      </w:r>
    </w:p>
    <w:p w:rsidR="00D52460" w:rsidRPr="005D7038" w:rsidRDefault="00D52460" w:rsidP="005D7038">
      <w:pPr>
        <w:numPr>
          <w:ilvl w:val="0"/>
          <w:numId w:val="12"/>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در چه زمينه هايي بايستي عالي عمل نماييم؟ (جنبه داخلي كسب و كار)</w:t>
      </w:r>
    </w:p>
    <w:p w:rsidR="00D52460" w:rsidRPr="005D7038" w:rsidRDefault="00D52460" w:rsidP="005D7038">
      <w:pPr>
        <w:numPr>
          <w:ilvl w:val="0"/>
          <w:numId w:val="12"/>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نگاه مشتريان به ما چگونه است؟ (جنبه مشتري)</w:t>
      </w:r>
    </w:p>
    <w:p w:rsidR="00D52460" w:rsidRPr="005D7038" w:rsidRDefault="00D52460" w:rsidP="005D7038">
      <w:pPr>
        <w:numPr>
          <w:ilvl w:val="0"/>
          <w:numId w:val="12"/>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چگونه مي توانيم به بهبود و خلق ارزش ادامه دهيم؟ (جنبه يادگيري و نوآوري)</w:t>
      </w:r>
    </w:p>
    <w:p w:rsidR="00B406FD"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شاخص هاي مالي را كه نشان دهنده نتايج فعاليتهاي گذشته است در بر مي گيرد و علاوه بر آن با در نظر گرفتن شاخص هاي غير مالي كه بعنوان پيش نيازها و محرك عملكرد مالي آينده هستند آنها را كامل مي نمايد. «كاپلن و نورتن» معتقدند كه با كسب اطلاع از اين چهار جنبه ، مشكل افزايش و انباشت اطلاعات از طريق محدود كردن شاخص هاي مورد استفاده از بين مي رود. همچنين مديران را مجبور مي سازد تا تنها بر روي تعداد محدودي از شاخص ها كه حياتي و بحراني مي باشند تمركز نمايند. بعلاوه استفاده از چندين جنبه مختلف ، از بهينه سازي بخشي جلوگيري مي كند.</w:t>
      </w:r>
    </w:p>
    <w:p w:rsidR="00B406FD" w:rsidRDefault="00B406FD">
      <w:pPr>
        <w:spacing w:after="0" w:line="240" w:lineRule="auto"/>
        <w:rPr>
          <w:rFonts w:ascii="Times New Roman" w:eastAsia="Times New Roman" w:hAnsi="Times New Roman" w:cs="B Zar"/>
          <w:sz w:val="24"/>
          <w:szCs w:val="24"/>
          <w:rtl/>
          <w:lang w:bidi="fa-IR"/>
        </w:rPr>
      </w:pPr>
      <w:r>
        <w:rPr>
          <w:rFonts w:ascii="Times New Roman" w:eastAsia="Times New Roman" w:hAnsi="Times New Roman" w:cs="B Zar"/>
          <w:sz w:val="24"/>
          <w:szCs w:val="24"/>
          <w:rtl/>
          <w:lang w:bidi="fa-IR"/>
        </w:rPr>
        <w:br w:type="page"/>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AC1FFF" w:rsidP="005D7038">
      <w:pPr>
        <w:bidi/>
        <w:spacing w:after="0" w:line="360" w:lineRule="auto"/>
        <w:jc w:val="lowKashida"/>
        <w:rPr>
          <w:rFonts w:ascii="Times New Roman" w:eastAsia="Times New Roman" w:hAnsi="Times New Roman" w:cs="B Zar"/>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41910</wp:posOffset>
                </wp:positionV>
                <wp:extent cx="6057900" cy="5257800"/>
                <wp:effectExtent l="9525" t="13335" r="9525" b="5715"/>
                <wp:wrapNone/>
                <wp:docPr id="156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5257800"/>
                          <a:chOff x="1778" y="5580"/>
                          <a:chExt cx="9540" cy="8280"/>
                        </a:xfrm>
                      </wpg:grpSpPr>
                      <wpg:grpSp>
                        <wpg:cNvPr id="1569" name="Group 34"/>
                        <wpg:cNvGrpSpPr>
                          <a:grpSpLocks/>
                        </wpg:cNvGrpSpPr>
                        <wpg:grpSpPr bwMode="auto">
                          <a:xfrm>
                            <a:off x="1778" y="5580"/>
                            <a:ext cx="9540" cy="7200"/>
                            <a:chOff x="1260" y="1260"/>
                            <a:chExt cx="9540" cy="7200"/>
                          </a:xfrm>
                        </wpg:grpSpPr>
                        <wpg:grpSp>
                          <wpg:cNvPr id="1570" name="Group 35"/>
                          <wpg:cNvGrpSpPr>
                            <a:grpSpLocks/>
                          </wpg:cNvGrpSpPr>
                          <wpg:grpSpPr bwMode="auto">
                            <a:xfrm>
                              <a:off x="4680" y="1260"/>
                              <a:ext cx="2340" cy="1980"/>
                              <a:chOff x="4680" y="1260"/>
                              <a:chExt cx="2340" cy="1980"/>
                            </a:xfrm>
                          </wpg:grpSpPr>
                          <wps:wsp>
                            <wps:cNvPr id="1571" name="Rectangle 36"/>
                            <wps:cNvSpPr>
                              <a:spLocks noChangeArrowheads="1"/>
                            </wps:cNvSpPr>
                            <wps:spPr bwMode="auto">
                              <a:xfrm>
                                <a:off x="4680" y="1260"/>
                                <a:ext cx="2340" cy="1980"/>
                              </a:xfrm>
                              <a:prstGeom prst="rect">
                                <a:avLst/>
                              </a:prstGeom>
                              <a:solidFill>
                                <a:srgbClr val="FFFFFF"/>
                              </a:solidFill>
                              <a:ln w="15875">
                                <a:solidFill>
                                  <a:srgbClr val="000000"/>
                                </a:solidFill>
                                <a:miter lim="800000"/>
                                <a:headEnd/>
                                <a:tailEnd/>
                              </a:ln>
                            </wps:spPr>
                            <wps:txbx>
                              <w:txbxContent>
                                <w:p w:rsidR="00897B9E" w:rsidRPr="001A2D43" w:rsidRDefault="00897B9E" w:rsidP="001A2D43">
                                  <w:pPr>
                                    <w:bidi/>
                                    <w:spacing w:after="0"/>
                                    <w:jc w:val="center"/>
                                    <w:rPr>
                                      <w:rFonts w:cs="B Zar"/>
                                      <w:sz w:val="24"/>
                                      <w:szCs w:val="24"/>
                                      <w:rtl/>
                                    </w:rPr>
                                  </w:pPr>
                                  <w:r w:rsidRPr="001A2D43">
                                    <w:rPr>
                                      <w:rFonts w:cs="B Zar" w:hint="cs"/>
                                      <w:sz w:val="24"/>
                                      <w:szCs w:val="24"/>
                                      <w:rtl/>
                                    </w:rPr>
                                    <w:t>جنبه مالي</w:t>
                                  </w:r>
                                </w:p>
                                <w:p w:rsidR="00897B9E" w:rsidRPr="001A2D43" w:rsidRDefault="00897B9E" w:rsidP="00D52460">
                                  <w:pPr>
                                    <w:rPr>
                                      <w:rFonts w:cs="B Zar"/>
                                      <w:sz w:val="24"/>
                                      <w:szCs w:val="24"/>
                                    </w:rPr>
                                  </w:pPr>
                                  <w:r w:rsidRPr="001A2D43">
                                    <w:rPr>
                                      <w:rFonts w:cs="B Zar" w:hint="cs"/>
                                      <w:sz w:val="24"/>
                                      <w:szCs w:val="24"/>
                                      <w:rtl/>
                                    </w:rPr>
                                    <w:t xml:space="preserve">شاخص ها           اهداف  </w:t>
                                  </w:r>
                                </w:p>
                              </w:txbxContent>
                            </wps:txbx>
                            <wps:bodyPr rot="0" vert="horz" wrap="square" lIns="91440" tIns="45720" rIns="91440" bIns="45720" anchor="t" anchorCtr="0" upright="1">
                              <a:noAutofit/>
                            </wps:bodyPr>
                          </wps:wsp>
                          <wps:wsp>
                            <wps:cNvPr id="1572" name="Line 37"/>
                            <wps:cNvCnPr/>
                            <wps:spPr bwMode="auto">
                              <a:xfrm>
                                <a:off x="4680" y="180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3" name="Line 38"/>
                            <wps:cNvCnPr/>
                            <wps:spPr bwMode="auto">
                              <a:xfrm>
                                <a:off x="4680" y="216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4" name="Line 39"/>
                            <wps:cNvCnPr/>
                            <wps:spPr bwMode="auto">
                              <a:xfrm>
                                <a:off x="5580" y="180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75" name="Group 40"/>
                          <wpg:cNvGrpSpPr>
                            <a:grpSpLocks/>
                          </wpg:cNvGrpSpPr>
                          <wpg:grpSpPr bwMode="auto">
                            <a:xfrm>
                              <a:off x="8460" y="3600"/>
                              <a:ext cx="2340" cy="1980"/>
                              <a:chOff x="8460" y="3600"/>
                              <a:chExt cx="2340" cy="1980"/>
                            </a:xfrm>
                          </wpg:grpSpPr>
                          <wps:wsp>
                            <wps:cNvPr id="1576" name="Rectangle 41"/>
                            <wps:cNvSpPr>
                              <a:spLocks noChangeArrowheads="1"/>
                            </wps:cNvSpPr>
                            <wps:spPr bwMode="auto">
                              <a:xfrm>
                                <a:off x="8460" y="3600"/>
                                <a:ext cx="2340" cy="1980"/>
                              </a:xfrm>
                              <a:prstGeom prst="rect">
                                <a:avLst/>
                              </a:prstGeom>
                              <a:solidFill>
                                <a:srgbClr val="FFFFFF"/>
                              </a:solidFill>
                              <a:ln w="15875">
                                <a:solidFill>
                                  <a:srgbClr val="000000"/>
                                </a:solidFill>
                                <a:miter lim="800000"/>
                                <a:headEnd/>
                                <a:tailEnd/>
                              </a:ln>
                            </wps:spPr>
                            <wps:txbx>
                              <w:txbxContent>
                                <w:p w:rsidR="00897B9E" w:rsidRPr="00B406FD" w:rsidRDefault="00897B9E" w:rsidP="00B406FD">
                                  <w:pPr>
                                    <w:bidi/>
                                    <w:spacing w:after="0"/>
                                    <w:jc w:val="center"/>
                                    <w:rPr>
                                      <w:rFonts w:cs="B Zar"/>
                                      <w:sz w:val="24"/>
                                      <w:szCs w:val="24"/>
                                      <w:rtl/>
                                    </w:rPr>
                                  </w:pPr>
                                  <w:r w:rsidRPr="00B406FD">
                                    <w:rPr>
                                      <w:rFonts w:cs="B Zar" w:hint="cs"/>
                                      <w:sz w:val="24"/>
                                      <w:szCs w:val="24"/>
                                      <w:rtl/>
                                    </w:rPr>
                                    <w:t>جنبه داخلي</w:t>
                                  </w:r>
                                </w:p>
                                <w:p w:rsidR="00897B9E" w:rsidRPr="00B406FD" w:rsidRDefault="00897B9E" w:rsidP="00B406FD">
                                  <w:pPr>
                                    <w:bidi/>
                                    <w:spacing w:after="0"/>
                                    <w:jc w:val="center"/>
                                    <w:rPr>
                                      <w:rFonts w:cs="B Zar"/>
                                      <w:sz w:val="24"/>
                                      <w:szCs w:val="24"/>
                                    </w:rPr>
                                  </w:pPr>
                                  <w:r w:rsidRPr="00B406FD">
                                    <w:rPr>
                                      <w:rFonts w:cs="B Zar" w:hint="cs"/>
                                      <w:sz w:val="24"/>
                                      <w:szCs w:val="24"/>
                                      <w:rtl/>
                                    </w:rPr>
                                    <w:t xml:space="preserve">شاخص ها           اهداف  </w:t>
                                  </w:r>
                                </w:p>
                              </w:txbxContent>
                            </wps:txbx>
                            <wps:bodyPr rot="0" vert="horz" wrap="square" lIns="91440" tIns="45720" rIns="91440" bIns="45720" anchor="t" anchorCtr="0" upright="1">
                              <a:noAutofit/>
                            </wps:bodyPr>
                          </wps:wsp>
                          <wps:wsp>
                            <wps:cNvPr id="1577" name="Line 42"/>
                            <wps:cNvCnPr/>
                            <wps:spPr bwMode="auto">
                              <a:xfrm flipH="1">
                                <a:off x="8460" y="414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8" name="Line 43"/>
                            <wps:cNvCnPr/>
                            <wps:spPr bwMode="auto">
                              <a:xfrm flipH="1">
                                <a:off x="8460" y="450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9" name="Line 44"/>
                            <wps:cNvCnPr/>
                            <wps:spPr bwMode="auto">
                              <a:xfrm>
                                <a:off x="9360" y="414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80" name="Group 45"/>
                          <wpg:cNvGrpSpPr>
                            <a:grpSpLocks/>
                          </wpg:cNvGrpSpPr>
                          <wpg:grpSpPr bwMode="auto">
                            <a:xfrm>
                              <a:off x="1260" y="3600"/>
                              <a:ext cx="2366" cy="1980"/>
                              <a:chOff x="1260" y="3600"/>
                              <a:chExt cx="2366" cy="1980"/>
                            </a:xfrm>
                          </wpg:grpSpPr>
                          <wps:wsp>
                            <wps:cNvPr id="1581" name="Rectangle 46"/>
                            <wps:cNvSpPr>
                              <a:spLocks noChangeArrowheads="1"/>
                            </wps:cNvSpPr>
                            <wps:spPr bwMode="auto">
                              <a:xfrm>
                                <a:off x="1260" y="3600"/>
                                <a:ext cx="2340" cy="1980"/>
                              </a:xfrm>
                              <a:prstGeom prst="rect">
                                <a:avLst/>
                              </a:prstGeom>
                              <a:solidFill>
                                <a:srgbClr val="FFFFFF"/>
                              </a:solidFill>
                              <a:ln w="15875">
                                <a:solidFill>
                                  <a:srgbClr val="000000"/>
                                </a:solidFill>
                                <a:miter lim="800000"/>
                                <a:headEnd/>
                                <a:tailEnd/>
                              </a:ln>
                            </wps:spPr>
                            <wps:txbx>
                              <w:txbxContent>
                                <w:p w:rsidR="00897B9E" w:rsidRPr="001A2D43" w:rsidRDefault="00897B9E" w:rsidP="001A2D43">
                                  <w:pPr>
                                    <w:bidi/>
                                    <w:spacing w:after="0"/>
                                    <w:jc w:val="center"/>
                                    <w:rPr>
                                      <w:rFonts w:cs="B Zar"/>
                                      <w:sz w:val="24"/>
                                      <w:szCs w:val="24"/>
                                      <w:rtl/>
                                    </w:rPr>
                                  </w:pPr>
                                  <w:r w:rsidRPr="001A2D43">
                                    <w:rPr>
                                      <w:rFonts w:cs="B Zar" w:hint="cs"/>
                                      <w:sz w:val="24"/>
                                      <w:szCs w:val="24"/>
                                      <w:rtl/>
                                    </w:rPr>
                                    <w:t>جنبه مشتريان</w:t>
                                  </w:r>
                                </w:p>
                                <w:p w:rsidR="00897B9E" w:rsidRPr="001A2D43" w:rsidRDefault="00897B9E" w:rsidP="001A2D43">
                                  <w:pPr>
                                    <w:bidi/>
                                    <w:spacing w:after="0"/>
                                    <w:jc w:val="center"/>
                                    <w:rPr>
                                      <w:rFonts w:cs="B Zar"/>
                                      <w:sz w:val="24"/>
                                      <w:szCs w:val="24"/>
                                    </w:rPr>
                                  </w:pPr>
                                  <w:r w:rsidRPr="001A2D43">
                                    <w:rPr>
                                      <w:rFonts w:cs="B Zar" w:hint="cs"/>
                                      <w:sz w:val="24"/>
                                      <w:szCs w:val="24"/>
                                      <w:rtl/>
                                    </w:rPr>
                                    <w:t xml:space="preserve">شاخص ها           اهداف  </w:t>
                                  </w:r>
                                </w:p>
                              </w:txbxContent>
                            </wps:txbx>
                            <wps:bodyPr rot="0" vert="horz" wrap="square" lIns="91440" tIns="45720" rIns="91440" bIns="45720" anchor="t" anchorCtr="0" upright="1">
                              <a:noAutofit/>
                            </wps:bodyPr>
                          </wps:wsp>
                          <wps:wsp>
                            <wps:cNvPr id="1582" name="Line 47"/>
                            <wps:cNvCnPr/>
                            <wps:spPr bwMode="auto">
                              <a:xfrm>
                                <a:off x="1286" y="414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3" name="Line 48"/>
                            <wps:cNvCnPr/>
                            <wps:spPr bwMode="auto">
                              <a:xfrm>
                                <a:off x="2160" y="414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4" name="Line 49"/>
                            <wps:cNvCnPr/>
                            <wps:spPr bwMode="auto">
                              <a:xfrm>
                                <a:off x="1260" y="450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85" name="Rectangle 50"/>
                          <wps:cNvSpPr>
                            <a:spLocks noChangeArrowheads="1"/>
                          </wps:cNvSpPr>
                          <wps:spPr bwMode="auto">
                            <a:xfrm>
                              <a:off x="7200" y="1440"/>
                              <a:ext cx="2160" cy="900"/>
                            </a:xfrm>
                            <a:prstGeom prst="rect">
                              <a:avLst/>
                            </a:prstGeom>
                            <a:solidFill>
                              <a:srgbClr val="FFFFFF"/>
                            </a:solidFill>
                            <a:ln w="9525">
                              <a:solidFill>
                                <a:srgbClr val="FFFFFF"/>
                              </a:solidFill>
                              <a:miter lim="800000"/>
                              <a:headEnd/>
                              <a:tailEnd/>
                            </a:ln>
                          </wps:spPr>
                          <wps:txbx>
                            <w:txbxContent>
                              <w:p w:rsidR="00897B9E" w:rsidRPr="00B406FD" w:rsidRDefault="00897B9E" w:rsidP="00D52460">
                                <w:pPr>
                                  <w:jc w:val="center"/>
                                  <w:rPr>
                                    <w:rFonts w:cs="B Zar"/>
                                    <w:sz w:val="20"/>
                                    <w:szCs w:val="20"/>
                                  </w:rPr>
                                </w:pPr>
                                <w:r w:rsidRPr="00B406FD">
                                  <w:rPr>
                                    <w:rFonts w:cs="B Zar" w:hint="cs"/>
                                    <w:sz w:val="24"/>
                                    <w:szCs w:val="24"/>
                                    <w:rtl/>
                                  </w:rPr>
                                  <w:t>نگاه ما به سهامداران چگونه است؟</w:t>
                                </w:r>
                              </w:p>
                            </w:txbxContent>
                          </wps:txbx>
                          <wps:bodyPr rot="0" vert="horz" wrap="square" lIns="91440" tIns="45720" rIns="91440" bIns="45720" anchor="t" anchorCtr="0" upright="1">
                            <a:noAutofit/>
                          </wps:bodyPr>
                        </wps:wsp>
                        <wps:wsp>
                          <wps:cNvPr id="1586" name="Rectangle 51"/>
                          <wps:cNvSpPr>
                            <a:spLocks noChangeArrowheads="1"/>
                          </wps:cNvSpPr>
                          <wps:spPr bwMode="auto">
                            <a:xfrm>
                              <a:off x="1260" y="2340"/>
                              <a:ext cx="2160" cy="900"/>
                            </a:xfrm>
                            <a:prstGeom prst="rect">
                              <a:avLst/>
                            </a:prstGeom>
                            <a:solidFill>
                              <a:srgbClr val="FFFFFF"/>
                            </a:solidFill>
                            <a:ln w="9525">
                              <a:solidFill>
                                <a:srgbClr val="FFFFFF"/>
                              </a:solidFill>
                              <a:miter lim="800000"/>
                              <a:headEnd/>
                              <a:tailEnd/>
                            </a:ln>
                          </wps:spPr>
                          <wps:txbx>
                            <w:txbxContent>
                              <w:p w:rsidR="00897B9E" w:rsidRPr="00AD02AE" w:rsidRDefault="00897B9E" w:rsidP="00D52460">
                                <w:pPr>
                                  <w:jc w:val="center"/>
                                  <w:rPr>
                                    <w:rFonts w:cs="Yagut"/>
                                    <w:b/>
                                    <w:bCs/>
                                    <w:sz w:val="20"/>
                                    <w:szCs w:val="20"/>
                                  </w:rPr>
                                </w:pPr>
                                <w:r w:rsidRPr="00B406FD">
                                  <w:rPr>
                                    <w:rFonts w:cs="B Zar" w:hint="cs"/>
                                    <w:sz w:val="24"/>
                                    <w:szCs w:val="24"/>
                                    <w:rtl/>
                                  </w:rPr>
                                  <w:t>نگاه مشتريان به ما چگونه است؟</w:t>
                                </w:r>
                              </w:p>
                            </w:txbxContent>
                          </wps:txbx>
                          <wps:bodyPr rot="0" vert="horz" wrap="square" lIns="91440" tIns="45720" rIns="91440" bIns="45720" anchor="t" anchorCtr="0" upright="1">
                            <a:noAutofit/>
                          </wps:bodyPr>
                        </wps:wsp>
                        <wps:wsp>
                          <wps:cNvPr id="1587" name="Rectangle 52"/>
                          <wps:cNvSpPr>
                            <a:spLocks noChangeArrowheads="1"/>
                          </wps:cNvSpPr>
                          <wps:spPr bwMode="auto">
                            <a:xfrm>
                              <a:off x="1800" y="7020"/>
                              <a:ext cx="2160" cy="1080"/>
                            </a:xfrm>
                            <a:prstGeom prst="rect">
                              <a:avLst/>
                            </a:prstGeom>
                            <a:solidFill>
                              <a:srgbClr val="FFFFFF"/>
                            </a:solidFill>
                            <a:ln w="9525">
                              <a:solidFill>
                                <a:srgbClr val="FFFFFF"/>
                              </a:solidFill>
                              <a:miter lim="800000"/>
                              <a:headEnd/>
                              <a:tailEnd/>
                            </a:ln>
                          </wps:spPr>
                          <wps:txbx>
                            <w:txbxContent>
                              <w:p w:rsidR="00897B9E" w:rsidRPr="00AD02AE" w:rsidRDefault="00897B9E" w:rsidP="00D52460">
                                <w:pPr>
                                  <w:jc w:val="center"/>
                                  <w:rPr>
                                    <w:rFonts w:cs="Yagut"/>
                                    <w:b/>
                                    <w:bCs/>
                                    <w:sz w:val="20"/>
                                    <w:szCs w:val="20"/>
                                  </w:rPr>
                                </w:pPr>
                                <w:r w:rsidRPr="00B406FD">
                                  <w:rPr>
                                    <w:rFonts w:cs="B Zar" w:hint="cs"/>
                                    <w:sz w:val="24"/>
                                    <w:szCs w:val="24"/>
                                    <w:rtl/>
                                  </w:rPr>
                                  <w:t>چگونه مي توانيم به بهبود و خلق ارزش ادامه دهيم؟</w:t>
                                </w:r>
                              </w:p>
                            </w:txbxContent>
                          </wps:txbx>
                          <wps:bodyPr rot="0" vert="horz" wrap="square" lIns="91440" tIns="45720" rIns="91440" bIns="45720" anchor="t" anchorCtr="0" upright="1">
                            <a:noAutofit/>
                          </wps:bodyPr>
                        </wps:wsp>
                        <wps:wsp>
                          <wps:cNvPr id="1588" name="Rectangle 53"/>
                          <wps:cNvSpPr>
                            <a:spLocks noChangeArrowheads="1"/>
                          </wps:cNvSpPr>
                          <wps:spPr bwMode="auto">
                            <a:xfrm>
                              <a:off x="8640" y="5760"/>
                              <a:ext cx="2160" cy="900"/>
                            </a:xfrm>
                            <a:prstGeom prst="rect">
                              <a:avLst/>
                            </a:prstGeom>
                            <a:solidFill>
                              <a:srgbClr val="FFFFFF"/>
                            </a:solidFill>
                            <a:ln w="9525">
                              <a:solidFill>
                                <a:srgbClr val="FFFFFF"/>
                              </a:solidFill>
                              <a:miter lim="800000"/>
                              <a:headEnd/>
                              <a:tailEnd/>
                            </a:ln>
                          </wps:spPr>
                          <wps:txbx>
                            <w:txbxContent>
                              <w:p w:rsidR="00897B9E" w:rsidRPr="00AD02AE" w:rsidRDefault="00897B9E" w:rsidP="00D52460">
                                <w:pPr>
                                  <w:jc w:val="center"/>
                                  <w:rPr>
                                    <w:rFonts w:cs="Yagut"/>
                                    <w:b/>
                                    <w:bCs/>
                                    <w:sz w:val="20"/>
                                    <w:szCs w:val="20"/>
                                  </w:rPr>
                                </w:pPr>
                                <w:r w:rsidRPr="00B406FD">
                                  <w:rPr>
                                    <w:rFonts w:cs="B Zar" w:hint="cs"/>
                                    <w:sz w:val="24"/>
                                    <w:szCs w:val="24"/>
                                    <w:rtl/>
                                  </w:rPr>
                                  <w:t>ما بايد در چه چيزي برتري داشته باشيم؟</w:t>
                                </w:r>
                              </w:p>
                            </w:txbxContent>
                          </wps:txbx>
                          <wps:bodyPr rot="0" vert="horz" wrap="square" lIns="91440" tIns="45720" rIns="91440" bIns="45720" anchor="t" anchorCtr="0" upright="1">
                            <a:noAutofit/>
                          </wps:bodyPr>
                        </wps:wsp>
                        <wps:wsp>
                          <wps:cNvPr id="1589" name="Line 54"/>
                          <wps:cNvCnPr/>
                          <wps:spPr bwMode="auto">
                            <a:xfrm flipV="1">
                              <a:off x="7200" y="5760"/>
                              <a:ext cx="1980" cy="1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0" name="Line 55"/>
                          <wps:cNvCnPr/>
                          <wps:spPr bwMode="auto">
                            <a:xfrm flipV="1">
                              <a:off x="2700" y="2160"/>
                              <a:ext cx="180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1" name="Line 56"/>
                          <wps:cNvCnPr/>
                          <wps:spPr bwMode="auto">
                            <a:xfrm flipH="1" flipV="1">
                              <a:off x="2340" y="5760"/>
                              <a:ext cx="2160" cy="1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2" name="Line 57"/>
                          <wps:cNvCnPr/>
                          <wps:spPr bwMode="auto">
                            <a:xfrm flipH="1" flipV="1">
                              <a:off x="7200" y="2160"/>
                              <a:ext cx="180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3" name="Line 58"/>
                          <wps:cNvCnPr/>
                          <wps:spPr bwMode="auto">
                            <a:xfrm>
                              <a:off x="3780" y="4680"/>
                              <a:ext cx="4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594" name="Group 59"/>
                          <wpg:cNvGrpSpPr>
                            <a:grpSpLocks/>
                          </wpg:cNvGrpSpPr>
                          <wpg:grpSpPr bwMode="auto">
                            <a:xfrm>
                              <a:off x="4680" y="6480"/>
                              <a:ext cx="2340" cy="1980"/>
                              <a:chOff x="4860" y="6120"/>
                              <a:chExt cx="2340" cy="1980"/>
                            </a:xfrm>
                          </wpg:grpSpPr>
                          <wps:wsp>
                            <wps:cNvPr id="1595" name="Rectangle 60"/>
                            <wps:cNvSpPr>
                              <a:spLocks noChangeArrowheads="1"/>
                            </wps:cNvSpPr>
                            <wps:spPr bwMode="auto">
                              <a:xfrm>
                                <a:off x="4860" y="6120"/>
                                <a:ext cx="2340" cy="1980"/>
                              </a:xfrm>
                              <a:prstGeom prst="rect">
                                <a:avLst/>
                              </a:prstGeom>
                              <a:solidFill>
                                <a:srgbClr val="FFFFFF"/>
                              </a:solidFill>
                              <a:ln w="15875">
                                <a:solidFill>
                                  <a:srgbClr val="000000"/>
                                </a:solidFill>
                                <a:miter lim="800000"/>
                                <a:headEnd/>
                                <a:tailEnd/>
                              </a:ln>
                            </wps:spPr>
                            <wps:txbx>
                              <w:txbxContent>
                                <w:p w:rsidR="00897B9E" w:rsidRPr="00B406FD" w:rsidRDefault="00897B9E" w:rsidP="00B406FD">
                                  <w:pPr>
                                    <w:bidi/>
                                    <w:spacing w:after="0"/>
                                    <w:jc w:val="center"/>
                                    <w:rPr>
                                      <w:rFonts w:cs="B Zar"/>
                                      <w:sz w:val="24"/>
                                      <w:szCs w:val="24"/>
                                      <w:rtl/>
                                    </w:rPr>
                                  </w:pPr>
                                  <w:r w:rsidRPr="00B406FD">
                                    <w:rPr>
                                      <w:rFonts w:cs="B Zar" w:hint="cs"/>
                                      <w:sz w:val="24"/>
                                      <w:szCs w:val="24"/>
                                      <w:rtl/>
                                    </w:rPr>
                                    <w:t>جنبه يادگيري و نوآوري</w:t>
                                  </w:r>
                                </w:p>
                                <w:p w:rsidR="00897B9E" w:rsidRPr="00B406FD" w:rsidRDefault="00897B9E" w:rsidP="00B406FD">
                                  <w:pPr>
                                    <w:bidi/>
                                    <w:jc w:val="center"/>
                                    <w:rPr>
                                      <w:rFonts w:cs="B Zar"/>
                                    </w:rPr>
                                  </w:pPr>
                                  <w:r w:rsidRPr="00B406FD">
                                    <w:rPr>
                                      <w:rFonts w:cs="B Zar" w:hint="cs"/>
                                      <w:sz w:val="24"/>
                                      <w:szCs w:val="24"/>
                                      <w:rtl/>
                                    </w:rPr>
                                    <w:t>شاخص ها           اهداف</w:t>
                                  </w:r>
                                </w:p>
                              </w:txbxContent>
                            </wps:txbx>
                            <wps:bodyPr rot="0" vert="horz" wrap="square" lIns="91440" tIns="45720" rIns="91440" bIns="45720" anchor="t" anchorCtr="0" upright="1">
                              <a:noAutofit/>
                            </wps:bodyPr>
                          </wps:wsp>
                          <wps:wsp>
                            <wps:cNvPr id="1596" name="Line 61"/>
                            <wps:cNvCnPr/>
                            <wps:spPr bwMode="auto">
                              <a:xfrm>
                                <a:off x="4860" y="666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7" name="Line 62"/>
                            <wps:cNvCnPr/>
                            <wps:spPr bwMode="auto">
                              <a:xfrm>
                                <a:off x="4860" y="702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8" name="Line 63"/>
                            <wps:cNvCnPr/>
                            <wps:spPr bwMode="auto">
                              <a:xfrm>
                                <a:off x="5760" y="666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99" name="Line 64"/>
                        <wps:cNvCnPr/>
                        <wps:spPr bwMode="auto">
                          <a:xfrm>
                            <a:off x="2678" y="12960"/>
                            <a:ext cx="7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0" name="Rectangle 65"/>
                        <wps:cNvSpPr>
                          <a:spLocks noChangeArrowheads="1"/>
                        </wps:cNvSpPr>
                        <wps:spPr bwMode="auto">
                          <a:xfrm>
                            <a:off x="2678" y="13140"/>
                            <a:ext cx="7200" cy="720"/>
                          </a:xfrm>
                          <a:prstGeom prst="rect">
                            <a:avLst/>
                          </a:prstGeom>
                          <a:solidFill>
                            <a:srgbClr val="FFFFFF"/>
                          </a:solidFill>
                          <a:ln w="9525">
                            <a:solidFill>
                              <a:srgbClr val="FFFFFF"/>
                            </a:solidFill>
                            <a:miter lim="800000"/>
                            <a:headEnd/>
                            <a:tailEnd/>
                          </a:ln>
                        </wps:spPr>
                        <wps:txbx>
                          <w:txbxContent>
                            <w:p w:rsidR="00897B9E" w:rsidRPr="006D67F1" w:rsidRDefault="00897B9E" w:rsidP="00B406FD">
                              <w:pPr>
                                <w:jc w:val="center"/>
                                <w:rPr>
                                  <w:rFonts w:cs="Badr"/>
                                  <w:b/>
                                  <w:bCs/>
                                  <w:sz w:val="32"/>
                                  <w:szCs w:val="32"/>
                                  <w:rtl/>
                                  <w:lang w:bidi="fa-IR"/>
                                </w:rPr>
                              </w:pPr>
                              <w:r w:rsidRPr="00B406FD">
                                <w:rPr>
                                  <w:rFonts w:cs="B Zar" w:hint="cs"/>
                                  <w:sz w:val="24"/>
                                  <w:szCs w:val="24"/>
                                  <w:rtl/>
                                </w:rPr>
                                <w:t>شكل (2-6) : كارت امتيازدهي متوازن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118" style="position:absolute;left:0;text-align:left;margin-left:-9pt;margin-top:3.3pt;width:477pt;height:414pt;z-index:251659264;mso-position-horizontal-relative:text;mso-position-vertical-relative:text" coordorigin="1778,5580" coordsize="95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EaqQcAAKROAAAOAAAAZHJzL2Uyb0RvYy54bWzsXF1zozYUfe9M/wPDe2KD+fSss7NjJ9vO&#10;bNudbtt3AthmioEKEifb6X/v1ZUQ34mdrNlkojw4YECWro6ujs694t37u12s3IYkj9JkoWrnU1UJ&#10;Ez8NomSzUP/84+rMUZW88JLAi9MkXKj3Ya6+v/jxh3f7bB7q6TaNg5AoUEiSz/fZQt0WRTafTHJ/&#10;G+68/DzNwgQurlOy8wo4JZtJQLw9lL6LJ/p0ak32KQkykvphnsO3K3ZRvcDy1+vQL35br/OwUOKF&#10;CnUr8JPg5zX9nFy88+Yb4mXbyOfV8J5Qi50XJfCjoqiVV3jKDYk6Re0in6R5ui7O/XQ3SdfryA+x&#10;DdAabdpqzUeS3mTYls18v8mEmcC0LTs9uVj/19vPRIkC6DvTgr5KvB30Ev6wMptR8+yzzRzu+kiy&#10;L9lnwtoIh59S/+8cLk/a1+n5ht2sXO9/SQMoz7spUjTP3ZrsaBHQcOUOe+Fe9EJ4Vyg+fGlNTdud&#10;Qmf5cM3UTduBE+wnfwudSZ/TbBvqSi+bjrh2yZ93TYM/7Ojs6sSbsx/GyvLKsZbhiWhkZQq3ZQrj&#10;1KboaVJpkKpBNkC+bQrdgtaCKTR6wM3UNUX55PGmsKH4BirMU5vCsKDbmk0qTaHPyr7V3KrnOSp6&#10;nvO3pSm6Tw6aAjxRXg22/HmD7cvWy0IcwzkdRgJhtlaa9XdwUl6yiUNlZjHT4p3laMvZUFOSdLmF&#10;28IPhKT7begFUDGN3g+grj1AT3IYqI+OvR5rDVtZ2MqbZyQvPobpTqEHC5VA7XFoe7ef8oJWp7qF&#10;jvQ8jaPgKopjPCGb62VMlFsP3PEV/mELWrfFibKnDsmxTSx6uIwp/vWVsYsKmFjiaLdQwX/AH73J&#10;m1PDXSYBHhdeFLNjqHOccEtS41GHkM+Lu+s7dI0zhz5Mv7pOg3uwLUnZRAITHxxsU/JVVfYwiSzU&#10;/J8bj4SqEv+cQP+4mkHxWuCJYcIgVBVSv3Jdv+IlPhS1UAtVYYfLgs1UNxmJNlv4JQ3NkaQfwJ+u&#10;I7R2VStef8Auq+sYINZLEH+KEsCvXdoJkL5MPhNutSPxKPx9F4/Yi8NgjKEWD4ExSSkSsfMZxlyY&#10;X54MMZidOZIeRJU3h3bA2KDwoy1CWvCvO3UvnUvHODN06/LMmK5WZx+ulsaZdaXZ5mq2Wi5X2n+0&#10;apox30ZBECa06iVF0YzDvBInS4xcCJIizDBplo6DF6pY/sdKo3upBgUbAWBC/H5UsM2aYBOD8jlg&#10;07Vy1pRgk2CrTc9GE2zuMzwbklTkMx3PBvMBZbk4TdAxVRLVag7l06z0bK010yierVovsCXCwGoB&#10;aEqDIsOcjzPf6RZOjsFZ/8wqmU3Xf/VQ5J7nXjBFtkqzVhTZQMpLSQ94/S98QXoqitxjrWErD4/d&#10;N0GRhYOUFLm5zrNLECNFNvRjJxJlHUfZTyX358KJQKahMWfDqCWVT6qFriTLKCsCx32DZFloeQx2&#10;XMpDt3nQyuwR2JnD046E3RuGndBNGey4bHo47Ogimfs4F7gNyoBdHydp84sWBA6kzVTlrSvLxsmV&#10;ZdTI6UqsjzZbQDdxMdZVlnueq9Pm9pOCClaGKDXFEUQ5p0dZNsZUlnusJWkzl+VbynK5UpTKMlvR&#10;ifCI01SWjecoy5ruwNCGUd+dSCRZftETCV3nj+Exm8qy8RxlGQXlfrBJ1iLBBkHNprJsCOHkCWEM&#10;MdMacj32umJmFTMcLVjrCJW6klNNrlSPIqdiDgrGQWhUHKOwghfSMByyb5r582Ak5HRq6gHB4OGc&#10;hW+Zb1CJ3FJMbYiplMexFWMNwmNGBITDReIoIcyyAKrsAJEyU+ncEsJNCIt4QA3C9aDAqYNaGg1C&#10;Uy9sTyEdaQDC2rSVOdkJSL8FNyxEc4nhJoZFcKGGYWGsMQKzFhAIimHT7qTvSCZRy1w0hAAvIdyE&#10;cDNQYQo7HboKw/jYX62wrGC4XVxiMgbTl3kWkFCJO771Oyf7KMV9Bkn7BYkwLRlSWxfqLgwgqTWE&#10;PR70CGcNnj570N3QVppgK1Mhz4/aqTGUPO6C92M8GMNsJg+cHB5m60WvbnNm0E2KZKQBoyN8m4FE&#10;r0zkhUDtQ9uXBtErAlQMvfXY1JG5Cf04xk0ij7ADRPSDQoP0wjIhHTcVDuK4GaMyj45RVTk2vTgW&#10;bEL64yb3kGyi3B/7bdhEM/xlPif8NYPdmizWSjfxNdQFjFEgA35E4ZWO9/U6Xr73l6XLw1pKBPRd&#10;EfZim4tNHvc6XY682OBoGW0oVmH/nhx5w+F5Z5ZWCmT1ZB+qPNTThAQRrkI6Iyb7uD1BHSaJjJQj&#10;32MtEdTpbNYVtuoseU8nJ76cbaRlfptM9mkl+7girIMLAqse0TloQVDLGq3waHWkQYHHlz0B1dUV&#10;tkKR2gm+DeTbsB0RgGFgq8dengy2nliKBJvcs2y6IlLCwFYPkhwLNtSUadDD6ni2kpLwvIrhafY7&#10;U+s36tkqZojb5msceZT0RrcZ67COjnXUplfd4m/e0XS3Pb/aGiSuvIIF3htF4TjJtHQ/cidHx6oH&#10;KE6d4FBBdNbZHMkkNbp8gyOZZyaU99cSHUZPCq9Cw1cl8Ne20Xet1c/Rx1Yvl7v4HwAA//8DAFBL&#10;AwQUAAYACAAAACEA4o7SrN8AAAAJAQAADwAAAGRycy9kb3ducmV2LnhtbEyPQUvDQBSE74L/YXmC&#10;t3YToyHGbEop6qkItoJ422Zfk9Ds25DdJum/93myx2GGmW+K1Ww7MeLgW0cK4mUEAqlypqVawdf+&#10;bZGB8EGT0Z0jVHBBD6vy9qbQuXETfeK4C7XgEvK5VtCE0OdS+qpBq/3S9UjsHd1gdWA51NIMeuJy&#10;28mHKEql1S3xQqN73DRYnXZnq+B90tM6iV/H7em4ufzsnz6+tzEqdX83r19ABJzDfxj+8BkdSmY6&#10;uDMZLzoFizjjL0FBmoJg/zlJWR8UZMljCrIs5PWD8hcAAP//AwBQSwECLQAUAAYACAAAACEAtoM4&#10;kv4AAADhAQAAEwAAAAAAAAAAAAAAAAAAAAAAW0NvbnRlbnRfVHlwZXNdLnhtbFBLAQItABQABgAI&#10;AAAAIQA4/SH/1gAAAJQBAAALAAAAAAAAAAAAAAAAAC8BAABfcmVscy8ucmVsc1BLAQItABQABgAI&#10;AAAAIQDlHHEaqQcAAKROAAAOAAAAAAAAAAAAAAAAAC4CAABkcnMvZTJvRG9jLnhtbFBLAQItABQA&#10;BgAIAAAAIQDijtKs3wAAAAkBAAAPAAAAAAAAAAAAAAAAAAMKAABkcnMvZG93bnJldi54bWxQSwUG&#10;AAAAAAQABADzAAAADwsAAAAA&#10;">
                <v:group id="Group 34" o:spid="_x0000_s1119" style="position:absolute;left:1778;top:5580;width:9540;height:7200" coordorigin="1260,1260" coordsize="954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GG2sUAAADdAAAADwAAAGRycy9kb3ducmV2LnhtbERPS2vCQBC+F/wPyxS8&#10;1U2UhJq6ikiVHkKhKpTehuyYBLOzIbvN4993C4Xe5uN7zmY3mkb01LnasoJ4EYEgLqyuuVRwvRyf&#10;nkE4j6yxsUwKJnKw284eNphpO/AH9WdfihDCLkMFlfdtJqUrKjLoFrYlDtzNdgZ9gF0pdYdDCDeN&#10;XEZRKg3WHBoqbOlQUXE/fxsFpwGH/Sp+7fP77TB9XZL3zzwmpeaP4/4FhKfR/4v/3G86zE/S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4RhtrFAAAA3QAA&#10;AA8AAAAAAAAAAAAAAAAAqgIAAGRycy9kb3ducmV2LnhtbFBLBQYAAAAABAAEAPoAAACcAwAAAAA=&#10;">
                  <v:group id="Group 35" o:spid="_x0000_s1120" style="position:absolute;left:4680;top:1260;width:2340;height:1980" coordorigin="4680,1260" coordsize="234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5mscAAADdAAAADwAAAGRycy9kb3ducmV2LnhtbESPQWvCQBCF70L/wzIF&#10;b7pJi21JXUWkFQ9SaCyItyE7JsHsbMhuk/jvnUOhtxnem/e+Wa5H16ieulB7NpDOE1DEhbc1lwZ+&#10;jp+zN1AhIltsPJOBGwVYrx4mS8ysH/ib+jyWSkI4ZGigirHNtA5FRQ7D3LfEol185zDK2pXadjhI&#10;uGv0U5K8aIc1S0OFLW0rKq75rzOwG3DYPKcf/eF62d7Ox8XX6ZCSMdPHcfMOKtIY/81/13sr+ItX&#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vK5mscAAADd&#10;AAAADwAAAAAAAAAAAAAAAACqAgAAZHJzL2Rvd25yZXYueG1sUEsFBgAAAAAEAAQA+gAAAJ4DAAAA&#10;AA==&#10;">
                    <v:rect id="Rectangle 36" o:spid="_x0000_s1121" style="position:absolute;left:4680;top:1260;width:23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H9sMA&#10;AADdAAAADwAAAGRycy9kb3ducmV2LnhtbERPTWvCQBC9F/wPywje6sZC2hLdhCDWemurgtchOybR&#10;7OySXWP677uFQm/zeJ+zKkbTiYF631pWsJgnIIgrq1uuFRwPb4+vIHxA1thZJgXf5KHIJw8rzLS9&#10;8xcN+1CLGMI+QwVNCC6T0lcNGfRz64gjd7a9wRBhX0vd4z2Gm04+JcmzNNhybGjQ0bqh6rq/GQXp&#10;O50ovdx2nx0N7lxuyo+tK5WaTcdyCSLQGP7Ff+6djvPTlwX8fhN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2H9sMAAADdAAAADwAAAAAAAAAAAAAAAACYAgAAZHJzL2Rv&#10;d25yZXYueG1sUEsFBgAAAAAEAAQA9QAAAIgDAAAAAA==&#10;" strokeweight="1.25pt">
                      <v:textbox>
                        <w:txbxContent>
                          <w:p w:rsidR="00897B9E" w:rsidRPr="001A2D43" w:rsidRDefault="00897B9E" w:rsidP="001A2D43">
                            <w:pPr>
                              <w:bidi/>
                              <w:spacing w:after="0"/>
                              <w:jc w:val="center"/>
                              <w:rPr>
                                <w:rFonts w:cs="B Zar"/>
                                <w:sz w:val="24"/>
                                <w:szCs w:val="24"/>
                                <w:rtl/>
                              </w:rPr>
                            </w:pPr>
                            <w:r w:rsidRPr="001A2D43">
                              <w:rPr>
                                <w:rFonts w:cs="B Zar" w:hint="cs"/>
                                <w:sz w:val="24"/>
                                <w:szCs w:val="24"/>
                                <w:rtl/>
                              </w:rPr>
                              <w:t>جنبه مالي</w:t>
                            </w:r>
                          </w:p>
                          <w:p w:rsidR="00897B9E" w:rsidRPr="001A2D43" w:rsidRDefault="00897B9E" w:rsidP="00D52460">
                            <w:pPr>
                              <w:rPr>
                                <w:rFonts w:cs="B Zar"/>
                                <w:sz w:val="24"/>
                                <w:szCs w:val="24"/>
                              </w:rPr>
                            </w:pPr>
                            <w:r w:rsidRPr="001A2D43">
                              <w:rPr>
                                <w:rFonts w:cs="B Zar" w:hint="cs"/>
                                <w:sz w:val="24"/>
                                <w:szCs w:val="24"/>
                                <w:rtl/>
                              </w:rPr>
                              <w:t xml:space="preserve">شاخص ها           اهداف  </w:t>
                            </w:r>
                          </w:p>
                        </w:txbxContent>
                      </v:textbox>
                    </v:rect>
                    <v:line id="Line 37" o:spid="_x0000_s1122" style="position:absolute;visibility:visible;mso-wrap-style:square" from="4680,1800" to="702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ijsYAAADdAAAADwAAAGRycy9kb3ducmV2LnhtbERPTWvCQBC9F/wPyxR6q5tamkp0FWkp&#10;aA9FraDHMTsmsdnZsLtN0n/vCgVv83ifM533phYtOV9ZVvA0TEAQ51ZXXCjYfX88jkH4gKyxtkwK&#10;/sjDfDa4m2KmbccbarehEDGEfYYKyhCaTEqfl2TQD21DHLmTdQZDhK6Q2mEXw00tR0mSSoMVx4YS&#10;G3orKf/Z/hoFX8/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YYo7GAAAA3QAAAA8AAAAAAAAA&#10;AAAAAAAAoQIAAGRycy9kb3ducmV2LnhtbFBLBQYAAAAABAAEAPkAAACUAwAAAAA=&#10;"/>
                    <v:line id="Line 38" o:spid="_x0000_s1123" style="position:absolute;visibility:visible;mso-wrap-style:square" from="4680,2160" to="702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HFcYAAADdAAAADwAAAGRycy9kb3ducmV2LnhtbERPTWvCQBC9F/wPyxR6q5tWmkp0FWkp&#10;aA9FraDHMTsmsdnZsLtN0n/vCgVv83ifM533phYtOV9ZVvA0TEAQ51ZXXCjYfX88jkH4gKyxtkwK&#10;/sjDfDa4m2KmbccbarehEDGEfYYKyhCaTEqfl2TQD21DHLmTdQZDhK6Q2mEXw00tn5MklQYrjg0l&#10;NvRWUv6z/TUKvkb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UxxXGAAAA3QAAAA8AAAAAAAAA&#10;AAAAAAAAoQIAAGRycy9kb3ducmV2LnhtbFBLBQYAAAAABAAEAPkAAACUAwAAAAA=&#10;"/>
                    <v:line id="Line 39" o:spid="_x0000_s1124" style="position:absolute;visibility:visible;mso-wrap-style:square" from="5580,1800" to="55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1fYcYAAADdAAAADwAAAGRycy9kb3ducmV2LnhtbERPS0vDQBC+C/0Pywje7MZXlNhtKS2F&#10;xoOYKrTHaXZMUrOzYXdN4r/vCoK3+fieM1uMphU9Od9YVnAzTUAQl1Y3XCn4eN9cP4HwAVlja5kU&#10;/JCHxXxyMcNM24EL6nehEjGEfYYK6hC6TEpf1mTQT21HHLlP6wyGCF0ltcMhhptW3iZJKg02HBtq&#10;7GhVU/m1+zYKXu/e0n6Zv2zHfZ4ey3VxPJwGp9TV5bh8BhFoDP/iP/dWx/kPj/f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9X2HGAAAA3QAAAA8AAAAAAAAA&#10;AAAAAAAAoQIAAGRycy9kb3ducmV2LnhtbFBLBQYAAAAABAAEAPkAAACUAwAAAAA=&#10;"/>
                  </v:group>
                  <v:group id="Group 40" o:spid="_x0000_s1125" style="position:absolute;left:8460;top:3600;width:2340;height:1980" coordorigin="8460,3600" coordsize="234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rect id="Rectangle 41" o:spid="_x0000_s1126" style="position:absolute;left:8460;top:3600;width:23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fgsIA&#10;AADdAAAADwAAAGRycy9kb3ducmV2LnhtbERPTWvCQBC9C/6HZQRvdWMhtkRXCdJWb7UqeB2yYxLN&#10;zi7ZNab/vlsQvM3jfc5i1ZtGdNT62rKC6SQBQVxYXXOp4Hj4fHkH4QOyxsYyKfglD6vlcLDATNs7&#10;/1C3D6WIIewzVFCF4DIpfVGRQT+xjjhyZ9saDBG2pdQt3mO4aeRrksykwZpjQ4WO1hUV1/3NKEg3&#10;dKL0ctvuGurcOf/Iv79crtR41OdzEIH68BQ/3Fsd56dvM/j/Jp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B+CwgAAAN0AAAAPAAAAAAAAAAAAAAAAAJgCAABkcnMvZG93&#10;bnJldi54bWxQSwUGAAAAAAQABAD1AAAAhwMAAAAA&#10;" strokeweight="1.25pt">
                      <v:textbox>
                        <w:txbxContent>
                          <w:p w:rsidR="00897B9E" w:rsidRPr="00B406FD" w:rsidRDefault="00897B9E" w:rsidP="00B406FD">
                            <w:pPr>
                              <w:bidi/>
                              <w:spacing w:after="0"/>
                              <w:jc w:val="center"/>
                              <w:rPr>
                                <w:rFonts w:cs="B Zar"/>
                                <w:sz w:val="24"/>
                                <w:szCs w:val="24"/>
                                <w:rtl/>
                              </w:rPr>
                            </w:pPr>
                            <w:r w:rsidRPr="00B406FD">
                              <w:rPr>
                                <w:rFonts w:cs="B Zar" w:hint="cs"/>
                                <w:sz w:val="24"/>
                                <w:szCs w:val="24"/>
                                <w:rtl/>
                              </w:rPr>
                              <w:t>جنبه داخلي</w:t>
                            </w:r>
                          </w:p>
                          <w:p w:rsidR="00897B9E" w:rsidRPr="00B406FD" w:rsidRDefault="00897B9E" w:rsidP="00B406FD">
                            <w:pPr>
                              <w:bidi/>
                              <w:spacing w:after="0"/>
                              <w:jc w:val="center"/>
                              <w:rPr>
                                <w:rFonts w:cs="B Zar"/>
                                <w:sz w:val="24"/>
                                <w:szCs w:val="24"/>
                              </w:rPr>
                            </w:pPr>
                            <w:r w:rsidRPr="00B406FD">
                              <w:rPr>
                                <w:rFonts w:cs="B Zar" w:hint="cs"/>
                                <w:sz w:val="24"/>
                                <w:szCs w:val="24"/>
                                <w:rtl/>
                              </w:rPr>
                              <w:t xml:space="preserve">شاخص ها           اهداف  </w:t>
                            </w:r>
                          </w:p>
                        </w:txbxContent>
                      </v:textbox>
                    </v:rect>
                    <v:line id="Line 42" o:spid="_x0000_s1127" style="position:absolute;flip:x;visibility:visible;mso-wrap-style:square" from="8460,4140" to="108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Sx6cUAAADdAAAADwAAAGRycy9kb3ducmV2LnhtbERPTWsCMRC9C/0PYQq9SM22aLVbo0hB&#10;8OCltqx4GzfTzbKbyTaJuv33TUHwNo/3OfNlb1txJh9qxwqeRhkI4tLpmisFX5/rxxmIEJE1to5J&#10;wS8FWC7uBnPMtbvwB513sRIphEOOCkyMXS5lKA1ZDCPXESfu23mLMUFfSe3xksJtK5+z7EVarDk1&#10;GOzo3VDZ7E5WgZxthz9+dRw3RbPfv5qiLLrDVqmH+371BiJSH2/iq3uj0/zJdAr/36QT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Sx6cUAAADdAAAADwAAAAAAAAAA&#10;AAAAAAChAgAAZHJzL2Rvd25yZXYueG1sUEsFBgAAAAAEAAQA+QAAAJMDAAAAAA==&#10;"/>
                    <v:line id="Line 43" o:spid="_x0000_s1128" style="position:absolute;flip:x;visibility:visible;mso-wrap-style:square" from="8460,4500" to="108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lm8gAAADdAAAADwAAAGRycy9kb3ducmV2LnhtbESPT0/DMAzF70j7DpEncUEsHeLPKMum&#10;CQmJwy4M1ImbaUxTtXG6JGzl2+MD0m623vN7Py/Xo+/VkWJqAxuYzwpQxHWwLTcGPt5frhegUka2&#10;2AcmA7+UYL2aXCyxtOHEb3Tc5UZJCKcSDbich1LrVDvymGZhIBbtO0SPWdbYaBvxJOG+1zdFca89&#10;tiwNDgd6dlR3ux9vQC+2V4e4+brtqm6/f3RVXQ2fW2Mup+PmCVSmMZ/N/9evVvDvHgRXvpER9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slm8gAAADdAAAADwAAAAAA&#10;AAAAAAAAAAChAgAAZHJzL2Rvd25yZXYueG1sUEsFBgAAAAAEAAQA+QAAAJYDAAAAAA==&#10;"/>
                    <v:line id="Line 44" o:spid="_x0000_s1129" style="position:absolute;visibility:visible;mso-wrap-style:square" from="9360,4140" to="936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8YAAADdAAAADwAAAGRycy9kb3ducmV2LnhtbERPTWvCQBC9C/0PyxS86aaVpm3qKqIU&#10;1EOptqDHMTtN0mZnw+42if++Kwi9zeN9znTem1q05HxlWcHdOAFBnFtdcaHg8+N19ATCB2SNtWVS&#10;cCYP89nNYIqZth3vqN2HQsQQ9hkqKENoMil9XpJBP7YNceS+rDMYInSF1A67GG5qeZ8kqTRYcWwo&#10;saFlSfnP/tcoeJu8p+1is133h016yle70/G7c0oNb/vFC4hAffgXX91rHec/PD7D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8P/GAAAA3QAAAA8AAAAAAAAA&#10;AAAAAAAAoQIAAGRycy9kb3ducmV2LnhtbFBLBQYAAAAABAAEAPkAAACUAwAAAAA=&#10;"/>
                  </v:group>
                  <v:group id="Group 45" o:spid="_x0000_s1130" style="position:absolute;left:1260;top:3600;width:2366;height:1980" coordorigin="1260,3600" coordsize="2366,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fJvccAAADdAAAADwAAAGRycy9kb3ducmV2LnhtbESPQWvCQBCF7wX/wzKC&#10;t7pJi0VSNyLSFg9SqBZKb0N2TEKysyG7TeK/dw5CbzO8N+99s9lOrlUD9aH2bCBdJqCIC29rLg18&#10;n98f16BCRLbYeiYDVwqwzWcPG8ysH/mLhlMslYRwyNBAFWOXaR2KihyGpe+IRbv43mGUtS+17XGU&#10;cNfqpyR50Q5rloYKO9pXVDSnP2fgY8Rx95y+Dcfmsr/+nlefP8eUjFnMp90rqEhT/Dffrw9W8Fd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yfJvccAAADd&#10;AAAADwAAAAAAAAAAAAAAAACqAgAAZHJzL2Rvd25yZXYueG1sUEsFBgAAAAAEAAQA+gAAAJ4DAAAA&#10;AA==&#10;">
                    <v:rect id="Rectangle 46" o:spid="_x0000_s1131" style="position:absolute;left:1260;top:3600;width:23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30cIA&#10;AADdAAAADwAAAGRycy9kb3ducmV2LnhtbERPTWvCQBC9F/wPywje6sZCRFJXCWLVmzUt9DpkxyRt&#10;dnbJrjH+e1coeJvH+5zlejCt6KnzjWUFs2kCgri0uuFKwffXx+sChA/IGlvLpOBGHtar0csSM22v&#10;fKK+CJWIIewzVFCH4DIpfVmTQT+1jjhyZ9sZDBF2ldQdXmO4aeVbksylwYZjQ42ONjWVf8XFKEj3&#10;9EPp7+Xw2VLvzvk2P+5crtRkPOTvIAIN4Sn+dx90nJ8uZvD4Jp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PfRwgAAAN0AAAAPAAAAAAAAAAAAAAAAAJgCAABkcnMvZG93&#10;bnJldi54bWxQSwUGAAAAAAQABAD1AAAAhwMAAAAA&#10;" strokeweight="1.25pt">
                      <v:textbox>
                        <w:txbxContent>
                          <w:p w:rsidR="00897B9E" w:rsidRPr="001A2D43" w:rsidRDefault="00897B9E" w:rsidP="001A2D43">
                            <w:pPr>
                              <w:bidi/>
                              <w:spacing w:after="0"/>
                              <w:jc w:val="center"/>
                              <w:rPr>
                                <w:rFonts w:cs="B Zar"/>
                                <w:sz w:val="24"/>
                                <w:szCs w:val="24"/>
                                <w:rtl/>
                              </w:rPr>
                            </w:pPr>
                            <w:r w:rsidRPr="001A2D43">
                              <w:rPr>
                                <w:rFonts w:cs="B Zar" w:hint="cs"/>
                                <w:sz w:val="24"/>
                                <w:szCs w:val="24"/>
                                <w:rtl/>
                              </w:rPr>
                              <w:t>جنبه مشتريان</w:t>
                            </w:r>
                          </w:p>
                          <w:p w:rsidR="00897B9E" w:rsidRPr="001A2D43" w:rsidRDefault="00897B9E" w:rsidP="001A2D43">
                            <w:pPr>
                              <w:bidi/>
                              <w:spacing w:after="0"/>
                              <w:jc w:val="center"/>
                              <w:rPr>
                                <w:rFonts w:cs="B Zar"/>
                                <w:sz w:val="24"/>
                                <w:szCs w:val="24"/>
                              </w:rPr>
                            </w:pPr>
                            <w:r w:rsidRPr="001A2D43">
                              <w:rPr>
                                <w:rFonts w:cs="B Zar" w:hint="cs"/>
                                <w:sz w:val="24"/>
                                <w:szCs w:val="24"/>
                                <w:rtl/>
                              </w:rPr>
                              <w:t xml:space="preserve">شاخص ها           اهداف  </w:t>
                            </w:r>
                          </w:p>
                        </w:txbxContent>
                      </v:textbox>
                    </v:rect>
                    <v:line id="Line 47" o:spid="_x0000_s1132" style="position:absolute;visibility:visible;mso-wrap-style:square" from="1286,4140" to="3626,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0SqcUAAADdAAAADwAAAGRycy9kb3ducmV2LnhtbERPTWvCQBC9F/wPywi91U0tDZK6iiiC&#10;ehC1hfY4ZqdJanY27K5J+u9dodDbPN7nTOe9qUVLzleWFTyPEhDEudUVFwo+3tdPExA+IGusLZOC&#10;X/Iwnw0epphp2/GR2lMoRAxhn6GCMoQmk9LnJRn0I9sQR+7bOoMhQldI7bCL4aaW4yRJpcGKY0OJ&#10;DS1Lyi+nq1Gwfzmk7WK72/Sf2/Scr47nr5/OKfU47BdvIAL14V/8597oOP91Mob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0SqcUAAADdAAAADwAAAAAAAAAA&#10;AAAAAAChAgAAZHJzL2Rvd25yZXYueG1sUEsFBgAAAAAEAAQA+QAAAJMDAAAAAA==&#10;"/>
                    <v:line id="Line 48" o:spid="_x0000_s1133" style="position:absolute;visibility:visible;mso-wrap-style:square" from="2160,4140" to="216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3MsUAAADdAAAADwAAAGRycy9kb3ducmV2LnhtbERPS2vCQBC+F/wPywi91U0rDRJdRVoK&#10;2oP4Aj2O2TFJm50Nu9sk/feuUOhtPr7nzBa9qUVLzleWFTyPEhDEudUVFwqOh4+nCQgfkDXWlknB&#10;L3lYzAcPM8y07XhH7T4UIoawz1BBGUKTSenzkgz6kW2II3e1zmCI0BVSO+xiuKnlS5Kk0mDFsaHE&#10;ht5Kyr/3P0bBZrxN2+X6c9Wf1uklf99dzl+dU+px2C+nIAL14V/8517pOP91Mob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G3MsUAAADdAAAADwAAAAAAAAAA&#10;AAAAAAChAgAAZHJzL2Rvd25yZXYueG1sUEsFBgAAAAAEAAQA+QAAAJMDAAAAAA==&#10;"/>
                    <v:line id="Line 49" o:spid="_x0000_s1134" style="position:absolute;visibility:visible;mso-wrap-style:square" from="1260,4500" to="36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vRsYAAADdAAAADwAAAGRycy9kb3ducmV2LnhtbERPTWvCQBC9C/6HZYTedFNrg6SuIpaC&#10;9lCqLbTHMTtNotnZsLsm6b93hUJv83ifs1j1phYtOV9ZVnA/SUAQ51ZXXCj4/HgZz0H4gKyxtkwK&#10;fsnDajkcLDDTtuM9tYdQiBjCPkMFZQhNJqXPSzLoJ7YhjtyPdQZDhK6Q2mEXw00tp0mSSoMVx4YS&#10;G9qUlJ8PF6Pg7eE9bde7123/tUuP+fP++H3qnFJ3o379BCJQH/7Ff+6tjvMf5zO4fRN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oL0bGAAAA3QAAAA8AAAAAAAAA&#10;AAAAAAAAoQIAAGRycy9kb3ducmV2LnhtbFBLBQYAAAAABAAEAPkAAACUAwAAAAA=&#10;"/>
                  </v:group>
                  <v:rect id="Rectangle 50" o:spid="_x0000_s1135" style="position:absolute;left:7200;top:1440;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gsIA&#10;AADdAAAADwAAAGRycy9kb3ducmV2LnhtbERPS4vCMBC+L/gfwgje1tRlXaQaRd2KHvbg8z4kY1ts&#10;JqXJavXXm4UFb/PxPWcya20lrtT40rGCQT8BQaydKTlXcDys3kcgfEA2WDkmBXfyMJt23iaYGnfj&#10;HV33IRcxhH2KCooQ6lRKrwuy6PuuJo7c2TUWQ4RNLk2DtxhuK/mRJF/SYsmxocCalgXpy/7XKtgi&#10;fm8fa60X2f3nM6PlKSNXKdXrtvMxiEBteIn/3RsT5w9HQ/j7Jp4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T6CwgAAAN0AAAAPAAAAAAAAAAAAAAAAAJgCAABkcnMvZG93&#10;bnJldi54bWxQSwUGAAAAAAQABAD1AAAAhwMAAAAA&#10;" strokecolor="white">
                    <v:textbox>
                      <w:txbxContent>
                        <w:p w:rsidR="00897B9E" w:rsidRPr="00B406FD" w:rsidRDefault="00897B9E" w:rsidP="00D52460">
                          <w:pPr>
                            <w:jc w:val="center"/>
                            <w:rPr>
                              <w:rFonts w:cs="B Zar"/>
                              <w:sz w:val="20"/>
                              <w:szCs w:val="20"/>
                            </w:rPr>
                          </w:pPr>
                          <w:r w:rsidRPr="00B406FD">
                            <w:rPr>
                              <w:rFonts w:cs="B Zar" w:hint="cs"/>
                              <w:sz w:val="24"/>
                              <w:szCs w:val="24"/>
                              <w:rtl/>
                            </w:rPr>
                            <w:t>نگاه ما به سهامداران چگونه است؟</w:t>
                          </w:r>
                        </w:p>
                      </w:txbxContent>
                    </v:textbox>
                  </v:rect>
                  <v:rect id="Rectangle 51" o:spid="_x0000_s1136" style="position:absolute;left:1260;top:2340;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g9cIA&#10;AADdAAAADwAAAGRycy9kb3ducmV2LnhtbERPS4vCMBC+L/gfwgje1tRlFalGUbeihz34vA/J2Bab&#10;SWmyWvfXb4QFb/PxPWc6b20lbtT40rGCQT8BQaydKTlXcDqu38cgfEA2WDkmBQ/yMJ913qaYGnfn&#10;Pd0OIRcxhH2KCooQ6lRKrwuy6PuuJo7cxTUWQ4RNLk2D9xhuK/mRJCNpseTYUGBNq4L09fBjFewQ&#10;v3a/G62X2eP7M6PVOSNXKdXrtosJiEBteIn/3VsT5w/HI3h+E0+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6D1wgAAAN0AAAAPAAAAAAAAAAAAAAAAAJgCAABkcnMvZG93&#10;bnJldi54bWxQSwUGAAAAAAQABAD1AAAAhwMAAAAA&#10;" strokecolor="white">
                    <v:textbox>
                      <w:txbxContent>
                        <w:p w:rsidR="00897B9E" w:rsidRPr="00AD02AE" w:rsidRDefault="00897B9E" w:rsidP="00D52460">
                          <w:pPr>
                            <w:jc w:val="center"/>
                            <w:rPr>
                              <w:rFonts w:cs="Yagut"/>
                              <w:b/>
                              <w:bCs/>
                              <w:sz w:val="20"/>
                              <w:szCs w:val="20"/>
                            </w:rPr>
                          </w:pPr>
                          <w:r w:rsidRPr="00B406FD">
                            <w:rPr>
                              <w:rFonts w:cs="B Zar" w:hint="cs"/>
                              <w:sz w:val="24"/>
                              <w:szCs w:val="24"/>
                              <w:rtl/>
                            </w:rPr>
                            <w:t>نگاه مشتريان به ما چگونه است؟</w:t>
                          </w:r>
                        </w:p>
                      </w:txbxContent>
                    </v:textbox>
                  </v:rect>
                  <v:rect id="Rectangle 52" o:spid="_x0000_s1137" style="position:absolute;left:1800;top:702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FbsMA&#10;AADdAAAADwAAAGRycy9kb3ducmV2LnhtbERPS2vCQBC+F/oflil4qxuLVUndhNZG2oMHn/dhd5oE&#10;s7Mhu2rsr+8WBG/z8T1nnve2EWfqfO1YwWiYgCDWztRcKtjvls8zED4gG2wck4Irecizx4c5psZd&#10;eEPnbShFDGGfooIqhDaV0uuKLPqha4kj9+M6iyHCrpSmw0sMt418SZKJtFhzbKiwpUVF+rg9WQVr&#10;xM/175fWH8V1NS5ocSjINUoNnvr3NxCB+nAX39zfJs5/nU3h/5t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cFbsMAAADdAAAADwAAAAAAAAAAAAAAAACYAgAAZHJzL2Rv&#10;d25yZXYueG1sUEsFBgAAAAAEAAQA9QAAAIgDAAAAAA==&#10;" strokecolor="white">
                    <v:textbox>
                      <w:txbxContent>
                        <w:p w:rsidR="00897B9E" w:rsidRPr="00AD02AE" w:rsidRDefault="00897B9E" w:rsidP="00D52460">
                          <w:pPr>
                            <w:jc w:val="center"/>
                            <w:rPr>
                              <w:rFonts w:cs="Yagut"/>
                              <w:b/>
                              <w:bCs/>
                              <w:sz w:val="20"/>
                              <w:szCs w:val="20"/>
                            </w:rPr>
                          </w:pPr>
                          <w:r w:rsidRPr="00B406FD">
                            <w:rPr>
                              <w:rFonts w:cs="B Zar" w:hint="cs"/>
                              <w:sz w:val="24"/>
                              <w:szCs w:val="24"/>
                              <w:rtl/>
                            </w:rPr>
                            <w:t>چگونه مي توانيم به بهبود و خلق ارزش ادامه دهيم؟</w:t>
                          </w:r>
                        </w:p>
                      </w:txbxContent>
                    </v:textbox>
                  </v:rect>
                  <v:rect id="Rectangle 53" o:spid="_x0000_s1138" style="position:absolute;left:8640;top:5760;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RHMUA&#10;AADdAAAADwAAAGRycy9kb3ducmV2LnhtbESPQW/CMAyF70j7D5GRuEHKNCbUERBjRXDYgbHtbiVe&#10;W9E4VZNB2a+fD0jcbL3n9z4vVr1v1Jm6WAc2MJ1koIhtcDWXBr4+t+M5qJiQHTaBycCVIqyWD4MF&#10;5i5c+IPOx1QqCeGYo4EqpTbXOtqKPMZJaIlF+wmdxyRrV2rX4UXCfaMfs+xZe6xZGipsaVORPR1/&#10;vYED4tvhb2fta3F9fypo811QaIwZDfv1C6hEfbqbb9d7J/izueDK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JEcxQAAAN0AAAAPAAAAAAAAAAAAAAAAAJgCAABkcnMv&#10;ZG93bnJldi54bWxQSwUGAAAAAAQABAD1AAAAigMAAAAA&#10;" strokecolor="white">
                    <v:textbox>
                      <w:txbxContent>
                        <w:p w:rsidR="00897B9E" w:rsidRPr="00AD02AE" w:rsidRDefault="00897B9E" w:rsidP="00D52460">
                          <w:pPr>
                            <w:jc w:val="center"/>
                            <w:rPr>
                              <w:rFonts w:cs="Yagut"/>
                              <w:b/>
                              <w:bCs/>
                              <w:sz w:val="20"/>
                              <w:szCs w:val="20"/>
                            </w:rPr>
                          </w:pPr>
                          <w:r w:rsidRPr="00B406FD">
                            <w:rPr>
                              <w:rFonts w:cs="B Zar" w:hint="cs"/>
                              <w:sz w:val="24"/>
                              <w:szCs w:val="24"/>
                              <w:rtl/>
                            </w:rPr>
                            <w:t>ما بايد در چه چيزي برتري داشته باشيم؟</w:t>
                          </w:r>
                        </w:p>
                      </w:txbxContent>
                    </v:textbox>
                  </v:rect>
                  <v:line id="Line 54" o:spid="_x0000_s1139" style="position:absolute;flip:y;visibility:visible;mso-wrap-style:square" from="7200,5760" to="918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iPsMAAADdAAAADwAAAGRycy9kb3ducmV2LnhtbERPS2vCQBC+F/wPywi9lLpRqcTUVXwF&#10;Cl6M1fuQnSbB7OyS3Wr8991Cobf5+J6zWPWmFTfqfGNZwXiUgCAurW64UnD+zF9TED4ga2wtk4IH&#10;eVgtB08LzLS9c0G3U6hEDGGfoYI6BJdJ6cuaDPqRdcSR+7KdwRBhV0nd4T2Gm1ZOkmQmDTYcG2p0&#10;tK2pvJ6+jYKX6X7nXJrmebGzzdFd9sXmcFbqediv30EE6sO/+M/9oeP8t3QO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Yj7DAAAA3QAAAA8AAAAAAAAAAAAA&#10;AAAAoQIAAGRycy9kb3ducmV2LnhtbFBLBQYAAAAABAAEAPkAAACRAwAAAAA=&#10;">
                    <v:stroke startarrow="block" endarrow="block"/>
                  </v:line>
                  <v:line id="Line 55" o:spid="_x0000_s1140" style="position:absolute;flip:y;visibility:visible;mso-wrap-style:square" from="2700,2160" to="45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5dfscAAADdAAAADwAAAGRycy9kb3ducmV2LnhtbESPzUvDQBDF74L/wzKCF7EbLUqadlvs&#10;R0DwYvpxH7JjEszOLtltG/975yB4m+G9ee83i9XoenWhIXaeDTxNMlDEtbcdNwaOh/IxBxUTssXe&#10;Mxn4oQir5e3NAgvrr1zRZZ8aJSEcCzTQphQKrWPdksM48YFYtC8/OEyyDo22A14l3PX6OctetcOO&#10;paHFQJuW6u/92Rl4mO62IeR5WVZb332G065afxyNub8b3+agEo3p3/x3/W4F/2Um/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Dl1+xwAAAN0AAAAPAAAAAAAA&#10;AAAAAAAAAKECAABkcnMvZG93bnJldi54bWxQSwUGAAAAAAQABAD5AAAAlQMAAAAA&#10;">
                    <v:stroke startarrow="block" endarrow="block"/>
                  </v:line>
                  <v:line id="Line 56" o:spid="_x0000_s1141" style="position:absolute;flip:x y;visibility:visible;mso-wrap-style:square" from="2340,5760" to="450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HRkMQAAADdAAAADwAAAGRycy9kb3ducmV2LnhtbERPTU8CMRC9m/gfmjHxJt01SGChECMY&#10;MZxYOHCcbGe3G7bTuq2w/HtrYuJtXt7nLFaD7cSF+tA6VpCPMhDEldMtNwqOh/enKYgQkTV2jknB&#10;jQKslvd3Cyy0u/KeLmVsRArhUKACE6MvpAyVIYth5Dxx4mrXW4wJ9o3UPV5TuO3kc5ZNpMWWU4NB&#10;T2+GqnP5bRWsZT58mNrfysmu9u346/S5GW+VenwYXucgIg3xX/zn3uo0/2WWw+836QS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IdGQxAAAAN0AAAAPAAAAAAAAAAAA&#10;AAAAAKECAABkcnMvZG93bnJldi54bWxQSwUGAAAAAAQABAD5AAAAkgMAAAAA&#10;">
                    <v:stroke startarrow="block" endarrow="block"/>
                  </v:line>
                  <v:line id="Line 57" o:spid="_x0000_s1142" style="position:absolute;flip:x y;visibility:visible;mso-wrap-style:square" from="7200,2160" to="90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NP58QAAADdAAAADwAAAGRycy9kb3ducmV2LnhtbERPTWsCMRC9F/wPYYTealaxYrdGkaqo&#10;9NS1hx6HzexmcTNJN6mu/74RCr3N433OYtXbVlyoC41jBeNRBoK4dLrhWsHnafc0BxEissbWMSm4&#10;UYDVcvCwwFy7K3/QpYi1SCEcclRgYvS5lKE0ZDGMnCdOXOU6izHBrpa6w2sKt62cZNlMWmw4NRj0&#10;9GaoPBc/VsFGjvu9qfytmL1Xvpl+fx2304NSj8N+/QoiUh//xX/ug07zn18mcP8mn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80/nxAAAAN0AAAAPAAAAAAAAAAAA&#10;AAAAAKECAABkcnMvZG93bnJldi54bWxQSwUGAAAAAAQABAD5AAAAkgMAAAAA&#10;">
                    <v:stroke startarrow="block" endarrow="block"/>
                  </v:line>
                  <v:line id="Line 58" o:spid="_x0000_s1143" style="position:absolute;visibility:visible;mso-wrap-style:square" from="3780,4680" to="828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TXMQAAADdAAAADwAAAGRycy9kb3ducmV2LnhtbERPTWvCQBC9C/6HZYTedKOloqmriGDJ&#10;pZRq6XnMTpNodjZmt9m0v75bELzN433OatObWnTUusqygukkAUGcW11xoeDjuB8vQDiPrLG2TAp+&#10;yMFmPRysMNU28Dt1B1+IGMIuRQWl900qpctLMugmtiGO3JdtDfoI20LqFkMMN7WcJclcGqw4NpTY&#10;0K6k/HL4NgqS8PsizzKrurfs9RqaU/icXYNSD6N++wzCU+/v4ps703H+0/IR/r+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hNcxAAAAN0AAAAPAAAAAAAAAAAA&#10;AAAAAKECAABkcnMvZG93bnJldi54bWxQSwUGAAAAAAQABAD5AAAAkgMAAAAA&#10;">
                    <v:stroke startarrow="block" endarrow="block"/>
                  </v:line>
                  <v:group id="Group 59" o:spid="_x0000_s1144" style="position:absolute;left:4680;top:6480;width:2340;height:1980" coordorigin="4860,6120" coordsize="234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VZY8QAAADdAAAADwAAAGRycy9kb3ducmV2LnhtbERPTWvCQBC9C/0PyxR6&#10;003aWmrqKiJVPIhgFMTbkB2TYHY2ZLdJ/PddQfA2j/c503lvKtFS40rLCuJRBII4s7rkXMHxsBp+&#10;g3AeWWNlmRTcyMF89jKYYqJtx3tqU5+LEMIuQQWF93UipcsKMuhGtiYO3MU2Bn2ATS51g10IN5V8&#10;j6IvabDk0FBgTcuCsmv6ZxSsO+wWH/Fvu71elrfzYbw7bWNS6u21X/yA8NT7p/jh3ugwfzz5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VZY8QAAADdAAAA&#10;DwAAAAAAAAAAAAAAAACqAgAAZHJzL2Rvd25yZXYueG1sUEsFBgAAAAAEAAQA+gAAAJsDAAAAAA==&#10;">
                    <v:rect id="Rectangle 60" o:spid="_x0000_s1145" style="position:absolute;left:4860;top:6120;width:23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nD8IA&#10;AADdAAAADwAAAGRycy9kb3ducmV2LnhtbERPTWvCQBC9F/oflil4000LERvdhFBa681qBa9Ddkxi&#10;s7NLdo3pv3eFQm/zeJ+zKkbTiYF631pW8DxLQBBXVrdcKzh8f0wXIHxA1thZJgW/5KHIHx9WmGl7&#10;5R0N+1CLGMI+QwVNCC6T0lcNGfQz64gjd7K9wRBhX0vd4zWGm06+JMlcGmw5NjTo6K2h6md/MQrS&#10;TzpSer5svjoa3Kl8L7drVyo1eRrLJYhAY/gX/7k3Os5PX1O4fxN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mmcPwgAAAN0AAAAPAAAAAAAAAAAAAAAAAJgCAABkcnMvZG93&#10;bnJldi54bWxQSwUGAAAAAAQABAD1AAAAhwMAAAAA&#10;" strokeweight="1.25pt">
                      <v:textbox>
                        <w:txbxContent>
                          <w:p w:rsidR="00897B9E" w:rsidRPr="00B406FD" w:rsidRDefault="00897B9E" w:rsidP="00B406FD">
                            <w:pPr>
                              <w:bidi/>
                              <w:spacing w:after="0"/>
                              <w:jc w:val="center"/>
                              <w:rPr>
                                <w:rFonts w:cs="B Zar"/>
                                <w:sz w:val="24"/>
                                <w:szCs w:val="24"/>
                                <w:rtl/>
                              </w:rPr>
                            </w:pPr>
                            <w:r w:rsidRPr="00B406FD">
                              <w:rPr>
                                <w:rFonts w:cs="B Zar" w:hint="cs"/>
                                <w:sz w:val="24"/>
                                <w:szCs w:val="24"/>
                                <w:rtl/>
                              </w:rPr>
                              <w:t>جنبه يادگيري و نوآوري</w:t>
                            </w:r>
                          </w:p>
                          <w:p w:rsidR="00897B9E" w:rsidRPr="00B406FD" w:rsidRDefault="00897B9E" w:rsidP="00B406FD">
                            <w:pPr>
                              <w:bidi/>
                              <w:jc w:val="center"/>
                              <w:rPr>
                                <w:rFonts w:cs="B Zar"/>
                              </w:rPr>
                            </w:pPr>
                            <w:r w:rsidRPr="00B406FD">
                              <w:rPr>
                                <w:rFonts w:cs="B Zar" w:hint="cs"/>
                                <w:sz w:val="24"/>
                                <w:szCs w:val="24"/>
                                <w:rtl/>
                              </w:rPr>
                              <w:t>شاخص ها           اهداف</w:t>
                            </w:r>
                          </w:p>
                        </w:txbxContent>
                      </v:textbox>
                    </v:rect>
                    <v:line id="Line 61" o:spid="_x0000_s1146" style="position:absolute;visibility:visible;mso-wrap-style:square" from="4860,6660" to="720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Cd8UAAADdAAAADwAAAGRycy9kb3ducmV2LnhtbERPTWvCQBC9C/6HZYTedNMWQ5u6irQU&#10;tAdRW2iPY3aaRLOzYXdN0n/vCkJv83ifM1v0phYtOV9ZVnA/SUAQ51ZXXCj4+nwfP4HwAVljbZkU&#10;/JGHxXw4mGGmbcc7avehEDGEfYYKyhCaTEqfl2TQT2xDHLlf6wyGCF0htcMuhptaPiRJKg1WHBtK&#10;bOi1pPy0PxsFm8dt2i7XH6v+e50e8rfd4efYOaXuRv3yBUSgPvyLb+6VjvOnz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Cd8UAAADdAAAADwAAAAAAAAAA&#10;AAAAAAChAgAAZHJzL2Rvd25yZXYueG1sUEsFBgAAAAAEAAQA+QAAAJMDAAAAAA==&#10;"/>
                    <v:line id="Line 62" o:spid="_x0000_s1147" style="position:absolute;visibility:visible;mso-wrap-style:square" from="4860,7020" to="720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n7MYAAADdAAAADwAAAGRycy9kb3ducmV2LnhtbERPTWvCQBC9C/0PyxS86aaVpm3qKqIU&#10;1EOptqDHMTtN0mZnw+42if++Kwi9zeN9znTem1q05HxlWcHdOAFBnFtdcaHg8+N19ATCB2SNtWVS&#10;cCYP89nNYIqZth3vqN2HQsQQ9hkqKENoMil9XpJBP7YNceS+rDMYInSF1A67GG5qeZ8kqTRYcWwo&#10;saFlSfnP/tcoeJu8p+1is133h016yle70/G7c0oNb/vFC4hAffgXX91rHec/PD/C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jJ+zGAAAA3QAAAA8AAAAAAAAA&#10;AAAAAAAAoQIAAGRycy9kb3ducmV2LnhtbFBLBQYAAAAABAAEAPkAAACUAwAAAAA=&#10;"/>
                    <v:line id="Line 63" o:spid="_x0000_s1148" style="position:absolute;visibility:visible;mso-wrap-style:square" from="5760,6660" to="576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znsgAAADdAAAADwAAAGRycy9kb3ducmV2LnhtbESPQUvDQBCF70L/wzKCN7vRYtDYbSlK&#10;ofUgtgrtcZodk9TsbNhdk/jvnYPgbYb35r1v5svRtaqnEBvPBm6mGSji0tuGKwMf7+vre1AxIVts&#10;PZOBH4qwXEwu5lhYP/CO+n2qlIRwLNBAnVJXaB3LmhzGqe+IRfv0wWGSNVTaBhwk3LX6Nsty7bBh&#10;aaixo6eayq/9tzPwOnvL+9X2ZTMetvmpfN6djuchGHN1Oa4eQSUa07/573pjBf/u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LyznsgAAADdAAAADwAAAAAA&#10;AAAAAAAAAAChAgAAZHJzL2Rvd25yZXYueG1sUEsFBgAAAAAEAAQA+QAAAJYDAAAAAA==&#10;"/>
                  </v:group>
                </v:group>
                <v:line id="Line 64" o:spid="_x0000_s1149" style="position:absolute;visibility:visible;mso-wrap-style:square" from="2678,12960" to="981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WBcYAAADdAAAADwAAAGRycy9kb3ducmV2LnhtbERPTWvCQBC9F/wPywi91U0thpq6ilgK&#10;2kNRW2iPY3aaRLOzYXdN0n/vCgVv83ifM1v0phYtOV9ZVvA4SkAQ51ZXXCj4+nx7eAbhA7LG2jIp&#10;+CMPi/ngboaZth3vqN2HQsQQ9hkqKENoMil9XpJBP7INceR+rTMYInSF1A67GG5qOU6SVBqsODaU&#10;2NCqpPy0PxsFH0/btF1u3tf99yY95K+7w8+xc0rdD/vlC4hAfbiJ/91rHedPplO4fh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FgXGAAAA3QAAAA8AAAAAAAAA&#10;AAAAAAAAoQIAAGRycy9kb3ducmV2LnhtbFBLBQYAAAAABAAEAPkAAACUAwAAAAA=&#10;"/>
                <v:rect id="Rectangle 65" o:spid="_x0000_s1150" style="position:absolute;left:2678;top:13140;width:7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PMUA&#10;AADdAAAADwAAAGRycy9kb3ducmV2LnhtbESPQW/CMAyF70j8h8hIu0HKNCHUEdBgncZhB9aNu5WY&#10;tlrjVE0GZb8eHyZxs/We3/u82gy+VWfqYxPYwHyWgSK2wTVcGfj+epsuQcWE7LANTAauFGGzHo9W&#10;mLtw4U86l6lSEsIxRwN1Sl2udbQ1eYyz0BGLdgq9xyRrX2nX40XCfasfs2yhPTYsDTV2tKvJ/pS/&#10;3sAB8fXw927ttrh+PBW0OxYUWmMeJsPLM6hEQ7qb/6/3TvAXmfDLNzKC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P88xQAAAN0AAAAPAAAAAAAAAAAAAAAAAJgCAABkcnMv&#10;ZG93bnJldi54bWxQSwUGAAAAAAQABAD1AAAAigMAAAAA&#10;" strokecolor="white">
                  <v:textbox>
                    <w:txbxContent>
                      <w:p w:rsidR="00897B9E" w:rsidRPr="006D67F1" w:rsidRDefault="00897B9E" w:rsidP="00B406FD">
                        <w:pPr>
                          <w:jc w:val="center"/>
                          <w:rPr>
                            <w:rFonts w:cs="Badr"/>
                            <w:b/>
                            <w:bCs/>
                            <w:sz w:val="32"/>
                            <w:szCs w:val="32"/>
                            <w:rtl/>
                            <w:lang w:bidi="fa-IR"/>
                          </w:rPr>
                        </w:pPr>
                        <w:r w:rsidRPr="00B406FD">
                          <w:rPr>
                            <w:rFonts w:cs="B Zar" w:hint="cs"/>
                            <w:sz w:val="24"/>
                            <w:szCs w:val="24"/>
                            <w:rtl/>
                          </w:rPr>
                          <w:t>شكل (2-6) : كارت امتيازدهي متوازن</w:t>
                        </w:r>
                      </w:p>
                    </w:txbxContent>
                  </v:textbox>
                </v:rect>
              </v:group>
            </w:pict>
          </mc:Fallback>
        </mc:AlternateConten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مهمترين نقطه ضعف اين رويكرد آنست كه براي ارائه تصويري كلي از عملكرد به مديران عالي سازمان طراحي شده است. بنابراين نه تنها به سطوح عملياتي سازمان نمي پردازد بلكه حتي اين قابليت را نيز ندارد. همچنين چارچوب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بعنوان ابزاري كنترلي و نظارتي ايجاد شده است و به بهبود توجه اي ندارد (</w:t>
      </w:r>
      <w:r w:rsidRPr="005D7038">
        <w:rPr>
          <w:rFonts w:ascii="Times New Roman" w:eastAsia="Times New Roman" w:hAnsi="Times New Roman" w:cs="B Zar"/>
          <w:sz w:val="24"/>
          <w:szCs w:val="24"/>
          <w:lang w:bidi="fa-IR"/>
        </w:rPr>
        <w:t>Ghalayini, 1997</w:t>
      </w:r>
      <w:r w:rsidRPr="005D7038">
        <w:rPr>
          <w:rFonts w:ascii="Times New Roman" w:eastAsia="Times New Roman" w:hAnsi="Times New Roman" w:cs="B Zar" w:hint="cs"/>
          <w:sz w:val="24"/>
          <w:szCs w:val="24"/>
          <w:rtl/>
          <w:lang w:bidi="fa-IR"/>
        </w:rPr>
        <w:t>).</w:t>
      </w:r>
    </w:p>
    <w:p w:rsidR="00D52460" w:rsidRPr="005D7038" w:rsidRDefault="00D52460" w:rsidP="001A2D43">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«نيلي»</w:t>
      </w:r>
      <w:r w:rsidRPr="005D7038">
        <w:rPr>
          <w:rFonts w:ascii="Times New Roman" w:eastAsia="Times New Roman" w:hAnsi="Times New Roman" w:cs="B Zar"/>
          <w:sz w:val="24"/>
          <w:szCs w:val="24"/>
          <w:vertAlign w:val="superscript"/>
          <w:rtl/>
          <w:lang w:bidi="fa-IR"/>
        </w:rPr>
        <w:footnoteReference w:id="42"/>
      </w:r>
      <w:r w:rsidRPr="005D7038">
        <w:rPr>
          <w:rFonts w:ascii="Times New Roman" w:eastAsia="Times New Roman" w:hAnsi="Times New Roman" w:cs="B Zar" w:hint="cs"/>
          <w:sz w:val="24"/>
          <w:szCs w:val="24"/>
          <w:rtl/>
          <w:lang w:bidi="fa-IR"/>
        </w:rPr>
        <w:t xml:space="preserve"> نيز معتقد است كه اگرچه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چارچوب ارزشمندي است كه نواحي مهم و حساس را براي ارزيابي ارائه مي كند ، اما در مورد اينكه چگونه مي توان شاخص هاي مناسب را شناسايي كرده، معرفي نمود و در نهايت در جهت مديريت سازمان به كار برد حرفي به ميان نمي آورد همچنين اين مدل به جنبه رقبا هيچگونه توجهي نمي نمايد (</w:t>
      </w:r>
      <w:r w:rsidRPr="005D7038">
        <w:rPr>
          <w:rFonts w:ascii="Times New Roman" w:eastAsia="Times New Roman" w:hAnsi="Times New Roman" w:cs="B Zar"/>
          <w:sz w:val="24"/>
          <w:szCs w:val="24"/>
          <w:lang w:bidi="fa-IR"/>
        </w:rPr>
        <w:t>Neely, et al , 20</w:t>
      </w:r>
      <w:r w:rsidR="001A2D43">
        <w:rPr>
          <w:rFonts w:ascii="Times New Roman" w:eastAsia="Times New Roman" w:hAnsi="Times New Roman" w:cs="B Zar"/>
          <w:sz w:val="24"/>
          <w:szCs w:val="24"/>
          <w:lang w:bidi="fa-IR"/>
        </w:rPr>
        <w:t>1</w:t>
      </w:r>
      <w:r w:rsidRPr="005D7038">
        <w:rPr>
          <w:rFonts w:ascii="Times New Roman" w:eastAsia="Times New Roman" w:hAnsi="Times New Roman" w:cs="B Zar"/>
          <w:sz w:val="24"/>
          <w:szCs w:val="24"/>
          <w:lang w:bidi="fa-IR"/>
        </w:rPr>
        <w:t>0</w:t>
      </w:r>
      <w:r w:rsidRPr="005D7038">
        <w:rPr>
          <w:rFonts w:ascii="Times New Roman" w:eastAsia="Times New Roman" w:hAnsi="Times New Roman" w:cs="B Zar" w:hint="cs"/>
          <w:sz w:val="24"/>
          <w:szCs w:val="24"/>
          <w:rtl/>
          <w:lang w:bidi="fa-IR"/>
        </w:rPr>
        <w:t>). ديگر ايرادات وارد بر اين مدل در توضيح مدل منشور عملكرد خواهد آمد.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lastRenderedPageBreak/>
        <w:t>فرايندهاي كسب و كار (1996)</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چارچوب</w:t>
      </w:r>
      <w:r w:rsidR="001A2D4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توضيح داده شده تا بدينجا سلسله مراتبي _ مدار مي باشند. چارچوبهاي ديگري نيز وجود دارند كه مديران را تشويق مي كنند تا به جريانات افقي مواد و اطلاعات در بين سازمان توجه بيشتري نمايند. براي مثال مي توان «فرايندهاي كسب و كار» را نام برد كه توسط «براون» در سال 1996 پيشنهاد شده است.</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اين چارچوب كه در شكل (2-7)  نشان داده شده است بسيار مناسب و كاربردي مي باشد چرا كه تفاوت بين شاخص هاي ورودي، فرايند، خروجي و نتايج را برجسته نموده است. «براون» براي تشريح مدل خود از مثال «پختن كيك» استفاده نموده است. در اين مثال شاخص هاي ورودي عبارتند از: ميزان آرد و كيفيت تخم مرغها و... ، شاخص هاي فرايند نيز بر روي مواردي همچون دماي اجاق و مدت زمان پخت تمركز دارند. شاخص هاي خروجي مواردي همچون كيفيت كيك را شامل شده و شاخص هاي نتايج مواردي همچون رضايت خورنده آنرا در بر مي گيرد.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AC1FFF" w:rsidP="005D7038">
      <w:pPr>
        <w:bidi/>
        <w:spacing w:after="0" w:line="360" w:lineRule="auto"/>
        <w:jc w:val="lowKashida"/>
        <w:rPr>
          <w:rFonts w:ascii="Times New Roman" w:eastAsia="Times New Roman" w:hAnsi="Times New Roman" w:cs="B Zar"/>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660288" behindDoc="0" locked="0" layoutInCell="1" allowOverlap="1">
                <wp:simplePos x="0" y="0"/>
                <wp:positionH relativeFrom="column">
                  <wp:posOffset>-683895</wp:posOffset>
                </wp:positionH>
                <wp:positionV relativeFrom="paragraph">
                  <wp:posOffset>-2286000</wp:posOffset>
                </wp:positionV>
                <wp:extent cx="6743700" cy="3657600"/>
                <wp:effectExtent l="11430" t="9525" r="7620" b="9525"/>
                <wp:wrapNone/>
                <wp:docPr id="154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3657600"/>
                          <a:chOff x="338" y="9360"/>
                          <a:chExt cx="10620" cy="5760"/>
                        </a:xfrm>
                      </wpg:grpSpPr>
                      <wpg:grpSp>
                        <wpg:cNvPr id="1547" name="Group 67"/>
                        <wpg:cNvGrpSpPr>
                          <a:grpSpLocks/>
                        </wpg:cNvGrpSpPr>
                        <wpg:grpSpPr bwMode="auto">
                          <a:xfrm>
                            <a:off x="338" y="9360"/>
                            <a:ext cx="10620" cy="4680"/>
                            <a:chOff x="540" y="1980"/>
                            <a:chExt cx="10620" cy="4680"/>
                          </a:xfrm>
                        </wpg:grpSpPr>
                        <wps:wsp>
                          <wps:cNvPr id="1548" name="Rectangle 68"/>
                          <wps:cNvSpPr>
                            <a:spLocks noChangeArrowheads="1"/>
                          </wps:cNvSpPr>
                          <wps:spPr bwMode="auto">
                            <a:xfrm>
                              <a:off x="9540" y="2700"/>
                              <a:ext cx="1620" cy="2880"/>
                            </a:xfrm>
                            <a:prstGeom prst="rect">
                              <a:avLst/>
                            </a:prstGeom>
                            <a:gradFill rotWithShape="1">
                              <a:gsLst>
                                <a:gs pos="0">
                                  <a:srgbClr val="FFFFFF"/>
                                </a:gs>
                                <a:gs pos="100000">
                                  <a:srgbClr val="FFFFFF">
                                    <a:gamma/>
                                    <a:shade val="63529"/>
                                    <a:invGamma/>
                                  </a:srgbClr>
                                </a:gs>
                              </a:gsLst>
                              <a:path path="shape">
                                <a:fillToRect l="50000" t="50000" r="50000" b="50000"/>
                              </a:path>
                            </a:gradFill>
                            <a:ln w="9525">
                              <a:solidFill>
                                <a:srgbClr val="000000"/>
                              </a:solidFill>
                              <a:miter lim="800000"/>
                              <a:headEnd/>
                              <a:tailEnd/>
                            </a:ln>
                          </wps:spPr>
                          <wps:txbx>
                            <w:txbxContent>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xml:space="preserve">- كارمندان ماهرو با انگيزه </w:t>
                                </w:r>
                              </w:p>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نيازهاي مشتريان</w:t>
                                </w:r>
                              </w:p>
                              <w:p w:rsidR="00897B9E" w:rsidRPr="008E6D5E" w:rsidRDefault="00897B9E" w:rsidP="001A2D43">
                                <w:pPr>
                                  <w:bidi/>
                                  <w:spacing w:line="240" w:lineRule="auto"/>
                                  <w:jc w:val="center"/>
                                  <w:rPr>
                                    <w:rFonts w:cs="Yagut"/>
                                    <w:b/>
                                    <w:bCs/>
                                    <w:rtl/>
                                    <w:lang w:bidi="fa-IR"/>
                                  </w:rPr>
                                </w:pPr>
                                <w:r w:rsidRPr="001A2D43">
                                  <w:rPr>
                                    <w:rFonts w:ascii="Times New Roman" w:eastAsia="Times New Roman" w:hAnsi="Times New Roman" w:cs="B Zar" w:hint="cs"/>
                                    <w:rtl/>
                                    <w:lang w:bidi="fa-IR"/>
                                  </w:rPr>
                                  <w:t>- مواد خام</w:t>
                                </w:r>
                              </w:p>
                              <w:p w:rsidR="00897B9E" w:rsidRPr="008E6D5E" w:rsidRDefault="00897B9E" w:rsidP="001A2D43">
                                <w:pPr>
                                  <w:bidi/>
                                  <w:spacing w:line="240" w:lineRule="auto"/>
                                  <w:jc w:val="center"/>
                                  <w:rPr>
                                    <w:rFonts w:cs="Yagut"/>
                                    <w:b/>
                                    <w:bCs/>
                                    <w:rtl/>
                                    <w:lang w:bidi="fa-IR"/>
                                  </w:rPr>
                                </w:pPr>
                                <w:r w:rsidRPr="001A2D43">
                                  <w:rPr>
                                    <w:rFonts w:ascii="Times New Roman" w:eastAsia="Times New Roman" w:hAnsi="Times New Roman" w:cs="B Zar" w:hint="cs"/>
                                    <w:rtl/>
                                    <w:lang w:bidi="fa-IR"/>
                                  </w:rPr>
                                  <w:t>- سرمايه</w:t>
                                </w:r>
                              </w:p>
                            </w:txbxContent>
                          </wps:txbx>
                          <wps:bodyPr rot="0" vert="horz" wrap="square" lIns="91440" tIns="45720" rIns="91440" bIns="45720" anchor="t" anchorCtr="0" upright="1">
                            <a:noAutofit/>
                          </wps:bodyPr>
                        </wps:wsp>
                        <wps:wsp>
                          <wps:cNvPr id="1549" name="Rectangle 69"/>
                          <wps:cNvSpPr>
                            <a:spLocks noChangeArrowheads="1"/>
                          </wps:cNvSpPr>
                          <wps:spPr bwMode="auto">
                            <a:xfrm>
                              <a:off x="2880" y="2700"/>
                              <a:ext cx="1620" cy="2880"/>
                            </a:xfrm>
                            <a:prstGeom prst="rect">
                              <a:avLst/>
                            </a:prstGeom>
                            <a:gradFill rotWithShape="1">
                              <a:gsLst>
                                <a:gs pos="0">
                                  <a:srgbClr val="FFFFFF"/>
                                </a:gs>
                                <a:gs pos="100000">
                                  <a:srgbClr val="FFFFFF">
                                    <a:gamma/>
                                    <a:shade val="63529"/>
                                    <a:invGamma/>
                                  </a:srgbClr>
                                </a:gs>
                              </a:gsLst>
                              <a:path path="shape">
                                <a:fillToRect l="50000" t="50000" r="50000" b="50000"/>
                              </a:path>
                            </a:gradFill>
                            <a:ln w="9525">
                              <a:solidFill>
                                <a:srgbClr val="000000"/>
                              </a:solidFill>
                              <a:miter lim="800000"/>
                              <a:headEnd/>
                              <a:tailEnd/>
                            </a:ln>
                          </wps:spPr>
                          <wps:txbx>
                            <w:txbxContent>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برطرف كردن نيازهاي مشتريان</w:t>
                                </w:r>
                              </w:p>
                              <w:p w:rsidR="00897B9E" w:rsidRPr="001A2D43" w:rsidRDefault="00897B9E" w:rsidP="001A2D43">
                                <w:pPr>
                                  <w:bidi/>
                                  <w:spacing w:line="240" w:lineRule="auto"/>
                                  <w:jc w:val="center"/>
                                  <w:rPr>
                                    <w:rFonts w:ascii="Times New Roman" w:eastAsia="Times New Roman" w:hAnsi="Times New Roman" w:cs="B Zar"/>
                                    <w:rtl/>
                                    <w:lang w:bidi="fa-IR"/>
                                  </w:rPr>
                                </w:pPr>
                              </w:p>
                              <w:p w:rsidR="00897B9E" w:rsidRPr="001A2D43" w:rsidRDefault="00897B9E" w:rsidP="001A2D43">
                                <w:pPr>
                                  <w:bidi/>
                                  <w:spacing w:line="240" w:lineRule="auto"/>
                                  <w:jc w:val="center"/>
                                  <w:rPr>
                                    <w:rFonts w:ascii="Times New Roman" w:eastAsia="Times New Roman" w:hAnsi="Times New Roman" w:cs="B Zar"/>
                                    <w:lang w:bidi="fa-IR"/>
                                  </w:rPr>
                                </w:pPr>
                                <w:r w:rsidRPr="001A2D43">
                                  <w:rPr>
                                    <w:rFonts w:ascii="Times New Roman" w:eastAsia="Times New Roman" w:hAnsi="Times New Roman" w:cs="B Zar" w:hint="cs"/>
                                    <w:rtl/>
                                    <w:lang w:bidi="fa-IR"/>
                                  </w:rPr>
                                  <w:t>- مشتريان راضي</w:t>
                                </w:r>
                              </w:p>
                            </w:txbxContent>
                          </wps:txbx>
                          <wps:bodyPr rot="0" vert="horz" wrap="square" lIns="91440" tIns="45720" rIns="91440" bIns="45720" anchor="t" anchorCtr="0" upright="1">
                            <a:noAutofit/>
                          </wps:bodyPr>
                        </wps:wsp>
                        <wps:wsp>
                          <wps:cNvPr id="1550" name="Rectangle 70"/>
                          <wps:cNvSpPr>
                            <a:spLocks noChangeArrowheads="1"/>
                          </wps:cNvSpPr>
                          <wps:spPr bwMode="auto">
                            <a:xfrm>
                              <a:off x="5220" y="2700"/>
                              <a:ext cx="1620" cy="2880"/>
                            </a:xfrm>
                            <a:prstGeom prst="rect">
                              <a:avLst/>
                            </a:prstGeom>
                            <a:gradFill rotWithShape="1">
                              <a:gsLst>
                                <a:gs pos="0">
                                  <a:srgbClr val="FFFFFF"/>
                                </a:gs>
                                <a:gs pos="100000">
                                  <a:srgbClr val="FFFFFF">
                                    <a:gamma/>
                                    <a:shade val="63529"/>
                                    <a:invGamma/>
                                  </a:srgbClr>
                                </a:gs>
                              </a:gsLst>
                              <a:path path="shape">
                                <a:fillToRect l="50000" t="50000" r="50000" b="50000"/>
                              </a:path>
                            </a:gradFill>
                            <a:ln w="9525">
                              <a:solidFill>
                                <a:srgbClr val="000000"/>
                              </a:solidFill>
                              <a:miter lim="800000"/>
                              <a:headEnd/>
                              <a:tailEnd/>
                            </a:ln>
                          </wps:spPr>
                          <wps:txbx>
                            <w:txbxContent>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محصولات</w:t>
                                </w:r>
                              </w:p>
                              <w:p w:rsidR="00897B9E" w:rsidRPr="001A2D43" w:rsidRDefault="00897B9E" w:rsidP="001A2D43">
                                <w:pPr>
                                  <w:bidi/>
                                  <w:spacing w:line="240" w:lineRule="auto"/>
                                  <w:jc w:val="center"/>
                                  <w:rPr>
                                    <w:rFonts w:ascii="Times New Roman" w:eastAsia="Times New Roman" w:hAnsi="Times New Roman" w:cs="B Zar"/>
                                    <w:rtl/>
                                    <w:lang w:bidi="fa-IR"/>
                                  </w:rPr>
                                </w:pPr>
                              </w:p>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خدمات</w:t>
                                </w:r>
                              </w:p>
                              <w:p w:rsidR="00897B9E" w:rsidRPr="001A2D43" w:rsidRDefault="00897B9E" w:rsidP="001A2D43">
                                <w:pPr>
                                  <w:bidi/>
                                  <w:spacing w:line="240" w:lineRule="auto"/>
                                  <w:jc w:val="center"/>
                                  <w:rPr>
                                    <w:rFonts w:ascii="Times New Roman" w:eastAsia="Times New Roman" w:hAnsi="Times New Roman" w:cs="B Zar"/>
                                    <w:rtl/>
                                    <w:lang w:bidi="fa-IR"/>
                                  </w:rPr>
                                </w:pPr>
                              </w:p>
                              <w:p w:rsidR="00897B9E" w:rsidRPr="001A2D43" w:rsidRDefault="00897B9E" w:rsidP="001A2D43">
                                <w:pPr>
                                  <w:bidi/>
                                  <w:spacing w:line="240" w:lineRule="auto"/>
                                  <w:jc w:val="center"/>
                                  <w:rPr>
                                    <w:rFonts w:ascii="Times New Roman" w:eastAsia="Times New Roman" w:hAnsi="Times New Roman" w:cs="B Zar"/>
                                    <w:lang w:bidi="fa-IR"/>
                                  </w:rPr>
                                </w:pPr>
                                <w:r w:rsidRPr="001A2D43">
                                  <w:rPr>
                                    <w:rFonts w:ascii="Times New Roman" w:eastAsia="Times New Roman" w:hAnsi="Times New Roman" w:cs="B Zar" w:hint="cs"/>
                                    <w:rtl/>
                                    <w:lang w:bidi="fa-IR"/>
                                  </w:rPr>
                                  <w:t>- نتايج مالي</w:t>
                                </w:r>
                              </w:p>
                            </w:txbxContent>
                          </wps:txbx>
                          <wps:bodyPr rot="0" vert="horz" wrap="square" lIns="91440" tIns="45720" rIns="91440" bIns="45720" anchor="t" anchorCtr="0" upright="1">
                            <a:noAutofit/>
                          </wps:bodyPr>
                        </wps:wsp>
                        <wps:wsp>
                          <wps:cNvPr id="1551" name="Rectangle 71"/>
                          <wps:cNvSpPr>
                            <a:spLocks noChangeArrowheads="1"/>
                          </wps:cNvSpPr>
                          <wps:spPr bwMode="auto">
                            <a:xfrm>
                              <a:off x="7380" y="2700"/>
                              <a:ext cx="1620" cy="2880"/>
                            </a:xfrm>
                            <a:prstGeom prst="rect">
                              <a:avLst/>
                            </a:prstGeom>
                            <a:gradFill rotWithShape="1">
                              <a:gsLst>
                                <a:gs pos="0">
                                  <a:srgbClr val="FFFFFF"/>
                                </a:gs>
                                <a:gs pos="100000">
                                  <a:srgbClr val="FFFFFF">
                                    <a:gamma/>
                                    <a:shade val="63529"/>
                                    <a:invGamma/>
                                  </a:srgbClr>
                                </a:gs>
                              </a:gsLst>
                              <a:path path="shape">
                                <a:fillToRect l="50000" t="50000" r="50000" b="50000"/>
                              </a:path>
                            </a:gradFill>
                            <a:ln w="9525">
                              <a:solidFill>
                                <a:srgbClr val="000000"/>
                              </a:solidFill>
                              <a:miter lim="800000"/>
                              <a:headEnd/>
                              <a:tailEnd/>
                            </a:ln>
                          </wps:spPr>
                          <wps:txbx>
                            <w:txbxContent>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طراحي محصولات</w:t>
                                </w:r>
                              </w:p>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توليد محصولات</w:t>
                                </w:r>
                              </w:p>
                              <w:p w:rsidR="00897B9E" w:rsidRPr="001A2D43" w:rsidRDefault="00897B9E" w:rsidP="001A2D43">
                                <w:pPr>
                                  <w:bidi/>
                                  <w:spacing w:line="240" w:lineRule="auto"/>
                                  <w:jc w:val="center"/>
                                  <w:rPr>
                                    <w:rFonts w:ascii="Times New Roman" w:eastAsia="Times New Roman" w:hAnsi="Times New Roman" w:cs="B Zar"/>
                                    <w:lang w:bidi="fa-IR"/>
                                  </w:rPr>
                                </w:pPr>
                                <w:r w:rsidRPr="001A2D43">
                                  <w:rPr>
                                    <w:rFonts w:ascii="Times New Roman" w:eastAsia="Times New Roman" w:hAnsi="Times New Roman" w:cs="B Zar" w:hint="cs"/>
                                    <w:rtl/>
                                    <w:lang w:bidi="fa-IR"/>
                                  </w:rPr>
                                  <w:t>- تحويل محصولات</w:t>
                                </w:r>
                              </w:p>
                            </w:txbxContent>
                          </wps:txbx>
                          <wps:bodyPr rot="0" vert="horz" wrap="square" lIns="91440" tIns="45720" rIns="91440" bIns="45720" anchor="t" anchorCtr="0" upright="1">
                            <a:noAutofit/>
                          </wps:bodyPr>
                        </wps:wsp>
                        <wps:wsp>
                          <wps:cNvPr id="1552" name="Oval 72"/>
                          <wps:cNvSpPr>
                            <a:spLocks noChangeArrowheads="1"/>
                          </wps:cNvSpPr>
                          <wps:spPr bwMode="auto">
                            <a:xfrm>
                              <a:off x="540" y="3600"/>
                              <a:ext cx="1800" cy="1260"/>
                            </a:xfrm>
                            <a:prstGeom prst="ellipse">
                              <a:avLst/>
                            </a:prstGeom>
                            <a:gradFill rotWithShape="1">
                              <a:gsLst>
                                <a:gs pos="0">
                                  <a:srgbClr val="FFFFFF"/>
                                </a:gs>
                                <a:gs pos="100000">
                                  <a:srgbClr val="FFFFFF">
                                    <a:gamma/>
                                    <a:shade val="63529"/>
                                    <a:invGamma/>
                                  </a:srgbClr>
                                </a:gs>
                              </a:gsLst>
                              <a:path path="shape">
                                <a:fillToRect l="50000" t="50000" r="50000" b="50000"/>
                              </a:path>
                            </a:gradFill>
                            <a:ln w="9525">
                              <a:solidFill>
                                <a:srgbClr val="000000"/>
                              </a:solidFill>
                              <a:round/>
                              <a:headEnd/>
                              <a:tailEnd/>
                            </a:ln>
                          </wps:spPr>
                          <wps:txbx>
                            <w:txbxContent>
                              <w:p w:rsidR="00897B9E" w:rsidRPr="001A2D43" w:rsidRDefault="00897B9E" w:rsidP="001A2D43">
                                <w:pPr>
                                  <w:bidi/>
                                  <w:spacing w:line="240" w:lineRule="auto"/>
                                  <w:jc w:val="center"/>
                                  <w:rPr>
                                    <w:rFonts w:ascii="Times New Roman" w:eastAsia="Times New Roman" w:hAnsi="Times New Roman" w:cs="B Zar"/>
                                    <w:lang w:bidi="fa-IR"/>
                                  </w:rPr>
                                </w:pPr>
                                <w:r w:rsidRPr="001A2D43">
                                  <w:rPr>
                                    <w:rFonts w:ascii="Times New Roman" w:eastAsia="Times New Roman" w:hAnsi="Times New Roman" w:cs="B Zar" w:hint="cs"/>
                                    <w:rtl/>
                                    <w:lang w:bidi="fa-IR"/>
                                  </w:rPr>
                                  <w:t>تكرار كسب و كار</w:t>
                                </w:r>
                              </w:p>
                            </w:txbxContent>
                          </wps:txbx>
                          <wps:bodyPr rot="0" vert="horz" wrap="square" lIns="91440" tIns="45720" rIns="91440" bIns="45720" anchor="t" anchorCtr="0" upright="1">
                            <a:noAutofit/>
                          </wps:bodyPr>
                        </wps:wsp>
                        <wps:wsp>
                          <wps:cNvPr id="1553" name="Rectangle 73"/>
                          <wps:cNvSpPr>
                            <a:spLocks noChangeArrowheads="1"/>
                          </wps:cNvSpPr>
                          <wps:spPr bwMode="auto">
                            <a:xfrm>
                              <a:off x="9540" y="5760"/>
                              <a:ext cx="1620" cy="900"/>
                            </a:xfrm>
                            <a:prstGeom prst="rect">
                              <a:avLst/>
                            </a:prstGeom>
                            <a:solidFill>
                              <a:srgbClr val="FFFFFF"/>
                            </a:solidFill>
                            <a:ln w="9525">
                              <a:solidFill>
                                <a:srgbClr val="FFFFFF"/>
                              </a:solidFill>
                              <a:miter lim="800000"/>
                              <a:headEnd/>
                              <a:tailEnd/>
                            </a:ln>
                          </wps:spPr>
                          <wps:txbx>
                            <w:txbxContent>
                              <w:p w:rsidR="00897B9E" w:rsidRPr="00B27047" w:rsidRDefault="00897B9E" w:rsidP="00D52460">
                                <w:pPr>
                                  <w:bidi/>
                                  <w:jc w:val="center"/>
                                  <w:rPr>
                                    <w:rFonts w:cs="Yagut"/>
                                    <w:rtl/>
                                    <w:lang w:bidi="fa-IR"/>
                                  </w:rPr>
                                </w:pPr>
                                <w:r w:rsidRPr="001A2D43">
                                  <w:rPr>
                                    <w:rFonts w:ascii="Times New Roman" w:eastAsia="Times New Roman" w:hAnsi="Times New Roman" w:cs="B Zar" w:hint="cs"/>
                                    <w:sz w:val="24"/>
                                    <w:szCs w:val="24"/>
                                    <w:rtl/>
                                    <w:lang w:bidi="fa-IR"/>
                                  </w:rPr>
                                  <w:t>شاخص هاي ورودي</w:t>
                                </w:r>
                              </w:p>
                            </w:txbxContent>
                          </wps:txbx>
                          <wps:bodyPr rot="0" vert="horz" wrap="square" lIns="91440" tIns="45720" rIns="91440" bIns="45720" anchor="t" anchorCtr="0" upright="1">
                            <a:noAutofit/>
                          </wps:bodyPr>
                        </wps:wsp>
                        <wps:wsp>
                          <wps:cNvPr id="1554" name="Rectangle 74"/>
                          <wps:cNvSpPr>
                            <a:spLocks noChangeArrowheads="1"/>
                          </wps:cNvSpPr>
                          <wps:spPr bwMode="auto">
                            <a:xfrm>
                              <a:off x="9540" y="1980"/>
                              <a:ext cx="1620" cy="540"/>
                            </a:xfrm>
                            <a:prstGeom prst="rect">
                              <a:avLst/>
                            </a:prstGeom>
                            <a:solidFill>
                              <a:srgbClr val="FFFFFF"/>
                            </a:solidFill>
                            <a:ln w="9525">
                              <a:solidFill>
                                <a:srgbClr val="FFFFFF"/>
                              </a:solidFill>
                              <a:miter lim="800000"/>
                              <a:headEnd/>
                              <a:tailEnd/>
                            </a:ln>
                          </wps:spPr>
                          <wps:txbx>
                            <w:txbxContent>
                              <w:p w:rsidR="00897B9E" w:rsidRPr="001A2D43" w:rsidRDefault="00897B9E" w:rsidP="00D52460">
                                <w:pPr>
                                  <w:bidi/>
                                  <w:jc w:val="center"/>
                                  <w:rPr>
                                    <w:rFonts w:ascii="Times New Roman" w:eastAsia="Times New Roman" w:hAnsi="Times New Roman" w:cs="B Zar"/>
                                    <w:sz w:val="24"/>
                                    <w:szCs w:val="24"/>
                                    <w:lang w:bidi="fa-IR"/>
                                  </w:rPr>
                                </w:pPr>
                                <w:r w:rsidRPr="001A2D43">
                                  <w:rPr>
                                    <w:rFonts w:ascii="Times New Roman" w:eastAsia="Times New Roman" w:hAnsi="Times New Roman" w:cs="B Zar" w:hint="cs"/>
                                    <w:sz w:val="24"/>
                                    <w:szCs w:val="24"/>
                                    <w:rtl/>
                                    <w:lang w:bidi="fa-IR"/>
                                  </w:rPr>
                                  <w:t>داده ها</w:t>
                                </w:r>
                              </w:p>
                            </w:txbxContent>
                          </wps:txbx>
                          <wps:bodyPr rot="0" vert="horz" wrap="square" lIns="91440" tIns="45720" rIns="91440" bIns="45720" anchor="t" anchorCtr="0" upright="1">
                            <a:noAutofit/>
                          </wps:bodyPr>
                        </wps:wsp>
                        <wps:wsp>
                          <wps:cNvPr id="1555" name="Rectangle 75"/>
                          <wps:cNvSpPr>
                            <a:spLocks noChangeArrowheads="1"/>
                          </wps:cNvSpPr>
                          <wps:spPr bwMode="auto">
                            <a:xfrm>
                              <a:off x="540" y="2880"/>
                              <a:ext cx="1620" cy="540"/>
                            </a:xfrm>
                            <a:prstGeom prst="rect">
                              <a:avLst/>
                            </a:prstGeom>
                            <a:solidFill>
                              <a:srgbClr val="FFFFFF"/>
                            </a:solidFill>
                            <a:ln w="9525">
                              <a:solidFill>
                                <a:srgbClr val="FFFFFF"/>
                              </a:solidFill>
                              <a:miter lim="800000"/>
                              <a:headEnd/>
                              <a:tailEnd/>
                            </a:ln>
                          </wps:spPr>
                          <wps:txbx>
                            <w:txbxContent>
                              <w:p w:rsidR="00897B9E" w:rsidRPr="001A2D43" w:rsidRDefault="00897B9E" w:rsidP="001A2D43">
                                <w:pPr>
                                  <w:bidi/>
                                  <w:spacing w:line="240" w:lineRule="auto"/>
                                  <w:jc w:val="center"/>
                                  <w:rPr>
                                    <w:rFonts w:ascii="Times New Roman" w:eastAsia="Times New Roman" w:hAnsi="Times New Roman" w:cs="B Zar"/>
                                    <w:lang w:bidi="fa-IR"/>
                                  </w:rPr>
                                </w:pPr>
                                <w:r w:rsidRPr="001A2D43">
                                  <w:rPr>
                                    <w:rFonts w:ascii="Times New Roman" w:eastAsia="Times New Roman" w:hAnsi="Times New Roman" w:cs="B Zar" w:hint="cs"/>
                                    <w:rtl/>
                                    <w:lang w:bidi="fa-IR"/>
                                  </w:rPr>
                                  <w:t>هدف</w:t>
                                </w:r>
                              </w:p>
                            </w:txbxContent>
                          </wps:txbx>
                          <wps:bodyPr rot="0" vert="horz" wrap="square" lIns="91440" tIns="45720" rIns="91440" bIns="45720" anchor="t" anchorCtr="0" upright="1">
                            <a:noAutofit/>
                          </wps:bodyPr>
                        </wps:wsp>
                        <wps:wsp>
                          <wps:cNvPr id="1556" name="Rectangle 76"/>
                          <wps:cNvSpPr>
                            <a:spLocks noChangeArrowheads="1"/>
                          </wps:cNvSpPr>
                          <wps:spPr bwMode="auto">
                            <a:xfrm>
                              <a:off x="7380" y="5760"/>
                              <a:ext cx="1620" cy="900"/>
                            </a:xfrm>
                            <a:prstGeom prst="rect">
                              <a:avLst/>
                            </a:prstGeom>
                            <a:solidFill>
                              <a:srgbClr val="FFFFFF"/>
                            </a:solidFill>
                            <a:ln w="9525">
                              <a:solidFill>
                                <a:srgbClr val="FFFFFF"/>
                              </a:solidFill>
                              <a:miter lim="800000"/>
                              <a:headEnd/>
                              <a:tailEnd/>
                            </a:ln>
                          </wps:spPr>
                          <wps:txbx>
                            <w:txbxContent>
                              <w:p w:rsidR="00897B9E" w:rsidRPr="001A2D43" w:rsidRDefault="00897B9E" w:rsidP="00D52460">
                                <w:pPr>
                                  <w:bidi/>
                                  <w:jc w:val="center"/>
                                  <w:rPr>
                                    <w:rFonts w:ascii="Times New Roman" w:eastAsia="Times New Roman" w:hAnsi="Times New Roman" w:cs="B Zar"/>
                                    <w:sz w:val="24"/>
                                    <w:szCs w:val="24"/>
                                    <w:lang w:bidi="fa-IR"/>
                                  </w:rPr>
                                </w:pPr>
                                <w:r w:rsidRPr="001A2D43">
                                  <w:rPr>
                                    <w:rFonts w:ascii="Times New Roman" w:eastAsia="Times New Roman" w:hAnsi="Times New Roman" w:cs="B Zar" w:hint="cs"/>
                                    <w:sz w:val="24"/>
                                    <w:szCs w:val="24"/>
                                    <w:rtl/>
                                    <w:lang w:bidi="fa-IR"/>
                                  </w:rPr>
                                  <w:t>شاخص هاي فرايند</w:t>
                                </w:r>
                              </w:p>
                            </w:txbxContent>
                          </wps:txbx>
                          <wps:bodyPr rot="0" vert="horz" wrap="square" lIns="91440" tIns="45720" rIns="91440" bIns="45720" anchor="t" anchorCtr="0" upright="1">
                            <a:noAutofit/>
                          </wps:bodyPr>
                        </wps:wsp>
                        <wps:wsp>
                          <wps:cNvPr id="1557" name="Rectangle 77"/>
                          <wps:cNvSpPr>
                            <a:spLocks noChangeArrowheads="1"/>
                          </wps:cNvSpPr>
                          <wps:spPr bwMode="auto">
                            <a:xfrm>
                              <a:off x="5220" y="5760"/>
                              <a:ext cx="1620" cy="900"/>
                            </a:xfrm>
                            <a:prstGeom prst="rect">
                              <a:avLst/>
                            </a:prstGeom>
                            <a:solidFill>
                              <a:srgbClr val="FFFFFF"/>
                            </a:solidFill>
                            <a:ln w="9525">
                              <a:solidFill>
                                <a:srgbClr val="FFFFFF"/>
                              </a:solidFill>
                              <a:miter lim="800000"/>
                              <a:headEnd/>
                              <a:tailEnd/>
                            </a:ln>
                          </wps:spPr>
                          <wps:txbx>
                            <w:txbxContent>
                              <w:p w:rsidR="00897B9E" w:rsidRPr="00B27047" w:rsidRDefault="00897B9E" w:rsidP="00D52460">
                                <w:pPr>
                                  <w:bidi/>
                                  <w:jc w:val="center"/>
                                  <w:rPr>
                                    <w:rFonts w:cs="Yagut"/>
                                    <w:lang w:bidi="fa-IR"/>
                                  </w:rPr>
                                </w:pPr>
                                <w:r w:rsidRPr="001A2D43">
                                  <w:rPr>
                                    <w:rFonts w:ascii="Times New Roman" w:eastAsia="Times New Roman" w:hAnsi="Times New Roman" w:cs="B Zar" w:hint="cs"/>
                                    <w:sz w:val="24"/>
                                    <w:szCs w:val="24"/>
                                    <w:rtl/>
                                    <w:lang w:bidi="fa-IR"/>
                                  </w:rPr>
                                  <w:t>شاخص هاي خروجي</w:t>
                                </w:r>
                              </w:p>
                            </w:txbxContent>
                          </wps:txbx>
                          <wps:bodyPr rot="0" vert="horz" wrap="square" lIns="91440" tIns="45720" rIns="91440" bIns="45720" anchor="t" anchorCtr="0" upright="1">
                            <a:noAutofit/>
                          </wps:bodyPr>
                        </wps:wsp>
                        <wps:wsp>
                          <wps:cNvPr id="1558" name="Rectangle 78"/>
                          <wps:cNvSpPr>
                            <a:spLocks noChangeArrowheads="1"/>
                          </wps:cNvSpPr>
                          <wps:spPr bwMode="auto">
                            <a:xfrm>
                              <a:off x="2880" y="5760"/>
                              <a:ext cx="1620" cy="900"/>
                            </a:xfrm>
                            <a:prstGeom prst="rect">
                              <a:avLst/>
                            </a:prstGeom>
                            <a:solidFill>
                              <a:srgbClr val="FFFFFF"/>
                            </a:solidFill>
                            <a:ln w="9525">
                              <a:solidFill>
                                <a:srgbClr val="FFFFFF"/>
                              </a:solidFill>
                              <a:miter lim="800000"/>
                              <a:headEnd/>
                              <a:tailEnd/>
                            </a:ln>
                          </wps:spPr>
                          <wps:txbx>
                            <w:txbxContent>
                              <w:p w:rsidR="00897B9E" w:rsidRPr="001A2D43" w:rsidRDefault="00897B9E" w:rsidP="00D52460">
                                <w:pPr>
                                  <w:bidi/>
                                  <w:jc w:val="center"/>
                                  <w:rPr>
                                    <w:rFonts w:ascii="Times New Roman" w:eastAsia="Times New Roman" w:hAnsi="Times New Roman" w:cs="B Zar"/>
                                    <w:sz w:val="24"/>
                                    <w:szCs w:val="24"/>
                                    <w:lang w:bidi="fa-IR"/>
                                  </w:rPr>
                                </w:pPr>
                                <w:r w:rsidRPr="001A2D43">
                                  <w:rPr>
                                    <w:rFonts w:ascii="Times New Roman" w:eastAsia="Times New Roman" w:hAnsi="Times New Roman" w:cs="B Zar" w:hint="cs"/>
                                    <w:sz w:val="24"/>
                                    <w:szCs w:val="24"/>
                                    <w:rtl/>
                                    <w:lang w:bidi="fa-IR"/>
                                  </w:rPr>
                                  <w:t>شاخص هاي نتايج</w:t>
                                </w:r>
                              </w:p>
                            </w:txbxContent>
                          </wps:txbx>
                          <wps:bodyPr rot="0" vert="horz" wrap="square" lIns="91440" tIns="45720" rIns="91440" bIns="45720" anchor="t" anchorCtr="0" upright="1">
                            <a:noAutofit/>
                          </wps:bodyPr>
                        </wps:wsp>
                        <wps:wsp>
                          <wps:cNvPr id="1559" name="Rectangle 79"/>
                          <wps:cNvSpPr>
                            <a:spLocks noChangeArrowheads="1"/>
                          </wps:cNvSpPr>
                          <wps:spPr bwMode="auto">
                            <a:xfrm>
                              <a:off x="7380" y="1980"/>
                              <a:ext cx="1620" cy="540"/>
                            </a:xfrm>
                            <a:prstGeom prst="rect">
                              <a:avLst/>
                            </a:prstGeom>
                            <a:solidFill>
                              <a:srgbClr val="FFFFFF"/>
                            </a:solidFill>
                            <a:ln w="9525">
                              <a:solidFill>
                                <a:srgbClr val="FFFFFF"/>
                              </a:solidFill>
                              <a:miter lim="800000"/>
                              <a:headEnd/>
                              <a:tailEnd/>
                            </a:ln>
                          </wps:spPr>
                          <wps:txbx>
                            <w:txbxContent>
                              <w:p w:rsidR="00897B9E" w:rsidRPr="00B27047" w:rsidRDefault="00897B9E" w:rsidP="00D52460">
                                <w:pPr>
                                  <w:bidi/>
                                  <w:jc w:val="center"/>
                                  <w:rPr>
                                    <w:rFonts w:cs="Yagut"/>
                                    <w:lang w:bidi="fa-IR"/>
                                  </w:rPr>
                                </w:pPr>
                                <w:r w:rsidRPr="001A2D43">
                                  <w:rPr>
                                    <w:rFonts w:ascii="Times New Roman" w:eastAsia="Times New Roman" w:hAnsi="Times New Roman" w:cs="B Zar" w:hint="cs"/>
                                    <w:sz w:val="24"/>
                                    <w:szCs w:val="24"/>
                                    <w:rtl/>
                                    <w:lang w:bidi="fa-IR"/>
                                  </w:rPr>
                                  <w:t>سيستم پردازش</w:t>
                                </w:r>
                              </w:p>
                            </w:txbxContent>
                          </wps:txbx>
                          <wps:bodyPr rot="0" vert="horz" wrap="square" lIns="91440" tIns="45720" rIns="91440" bIns="45720" anchor="t" anchorCtr="0" upright="1">
                            <a:noAutofit/>
                          </wps:bodyPr>
                        </wps:wsp>
                        <wps:wsp>
                          <wps:cNvPr id="1560" name="Rectangle 80"/>
                          <wps:cNvSpPr>
                            <a:spLocks noChangeArrowheads="1"/>
                          </wps:cNvSpPr>
                          <wps:spPr bwMode="auto">
                            <a:xfrm>
                              <a:off x="5220" y="1980"/>
                              <a:ext cx="1620" cy="540"/>
                            </a:xfrm>
                            <a:prstGeom prst="rect">
                              <a:avLst/>
                            </a:prstGeom>
                            <a:solidFill>
                              <a:srgbClr val="FFFFFF"/>
                            </a:solidFill>
                            <a:ln w="9525">
                              <a:solidFill>
                                <a:srgbClr val="FFFFFF"/>
                              </a:solidFill>
                              <a:miter lim="800000"/>
                              <a:headEnd/>
                              <a:tailEnd/>
                            </a:ln>
                          </wps:spPr>
                          <wps:txbx>
                            <w:txbxContent>
                              <w:p w:rsidR="00897B9E" w:rsidRPr="00B27047" w:rsidRDefault="00897B9E" w:rsidP="00D52460">
                                <w:pPr>
                                  <w:bidi/>
                                  <w:jc w:val="center"/>
                                  <w:rPr>
                                    <w:rFonts w:cs="Yagut"/>
                                    <w:lang w:bidi="fa-IR"/>
                                  </w:rPr>
                                </w:pPr>
                                <w:r w:rsidRPr="001A2D43">
                                  <w:rPr>
                                    <w:rFonts w:ascii="Times New Roman" w:eastAsia="Times New Roman" w:hAnsi="Times New Roman" w:cs="B Zar" w:hint="cs"/>
                                    <w:sz w:val="24"/>
                                    <w:szCs w:val="24"/>
                                    <w:rtl/>
                                    <w:lang w:bidi="fa-IR"/>
                                  </w:rPr>
                                  <w:t>خروجي ها</w:t>
                                </w:r>
                              </w:p>
                            </w:txbxContent>
                          </wps:txbx>
                          <wps:bodyPr rot="0" vert="horz" wrap="square" lIns="91440" tIns="45720" rIns="91440" bIns="45720" anchor="t" anchorCtr="0" upright="1">
                            <a:noAutofit/>
                          </wps:bodyPr>
                        </wps:wsp>
                        <wps:wsp>
                          <wps:cNvPr id="1561" name="Rectangle 81"/>
                          <wps:cNvSpPr>
                            <a:spLocks noChangeArrowheads="1"/>
                          </wps:cNvSpPr>
                          <wps:spPr bwMode="auto">
                            <a:xfrm>
                              <a:off x="2880" y="1980"/>
                              <a:ext cx="1620" cy="540"/>
                            </a:xfrm>
                            <a:prstGeom prst="rect">
                              <a:avLst/>
                            </a:prstGeom>
                            <a:solidFill>
                              <a:srgbClr val="FFFFFF"/>
                            </a:solidFill>
                            <a:ln w="9525">
                              <a:solidFill>
                                <a:srgbClr val="FFFFFF"/>
                              </a:solidFill>
                              <a:miter lim="800000"/>
                              <a:headEnd/>
                              <a:tailEnd/>
                            </a:ln>
                          </wps:spPr>
                          <wps:txbx>
                            <w:txbxContent>
                              <w:p w:rsidR="00897B9E" w:rsidRPr="00B27047" w:rsidRDefault="00897B9E" w:rsidP="00D52460">
                                <w:pPr>
                                  <w:bidi/>
                                  <w:jc w:val="center"/>
                                  <w:rPr>
                                    <w:rFonts w:cs="Yagut"/>
                                    <w:lang w:bidi="fa-IR"/>
                                  </w:rPr>
                                </w:pPr>
                                <w:r w:rsidRPr="001A2D43">
                                  <w:rPr>
                                    <w:rFonts w:ascii="Times New Roman" w:eastAsia="Times New Roman" w:hAnsi="Times New Roman" w:cs="B Zar" w:hint="cs"/>
                                    <w:sz w:val="24"/>
                                    <w:szCs w:val="24"/>
                                    <w:rtl/>
                                    <w:lang w:bidi="fa-IR"/>
                                  </w:rPr>
                                  <w:t>نتايج</w:t>
                                </w:r>
                              </w:p>
                            </w:txbxContent>
                          </wps:txbx>
                          <wps:bodyPr rot="0" vert="horz" wrap="square" lIns="91440" tIns="45720" rIns="91440" bIns="45720" anchor="t" anchorCtr="0" upright="1">
                            <a:noAutofit/>
                          </wps:bodyPr>
                        </wps:wsp>
                        <wps:wsp>
                          <wps:cNvPr id="1562" name="Line 82"/>
                          <wps:cNvCnPr/>
                          <wps:spPr bwMode="auto">
                            <a:xfrm flipH="1">
                              <a:off x="9000" y="414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3" name="Line 83"/>
                          <wps:cNvCnPr/>
                          <wps:spPr bwMode="auto">
                            <a:xfrm flipH="1">
                              <a:off x="6840" y="414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4" name="Line 84"/>
                          <wps:cNvCnPr/>
                          <wps:spPr bwMode="auto">
                            <a:xfrm flipH="1">
                              <a:off x="4500" y="414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5" name="Line 85"/>
                          <wps:cNvCnPr/>
                          <wps:spPr bwMode="auto">
                            <a:xfrm flipH="1">
                              <a:off x="2340" y="414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66" name="Line 86"/>
                        <wps:cNvCnPr/>
                        <wps:spPr bwMode="auto">
                          <a:xfrm>
                            <a:off x="2858" y="14220"/>
                            <a:ext cx="66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67" name="Rectangle 87"/>
                        <wps:cNvSpPr>
                          <a:spLocks noChangeArrowheads="1"/>
                        </wps:cNvSpPr>
                        <wps:spPr bwMode="auto">
                          <a:xfrm>
                            <a:off x="2858" y="14400"/>
                            <a:ext cx="6660" cy="720"/>
                          </a:xfrm>
                          <a:prstGeom prst="rect">
                            <a:avLst/>
                          </a:prstGeom>
                          <a:solidFill>
                            <a:srgbClr val="FFFFFF"/>
                          </a:solidFill>
                          <a:ln w="9525">
                            <a:solidFill>
                              <a:srgbClr val="FFFFFF"/>
                            </a:solidFill>
                            <a:miter lim="800000"/>
                            <a:headEnd/>
                            <a:tailEnd/>
                          </a:ln>
                        </wps:spPr>
                        <wps:txbx>
                          <w:txbxContent>
                            <w:p w:rsidR="00897B9E" w:rsidRPr="001A2D43" w:rsidRDefault="00897B9E" w:rsidP="00D52460">
                              <w:pPr>
                                <w:bidi/>
                                <w:jc w:val="center"/>
                                <w:rPr>
                                  <w:rFonts w:ascii="Times New Roman" w:eastAsia="Times New Roman" w:hAnsi="Times New Roman" w:cs="B Zar"/>
                                  <w:sz w:val="24"/>
                                  <w:szCs w:val="24"/>
                                  <w:lang w:bidi="fa-IR"/>
                                </w:rPr>
                              </w:pPr>
                              <w:r w:rsidRPr="001A2D43">
                                <w:rPr>
                                  <w:rFonts w:ascii="Times New Roman" w:eastAsia="Times New Roman" w:hAnsi="Times New Roman" w:cs="B Zar" w:hint="cs"/>
                                  <w:sz w:val="24"/>
                                  <w:szCs w:val="24"/>
                                  <w:rtl/>
                                  <w:lang w:bidi="fa-IR"/>
                                </w:rPr>
                                <w:t>شكل(2-7) : ورودي، فرايند، خروجي و نتايج</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151" style="position:absolute;left:0;text-align:left;margin-left:-53.85pt;margin-top:-180pt;width:531pt;height:4in;z-index:251660288;mso-position-horizontal-relative:text;mso-position-vertical-relative:text" coordorigin="338,9360" coordsize="1062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jVnwYAAAw/AAAOAAAAZHJzL2Uyb0RvYy54bWzsW0tv4zYQvhfofyB0z9qS9bCFdRYLO0kL&#10;bLuL7hY9M5JsCZVElVTipEX/e4dDirb8SNKk0aItc3Ao8aGZ4TdDcmb49t1dVZLbjIuC1XPHfTN2&#10;SFYnLC3q9dz5+cvl2dQhoqV1SktWZ3PnPhPOu/Nvv3m7aeLMYzkr04wTGKQW8aaZO3nbNvFoJJI8&#10;q6h4w5qshsoV4xVt4ZGvRymnGxi9KkfeeByONoynDWdJJgS8XapK5xzHX62ypP24WomsJeXcAdpa&#10;/OX4ey1/R+dvabzmtMmLRJNBn0FFRYsaPmqGWtKWkhteHAxVFQlngq3aNwmrRmy1KpIMeQBu3PEe&#10;N1ec3TTIyzrerBsjJhDtnpyePWzy4+0nTooU5i7wQ4fUtIJZwg+TMJTi2TTrGFpd8eZz84krHqH4&#10;gSW/Cqge7dfL57VqTK43P7AUxqM3LUPx3K14JYcAxskdzsK9mYXsriUJvAwjfxKNYbISqJuEQRTC&#10;A85TksNkyn6TCcAKameT0FRd6O7uOPR0Z9lV9hzRWH0YidXEKc7wwTC5FUW0J4rotUVxyFInjx2G&#10;/HBq+NWiCHxgFkThzrZVR0TR9TwpClA/sUWYeBnCPue0yRC4QmJnK1aYNoWwn0Azab0uMxJOlWix&#10;ZQcxofBFarbIoVn2nnO2yTOaAmEuTumm2ekgHwSg81HAzTpxeRJhCCojZgMbb6pEaWRF44aL9ipj&#10;FZGFucOBesQzvf0gWoWwrom2AullUZaEs/aXos1RHpJyrBTQRxVIw4ChMb4WfH29KDm5pWCqLvEP&#10;GQWbInZbu2P5d7ILNqVVRZE5kdM0U0OGk8CbKZaL+vZKNwEe9YdRTeSn4NW6I7GhbU7kz9yBoXBO&#10;abwCzr4wOYPSqgZIjrSsugTWVZfAwqqSlhCMo4bnFMUjaS1rsgFFDrxAscTKwtT1RIJsd+osdptV&#10;RQtrSFlUc2eKrRSXEi4XdYpyaGlRqjJwV9ZARQcZqfsibu+u79AK+lrRRXzN0ntAFMwg2ilY46CQ&#10;M/67QzawXoBAfruhPHNI+X0NkzhzfamJLT74QSRtEN+tud6toXUCQ82d1iGquGjhCbrcNLxY5/Al&#10;hZWavQfTuSoQY5JQRZWmHzRWkT+E6s6OqC7iSZIFSv7aqotaKS2dVV2l3VZ191TXLCRWdXurbgB2&#10;ZX/VjdCSDqS6gSetoVVdu+pKwMmN2v6qaxYSq7p91XWPqC5ugAdS3WgCe2GrunbDfGrDDIsL7LAl&#10;Gq3q9lXX61T3IxzpSOR1chpgr9ydcsE9sn/KhROS8qy43p5z5OCUm5Vl0Qh5jqexPeh2h9qveNAF&#10;d6A+zz7rbBuYhcOqal9VJ52qbt1S0WRAfTVuqc5jSeNDt9RM6TIc+zovaudyeqJXquc06flWeu6m&#10;XrMnu2dOD/FPumcCY0UthPsQ9o9A2P8aEN46og8hLNcl5Qv8H0PYGBYL4T6EgyMQDgaEcLdr6vz/&#10;x4ywRTD49I1dsQjuI9gEUHf2ETqIOoiP3JzW7T7i4TBPYOyKhXAfwibwvQNhExMb4uja+YothB+B&#10;sDEsFsJ9CB9JMohMbGgACJtIpYXwIxA2hsVCuA/hI8H2yMRIBoCw2UjY09wjEDaGxUK4B2FwLh8E&#10;nVVa1UCRKxN0thB+BMLGsFgI9yF8JPg6NT70Aayw2UhYCD8MYRXJskFIjMMCME3CbWiCkB+KOiNT&#10;4z6HRov6E9eh29O5s2QFMcDvunREnbYNkQiVFOC7yqG79ZShD00mbj/i6C2BnIcCizWT+bOYu/nk&#10;EMTpDNEHA2ekvW8gR73lBSYkQ3rn3KmyFBI7M7jSIEvKZS3TRpFRnb4r3duY4v/HbDy7mF5M/TPf&#10;Cy/O/PFyefb+cuGfhZduFCwny8Vi6f4puXX9OC/SNKsxOVjdeoCXT0u21hcf1EUBc+HACGrUHx0T&#10;bYHE7j8SvRfEV/ZecidVZ8hs0tBE3BQujU/8RbgMpzoZ3uJSXj2xuDx5swYT8kEj9V50ay9NGE3h&#10;0ni6X4RLH7LgMYnqEJeYJ27tpbWX6v7aSVya2JjCpXFfvwiX3sTaS7V1+c+t47Ci62t4g90QgeuC&#10;+sSvMGr800/FqNxe6R2mNw3UDT/Xl/EA3Ad26QRhKH0Lr2Ez3dkY0hklGb0cmF6qzDM3mXYLuXOr&#10;92/dVj1pEo9EqqbGoQyYe/0LSQajvkrN2h6DthiVC7ya/P9vyktonCb/Fg8Tmk+4co2nJ309XN7p&#10;3n3GY9P2Evv5XwAAAP//AwBQSwMEFAAGAAgAAAAhAMovYOLkAAAADQEAAA8AAABkcnMvZG93bnJl&#10;di54bWxMj8FOwzAMhu9IvENkJG5bkpV1UJpO0wScJiQ2JMQta7y2WpNUTdZ2b485wc2WP/3+/nw9&#10;2ZYN2IfGOwVyLoChK71pXKXg8/A6ewQWonZGt96hgisGWBe3N7nOjB/dBw77WDEKcSHTCuoYu4zz&#10;UNZodZj7Dh3dTr63OtLaV9z0eqRw2/KFECm3unH0odYdbmssz/uLVfA26nGTyJdhdz5tr9+H5fvX&#10;TqJS93fT5hlYxCn+wfCrT+pQkNPRX5wJrFUwk2K1IpamJBVUi5in5UMC7KhgIVMBvMj5/xbFDwAA&#10;AP//AwBQSwECLQAUAAYACAAAACEAtoM4kv4AAADhAQAAEwAAAAAAAAAAAAAAAAAAAAAAW0NvbnRl&#10;bnRfVHlwZXNdLnhtbFBLAQItABQABgAIAAAAIQA4/SH/1gAAAJQBAAALAAAAAAAAAAAAAAAAAC8B&#10;AABfcmVscy8ucmVsc1BLAQItABQABgAIAAAAIQAjhsjVnwYAAAw/AAAOAAAAAAAAAAAAAAAAAC4C&#10;AABkcnMvZTJvRG9jLnhtbFBLAQItABQABgAIAAAAIQDKL2Di5AAAAA0BAAAPAAAAAAAAAAAAAAAA&#10;APkIAABkcnMvZG93bnJldi54bWxQSwUGAAAAAAQABADzAAAACgoAAAAA&#10;">
                <v:group id="Group 67" o:spid="_x0000_s1152" style="position:absolute;left:338;top:9360;width:10620;height:4680" coordorigin="540,1980" coordsize="1062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frU8QAAADdAAAADwAAAGRycy9kb3ducmV2LnhtbERPTWvCQBC9C/0PyxR6&#10;003a2krqKiJVPIhgFMTbkB2TYHY2ZLdJ/PddQfA2j/c503lvKtFS40rLCuJRBII4s7rkXMHxsBpO&#10;QDiPrLGyTApu5GA+exlMMdG24z21qc9FCGGXoILC+zqR0mUFGXQjWxMH7mIbgz7AJpe6wS6Em0q+&#10;R9GXNFhyaCiwpmVB2TX9MwrWHXaLj/i33V4vy9v5MN6dtjEp9fbaL35AeOr9U/xwb3SYP/78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3frU8QAAADdAAAA&#10;DwAAAAAAAAAAAAAAAACqAgAAZHJzL2Rvd25yZXYueG1sUEsFBgAAAAAEAAQA+gAAAJsDAAAAAA==&#10;">
                  <v:rect id="Rectangle 68" o:spid="_x0000_s1153" style="position:absolute;left:9540;top:2700;width:162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a0cUA&#10;AADdAAAADwAAAGRycy9kb3ducmV2LnhtbESPT2vCQBDF7wW/wzJCb3Xjn1abuooIBU+FWsHrkB2T&#10;YHY22V017afvHARvM7w37/1mue5do64UYu3ZwHiUgSIuvK25NHD4+XxZgIoJ2WLjmQz8UoT1avC0&#10;xNz6G3/TdZ9KJSEcczRQpdTmWseiIodx5Fti0U4+OEyyhlLbgDcJd42eZNmbdlizNFTY0rai4ry/&#10;OAPcIfJ2HL6mnTu6+V+325zeZ8Y8D/vNB6hEfXqY79c7K/ivM8GVb2QE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BrRxQAAAN0AAAAPAAAAAAAAAAAAAAAAAJgCAABkcnMv&#10;ZG93bnJldi54bWxQSwUGAAAAAAQABAD1AAAAigMAAAAA&#10;">
                    <v:fill color2="#a2a2a2" rotate="t" focusposition=".5,.5" focussize="" focus="100%" type="gradientRadial"/>
                    <v:textbox>
                      <w:txbxContent>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xml:space="preserve">- كارمندان ماهرو با انگيزه </w:t>
                          </w:r>
                        </w:p>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نيازهاي مشتريان</w:t>
                          </w:r>
                        </w:p>
                        <w:p w:rsidR="00897B9E" w:rsidRPr="008E6D5E" w:rsidRDefault="00897B9E" w:rsidP="001A2D43">
                          <w:pPr>
                            <w:bidi/>
                            <w:spacing w:line="240" w:lineRule="auto"/>
                            <w:jc w:val="center"/>
                            <w:rPr>
                              <w:rFonts w:cs="Yagut"/>
                              <w:b/>
                              <w:bCs/>
                              <w:rtl/>
                              <w:lang w:bidi="fa-IR"/>
                            </w:rPr>
                          </w:pPr>
                          <w:r w:rsidRPr="001A2D43">
                            <w:rPr>
                              <w:rFonts w:ascii="Times New Roman" w:eastAsia="Times New Roman" w:hAnsi="Times New Roman" w:cs="B Zar" w:hint="cs"/>
                              <w:rtl/>
                              <w:lang w:bidi="fa-IR"/>
                            </w:rPr>
                            <w:t>- مواد خام</w:t>
                          </w:r>
                        </w:p>
                        <w:p w:rsidR="00897B9E" w:rsidRPr="008E6D5E" w:rsidRDefault="00897B9E" w:rsidP="001A2D43">
                          <w:pPr>
                            <w:bidi/>
                            <w:spacing w:line="240" w:lineRule="auto"/>
                            <w:jc w:val="center"/>
                            <w:rPr>
                              <w:rFonts w:cs="Yagut"/>
                              <w:b/>
                              <w:bCs/>
                              <w:rtl/>
                              <w:lang w:bidi="fa-IR"/>
                            </w:rPr>
                          </w:pPr>
                          <w:r w:rsidRPr="001A2D43">
                            <w:rPr>
                              <w:rFonts w:ascii="Times New Roman" w:eastAsia="Times New Roman" w:hAnsi="Times New Roman" w:cs="B Zar" w:hint="cs"/>
                              <w:rtl/>
                              <w:lang w:bidi="fa-IR"/>
                            </w:rPr>
                            <w:t>- سرمايه</w:t>
                          </w:r>
                        </w:p>
                      </w:txbxContent>
                    </v:textbox>
                  </v:rect>
                  <v:rect id="Rectangle 69" o:spid="_x0000_s1154" style="position:absolute;left:2880;top:2700;width:162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SsMA&#10;AADdAAAADwAAAGRycy9kb3ducmV2LnhtbERP32vCMBB+H/g/hBP2NlOdc7MzliIMfBrMCXs9mrMp&#10;Npc2ybT61y+CsLf7+H7eqhhsK07kQ+NYwXSSgSCunG64VrD//nh6AxEissbWMSm4UIBiPXpYYa7d&#10;mb/otIu1SCEcclRgYuxyKUNlyGKYuI44cQfnLcYEfS21x3MKt62cZdlCWmw4NRjsaGOoOu5+rQLu&#10;EXkz9Z/Pvf2xr9d+Wx6Wc6Uex0P5DiLSEP/Fd/dWp/kv8yXc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i/SsMAAADdAAAADwAAAAAAAAAAAAAAAACYAgAAZHJzL2Rv&#10;d25yZXYueG1sUEsFBgAAAAAEAAQA9QAAAIgDAAAAAA==&#10;">
                    <v:fill color2="#a2a2a2" rotate="t" focusposition=".5,.5" focussize="" focus="100%" type="gradientRadial"/>
                    <v:textbox>
                      <w:txbxContent>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برطرف كردن نيازهاي مشتريان</w:t>
                          </w:r>
                        </w:p>
                        <w:p w:rsidR="00897B9E" w:rsidRPr="001A2D43" w:rsidRDefault="00897B9E" w:rsidP="001A2D43">
                          <w:pPr>
                            <w:bidi/>
                            <w:spacing w:line="240" w:lineRule="auto"/>
                            <w:jc w:val="center"/>
                            <w:rPr>
                              <w:rFonts w:ascii="Times New Roman" w:eastAsia="Times New Roman" w:hAnsi="Times New Roman" w:cs="B Zar"/>
                              <w:rtl/>
                              <w:lang w:bidi="fa-IR"/>
                            </w:rPr>
                          </w:pPr>
                        </w:p>
                        <w:p w:rsidR="00897B9E" w:rsidRPr="001A2D43" w:rsidRDefault="00897B9E" w:rsidP="001A2D43">
                          <w:pPr>
                            <w:bidi/>
                            <w:spacing w:line="240" w:lineRule="auto"/>
                            <w:jc w:val="center"/>
                            <w:rPr>
                              <w:rFonts w:ascii="Times New Roman" w:eastAsia="Times New Roman" w:hAnsi="Times New Roman" w:cs="B Zar"/>
                              <w:lang w:bidi="fa-IR"/>
                            </w:rPr>
                          </w:pPr>
                          <w:r w:rsidRPr="001A2D43">
                            <w:rPr>
                              <w:rFonts w:ascii="Times New Roman" w:eastAsia="Times New Roman" w:hAnsi="Times New Roman" w:cs="B Zar" w:hint="cs"/>
                              <w:rtl/>
                              <w:lang w:bidi="fa-IR"/>
                            </w:rPr>
                            <w:t>- مشتريان راضي</w:t>
                          </w:r>
                        </w:p>
                      </w:txbxContent>
                    </v:textbox>
                  </v:rect>
                  <v:rect id="Rectangle 70" o:spid="_x0000_s1155" style="position:absolute;left:5220;top:2700;width:162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CsUA&#10;AADdAAAADwAAAGRycy9kb3ducmV2LnhtbESPQWvCQBCF7wX/wzKCt7rRqq3RVUQQPBWqhV6H7JgE&#10;s7PJ7lbT/nrnUOhthvfmvW/W29416kYh1p4NTMYZKOLC25pLA5/nw/MbqJiQLTaeycAPRdhuBk9r&#10;zK2/8wfdTqlUEsIxRwNVSm2udSwqchjHviUW7eKDwyRrKLUNeJdw1+hpli20w5qlocKW9hUV19O3&#10;M8AdIu8n4f2lc1/u9bc77i7LmTGjYb9bgUrUp3/z3/XRCv58LvzyjYy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4AKxQAAAN0AAAAPAAAAAAAAAAAAAAAAAJgCAABkcnMv&#10;ZG93bnJldi54bWxQSwUGAAAAAAQABAD1AAAAigMAAAAA&#10;">
                    <v:fill color2="#a2a2a2" rotate="t" focusposition=".5,.5" focussize="" focus="100%" type="gradientRadial"/>
                    <v:textbox>
                      <w:txbxContent>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محصولات</w:t>
                          </w:r>
                        </w:p>
                        <w:p w:rsidR="00897B9E" w:rsidRPr="001A2D43" w:rsidRDefault="00897B9E" w:rsidP="001A2D43">
                          <w:pPr>
                            <w:bidi/>
                            <w:spacing w:line="240" w:lineRule="auto"/>
                            <w:jc w:val="center"/>
                            <w:rPr>
                              <w:rFonts w:ascii="Times New Roman" w:eastAsia="Times New Roman" w:hAnsi="Times New Roman" w:cs="B Zar"/>
                              <w:rtl/>
                              <w:lang w:bidi="fa-IR"/>
                            </w:rPr>
                          </w:pPr>
                        </w:p>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خدمات</w:t>
                          </w:r>
                        </w:p>
                        <w:p w:rsidR="00897B9E" w:rsidRPr="001A2D43" w:rsidRDefault="00897B9E" w:rsidP="001A2D43">
                          <w:pPr>
                            <w:bidi/>
                            <w:spacing w:line="240" w:lineRule="auto"/>
                            <w:jc w:val="center"/>
                            <w:rPr>
                              <w:rFonts w:ascii="Times New Roman" w:eastAsia="Times New Roman" w:hAnsi="Times New Roman" w:cs="B Zar"/>
                              <w:rtl/>
                              <w:lang w:bidi="fa-IR"/>
                            </w:rPr>
                          </w:pPr>
                        </w:p>
                        <w:p w:rsidR="00897B9E" w:rsidRPr="001A2D43" w:rsidRDefault="00897B9E" w:rsidP="001A2D43">
                          <w:pPr>
                            <w:bidi/>
                            <w:spacing w:line="240" w:lineRule="auto"/>
                            <w:jc w:val="center"/>
                            <w:rPr>
                              <w:rFonts w:ascii="Times New Roman" w:eastAsia="Times New Roman" w:hAnsi="Times New Roman" w:cs="B Zar"/>
                              <w:lang w:bidi="fa-IR"/>
                            </w:rPr>
                          </w:pPr>
                          <w:r w:rsidRPr="001A2D43">
                            <w:rPr>
                              <w:rFonts w:ascii="Times New Roman" w:eastAsia="Times New Roman" w:hAnsi="Times New Roman" w:cs="B Zar" w:hint="cs"/>
                              <w:rtl/>
                              <w:lang w:bidi="fa-IR"/>
                            </w:rPr>
                            <w:t>- نتايج مالي</w:t>
                          </w:r>
                        </w:p>
                      </w:txbxContent>
                    </v:textbox>
                  </v:rect>
                  <v:rect id="Rectangle 71" o:spid="_x0000_s1156" style="position:absolute;left:7380;top:2700;width:162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lkcIA&#10;AADdAAAADwAAAGRycy9kb3ducmV2LnhtbERPS2vCQBC+F/wPywjemk20Ppq6igiCJ6Fa6HXIjkkw&#10;O5vsrpr213eFgrf5+J6zXPemETdyvrasIEtSEMSF1TWXCr5Ou9cFCB+QNTaWScEPeVivBi9LzLW9&#10;8yfdjqEUMYR9jgqqENpcSl9UZNAntiWO3Nk6gyFCV0rt8B7DTSPHaTqTBmuODRW2tK2ouByvRgF3&#10;iLzN3GHSmW8z/+32m/P7m1KjYb/5ABGoD0/xv3uv4/zpNIPHN/E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yWRwgAAAN0AAAAPAAAAAAAAAAAAAAAAAJgCAABkcnMvZG93&#10;bnJldi54bWxQSwUGAAAAAAQABAD1AAAAhwMAAAAA&#10;">
                    <v:fill color2="#a2a2a2" rotate="t" focusposition=".5,.5" focussize="" focus="100%" type="gradientRadial"/>
                    <v:textbox>
                      <w:txbxContent>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طراحي محصولات</w:t>
                          </w:r>
                        </w:p>
                        <w:p w:rsidR="00897B9E" w:rsidRPr="001A2D43" w:rsidRDefault="00897B9E" w:rsidP="001A2D43">
                          <w:pPr>
                            <w:bidi/>
                            <w:spacing w:line="240" w:lineRule="auto"/>
                            <w:jc w:val="center"/>
                            <w:rPr>
                              <w:rFonts w:ascii="Times New Roman" w:eastAsia="Times New Roman" w:hAnsi="Times New Roman" w:cs="B Zar"/>
                              <w:rtl/>
                              <w:lang w:bidi="fa-IR"/>
                            </w:rPr>
                          </w:pPr>
                          <w:r w:rsidRPr="001A2D43">
                            <w:rPr>
                              <w:rFonts w:ascii="Times New Roman" w:eastAsia="Times New Roman" w:hAnsi="Times New Roman" w:cs="B Zar" w:hint="cs"/>
                              <w:rtl/>
                              <w:lang w:bidi="fa-IR"/>
                            </w:rPr>
                            <w:t>- توليد محصولات</w:t>
                          </w:r>
                        </w:p>
                        <w:p w:rsidR="00897B9E" w:rsidRPr="001A2D43" w:rsidRDefault="00897B9E" w:rsidP="001A2D43">
                          <w:pPr>
                            <w:bidi/>
                            <w:spacing w:line="240" w:lineRule="auto"/>
                            <w:jc w:val="center"/>
                            <w:rPr>
                              <w:rFonts w:ascii="Times New Roman" w:eastAsia="Times New Roman" w:hAnsi="Times New Roman" w:cs="B Zar"/>
                              <w:lang w:bidi="fa-IR"/>
                            </w:rPr>
                          </w:pPr>
                          <w:r w:rsidRPr="001A2D43">
                            <w:rPr>
                              <w:rFonts w:ascii="Times New Roman" w:eastAsia="Times New Roman" w:hAnsi="Times New Roman" w:cs="B Zar" w:hint="cs"/>
                              <w:rtl/>
                              <w:lang w:bidi="fa-IR"/>
                            </w:rPr>
                            <w:t>- تحويل محصولات</w:t>
                          </w:r>
                        </w:p>
                      </w:txbxContent>
                    </v:textbox>
                  </v:rect>
                  <v:oval id="Oval 72" o:spid="_x0000_s1157" style="position:absolute;left:540;top:3600;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yz8QA&#10;AADdAAAADwAAAGRycy9kb3ducmV2LnhtbERPTWuDQBC9F/oflinkEpJVQdvYbEIoBHsKaErJcXAn&#10;KnVnxd0a+++7hUBv83ifs93PphcTja6zrCBeRyCIa6s7bhR8nI+rFxDOI2vsLZOCH3Kw3z0+bDHX&#10;9sYlTZVvRAhhl6OC1vshl9LVLRl0azsQB+5qR4M+wLGResRbCDe9TKIokwY7Dg0tDvTWUv1VfRsF&#10;n7GuDuUlXmanZokbei6yyRRKLZ7mwysIT7P/F9/d7zrMT9ME/r4JJ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gss/EAAAA3QAAAA8AAAAAAAAAAAAAAAAAmAIAAGRycy9k&#10;b3ducmV2LnhtbFBLBQYAAAAABAAEAPUAAACJAwAAAAA=&#10;">
                    <v:fill color2="#a2a2a2" rotate="t" focusposition=".5,.5" focussize="" focus="100%" type="gradientRadial"/>
                    <v:textbox>
                      <w:txbxContent>
                        <w:p w:rsidR="00897B9E" w:rsidRPr="001A2D43" w:rsidRDefault="00897B9E" w:rsidP="001A2D43">
                          <w:pPr>
                            <w:bidi/>
                            <w:spacing w:line="240" w:lineRule="auto"/>
                            <w:jc w:val="center"/>
                            <w:rPr>
                              <w:rFonts w:ascii="Times New Roman" w:eastAsia="Times New Roman" w:hAnsi="Times New Roman" w:cs="B Zar"/>
                              <w:lang w:bidi="fa-IR"/>
                            </w:rPr>
                          </w:pPr>
                          <w:r w:rsidRPr="001A2D43">
                            <w:rPr>
                              <w:rFonts w:ascii="Times New Roman" w:eastAsia="Times New Roman" w:hAnsi="Times New Roman" w:cs="B Zar" w:hint="cs"/>
                              <w:rtl/>
                              <w:lang w:bidi="fa-IR"/>
                            </w:rPr>
                            <w:t>تكرار كسب و كار</w:t>
                          </w:r>
                        </w:p>
                      </w:txbxContent>
                    </v:textbox>
                  </v:oval>
                  <v:rect id="Rectangle 73" o:spid="_x0000_s1158" style="position:absolute;left:9540;top:5760;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vKsMA&#10;AADdAAAADwAAAGRycy9kb3ducmV2LnhtbERPTWvCQBC9C/0PywjedGOtUlLX0MaU9uDBqr0Pu2MS&#10;zM6G7Kqxv75bKHibx/ucZdbbRlyo87VjBdNJAoJYO1NzqeCwfx8/g/AB2WDjmBTcyEO2ehgsMTXu&#10;yl902YVSxBD2KSqoQmhTKb2uyKKfuJY4ckfXWQwRdqU0HV5juG3kY5IspMWaY0OFLeUV6dPubBVs&#10;Edfbnw+t34rb5qmg/Lsg1yg1GvavLyAC9eEu/nd/mjh/Pp/B3zfx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wvKsMAAADdAAAADwAAAAAAAAAAAAAAAACYAgAAZHJzL2Rv&#10;d25yZXYueG1sUEsFBgAAAAAEAAQA9QAAAIgDAAAAAA==&#10;" strokecolor="white">
                    <v:textbox>
                      <w:txbxContent>
                        <w:p w:rsidR="00897B9E" w:rsidRPr="00B27047" w:rsidRDefault="00897B9E" w:rsidP="00D52460">
                          <w:pPr>
                            <w:bidi/>
                            <w:jc w:val="center"/>
                            <w:rPr>
                              <w:rFonts w:cs="Yagut"/>
                              <w:rtl/>
                              <w:lang w:bidi="fa-IR"/>
                            </w:rPr>
                          </w:pPr>
                          <w:r w:rsidRPr="001A2D43">
                            <w:rPr>
                              <w:rFonts w:ascii="Times New Roman" w:eastAsia="Times New Roman" w:hAnsi="Times New Roman" w:cs="B Zar" w:hint="cs"/>
                              <w:sz w:val="24"/>
                              <w:szCs w:val="24"/>
                              <w:rtl/>
                              <w:lang w:bidi="fa-IR"/>
                            </w:rPr>
                            <w:t>شاخص هاي ورودي</w:t>
                          </w:r>
                        </w:p>
                      </w:txbxContent>
                    </v:textbox>
                  </v:rect>
                  <v:rect id="Rectangle 74" o:spid="_x0000_s1159" style="position:absolute;left:9540;top:198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3XsIA&#10;AADdAAAADwAAAGRycy9kb3ducmV2LnhtbERPTWvCQBC9C/0PyxS86aZFS4mu0mqkHjzYqPdhd0yC&#10;2dmQXTX217tCwds83udM552txYVaXzlW8DZMQBBrZyouFOx3q8EnCB+QDdaOScGNPMxnL70ppsZd&#10;+ZcueShEDGGfooIyhCaV0uuSLPqha4gjd3StxRBhW0jT4jWG21q+J8mHtFhxbCixoUVJ+pSfrYIt&#10;4nL796P1d3bbjDJaHDJytVL91+5rAiJQF57if/faxPnj8Qge38QT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bdewgAAAN0AAAAPAAAAAAAAAAAAAAAAAJgCAABkcnMvZG93&#10;bnJldi54bWxQSwUGAAAAAAQABAD1AAAAhwMAAAAA&#10;" strokecolor="white">
                    <v:textbox>
                      <w:txbxContent>
                        <w:p w:rsidR="00897B9E" w:rsidRPr="001A2D43" w:rsidRDefault="00897B9E" w:rsidP="00D52460">
                          <w:pPr>
                            <w:bidi/>
                            <w:jc w:val="center"/>
                            <w:rPr>
                              <w:rFonts w:ascii="Times New Roman" w:eastAsia="Times New Roman" w:hAnsi="Times New Roman" w:cs="B Zar"/>
                              <w:sz w:val="24"/>
                              <w:szCs w:val="24"/>
                              <w:lang w:bidi="fa-IR"/>
                            </w:rPr>
                          </w:pPr>
                          <w:r w:rsidRPr="001A2D43">
                            <w:rPr>
                              <w:rFonts w:ascii="Times New Roman" w:eastAsia="Times New Roman" w:hAnsi="Times New Roman" w:cs="B Zar" w:hint="cs"/>
                              <w:sz w:val="24"/>
                              <w:szCs w:val="24"/>
                              <w:rtl/>
                              <w:lang w:bidi="fa-IR"/>
                            </w:rPr>
                            <w:t>داده ها</w:t>
                          </w:r>
                        </w:p>
                      </w:txbxContent>
                    </v:textbox>
                  </v:rect>
                  <v:rect id="Rectangle 75" o:spid="_x0000_s1160" style="position:absolute;left:540;top:288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SxcMA&#10;AADdAAAADwAAAGRycy9kb3ducmV2LnhtbERPS2vCQBC+F/wPywi91Y1iRKKr+EhpDz1YH/dhd0yC&#10;2dmQXTX213cLQm/z8T1nvuxsLW7U+sqxguEgAUGsnam4UHA8vL9NQfiAbLB2TAoe5GG56L3MMTPu&#10;zt9024dCxBD2GSooQ2gyKb0uyaIfuIY4cmfXWgwRtoU0Ld5juK3lKEkm0mLFsaHEhjYl6cv+ahXs&#10;ELe7nw+t1/nja5zT5pSTq5V67XerGYhAXfgXP92fJs5P0xT+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SxcMAAADdAAAADwAAAAAAAAAAAAAAAACYAgAAZHJzL2Rv&#10;d25yZXYueG1sUEsFBgAAAAAEAAQA9QAAAIgDAAAAAA==&#10;" strokecolor="white">
                    <v:textbox>
                      <w:txbxContent>
                        <w:p w:rsidR="00897B9E" w:rsidRPr="001A2D43" w:rsidRDefault="00897B9E" w:rsidP="001A2D43">
                          <w:pPr>
                            <w:bidi/>
                            <w:spacing w:line="240" w:lineRule="auto"/>
                            <w:jc w:val="center"/>
                            <w:rPr>
                              <w:rFonts w:ascii="Times New Roman" w:eastAsia="Times New Roman" w:hAnsi="Times New Roman" w:cs="B Zar"/>
                              <w:lang w:bidi="fa-IR"/>
                            </w:rPr>
                          </w:pPr>
                          <w:r w:rsidRPr="001A2D43">
                            <w:rPr>
                              <w:rFonts w:ascii="Times New Roman" w:eastAsia="Times New Roman" w:hAnsi="Times New Roman" w:cs="B Zar" w:hint="cs"/>
                              <w:rtl/>
                              <w:lang w:bidi="fa-IR"/>
                            </w:rPr>
                            <w:t>هدف</w:t>
                          </w:r>
                        </w:p>
                      </w:txbxContent>
                    </v:textbox>
                  </v:rect>
                  <v:rect id="Rectangle 76" o:spid="_x0000_s1161" style="position:absolute;left:7380;top:5760;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MssMA&#10;AADdAAAADwAAAGRycy9kb3ducmV2LnhtbERPTWvCQBC9C/0PyxR6001LlRLdSKsRe/Bg03ofdqdJ&#10;aHY2ZNcY/fVuQfA2j/c5i+VgG9FT52vHCp4nCQhi7UzNpYKf7834DYQPyAYbx6TgTB6W2cNogalx&#10;J/6ivgiliCHsU1RQhdCmUnpdkUU/cS1x5H5dZzFE2JXSdHiK4baRL0kykxZrjg0VtrSqSP8VR6tg&#10;j7jeX7Zaf+Tn3WtOq0NOrlHq6XF4n4MINIS7+Ob+NHH+dDqD/2/iC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MssMAAADdAAAADwAAAAAAAAAAAAAAAACYAgAAZHJzL2Rv&#10;d25yZXYueG1sUEsFBgAAAAAEAAQA9QAAAIgDAAAAAA==&#10;" strokecolor="white">
                    <v:textbox>
                      <w:txbxContent>
                        <w:p w:rsidR="00897B9E" w:rsidRPr="001A2D43" w:rsidRDefault="00897B9E" w:rsidP="00D52460">
                          <w:pPr>
                            <w:bidi/>
                            <w:jc w:val="center"/>
                            <w:rPr>
                              <w:rFonts w:ascii="Times New Roman" w:eastAsia="Times New Roman" w:hAnsi="Times New Roman" w:cs="B Zar"/>
                              <w:sz w:val="24"/>
                              <w:szCs w:val="24"/>
                              <w:lang w:bidi="fa-IR"/>
                            </w:rPr>
                          </w:pPr>
                          <w:r w:rsidRPr="001A2D43">
                            <w:rPr>
                              <w:rFonts w:ascii="Times New Roman" w:eastAsia="Times New Roman" w:hAnsi="Times New Roman" w:cs="B Zar" w:hint="cs"/>
                              <w:sz w:val="24"/>
                              <w:szCs w:val="24"/>
                              <w:rtl/>
                              <w:lang w:bidi="fa-IR"/>
                            </w:rPr>
                            <w:t>شاخص هاي فرايند</w:t>
                          </w:r>
                        </w:p>
                      </w:txbxContent>
                    </v:textbox>
                  </v:rect>
                  <v:rect id="Rectangle 77" o:spid="_x0000_s1162" style="position:absolute;left:5220;top:5760;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pKcMA&#10;AADdAAAADwAAAGRycy9kb3ducmV2LnhtbERPTWvCQBC9C/0PyxS86aaibUldQ42RevBg1d6H3WkS&#10;mp0N2VWjv74rFHqbx/ucedbbRpyp87VjBU/jBASxdqbmUsHxsB69gvAB2WDjmBRcyUO2eBjMMTXu&#10;wp903odSxBD2KSqoQmhTKb2uyKIfu5Y4ct+usxgi7EppOrzEcNvISZI8S4s1x4YKW8or0j/7k1Ww&#10;Q1ztbh9aL4vrdlpQ/lWQa5QaPvbvbyAC9eFf/OfemDh/NnuB+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cpKcMAAADdAAAADwAAAAAAAAAAAAAAAACYAgAAZHJzL2Rv&#10;d25yZXYueG1sUEsFBgAAAAAEAAQA9QAAAIgDAAAAAA==&#10;" strokecolor="white">
                    <v:textbox>
                      <w:txbxContent>
                        <w:p w:rsidR="00897B9E" w:rsidRPr="00B27047" w:rsidRDefault="00897B9E" w:rsidP="00D52460">
                          <w:pPr>
                            <w:bidi/>
                            <w:jc w:val="center"/>
                            <w:rPr>
                              <w:rFonts w:cs="Yagut"/>
                              <w:lang w:bidi="fa-IR"/>
                            </w:rPr>
                          </w:pPr>
                          <w:r w:rsidRPr="001A2D43">
                            <w:rPr>
                              <w:rFonts w:ascii="Times New Roman" w:eastAsia="Times New Roman" w:hAnsi="Times New Roman" w:cs="B Zar" w:hint="cs"/>
                              <w:sz w:val="24"/>
                              <w:szCs w:val="24"/>
                              <w:rtl/>
                              <w:lang w:bidi="fa-IR"/>
                            </w:rPr>
                            <w:t>شاخص هاي خروجي</w:t>
                          </w:r>
                        </w:p>
                      </w:txbxContent>
                    </v:textbox>
                  </v:rect>
                  <v:rect id="Rectangle 78" o:spid="_x0000_s1163" style="position:absolute;left:2880;top:5760;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9W8UA&#10;AADdAAAADwAAAGRycy9kb3ducmV2LnhtbESPQW/CMAyF70j8h8hIu0E6NKapI6ABRXDYgbHtbiVe&#10;W61xqiZA2a+fD0jcbL3n9z7Pl71v1Jm6WAc28DjJQBHb4GouDXx9bscvoGJCdtgEJgNXirBcDAdz&#10;zF248Aedj6lUEsIxRwNVSm2udbQVeYyT0BKL9hM6j0nWrtSuw4uE+0ZPs+xZe6xZGipsaV2R/T2e&#10;vIED4ubwt7N2VVzfnwpafxcUGmMeRv3bK6hEfbqbb9d7J/izmeDKNzKC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L1bxQAAAN0AAAAPAAAAAAAAAAAAAAAAAJgCAABkcnMv&#10;ZG93bnJldi54bWxQSwUGAAAAAAQABAD1AAAAigMAAAAA&#10;" strokecolor="white">
                    <v:textbox>
                      <w:txbxContent>
                        <w:p w:rsidR="00897B9E" w:rsidRPr="001A2D43" w:rsidRDefault="00897B9E" w:rsidP="00D52460">
                          <w:pPr>
                            <w:bidi/>
                            <w:jc w:val="center"/>
                            <w:rPr>
                              <w:rFonts w:ascii="Times New Roman" w:eastAsia="Times New Roman" w:hAnsi="Times New Roman" w:cs="B Zar"/>
                              <w:sz w:val="24"/>
                              <w:szCs w:val="24"/>
                              <w:lang w:bidi="fa-IR"/>
                            </w:rPr>
                          </w:pPr>
                          <w:r w:rsidRPr="001A2D43">
                            <w:rPr>
                              <w:rFonts w:ascii="Times New Roman" w:eastAsia="Times New Roman" w:hAnsi="Times New Roman" w:cs="B Zar" w:hint="cs"/>
                              <w:sz w:val="24"/>
                              <w:szCs w:val="24"/>
                              <w:rtl/>
                              <w:lang w:bidi="fa-IR"/>
                            </w:rPr>
                            <w:t>شاخص هاي نتايج</w:t>
                          </w:r>
                        </w:p>
                      </w:txbxContent>
                    </v:textbox>
                  </v:rect>
                  <v:rect id="Rectangle 79" o:spid="_x0000_s1164" style="position:absolute;left:7380;top:198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YwMMA&#10;AADdAAAADwAAAGRycy9kb3ducmV2LnhtbERPTWvCQBC9C/0PyxS86aaipU1dQ42RevBg1d6H3WkS&#10;mp0N2VWjv74rFHqbx/ucedbbRpyp87VjBU/jBASxdqbmUsHxsB69gPAB2WDjmBRcyUO2eBjMMTXu&#10;wp903odSxBD2KSqoQmhTKb2uyKIfu5Y4ct+usxgi7EppOrzEcNvISZI8S4s1x4YKW8or0j/7k1Ww&#10;Q1ztbh9aL4vrdlpQ/lWQa5QaPvbvbyAC9eFf/OfemDh/NnuF+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YwMMAAADdAAAADwAAAAAAAAAAAAAAAACYAgAAZHJzL2Rv&#10;d25yZXYueG1sUEsFBgAAAAAEAAQA9QAAAIgDAAAAAA==&#10;" strokecolor="white">
                    <v:textbox>
                      <w:txbxContent>
                        <w:p w:rsidR="00897B9E" w:rsidRPr="00B27047" w:rsidRDefault="00897B9E" w:rsidP="00D52460">
                          <w:pPr>
                            <w:bidi/>
                            <w:jc w:val="center"/>
                            <w:rPr>
                              <w:rFonts w:cs="Yagut"/>
                              <w:lang w:bidi="fa-IR"/>
                            </w:rPr>
                          </w:pPr>
                          <w:r w:rsidRPr="001A2D43">
                            <w:rPr>
                              <w:rFonts w:ascii="Times New Roman" w:eastAsia="Times New Roman" w:hAnsi="Times New Roman" w:cs="B Zar" w:hint="cs"/>
                              <w:sz w:val="24"/>
                              <w:szCs w:val="24"/>
                              <w:rtl/>
                              <w:lang w:bidi="fa-IR"/>
                            </w:rPr>
                            <w:t>سيستم پردازش</w:t>
                          </w:r>
                        </w:p>
                      </w:txbxContent>
                    </v:textbox>
                  </v:rect>
                  <v:rect id="Rectangle 80" o:spid="_x0000_s1165" style="position:absolute;left:5220;top:198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74MYA&#10;AADdAAAADwAAAGRycy9kb3ducmV2LnhtbESPT2/CMAzF70h8h8hIu0E6NNBUCGiwTtthB8afu5V4&#10;bbXGqZoMCp9+PkziZus9v/fzct37Rp2pi3VgA4+TDBSxDa7m0sDx8DZ+BhUTssMmMBm4UoT1ajhY&#10;Yu7Chb/ovE+lkhCOORqoUmpzraOtyGOchJZYtO/QeUyydqV2HV4k3Dd6mmVz7bFmaaiwpW1F9mf/&#10;6w3sEF93t3drN8X186mg7amg0BjzMOpfFqAS9elu/r/+cII/mwu/fCMj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J74MYAAADdAAAADwAAAAAAAAAAAAAAAACYAgAAZHJz&#10;L2Rvd25yZXYueG1sUEsFBgAAAAAEAAQA9QAAAIsDAAAAAA==&#10;" strokecolor="white">
                    <v:textbox>
                      <w:txbxContent>
                        <w:p w:rsidR="00897B9E" w:rsidRPr="00B27047" w:rsidRDefault="00897B9E" w:rsidP="00D52460">
                          <w:pPr>
                            <w:bidi/>
                            <w:jc w:val="center"/>
                            <w:rPr>
                              <w:rFonts w:cs="Yagut"/>
                              <w:lang w:bidi="fa-IR"/>
                            </w:rPr>
                          </w:pPr>
                          <w:r w:rsidRPr="001A2D43">
                            <w:rPr>
                              <w:rFonts w:ascii="Times New Roman" w:eastAsia="Times New Roman" w:hAnsi="Times New Roman" w:cs="B Zar" w:hint="cs"/>
                              <w:sz w:val="24"/>
                              <w:szCs w:val="24"/>
                              <w:rtl/>
                              <w:lang w:bidi="fa-IR"/>
                            </w:rPr>
                            <w:t>خروجي ها</w:t>
                          </w:r>
                        </w:p>
                      </w:txbxContent>
                    </v:textbox>
                  </v:rect>
                  <v:rect id="Rectangle 81" o:spid="_x0000_s1166" style="position:absolute;left:2880;top:198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ee8MA&#10;AADdAAAADwAAAGRycy9kb3ducmV2LnhtbERPS2vCQBC+F/wPywje6iZSpUTX4CNiDz3YtN6H3WkS&#10;mp0N2a3G/vpuoeBtPr7nrPLBtuJCvW8cK0inCQhi7UzDlYKP98PjMwgfkA22jknBjTzk69HDCjPj&#10;rvxGlzJUIoawz1BBHUKXSel1TRb91HXEkft0vcUQYV9J0+M1httWzpJkIS02HBtq7GhXk/4qv62C&#10;E+L+9HPUelvcXp8K2p0Lcq1Sk/GwWYIINIS7+N/9YuL8+SKFv2/i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7ee8MAAADdAAAADwAAAAAAAAAAAAAAAACYAgAAZHJzL2Rv&#10;d25yZXYueG1sUEsFBgAAAAAEAAQA9QAAAIgDAAAAAA==&#10;" strokecolor="white">
                    <v:textbox>
                      <w:txbxContent>
                        <w:p w:rsidR="00897B9E" w:rsidRPr="00B27047" w:rsidRDefault="00897B9E" w:rsidP="00D52460">
                          <w:pPr>
                            <w:bidi/>
                            <w:jc w:val="center"/>
                            <w:rPr>
                              <w:rFonts w:cs="Yagut"/>
                              <w:lang w:bidi="fa-IR"/>
                            </w:rPr>
                          </w:pPr>
                          <w:r w:rsidRPr="001A2D43">
                            <w:rPr>
                              <w:rFonts w:ascii="Times New Roman" w:eastAsia="Times New Roman" w:hAnsi="Times New Roman" w:cs="B Zar" w:hint="cs"/>
                              <w:sz w:val="24"/>
                              <w:szCs w:val="24"/>
                              <w:rtl/>
                              <w:lang w:bidi="fa-IR"/>
                            </w:rPr>
                            <w:t>نتايج</w:t>
                          </w:r>
                        </w:p>
                      </w:txbxContent>
                    </v:textbox>
                  </v:rect>
                  <v:line id="Line 82" o:spid="_x0000_s1167" style="position:absolute;flip:x;visibility:visible;mso-wrap-style:square" from="9000,4140" to="954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59sYAAADdAAAADwAAAGRycy9kb3ducmV2LnhtbESPT2vCQBDF70K/wzIFL6FuqlTa6Cr1&#10;HxTEQ20PHofsmASzsyE7avz2bqHgbYb3fm/eTOedq9WF2lB5NvA6SEER595WXBj4/dm8vIMKgmyx&#10;9kwGbhRgPnvqTTGz/srfdNlLoWIIhwwNlCJNpnXIS3IYBr4hjtrRtw4lrm2hbYvXGO5qPUzTsXZY&#10;cbxQYkPLkvLT/uxijc2OV6NRsnA6ST5ofZBtqsWY/nP3OQEl1MnD/E9/2ci9jYf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j+fbGAAAA3QAAAA8AAAAAAAAA&#10;AAAAAAAAoQIAAGRycy9kb3ducmV2LnhtbFBLBQYAAAAABAAEAPkAAACUAwAAAAA=&#10;">
                    <v:stroke endarrow="block"/>
                  </v:line>
                  <v:line id="Line 83" o:spid="_x0000_s1168" style="position:absolute;flip:x;visibility:visible;mso-wrap-style:square" from="6840,4140" to="738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bcYAAADdAAAADwAAAGRycy9kb3ducmV2LnhtbESPQWvCQBCF74L/YZmCl1A3bVDa6Cq2&#10;KhSkh6qHHofsmIRmZ0N21PTfdwuCtxne+968mS9716gLdaH2bOBpnIIiLrytuTRwPGwfX0AFQbbY&#10;eCYDvxRguRgO5phbf+UvuuylVDGEQ44GKpE21zoUFTkMY98SR+3kO4cS167UtsNrDHeNfk7TqXZY&#10;c7xQYUvvFRU/+7OLNbafvM6y5M3pJHmlzbfsUi3GjB761QyUUC93843+sJGbTDP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vXG3GAAAA3QAAAA8AAAAAAAAA&#10;AAAAAAAAoQIAAGRycy9kb3ducmV2LnhtbFBLBQYAAAAABAAEAPkAAACUAwAAAAA=&#10;">
                    <v:stroke endarrow="block"/>
                  </v:line>
                  <v:line id="Line 84" o:spid="_x0000_s1169" style="position:absolute;flip:x;visibility:visible;mso-wrap-style:square" from="4500,4140" to="522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bEGcYAAADdAAAADwAAAGRycy9kb3ducmV2LnhtbESPQWvCQBCF70L/wzIFL0E3rVZs6iqt&#10;VhCkB7WHHofsNAnNzobsqOm/dwXB2wzvfW/ezBadq9WJ2lB5NvA0TEER595WXBj4PqwHU1BBkC3W&#10;nsnAPwVYzB96M8ysP/OOTnspVAzhkKGBUqTJtA55SQ7D0DfEUfv1rUOJa1to2+I5hrtaP6fpRDus&#10;OF4osaFlSfnf/uhijfUXr0aj5MPpJHmlzx/ZplqM6T9272+ghDq5m2/0xkbuZTK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GxBnGAAAA3QAAAA8AAAAAAAAA&#10;AAAAAAAAoQIAAGRycy9kb3ducmV2LnhtbFBLBQYAAAAABAAEAPkAAACUAwAAAAA=&#10;">
                    <v:stroke endarrow="block"/>
                  </v:line>
                  <v:line id="Line 85" o:spid="_x0000_s1170" style="position:absolute;flip:x;visibility:visible;mso-wrap-style:square" from="2340,4140" to="288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gsYAAADdAAAADwAAAGRycy9kb3ducmV2LnhtbESPT2vCQBDF70K/wzIFL6FuqihtdJX6&#10;DwriobYHj0N2TILZ2ZAdNX77bqHgbYb3fm/ezBadq9WV2lB5NvA6SEER595WXBj4+d6+vIEKgmyx&#10;9kwG7hRgMX/qzTCz/sZfdD1IoWIIhwwNlCJNpnXIS3IYBr4hjtrJtw4lrm2hbYu3GO5qPUzTiXZY&#10;cbxQYkOrkvLz4eJije2e16NRsnQ6Sd5pc5RdqsWY/nP3MQUl1MnD/E9/2siNJ2P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KYYLGAAAA3QAAAA8AAAAAAAAA&#10;AAAAAAAAoQIAAGRycy9kb3ducmV2LnhtbFBLBQYAAAAABAAEAPkAAACUAwAAAAA=&#10;">
                    <v:stroke endarrow="block"/>
                  </v:line>
                </v:group>
                <v:line id="Line 86" o:spid="_x0000_s1171" style="position:absolute;visibility:visible;mso-wrap-style:square" from="2858,14220" to="9518,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tzsMAAADdAAAADwAAAGRycy9kb3ducmV2LnhtbERPTWvCQBC9C/6HZQq96aYtDRJdRQRr&#10;6a1RBG9DdkxisrPp7kbTf98tCN7m8T5nsRpMK67kfG1Zwcs0AUFcWF1zqeCw305mIHxA1thaJgW/&#10;5GG1HI8WmGl742+65qEUMYR9hgqqELpMSl9UZNBPbUccubN1BkOErpTa4S2Gm1a+JkkqDdYcGyrs&#10;aFNR0eS9UXDscz5dmq1rsf/Y7c7Hn8a/fSn1/DSs5yACDeEhvrs/dZz/nqbw/008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CLc7DAAAA3QAAAA8AAAAAAAAAAAAA&#10;AAAAoQIAAGRycy9kb3ducmV2LnhtbFBLBQYAAAAABAAEAPkAAACRAwAAAAA=&#10;" strokeweight="1.5pt"/>
                <v:rect id="Rectangle 87" o:spid="_x0000_s1172" style="position:absolute;left:2858;top:14400;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jlMMA&#10;AADdAAAADwAAAGRycy9kb3ducmV2LnhtbERPTWvCQBC9C/0PywjedGOxWlLX0MaU9uDBqr0Pu2MS&#10;zM6G7Kqxv75bKHibx/ucZdbbRlyo87VjBdNJAoJYO1NzqeCwfx8/g/AB2WDjmBTcyEO2ehgsMTXu&#10;yl902YVSxBD2KSqoQmhTKb2uyKKfuJY4ckfXWQwRdqU0HV5juG3kY5LMpcWaY0OFLeUV6dPubBVs&#10;Edfbnw+t34rbZlZQ/l2Qa5QaDfvXFxCB+nAX/7s/TZz/NF/A3zfx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vjlMMAAADdAAAADwAAAAAAAAAAAAAAAACYAgAAZHJzL2Rv&#10;d25yZXYueG1sUEsFBgAAAAAEAAQA9QAAAIgDAAAAAA==&#10;" strokecolor="white">
                  <v:textbox>
                    <w:txbxContent>
                      <w:p w:rsidR="00897B9E" w:rsidRPr="001A2D43" w:rsidRDefault="00897B9E" w:rsidP="00D52460">
                        <w:pPr>
                          <w:bidi/>
                          <w:jc w:val="center"/>
                          <w:rPr>
                            <w:rFonts w:ascii="Times New Roman" w:eastAsia="Times New Roman" w:hAnsi="Times New Roman" w:cs="B Zar"/>
                            <w:sz w:val="24"/>
                            <w:szCs w:val="24"/>
                            <w:lang w:bidi="fa-IR"/>
                          </w:rPr>
                        </w:pPr>
                        <w:r w:rsidRPr="001A2D43">
                          <w:rPr>
                            <w:rFonts w:ascii="Times New Roman" w:eastAsia="Times New Roman" w:hAnsi="Times New Roman" w:cs="B Zar" w:hint="cs"/>
                            <w:sz w:val="24"/>
                            <w:szCs w:val="24"/>
                            <w:rtl/>
                            <w:lang w:bidi="fa-IR"/>
                          </w:rPr>
                          <w:t>شكل(2-7) : ورودي، فرايند، خروجي و نتايج</w:t>
                        </w:r>
                      </w:p>
                    </w:txbxContent>
                  </v:textbox>
                </v:rect>
              </v:group>
            </w:pict>
          </mc:Fallback>
        </mc:AlternateConten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1A2D43">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اگرچه اين مدل از نظر مفهومي مورد پذيرش است و بدون شك روشي مفيد براي تشريح تفاوت بين شاخص هاي ورودي ، فرايند، خروجي و نتايج مي باشد اما اين مدل در يك سر پيوستاري قرار گرفته است كه از چارچوبهاي متمركز بر سلسله مراتب تا چارچوبهاي فرايندي كشيده شده است ، به عبارت ديگر اين مدل سلسله مرا</w:t>
      </w:r>
      <w:r w:rsidR="001A2D43">
        <w:rPr>
          <w:rFonts w:ascii="Times New Roman" w:eastAsia="Times New Roman" w:hAnsi="Times New Roman" w:cs="B Zar" w:hint="cs"/>
          <w:sz w:val="24"/>
          <w:szCs w:val="24"/>
          <w:rtl/>
          <w:lang w:bidi="fa-IR"/>
        </w:rPr>
        <w:t>تب را به كلي در نظر نمي گيرد</w:t>
      </w:r>
      <w:r w:rsidRPr="005D7038">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sz w:val="24"/>
          <w:szCs w:val="24"/>
          <w:lang w:bidi="fa-IR"/>
        </w:rPr>
        <w:t>Neely, et al , 20</w:t>
      </w:r>
      <w:r w:rsidR="001A2D43">
        <w:rPr>
          <w:rFonts w:ascii="Times New Roman" w:eastAsia="Times New Roman" w:hAnsi="Times New Roman" w:cs="B Zar"/>
          <w:sz w:val="24"/>
          <w:szCs w:val="24"/>
          <w:lang w:bidi="fa-IR"/>
        </w:rPr>
        <w:t>1</w:t>
      </w:r>
      <w:r w:rsidRPr="005D7038">
        <w:rPr>
          <w:rFonts w:ascii="Times New Roman" w:eastAsia="Times New Roman" w:hAnsi="Times New Roman" w:cs="B Zar"/>
          <w:sz w:val="24"/>
          <w:szCs w:val="24"/>
          <w:lang w:bidi="fa-IR"/>
        </w:rPr>
        <w:t>0</w:t>
      </w:r>
      <w:r w:rsidRPr="005D7038">
        <w:rPr>
          <w:rFonts w:ascii="Times New Roman" w:eastAsia="Times New Roman" w:hAnsi="Times New Roman" w:cs="B Zar" w:hint="cs"/>
          <w:sz w:val="24"/>
          <w:szCs w:val="24"/>
          <w:rtl/>
          <w:lang w:bidi="fa-IR"/>
        </w:rPr>
        <w:t>).</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lastRenderedPageBreak/>
        <w:t>مدل تعالي سازمان</w:t>
      </w:r>
      <w:r w:rsidRPr="005D7038">
        <w:rPr>
          <w:rFonts w:ascii="Times New Roman" w:eastAsia="Times New Roman" w:hAnsi="Times New Roman" w:cs="B Zar"/>
          <w:bCs/>
          <w:sz w:val="24"/>
          <w:szCs w:val="24"/>
          <w:vertAlign w:val="superscript"/>
          <w:rtl/>
          <w:lang w:bidi="fa-IR"/>
        </w:rPr>
        <w:footnoteReference w:id="43"/>
      </w:r>
      <w:r w:rsidRPr="005D7038">
        <w:rPr>
          <w:rFonts w:ascii="Times New Roman" w:eastAsia="Times New Roman" w:hAnsi="Times New Roman" w:cs="B Zar" w:hint="cs"/>
          <w:bCs/>
          <w:sz w:val="24"/>
          <w:szCs w:val="24"/>
          <w:rtl/>
          <w:lang w:bidi="fa-IR"/>
        </w:rPr>
        <w:t xml:space="preserve"> </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يكي ديگر از چارچوبهاي اندازه گيري شناخته شده كه بصورت گسترده اي مورد استفاده قرار مي گيرد </w:t>
      </w:r>
      <w:r w:rsidRPr="005D7038">
        <w:rPr>
          <w:rFonts w:ascii="Times New Roman" w:eastAsia="Times New Roman" w:hAnsi="Times New Roman" w:cs="B Zar"/>
          <w:i/>
          <w:iCs/>
          <w:sz w:val="24"/>
          <w:szCs w:val="24"/>
          <w:lang w:bidi="fa-IR"/>
        </w:rPr>
        <w:t>EFQM</w:t>
      </w:r>
      <w:r w:rsidRPr="005D7038">
        <w:rPr>
          <w:rFonts w:ascii="Times New Roman" w:eastAsia="Times New Roman" w:hAnsi="Times New Roman" w:cs="B Zar" w:hint="cs"/>
          <w:sz w:val="24"/>
          <w:szCs w:val="24"/>
          <w:rtl/>
          <w:lang w:bidi="fa-IR"/>
        </w:rPr>
        <w:t xml:space="preserve"> مي باشد. اين چارچوب شامل دو دسته عوامل جدا از هم است كه بصورت كلي به «توانمندسازها»</w:t>
      </w:r>
      <w:r w:rsidRPr="005D7038">
        <w:rPr>
          <w:rFonts w:ascii="Times New Roman" w:eastAsia="Times New Roman" w:hAnsi="Times New Roman" w:cs="B Zar"/>
          <w:sz w:val="24"/>
          <w:szCs w:val="24"/>
          <w:vertAlign w:val="superscript"/>
          <w:rtl/>
          <w:lang w:bidi="fa-IR"/>
        </w:rPr>
        <w:footnoteReference w:id="44"/>
      </w:r>
      <w:r w:rsidRPr="005D7038">
        <w:rPr>
          <w:rFonts w:ascii="Times New Roman" w:eastAsia="Times New Roman" w:hAnsi="Times New Roman" w:cs="B Zar" w:hint="cs"/>
          <w:sz w:val="24"/>
          <w:szCs w:val="24"/>
          <w:rtl/>
          <w:lang w:bidi="fa-IR"/>
        </w:rPr>
        <w:t xml:space="preserve"> و «نتايج»</w:t>
      </w:r>
      <w:r w:rsidRPr="005D7038">
        <w:rPr>
          <w:rFonts w:ascii="Times New Roman" w:eastAsia="Times New Roman" w:hAnsi="Times New Roman" w:cs="B Zar"/>
          <w:sz w:val="24"/>
          <w:szCs w:val="24"/>
          <w:vertAlign w:val="superscript"/>
          <w:rtl/>
          <w:lang w:bidi="fa-IR"/>
        </w:rPr>
        <w:footnoteReference w:id="45"/>
      </w:r>
      <w:r w:rsidRPr="005D7038">
        <w:rPr>
          <w:rFonts w:ascii="Times New Roman" w:eastAsia="Times New Roman" w:hAnsi="Times New Roman" w:cs="B Zar" w:hint="cs"/>
          <w:sz w:val="24"/>
          <w:szCs w:val="24"/>
          <w:rtl/>
          <w:lang w:bidi="fa-IR"/>
        </w:rPr>
        <w:t xml:space="preserve">  تقسيم مي شوند. تئوري سازنده و پشتيبان اين چارچوب اين است كه توانمندسازها مانند اهرم هايي هستند كه مديران مي توانند از آن براي رسيدن سريعتر به نتايج آتي استفاده كنند. </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AC1FFF" w:rsidP="005D7038">
      <w:pPr>
        <w:bidi/>
        <w:spacing w:after="0" w:line="360" w:lineRule="auto"/>
        <w:jc w:val="lowKashida"/>
        <w:rPr>
          <w:rFonts w:ascii="Times New Roman" w:eastAsia="Times New Roman" w:hAnsi="Times New Roman" w:cs="B Zar"/>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45720</wp:posOffset>
                </wp:positionV>
                <wp:extent cx="5600700" cy="4229100"/>
                <wp:effectExtent l="28575" t="7620" r="19050" b="11430"/>
                <wp:wrapNone/>
                <wp:docPr id="153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4229100"/>
                          <a:chOff x="1238" y="7560"/>
                          <a:chExt cx="8820" cy="6660"/>
                        </a:xfrm>
                      </wpg:grpSpPr>
                      <wpg:grpSp>
                        <wpg:cNvPr id="1539" name="Group 89"/>
                        <wpg:cNvGrpSpPr>
                          <a:grpSpLocks/>
                        </wpg:cNvGrpSpPr>
                        <wpg:grpSpPr bwMode="auto">
                          <a:xfrm>
                            <a:off x="1238" y="7560"/>
                            <a:ext cx="8820" cy="720"/>
                            <a:chOff x="1620" y="1980"/>
                            <a:chExt cx="8820" cy="720"/>
                          </a:xfrm>
                        </wpg:grpSpPr>
                        <wps:wsp>
                          <wps:cNvPr id="1540" name="Line 90"/>
                          <wps:cNvCnPr/>
                          <wps:spPr bwMode="auto">
                            <a:xfrm flipH="1">
                              <a:off x="5400" y="2700"/>
                              <a:ext cx="504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1" name="Line 91"/>
                          <wps:cNvCnPr/>
                          <wps:spPr bwMode="auto">
                            <a:xfrm flipH="1">
                              <a:off x="1620" y="2700"/>
                              <a:ext cx="36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2" name="Rectangle 92"/>
                          <wps:cNvSpPr>
                            <a:spLocks noChangeArrowheads="1"/>
                          </wps:cNvSpPr>
                          <wps:spPr bwMode="auto">
                            <a:xfrm>
                              <a:off x="5940" y="1980"/>
                              <a:ext cx="4140" cy="540"/>
                            </a:xfrm>
                            <a:prstGeom prst="rect">
                              <a:avLst/>
                            </a:prstGeom>
                            <a:solidFill>
                              <a:srgbClr val="FFFFFF"/>
                            </a:solidFill>
                            <a:ln w="9525">
                              <a:solidFill>
                                <a:srgbClr val="FFFFFF"/>
                              </a:solidFill>
                              <a:miter lim="800000"/>
                              <a:headEnd/>
                              <a:tailEnd/>
                            </a:ln>
                          </wps:spPr>
                          <wps:txbx>
                            <w:txbxContent>
                              <w:p w:rsidR="00897B9E" w:rsidRPr="00A275C6" w:rsidRDefault="00897B9E" w:rsidP="00D52460">
                                <w:pPr>
                                  <w:bidi/>
                                  <w:jc w:val="center"/>
                                  <w:rPr>
                                    <w:rFonts w:cs="Yagut"/>
                                    <w:b/>
                                    <w:bCs/>
                                    <w:sz w:val="28"/>
                                    <w:szCs w:val="28"/>
                                    <w:lang w:bidi="fa-IR"/>
                                  </w:rPr>
                                </w:pPr>
                                <w:r w:rsidRPr="001A2D43">
                                  <w:rPr>
                                    <w:rFonts w:ascii="Times New Roman" w:eastAsia="Times New Roman" w:hAnsi="Times New Roman" w:cs="B Zar" w:hint="cs"/>
                                    <w:sz w:val="24"/>
                                    <w:szCs w:val="24"/>
                                    <w:rtl/>
                                    <w:lang w:bidi="fa-IR"/>
                                  </w:rPr>
                                  <w:t>توانمندسازها</w:t>
                                </w:r>
                              </w:p>
                            </w:txbxContent>
                          </wps:txbx>
                          <wps:bodyPr rot="0" vert="horz" wrap="square" lIns="91440" tIns="45720" rIns="91440" bIns="45720" anchor="t" anchorCtr="0" upright="1">
                            <a:noAutofit/>
                          </wps:bodyPr>
                        </wps:wsp>
                        <wps:wsp>
                          <wps:cNvPr id="1543" name="Rectangle 93"/>
                          <wps:cNvSpPr>
                            <a:spLocks noChangeArrowheads="1"/>
                          </wps:cNvSpPr>
                          <wps:spPr bwMode="auto">
                            <a:xfrm>
                              <a:off x="1620" y="1980"/>
                              <a:ext cx="3960" cy="540"/>
                            </a:xfrm>
                            <a:prstGeom prst="rect">
                              <a:avLst/>
                            </a:prstGeom>
                            <a:solidFill>
                              <a:srgbClr val="FFFFFF"/>
                            </a:solidFill>
                            <a:ln w="9525">
                              <a:solidFill>
                                <a:srgbClr val="FFFFFF"/>
                              </a:solidFill>
                              <a:miter lim="800000"/>
                              <a:headEnd/>
                              <a:tailEnd/>
                            </a:ln>
                          </wps:spPr>
                          <wps:txbx>
                            <w:txbxContent>
                              <w:p w:rsidR="00897B9E" w:rsidRPr="00A275C6" w:rsidRDefault="00897B9E" w:rsidP="00D52460">
                                <w:pPr>
                                  <w:bidi/>
                                  <w:jc w:val="center"/>
                                  <w:rPr>
                                    <w:rFonts w:cs="Yagut"/>
                                    <w:b/>
                                    <w:bCs/>
                                    <w:sz w:val="28"/>
                                    <w:szCs w:val="28"/>
                                    <w:lang w:bidi="fa-IR"/>
                                  </w:rPr>
                                </w:pPr>
                                <w:r w:rsidRPr="001A2D43">
                                  <w:rPr>
                                    <w:rFonts w:ascii="Times New Roman" w:eastAsia="Times New Roman" w:hAnsi="Times New Roman" w:cs="B Zar" w:hint="cs"/>
                                    <w:sz w:val="24"/>
                                    <w:szCs w:val="24"/>
                                    <w:rtl/>
                                    <w:lang w:bidi="fa-IR"/>
                                  </w:rPr>
                                  <w:t>نتايج</w:t>
                                </w:r>
                              </w:p>
                            </w:txbxContent>
                          </wps:txbx>
                          <wps:bodyPr rot="0" vert="horz" wrap="square" lIns="91440" tIns="45720" rIns="91440" bIns="45720" anchor="t" anchorCtr="0" upright="1">
                            <a:noAutofit/>
                          </wps:bodyPr>
                        </wps:wsp>
                      </wpg:grpSp>
                      <wps:wsp>
                        <wps:cNvPr id="1544" name="Line 94"/>
                        <wps:cNvCnPr/>
                        <wps:spPr bwMode="auto">
                          <a:xfrm>
                            <a:off x="2858" y="13320"/>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5" name="Rectangle 95"/>
                        <wps:cNvSpPr>
                          <a:spLocks noChangeArrowheads="1"/>
                        </wps:cNvSpPr>
                        <wps:spPr bwMode="auto">
                          <a:xfrm>
                            <a:off x="3038" y="13500"/>
                            <a:ext cx="5940" cy="720"/>
                          </a:xfrm>
                          <a:prstGeom prst="rect">
                            <a:avLst/>
                          </a:prstGeom>
                          <a:solidFill>
                            <a:srgbClr val="FFFFFF"/>
                          </a:solidFill>
                          <a:ln w="9525">
                            <a:solidFill>
                              <a:srgbClr val="FFFFFF"/>
                            </a:solidFill>
                            <a:miter lim="800000"/>
                            <a:headEnd/>
                            <a:tailEnd/>
                          </a:ln>
                        </wps:spPr>
                        <wps:txbx>
                          <w:txbxContent>
                            <w:p w:rsidR="00897B9E" w:rsidRPr="001A2D43" w:rsidRDefault="00897B9E" w:rsidP="00D52460">
                              <w:pPr>
                                <w:bidi/>
                                <w:jc w:val="center"/>
                                <w:rPr>
                                  <w:rFonts w:ascii="Times New Roman" w:eastAsia="Times New Roman" w:hAnsi="Times New Roman" w:cs="B Zar"/>
                                  <w:sz w:val="24"/>
                                  <w:szCs w:val="24"/>
                                  <w:rtl/>
                                  <w:lang w:bidi="fa-IR"/>
                                </w:rPr>
                              </w:pPr>
                              <w:r w:rsidRPr="001A2D43">
                                <w:rPr>
                                  <w:rFonts w:ascii="Times New Roman" w:eastAsia="Times New Roman" w:hAnsi="Times New Roman" w:cs="B Zar" w:hint="cs"/>
                                  <w:sz w:val="24"/>
                                  <w:szCs w:val="24"/>
                                  <w:rtl/>
                                  <w:lang w:bidi="fa-IR"/>
                                </w:rPr>
                                <w:t>شكل(2-8) : مدل تعالي سازمان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173" style="position:absolute;left:0;text-align:left;margin-left:-9pt;margin-top:3.6pt;width:441pt;height:333pt;z-index:251661312;mso-position-horizontal-relative:text;mso-position-vertical-relative:text" coordorigin="1238,7560" coordsize="882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KaTAQAAPITAAAOAAAAZHJzL2Uyb0RvYy54bWzsWNlu4zYUfS/QfyD07mhXJCHOIPCSFkjb&#10;oNN+AC1RCyqRKilHzhT9916SorzEKdIMEmDQ+EEmdcnLuxweXurq065t0APhomZ0brkXjoUIzVhe&#10;03Ju/f7behZbSPSY5rhhlMytRyKsT9fff3c1dCnxWMWanHAESqhIh25uVX3fpbYtsoq0WFywjlAQ&#10;Foy3uIcuL+2c4wG0t43tOU5kD4znHWcZEQLeLrXQulb6i4Jk/S9FIUiPmrkFtvXqydVzI5/29RVO&#10;S467qs5GM/ArrGhxTWHRSdUS9xhtef1EVVtnnAlW9BcZa21WFHVGlA/gjeuceHPL2bZTvpTpUHZT&#10;mCC0J3F6tdrs54d7juocchf6kCuKW8iSWhjFsQzP0JUpjLrl3efunmsfoXnHsj8EiO1TueyXejDa&#10;DD+xHPThbc9UeHYFb6UKcBztVBYepyyQXY8yeBlGjnPpQLIykAWel7jQUXnKKkimnOd60lYQX8Jg&#10;I1uN8+PYGydHkZbaONULK2NH47RnqjM5uQ9FchKK5K1DccYlE5C9Q5fg2UkkIuksRMJN4kn2NBLj&#10;xGcDAZtP7PElvg5fnyvcEQVbIZEzBTUASzW+7mpKUKLsHTo1aEHvuQKbSAXA7DxyUNHU3Q/gq8LS&#10;iKEwkFiBCHgSNCo6JnChI5eUMFKCyXucdlz0t4S1SDbmVgP2KJ344U70oAOGmiESrpSt66ZRuhuK&#10;BlhLrSpFgjV1LqWqw8vNouHoAUu6UT9pEWg7GgbbmuZKW0VwvhrbPa4baKP+sYMt0/Ma07Ihllyu&#10;JbmFGgIMK1taY0PliuAqWDy2NOP8lTjJKl7FwSzwotUscJbL2c16EcyitXsZLv3lYrF0/5buukFa&#10;1XlOqLTfsJ8bvCz7Iw9r3pr4b4qUfaxdBQGMNf/KaNiOOt1yA4p0w/JHhQL1HgCpX78HMt1jZLoy&#10;xl+NTNfszafI9IHjPpD5gcypcHmWMz2DzF+hllGMgBLvAJ7mUBb6REaULSoYRm44Z4OkFyBzBWe1&#10;qYCO9QSz884TreQTQ6+J5NCjA8bQa+AaegU2HFnJHPCGPUeC5WD8vxHsET2KQxZdq9+o/WiYZuIk&#10;9EKl+Uj2QhVt3UP12dTt3IontsbpGVbec+4JafW7zU7VT9GUFc1jiDNdbUJ1DI2K8S/A5VBpzi3x&#10;5xZzYPbmRwrZSdxAxrFXnSCURzXih5LNoQTTDFTB+WAh3Vz0upzddrwuK1hJn46U3UDRVdTqNNuz&#10;K/Cv7LwrufpnIOy/I4QnHt7XSAbCfgIVoqoQPiA8t6IpK98KhAHM423j/WqFwMBZV7HBAZJfVMUe&#10;kKsXh/oe4/q+Ke0NNCNXEsFbFK8voMxX1q57lvyoTC/+05382fM/NGg7OP/DA8i99fnvO+NV2/XD&#10;J/crVRtIiJ7eL/fXp/9RATAxwTfFnvBhSV3Kxo9g8svVYV8VDPtPddf/AAAA//8DAFBLAwQUAAYA&#10;CAAAACEARMNlm+AAAAAJAQAADwAAAGRycy9kb3ducmV2LnhtbEyPQWuDQBSE74X+h+UFektWTWvE&#10;+AwhtD2FQpNC6e1FX1Ti7oq7UfPvuz01x2GGmW+yzaRaMXBvG6MRwkUAgnVhykZXCF/Ht3kCwjrS&#10;JbVGM8KNLWzyx4eM0tKM+pOHg6uEL9E2JYTauS6V0hY1K7IL07H23tn0ipyXfSXLnkZfrloZBUEs&#10;FTXaL9TU8a7m4nK4KoT3kcbtMnwd9pfz7vZzfPn43oeM+DSbtmsQjif3H4Y/fI8OuWc6masurWgR&#10;5mHivziEVQTC+0n87PUJIV4tI5B5Ju8f5L8AAAD//wMAUEsBAi0AFAAGAAgAAAAhALaDOJL+AAAA&#10;4QEAABMAAAAAAAAAAAAAAAAAAAAAAFtDb250ZW50X1R5cGVzXS54bWxQSwECLQAUAAYACAAAACEA&#10;OP0h/9YAAACUAQAACwAAAAAAAAAAAAAAAAAvAQAAX3JlbHMvLnJlbHNQSwECLQAUAAYACAAAACEA&#10;ZCGCmkwEAADyEwAADgAAAAAAAAAAAAAAAAAuAgAAZHJzL2Uyb0RvYy54bWxQSwECLQAUAAYACAAA&#10;ACEARMNlm+AAAAAJAQAADwAAAAAAAAAAAAAAAACmBgAAZHJzL2Rvd25yZXYueG1sUEsFBgAAAAAE&#10;AAQA8wAAALMHAAAAAA==&#10;">
                <v:group id="Group 89" o:spid="_x0000_s1174" style="position:absolute;left:1238;top:7560;width:8820;height:720" coordorigin="1620,1980" coordsize="88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px8UAAADdAAAADwAAAGRycy9kb3ducmV2LnhtbERPTWvCQBC9F/wPyxS8&#10;NZsoKTXNKiJVPIRCVSi9DdkxCWZnQ3abxH/fLRR6m8f7nHwzmVYM1LvGsoIkikEQl1Y3XCm4nPdP&#10;LyCcR9bYWiYFd3KwWc8ecsy0HfmDhpOvRAhhl6GC2vsuk9KVNRl0ke2IA3e1vUEfYF9J3eMYwk0r&#10;F3H8LA02HBpq7GhXU3k7fRsFhxHH7TJ5G4rbdXf/Oqf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2iqcfFAAAA3QAA&#10;AA8AAAAAAAAAAAAAAAAAqgIAAGRycy9kb3ducmV2LnhtbFBLBQYAAAAABAAEAPoAAACcAwAAAAA=&#10;">
                  <v:line id="Line 90" o:spid="_x0000_s1175" style="position:absolute;flip:x;visibility:visible;mso-wrap-style:square" from="5400,2700" to="1044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sO8MAAADdAAAADwAAAGRycy9kb3ducmV2LnhtbESPTYvCQAyG74L/YYiwN50qq2jXUURc&#10;2Ivg5z10Ylu2kymdsdb99ZuD4C0h78eT5bpzlWqpCaVnA+NRAoo487bk3MDl/D2cgwoR2WLlmQw8&#10;KcB61e8tMbX+wUdqTzFXEsIhRQNFjHWqdcgKchhGviaW2803DqOsTa5tgw8Jd5WeJMlMOyxZGgqs&#10;aVtQ9nu6O+k97p+X9r64HcpM72bXxd5O/qIxH4Nu8wUqUhff4pf7xwr+9FP45RsZQa/+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lrDvDAAAA3QAAAA8AAAAAAAAAAAAA&#10;AAAAoQIAAGRycy9kb3ducmV2LnhtbFBLBQYAAAAABAAEAPkAAACRAwAAAAA=&#10;" strokeweight="2pt">
                    <v:stroke endarrow="block"/>
                  </v:line>
                  <v:line id="Line 91" o:spid="_x0000_s1176" style="position:absolute;flip:x;visibility:visible;mso-wrap-style:square" from="1620,2700" to="522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JoMQAAADdAAAADwAAAGRycy9kb3ducmV2LnhtbESPT4vCMBDF78J+hzAL3jRVXNHaVEQU&#10;9iL49z40Y1tsJqWJte6n3wiCtxnem/d7kyw7U4mWGldaVjAaRiCIM6tLzhWcT9vBDITzyBory6Tg&#10;SQ6W6VcvwVjbBx+oPfpchBB2MSoovK9jKV1WkEE3tDVx0K62MejD2uRSN/gI4aaS4yiaSoMlB0KB&#10;Na0Lym7Huwncw+55bu/z677M5GZ6me/0+M8r1f/uVgsQnjr/Mb+vf3Wo/zMZweubMIJ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aQmgxAAAAN0AAAAPAAAAAAAAAAAA&#10;AAAAAKECAABkcnMvZG93bnJldi54bWxQSwUGAAAAAAQABAD5AAAAkgMAAAAA&#10;" strokeweight="2pt">
                    <v:stroke endarrow="block"/>
                  </v:line>
                  <v:rect id="Rectangle 92" o:spid="_x0000_s1177" style="position:absolute;left:5940;top:1980;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cbMIA&#10;AADdAAAADwAAAGRycy9kb3ducmV2LnhtbERPS4vCMBC+C/sfwix401RxZalG8VHRgwfXXe9DMtuW&#10;bSaliVr31xtB8DYf33Om89ZW4kKNLx0rGPQTEMTamZJzBT/fm94nCB+QDVaOScGNPMxnb50ppsZd&#10;+Ysux5CLGMI+RQVFCHUqpdcFWfR9VxNH7tc1FkOETS5Ng9cYbis5TJKxtFhybCiwplVB+u94tgoO&#10;iOvD/1brZXbbjzJanTJylVLd93YxARGoDS/x070zcf7HaAi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RxswgAAAN0AAAAPAAAAAAAAAAAAAAAAAJgCAABkcnMvZG93&#10;bnJldi54bWxQSwUGAAAAAAQABAD1AAAAhwMAAAAA&#10;" strokecolor="white">
                    <v:textbox>
                      <w:txbxContent>
                        <w:p w:rsidR="00897B9E" w:rsidRPr="00A275C6" w:rsidRDefault="00897B9E" w:rsidP="00D52460">
                          <w:pPr>
                            <w:bidi/>
                            <w:jc w:val="center"/>
                            <w:rPr>
                              <w:rFonts w:cs="Yagut"/>
                              <w:b/>
                              <w:bCs/>
                              <w:sz w:val="28"/>
                              <w:szCs w:val="28"/>
                              <w:lang w:bidi="fa-IR"/>
                            </w:rPr>
                          </w:pPr>
                          <w:r w:rsidRPr="001A2D43">
                            <w:rPr>
                              <w:rFonts w:ascii="Times New Roman" w:eastAsia="Times New Roman" w:hAnsi="Times New Roman" w:cs="B Zar" w:hint="cs"/>
                              <w:sz w:val="24"/>
                              <w:szCs w:val="24"/>
                              <w:rtl/>
                              <w:lang w:bidi="fa-IR"/>
                            </w:rPr>
                            <w:t>توانمندسازها</w:t>
                          </w:r>
                        </w:p>
                      </w:txbxContent>
                    </v:textbox>
                  </v:rect>
                  <v:rect id="Rectangle 93" o:spid="_x0000_s1178" style="position:absolute;left:1620;top:1980;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598MA&#10;AADdAAAADwAAAGRycy9kb3ducmV2LnhtbERPTWvCQBC9C/0PyxS86aZqS0ldQ42RevBg1d6H3WkS&#10;mp0N2VWjv74rFHqbx/ucedbbRpyp87VjBU/jBASxdqbmUsHxsB69gvAB2WDjmBRcyUO2eBjMMTXu&#10;wp903odSxBD2KSqoQmhTKb2uyKIfu5Y4ct+usxgi7EppOrzEcNvISZK8SIs1x4YKW8or0j/7k1Ww&#10;Q1ztbh9aL4vrdlZQ/lWQa5QaPvbvbyAC9eFf/OfemDj/eTaF+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W598MAAADdAAAADwAAAAAAAAAAAAAAAACYAgAAZHJzL2Rv&#10;d25yZXYueG1sUEsFBgAAAAAEAAQA9QAAAIgDAAAAAA==&#10;" strokecolor="white">
                    <v:textbox>
                      <w:txbxContent>
                        <w:p w:rsidR="00897B9E" w:rsidRPr="00A275C6" w:rsidRDefault="00897B9E" w:rsidP="00D52460">
                          <w:pPr>
                            <w:bidi/>
                            <w:jc w:val="center"/>
                            <w:rPr>
                              <w:rFonts w:cs="Yagut"/>
                              <w:b/>
                              <w:bCs/>
                              <w:sz w:val="28"/>
                              <w:szCs w:val="28"/>
                              <w:lang w:bidi="fa-IR"/>
                            </w:rPr>
                          </w:pPr>
                          <w:r w:rsidRPr="001A2D43">
                            <w:rPr>
                              <w:rFonts w:ascii="Times New Roman" w:eastAsia="Times New Roman" w:hAnsi="Times New Roman" w:cs="B Zar" w:hint="cs"/>
                              <w:sz w:val="24"/>
                              <w:szCs w:val="24"/>
                              <w:rtl/>
                              <w:lang w:bidi="fa-IR"/>
                            </w:rPr>
                            <w:t>نتايج</w:t>
                          </w:r>
                        </w:p>
                      </w:txbxContent>
                    </v:textbox>
                  </v:rect>
                </v:group>
                <v:line id="Line 94" o:spid="_x0000_s1179" style="position:absolute;visibility:visible;mso-wrap-style:square" from="2858,13320" to="8978,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GV3MYAAADdAAAADwAAAGRycy9kb3ducmV2LnhtbERPTWvCQBC9F/oflil4q5u2Nkh0FWkp&#10;aA9FraDHMTsmabOzYXdN0n/vCkJv83ifM533phYtOV9ZVvA0TEAQ51ZXXCjYfX88jkH4gKyxtkwK&#10;/sjDfHZ/N8VM24431G5DIWII+wwVlCE0mZQ+L8mgH9qGOHIn6wyGCF0htcMuhptaPidJKg1WHBtK&#10;bOitpPx3ezYKvl7WabtYfS77/So95u+b4+Gnc0oNHvrFBESgPvyLb+6ljvNf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ldzGAAAA3QAAAA8AAAAAAAAA&#10;AAAAAAAAoQIAAGRycy9kb3ducmV2LnhtbFBLBQYAAAAABAAEAPkAAACUAwAAAAA=&#10;"/>
                <v:rect id="Rectangle 95" o:spid="_x0000_s1180" style="position:absolute;left:3038;top:13500;width:59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EGMIA&#10;AADdAAAADwAAAGRycy9kb3ducmV2LnhtbERPTWvCQBC9C/0PyxS86aZFS4mu0mqkHjzYqPdhd0yC&#10;2dmQXTX217tCwds83udM552txYVaXzlW8DZMQBBrZyouFOx3q8EnCB+QDdaOScGNPMxnL70ppsZd&#10;+ZcueShEDGGfooIyhCaV0uuSLPqha4gjd3StxRBhW0jT4jWG21q+J8mHtFhxbCixoUVJ+pSfrYIt&#10;4nL796P1d3bbjDJaHDJytVL91+5rAiJQF57if/faxPnj0Rge38QT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oIQYwgAAAN0AAAAPAAAAAAAAAAAAAAAAAJgCAABkcnMvZG93&#10;bnJldi54bWxQSwUGAAAAAAQABAD1AAAAhwMAAAAA&#10;" strokecolor="white">
                  <v:textbox>
                    <w:txbxContent>
                      <w:p w:rsidR="00897B9E" w:rsidRPr="001A2D43" w:rsidRDefault="00897B9E" w:rsidP="00D52460">
                        <w:pPr>
                          <w:bidi/>
                          <w:jc w:val="center"/>
                          <w:rPr>
                            <w:rFonts w:ascii="Times New Roman" w:eastAsia="Times New Roman" w:hAnsi="Times New Roman" w:cs="B Zar"/>
                            <w:sz w:val="24"/>
                            <w:szCs w:val="24"/>
                            <w:rtl/>
                            <w:lang w:bidi="fa-IR"/>
                          </w:rPr>
                        </w:pPr>
                        <w:r w:rsidRPr="001A2D43">
                          <w:rPr>
                            <w:rFonts w:ascii="Times New Roman" w:eastAsia="Times New Roman" w:hAnsi="Times New Roman" w:cs="B Zar" w:hint="cs"/>
                            <w:sz w:val="24"/>
                            <w:szCs w:val="24"/>
                            <w:rtl/>
                            <w:lang w:bidi="fa-IR"/>
                          </w:rPr>
                          <w:t>شكل(2-8) : مدل تعالي سازمان</w:t>
                        </w:r>
                      </w:p>
                    </w:txbxContent>
                  </v:textbox>
                </v:rect>
              </v:group>
            </w:pict>
          </mc:Fallback>
        </mc:AlternateConten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tbl>
      <w:tblPr>
        <w:tblStyle w:val="TableGrid1"/>
        <w:tblW w:w="0" w:type="auto"/>
        <w:tblLook w:val="01E0" w:firstRow="1" w:lastRow="1" w:firstColumn="1" w:lastColumn="1" w:noHBand="0" w:noVBand="0"/>
      </w:tblPr>
      <w:tblGrid>
        <w:gridCol w:w="1771"/>
        <w:gridCol w:w="1771"/>
        <w:gridCol w:w="1771"/>
        <w:gridCol w:w="1771"/>
        <w:gridCol w:w="1772"/>
      </w:tblGrid>
      <w:tr w:rsidR="00D52460" w:rsidRPr="005D7038" w:rsidTr="00D52460">
        <w:trPr>
          <w:trHeight w:val="1440"/>
        </w:trPr>
        <w:tc>
          <w:tcPr>
            <w:tcW w:w="1771" w:type="dxa"/>
            <w:vMerge w:val="restart"/>
            <w:tcBorders>
              <w:top w:val="thickThinSmallGap" w:sz="24" w:space="0" w:color="auto"/>
              <w:left w:val="thickThinSmallGap" w:sz="24" w:space="0" w:color="auto"/>
              <w:right w:val="single" w:sz="18" w:space="0" w:color="auto"/>
            </w:tcBorders>
            <w:shd w:val="clear" w:color="auto" w:fill="CCCCCC"/>
            <w:vAlign w:val="center"/>
          </w:tcPr>
          <w:p w:rsidR="00D52460" w:rsidRPr="005D7038" w:rsidRDefault="00D52460" w:rsidP="005D7038">
            <w:pPr>
              <w:spacing w:after="0" w:line="360" w:lineRule="auto"/>
              <w:jc w:val="center"/>
              <w:rPr>
                <w:rFonts w:cs="B Zar"/>
                <w:bCs/>
                <w:sz w:val="24"/>
                <w:szCs w:val="24"/>
              </w:rPr>
            </w:pPr>
            <w:r w:rsidRPr="001A2D43">
              <w:rPr>
                <w:rFonts w:cs="B Zar" w:hint="cs"/>
                <w:sz w:val="24"/>
                <w:szCs w:val="24"/>
                <w:rtl/>
                <w:lang w:bidi="fa-IR"/>
              </w:rPr>
              <w:t>نتايج كليدي عملكرد</w:t>
            </w:r>
          </w:p>
        </w:tc>
        <w:tc>
          <w:tcPr>
            <w:tcW w:w="1771" w:type="dxa"/>
            <w:tcBorders>
              <w:top w:val="thickThinSmallGap" w:sz="24" w:space="0" w:color="auto"/>
              <w:left w:val="single" w:sz="18" w:space="0" w:color="auto"/>
              <w:right w:val="single" w:sz="18" w:space="0" w:color="auto"/>
            </w:tcBorders>
            <w:vAlign w:val="center"/>
          </w:tcPr>
          <w:p w:rsidR="00D52460" w:rsidRPr="001A2D43" w:rsidRDefault="00D52460" w:rsidP="005D7038">
            <w:pPr>
              <w:spacing w:after="0" w:line="360" w:lineRule="auto"/>
              <w:jc w:val="center"/>
              <w:rPr>
                <w:rFonts w:cs="B Zar"/>
                <w:sz w:val="24"/>
                <w:szCs w:val="24"/>
                <w:lang w:bidi="fa-IR"/>
              </w:rPr>
            </w:pPr>
            <w:r w:rsidRPr="001A2D43">
              <w:rPr>
                <w:rFonts w:cs="B Zar" w:hint="cs"/>
                <w:sz w:val="24"/>
                <w:szCs w:val="24"/>
                <w:rtl/>
                <w:lang w:bidi="fa-IR"/>
              </w:rPr>
              <w:t>نتايج حاصل از افراد</w:t>
            </w:r>
          </w:p>
        </w:tc>
        <w:tc>
          <w:tcPr>
            <w:tcW w:w="1771" w:type="dxa"/>
            <w:vMerge w:val="restart"/>
            <w:tcBorders>
              <w:top w:val="thickThinSmallGap" w:sz="24" w:space="0" w:color="auto"/>
              <w:left w:val="single" w:sz="18" w:space="0" w:color="auto"/>
              <w:right w:val="single" w:sz="18" w:space="0" w:color="auto"/>
            </w:tcBorders>
            <w:shd w:val="clear" w:color="auto" w:fill="CCCCCC"/>
            <w:vAlign w:val="center"/>
          </w:tcPr>
          <w:p w:rsidR="00D52460" w:rsidRPr="005D7038" w:rsidRDefault="00D52460" w:rsidP="005D7038">
            <w:pPr>
              <w:spacing w:after="0" w:line="360" w:lineRule="auto"/>
              <w:jc w:val="center"/>
              <w:rPr>
                <w:rFonts w:cs="B Zar"/>
                <w:bCs/>
                <w:sz w:val="24"/>
                <w:szCs w:val="24"/>
              </w:rPr>
            </w:pPr>
            <w:r w:rsidRPr="001A2D43">
              <w:rPr>
                <w:rFonts w:cs="B Zar" w:hint="cs"/>
                <w:sz w:val="24"/>
                <w:szCs w:val="24"/>
                <w:rtl/>
                <w:lang w:bidi="fa-IR"/>
              </w:rPr>
              <w:t>فرايندها</w:t>
            </w:r>
          </w:p>
        </w:tc>
        <w:tc>
          <w:tcPr>
            <w:tcW w:w="1771" w:type="dxa"/>
            <w:tcBorders>
              <w:top w:val="thickThinSmallGap" w:sz="24" w:space="0" w:color="auto"/>
              <w:left w:val="single" w:sz="18" w:space="0" w:color="auto"/>
              <w:bottom w:val="single" w:sz="18" w:space="0" w:color="auto"/>
              <w:right w:val="single" w:sz="18" w:space="0" w:color="auto"/>
            </w:tcBorders>
            <w:vAlign w:val="center"/>
          </w:tcPr>
          <w:p w:rsidR="00D52460" w:rsidRPr="001A2D43" w:rsidRDefault="00D52460" w:rsidP="001A2D43">
            <w:pPr>
              <w:bidi/>
              <w:jc w:val="center"/>
              <w:rPr>
                <w:rFonts w:cs="B Zar"/>
                <w:sz w:val="24"/>
                <w:szCs w:val="24"/>
                <w:rtl/>
                <w:lang w:bidi="fa-IR"/>
              </w:rPr>
            </w:pPr>
            <w:r w:rsidRPr="001A2D43">
              <w:rPr>
                <w:rFonts w:cs="B Zar" w:hint="cs"/>
                <w:sz w:val="24"/>
                <w:szCs w:val="24"/>
                <w:rtl/>
                <w:lang w:bidi="fa-IR"/>
              </w:rPr>
              <w:t>افراد</w:t>
            </w:r>
          </w:p>
        </w:tc>
        <w:tc>
          <w:tcPr>
            <w:tcW w:w="1772" w:type="dxa"/>
            <w:vMerge w:val="restart"/>
            <w:tcBorders>
              <w:top w:val="thickThinSmallGap" w:sz="24" w:space="0" w:color="auto"/>
              <w:left w:val="single" w:sz="18" w:space="0" w:color="auto"/>
              <w:right w:val="thinThickSmallGap" w:sz="24" w:space="0" w:color="auto"/>
            </w:tcBorders>
            <w:shd w:val="clear" w:color="auto" w:fill="CCCCCC"/>
            <w:vAlign w:val="center"/>
          </w:tcPr>
          <w:p w:rsidR="00D52460" w:rsidRPr="005D7038" w:rsidRDefault="00D52460" w:rsidP="001A2D43">
            <w:pPr>
              <w:bidi/>
              <w:jc w:val="center"/>
              <w:rPr>
                <w:rFonts w:cs="B Zar"/>
                <w:bCs/>
                <w:sz w:val="24"/>
                <w:szCs w:val="24"/>
              </w:rPr>
            </w:pPr>
            <w:r w:rsidRPr="001A2D43">
              <w:rPr>
                <w:rFonts w:cs="B Zar" w:hint="cs"/>
                <w:sz w:val="24"/>
                <w:szCs w:val="24"/>
                <w:rtl/>
                <w:lang w:bidi="fa-IR"/>
              </w:rPr>
              <w:t>رهبري</w:t>
            </w:r>
          </w:p>
        </w:tc>
      </w:tr>
      <w:tr w:rsidR="00D52460" w:rsidRPr="005D7038" w:rsidTr="00D52460">
        <w:trPr>
          <w:trHeight w:val="1440"/>
        </w:trPr>
        <w:tc>
          <w:tcPr>
            <w:tcW w:w="1771" w:type="dxa"/>
            <w:vMerge/>
            <w:tcBorders>
              <w:left w:val="thickThinSmallGap" w:sz="24" w:space="0" w:color="auto"/>
              <w:right w:val="single" w:sz="18" w:space="0" w:color="auto"/>
            </w:tcBorders>
            <w:shd w:val="clear" w:color="auto" w:fill="CCCCCC"/>
            <w:vAlign w:val="center"/>
          </w:tcPr>
          <w:p w:rsidR="00D52460" w:rsidRPr="005D7038" w:rsidRDefault="00D52460" w:rsidP="005D7038">
            <w:pPr>
              <w:spacing w:after="0" w:line="360" w:lineRule="auto"/>
              <w:jc w:val="center"/>
              <w:rPr>
                <w:rFonts w:cs="B Zar"/>
                <w:bCs/>
                <w:sz w:val="24"/>
                <w:szCs w:val="24"/>
              </w:rPr>
            </w:pPr>
          </w:p>
        </w:tc>
        <w:tc>
          <w:tcPr>
            <w:tcW w:w="1771" w:type="dxa"/>
            <w:tcBorders>
              <w:top w:val="single" w:sz="18" w:space="0" w:color="auto"/>
              <w:left w:val="single" w:sz="18" w:space="0" w:color="auto"/>
              <w:right w:val="single" w:sz="18" w:space="0" w:color="auto"/>
            </w:tcBorders>
            <w:vAlign w:val="center"/>
          </w:tcPr>
          <w:p w:rsidR="00D52460" w:rsidRPr="001A2D43" w:rsidRDefault="00D52460" w:rsidP="005D7038">
            <w:pPr>
              <w:spacing w:after="0" w:line="360" w:lineRule="auto"/>
              <w:jc w:val="center"/>
              <w:rPr>
                <w:rFonts w:cs="B Zar"/>
                <w:sz w:val="24"/>
                <w:szCs w:val="24"/>
                <w:lang w:bidi="fa-IR"/>
              </w:rPr>
            </w:pPr>
            <w:r w:rsidRPr="001A2D43">
              <w:rPr>
                <w:rFonts w:cs="B Zar" w:hint="cs"/>
                <w:sz w:val="24"/>
                <w:szCs w:val="24"/>
                <w:rtl/>
                <w:lang w:bidi="fa-IR"/>
              </w:rPr>
              <w:t>نتايج حاصل ازمشتريان</w:t>
            </w:r>
          </w:p>
        </w:tc>
        <w:tc>
          <w:tcPr>
            <w:tcW w:w="1771" w:type="dxa"/>
            <w:vMerge/>
            <w:tcBorders>
              <w:left w:val="single" w:sz="18" w:space="0" w:color="auto"/>
              <w:right w:val="single" w:sz="18" w:space="0" w:color="auto"/>
            </w:tcBorders>
            <w:shd w:val="clear" w:color="auto" w:fill="CCCCCC"/>
            <w:vAlign w:val="center"/>
          </w:tcPr>
          <w:p w:rsidR="00D52460" w:rsidRPr="005D7038" w:rsidRDefault="00D52460" w:rsidP="005D7038">
            <w:pPr>
              <w:spacing w:after="0" w:line="360" w:lineRule="auto"/>
              <w:jc w:val="center"/>
              <w:rPr>
                <w:rFonts w:cs="B Zar"/>
                <w:bCs/>
                <w:sz w:val="24"/>
                <w:szCs w:val="24"/>
              </w:rPr>
            </w:pPr>
          </w:p>
        </w:tc>
        <w:tc>
          <w:tcPr>
            <w:tcW w:w="1771" w:type="dxa"/>
            <w:tcBorders>
              <w:top w:val="single" w:sz="18" w:space="0" w:color="auto"/>
              <w:left w:val="single" w:sz="18" w:space="0" w:color="auto"/>
              <w:bottom w:val="single" w:sz="18" w:space="0" w:color="auto"/>
              <w:right w:val="single" w:sz="18" w:space="0" w:color="auto"/>
            </w:tcBorders>
            <w:vAlign w:val="center"/>
          </w:tcPr>
          <w:p w:rsidR="00D52460" w:rsidRPr="001A2D43" w:rsidRDefault="00D52460" w:rsidP="001A2D43">
            <w:pPr>
              <w:bidi/>
              <w:jc w:val="center"/>
              <w:rPr>
                <w:rFonts w:cs="B Zar"/>
                <w:sz w:val="24"/>
                <w:szCs w:val="24"/>
                <w:lang w:bidi="fa-IR"/>
              </w:rPr>
            </w:pPr>
            <w:r w:rsidRPr="001A2D43">
              <w:rPr>
                <w:rFonts w:cs="B Zar" w:hint="cs"/>
                <w:sz w:val="24"/>
                <w:szCs w:val="24"/>
                <w:rtl/>
                <w:lang w:bidi="fa-IR"/>
              </w:rPr>
              <w:t>سياستها و استراتژي</w:t>
            </w:r>
            <w:r w:rsidR="001A2D43">
              <w:rPr>
                <w:rFonts w:cs="B Zar"/>
                <w:sz w:val="24"/>
                <w:szCs w:val="24"/>
                <w:lang w:bidi="fa-IR"/>
              </w:rPr>
              <w:t xml:space="preserve"> </w:t>
            </w:r>
            <w:r w:rsidRPr="001A2D43">
              <w:rPr>
                <w:rFonts w:cs="B Zar" w:hint="cs"/>
                <w:sz w:val="24"/>
                <w:szCs w:val="24"/>
                <w:rtl/>
                <w:lang w:bidi="fa-IR"/>
              </w:rPr>
              <w:t>ها</w:t>
            </w:r>
          </w:p>
        </w:tc>
        <w:tc>
          <w:tcPr>
            <w:tcW w:w="1772" w:type="dxa"/>
            <w:vMerge/>
            <w:tcBorders>
              <w:left w:val="single" w:sz="18" w:space="0" w:color="auto"/>
              <w:right w:val="thinThickSmallGap" w:sz="24" w:space="0" w:color="auto"/>
            </w:tcBorders>
            <w:shd w:val="clear" w:color="auto" w:fill="CCCCCC"/>
            <w:vAlign w:val="center"/>
          </w:tcPr>
          <w:p w:rsidR="00D52460" w:rsidRPr="005D7038" w:rsidRDefault="00D52460" w:rsidP="005D7038">
            <w:pPr>
              <w:spacing w:after="0" w:line="360" w:lineRule="auto"/>
              <w:jc w:val="center"/>
              <w:rPr>
                <w:rFonts w:cs="B Zar"/>
                <w:bCs/>
                <w:sz w:val="24"/>
                <w:szCs w:val="24"/>
              </w:rPr>
            </w:pPr>
          </w:p>
        </w:tc>
      </w:tr>
      <w:tr w:rsidR="00D52460" w:rsidRPr="005D7038" w:rsidTr="00D52460">
        <w:trPr>
          <w:trHeight w:val="1440"/>
        </w:trPr>
        <w:tc>
          <w:tcPr>
            <w:tcW w:w="1771" w:type="dxa"/>
            <w:vMerge/>
            <w:tcBorders>
              <w:left w:val="thickThinSmallGap" w:sz="24" w:space="0" w:color="auto"/>
              <w:bottom w:val="thinThickSmallGap" w:sz="24" w:space="0" w:color="auto"/>
              <w:right w:val="single" w:sz="18" w:space="0" w:color="auto"/>
            </w:tcBorders>
            <w:shd w:val="clear" w:color="auto" w:fill="CCCCCC"/>
            <w:vAlign w:val="center"/>
          </w:tcPr>
          <w:p w:rsidR="00D52460" w:rsidRPr="005D7038" w:rsidRDefault="00D52460" w:rsidP="005D7038">
            <w:pPr>
              <w:spacing w:after="0" w:line="360" w:lineRule="auto"/>
              <w:jc w:val="center"/>
              <w:rPr>
                <w:rFonts w:cs="B Zar"/>
                <w:bCs/>
                <w:sz w:val="24"/>
                <w:szCs w:val="24"/>
              </w:rPr>
            </w:pPr>
          </w:p>
        </w:tc>
        <w:tc>
          <w:tcPr>
            <w:tcW w:w="1771" w:type="dxa"/>
            <w:tcBorders>
              <w:top w:val="single" w:sz="18" w:space="0" w:color="auto"/>
              <w:left w:val="single" w:sz="18" w:space="0" w:color="auto"/>
              <w:bottom w:val="thinThickSmallGap" w:sz="24" w:space="0" w:color="auto"/>
              <w:right w:val="single" w:sz="18" w:space="0" w:color="auto"/>
            </w:tcBorders>
            <w:vAlign w:val="center"/>
          </w:tcPr>
          <w:p w:rsidR="00D52460" w:rsidRPr="001A2D43" w:rsidRDefault="00D52460" w:rsidP="005D7038">
            <w:pPr>
              <w:spacing w:after="0" w:line="360" w:lineRule="auto"/>
              <w:jc w:val="center"/>
              <w:rPr>
                <w:rFonts w:cs="B Zar"/>
                <w:sz w:val="24"/>
                <w:szCs w:val="24"/>
                <w:lang w:bidi="fa-IR"/>
              </w:rPr>
            </w:pPr>
            <w:r w:rsidRPr="001A2D43">
              <w:rPr>
                <w:rFonts w:cs="B Zar" w:hint="cs"/>
                <w:sz w:val="24"/>
                <w:szCs w:val="24"/>
                <w:rtl/>
                <w:lang w:bidi="fa-IR"/>
              </w:rPr>
              <w:t>نتايج حاصل از جامعه</w:t>
            </w:r>
          </w:p>
        </w:tc>
        <w:tc>
          <w:tcPr>
            <w:tcW w:w="1771" w:type="dxa"/>
            <w:vMerge/>
            <w:tcBorders>
              <w:left w:val="single" w:sz="18" w:space="0" w:color="auto"/>
              <w:bottom w:val="thinThickSmallGap" w:sz="24" w:space="0" w:color="auto"/>
              <w:right w:val="single" w:sz="18" w:space="0" w:color="auto"/>
            </w:tcBorders>
            <w:shd w:val="clear" w:color="auto" w:fill="CCCCCC"/>
            <w:vAlign w:val="center"/>
          </w:tcPr>
          <w:p w:rsidR="00D52460" w:rsidRPr="005D7038" w:rsidRDefault="00D52460" w:rsidP="005D7038">
            <w:pPr>
              <w:spacing w:after="0" w:line="360" w:lineRule="auto"/>
              <w:jc w:val="center"/>
              <w:rPr>
                <w:rFonts w:cs="B Zar"/>
                <w:bCs/>
                <w:sz w:val="24"/>
                <w:szCs w:val="24"/>
              </w:rPr>
            </w:pPr>
          </w:p>
        </w:tc>
        <w:tc>
          <w:tcPr>
            <w:tcW w:w="1771" w:type="dxa"/>
            <w:tcBorders>
              <w:top w:val="single" w:sz="18" w:space="0" w:color="auto"/>
              <w:left w:val="single" w:sz="18" w:space="0" w:color="auto"/>
              <w:bottom w:val="thinThickSmallGap" w:sz="24" w:space="0" w:color="auto"/>
              <w:right w:val="single" w:sz="18" w:space="0" w:color="auto"/>
            </w:tcBorders>
            <w:vAlign w:val="center"/>
          </w:tcPr>
          <w:p w:rsidR="00D52460" w:rsidRPr="001A2D43" w:rsidRDefault="00D52460" w:rsidP="001A2D43">
            <w:pPr>
              <w:bidi/>
              <w:jc w:val="center"/>
              <w:rPr>
                <w:rFonts w:cs="B Zar"/>
                <w:sz w:val="24"/>
                <w:szCs w:val="24"/>
                <w:lang w:bidi="fa-IR"/>
              </w:rPr>
            </w:pPr>
            <w:r w:rsidRPr="001A2D43">
              <w:rPr>
                <w:rFonts w:cs="B Zar" w:hint="cs"/>
                <w:sz w:val="24"/>
                <w:szCs w:val="24"/>
                <w:rtl/>
                <w:lang w:bidi="fa-IR"/>
              </w:rPr>
              <w:t>منابع و ذي نفعان</w:t>
            </w:r>
          </w:p>
        </w:tc>
        <w:tc>
          <w:tcPr>
            <w:tcW w:w="1772" w:type="dxa"/>
            <w:vMerge/>
            <w:tcBorders>
              <w:left w:val="single" w:sz="18" w:space="0" w:color="auto"/>
              <w:bottom w:val="thinThickSmallGap" w:sz="24" w:space="0" w:color="auto"/>
              <w:right w:val="thinThickSmallGap" w:sz="24" w:space="0" w:color="auto"/>
            </w:tcBorders>
            <w:shd w:val="clear" w:color="auto" w:fill="CCCCCC"/>
            <w:vAlign w:val="center"/>
          </w:tcPr>
          <w:p w:rsidR="00D52460" w:rsidRPr="005D7038" w:rsidRDefault="00D52460" w:rsidP="005D7038">
            <w:pPr>
              <w:spacing w:after="0" w:line="360" w:lineRule="auto"/>
              <w:jc w:val="center"/>
              <w:rPr>
                <w:rFonts w:cs="B Zar"/>
                <w:bCs/>
                <w:sz w:val="24"/>
                <w:szCs w:val="24"/>
              </w:rPr>
            </w:pPr>
          </w:p>
        </w:tc>
      </w:tr>
    </w:tbl>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1A2D43" w:rsidRDefault="001A2D43"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1A2D43">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يكي از نقاط ضعف اين مدل مشكل عملياتي نمودن آنست، چرا كه عبارتها و مفاهيم به كار رفته در اين مدل به قدري باز و كلي است كه بگونه هاي مختلفي مي توانند تفسير شوند و هر سازماني قادر خواهد بود با اين سرعنوان ها ، شاخص هاي ارزيابي متفاوتي را ايجاد نمايد</w:t>
      </w:r>
      <w:r w:rsidRPr="005D7038">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w:t>
      </w:r>
      <w:r w:rsidRPr="005D7038">
        <w:rPr>
          <w:rFonts w:ascii="Times New Roman" w:eastAsia="Times New Roman" w:hAnsi="Times New Roman" w:cs="B Zar"/>
          <w:sz w:val="24"/>
          <w:szCs w:val="24"/>
          <w:lang w:bidi="fa-IR"/>
        </w:rPr>
        <w:t>Neely,et al  ,2000</w:t>
      </w:r>
      <w:r w:rsidRPr="005D7038">
        <w:rPr>
          <w:rFonts w:ascii="Times New Roman" w:eastAsia="Times New Roman" w:hAnsi="Times New Roman" w:cs="B Zar" w:hint="cs"/>
          <w:sz w:val="24"/>
          <w:szCs w:val="24"/>
          <w:rtl/>
          <w:lang w:bidi="fa-IR"/>
        </w:rPr>
        <w:t>).</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lastRenderedPageBreak/>
        <w:t>تحليل ذي نفعان</w:t>
      </w:r>
      <w:r w:rsidRPr="005D7038">
        <w:rPr>
          <w:rFonts w:ascii="Times New Roman" w:eastAsia="Times New Roman" w:hAnsi="Times New Roman" w:cs="B Zar"/>
          <w:bCs/>
          <w:sz w:val="24"/>
          <w:szCs w:val="24"/>
          <w:vertAlign w:val="superscript"/>
          <w:rtl/>
          <w:lang w:bidi="fa-IR"/>
        </w:rPr>
        <w:footnoteReference w:id="46"/>
      </w:r>
      <w:r w:rsidRPr="005D7038">
        <w:rPr>
          <w:rFonts w:ascii="Times New Roman" w:eastAsia="Times New Roman" w:hAnsi="Times New Roman" w:cs="B Zar" w:hint="cs"/>
          <w:bCs/>
          <w:sz w:val="24"/>
          <w:szCs w:val="24"/>
          <w:rtl/>
          <w:lang w:bidi="fa-IR"/>
        </w:rPr>
        <w:t xml:space="preserve"> (2001)</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طراحي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با شناخت اهداف و استراتژي</w:t>
      </w:r>
      <w:r w:rsidR="001A2D4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 xml:space="preserve">هاي سازمان شروع مي شود و به همين دليل است كه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طراحي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را با اين سوال شروع مي كند كه : "خواسته هاي سهامداران ما چيست؟"</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 در واقع مدل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بطور ضمني فرض مي كند كه تنها  سهامداران هستند كه بر اهداف سازمان اثر گذارند و ديگر ذي نفعان در تعيين اهداف نقشي ندارند. به بيان ديگر اين مدل تاثير ديگر ذي نفعان بر سازمان را ناديده گرفته است. البته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نقش ديگر ذي نفعان نظير مشتريان و كارمندان را نيز در نظر مي گيرد، ولي تنها به اثرگذاري آنها در توانايي سازمان براي رسيدن به اهدافش توجه مي كند و چارچوبي تحليلي را براي مشخص كردن تمامي ذي نفعاني كه ممكن است اهداف سازمان را مورد تاثير قرار دهند و يا در توان رسيدن به اين اهداف در محيطي خاص اثرگذار باشند ارائه نمي نمايد. عدم توجه به تفاوتهاي اثرگذاري ذي نفعان مختلف در محيطهاي مختلف يكي از دلايل اساسي عدم موفقيت برخي شركتهاي بزرگ در استفاده از اين مدل است(</w:t>
      </w:r>
      <w:r w:rsidRPr="005D7038">
        <w:rPr>
          <w:rFonts w:ascii="Times New Roman" w:eastAsia="Times New Roman" w:hAnsi="Times New Roman" w:cs="B Zar"/>
          <w:sz w:val="24"/>
          <w:szCs w:val="24"/>
          <w:lang w:bidi="fa-IR"/>
        </w:rPr>
        <w:t>Atkinson, et al , 1997</w:t>
      </w:r>
      <w:r w:rsidRPr="005D7038">
        <w:rPr>
          <w:rFonts w:ascii="Times New Roman" w:eastAsia="Times New Roman" w:hAnsi="Times New Roman" w:cs="B Zar" w:hint="cs"/>
          <w:sz w:val="24"/>
          <w:szCs w:val="24"/>
          <w:rtl/>
          <w:lang w:bidi="fa-IR"/>
        </w:rPr>
        <w:t>).</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مدل تحليل ذي نفعاني كه توسط دكتر «لي»</w:t>
      </w:r>
      <w:r w:rsidRPr="005D7038">
        <w:rPr>
          <w:rFonts w:ascii="Times New Roman" w:eastAsia="Times New Roman" w:hAnsi="Times New Roman" w:cs="B Zar"/>
          <w:sz w:val="24"/>
          <w:szCs w:val="24"/>
          <w:vertAlign w:val="superscript"/>
          <w:rtl/>
          <w:lang w:bidi="fa-IR"/>
        </w:rPr>
        <w:footnoteReference w:id="47"/>
      </w:r>
      <w:r w:rsidRPr="005D7038">
        <w:rPr>
          <w:rFonts w:ascii="Times New Roman" w:eastAsia="Times New Roman" w:hAnsi="Times New Roman" w:cs="B Zar" w:hint="cs"/>
          <w:sz w:val="24"/>
          <w:szCs w:val="24"/>
          <w:rtl/>
          <w:lang w:bidi="fa-IR"/>
        </w:rPr>
        <w:t xml:space="preserve"> ارائه گرديده در شكل (2-9) نشان داده شده است. اين مدل داراي ويژگيهاي زير مي باشد: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ذي نفعان به دو گروه دسته بندي مي شوند: ذي نفعان كليدي و غير كليدي</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ذي نفعان كليدي بر سازمان كنترل مستقيم دارند و خواسته هاي آنها در اهداف سازمان متبلور مي شود (مانند سهامداران) و ذي نفعان غير كليدي از مكانيزمهاي خارجي نظير بازار و فرهنگ براي حفظ منافع خود استفاده مي كنند و در هدفگذاري اثرگذار نيستند (مانند مشتريان)</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اهداف سازمان نمايانگر انتظارات و تمايلات ذي نفعان كليدي است و ذي نفعان كليدي تمام قدرت را از طريق ساختار حاكميت سازمان براي هدفگذاري اعمال مي نمايند.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اگرچه ذي نفعان غير كليدي چندان در هدفگذاري قدرتمند نمي باشند اما آنها تلاش خود را براي اعمال قدرت از طريق مكانيزم هاي خارجي بر روي استراتژي ها صرف مي كنند. چرا كه استراتژي ها چگونگي رسيدن به اهداف را با توجه به محيط خارجي مشخص مي كنند.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AC1FFF" w:rsidP="005D7038">
      <w:pPr>
        <w:bidi/>
        <w:spacing w:after="0" w:line="360" w:lineRule="auto"/>
        <w:jc w:val="lowKashida"/>
        <w:rPr>
          <w:rFonts w:ascii="Times New Roman" w:eastAsia="Times New Roman" w:hAnsi="Times New Roman" w:cs="B Zar"/>
          <w:sz w:val="24"/>
          <w:szCs w:val="24"/>
          <w:rtl/>
          <w:lang w:bidi="fa-IR"/>
        </w:rPr>
      </w:pPr>
      <w:r>
        <w:rPr>
          <w:rFonts w:ascii="Times New Roman" w:eastAsia="Times New Roman" w:hAnsi="Times New Roman" w:cs="B Zar"/>
          <w:noProof/>
          <w:sz w:val="24"/>
          <w:szCs w:val="24"/>
          <w:rtl/>
        </w:rPr>
        <w:lastRenderedPageBreak/>
        <mc:AlternateContent>
          <mc:Choice Requires="wpg">
            <w:drawing>
              <wp:anchor distT="0" distB="0" distL="114300" distR="114300" simplePos="0" relativeHeight="251671552" behindDoc="0" locked="0" layoutInCell="1" allowOverlap="1">
                <wp:simplePos x="0" y="0"/>
                <wp:positionH relativeFrom="column">
                  <wp:posOffset>342900</wp:posOffset>
                </wp:positionH>
                <wp:positionV relativeFrom="paragraph">
                  <wp:posOffset>144145</wp:posOffset>
                </wp:positionV>
                <wp:extent cx="4800600" cy="6057900"/>
                <wp:effectExtent l="9525" t="10795" r="9525" b="8255"/>
                <wp:wrapNone/>
                <wp:docPr id="1490"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057900"/>
                          <a:chOff x="1980" y="3492"/>
                          <a:chExt cx="7560" cy="9540"/>
                        </a:xfrm>
                      </wpg:grpSpPr>
                      <wpg:grpSp>
                        <wpg:cNvPr id="1491" name="Group 283"/>
                        <wpg:cNvGrpSpPr>
                          <a:grpSpLocks/>
                        </wpg:cNvGrpSpPr>
                        <wpg:grpSpPr bwMode="auto">
                          <a:xfrm>
                            <a:off x="1980" y="3492"/>
                            <a:ext cx="7560" cy="7740"/>
                            <a:chOff x="1980" y="3492"/>
                            <a:chExt cx="7560" cy="7740"/>
                          </a:xfrm>
                        </wpg:grpSpPr>
                        <wps:wsp>
                          <wps:cNvPr id="1492" name="Rectangle 284"/>
                          <wps:cNvSpPr>
                            <a:spLocks noChangeArrowheads="1"/>
                          </wps:cNvSpPr>
                          <wps:spPr bwMode="auto">
                            <a:xfrm>
                              <a:off x="3060" y="4140"/>
                              <a:ext cx="5400" cy="6120"/>
                            </a:xfrm>
                            <a:prstGeom prst="rect">
                              <a:avLst/>
                            </a:prstGeom>
                            <a:gradFill rotWithShape="1">
                              <a:gsLst>
                                <a:gs pos="0">
                                  <a:srgbClr val="FFFFFF">
                                    <a:alpha val="0"/>
                                  </a:srgbClr>
                                </a:gs>
                                <a:gs pos="100000">
                                  <a:srgbClr val="FFFFFF">
                                    <a:gamma/>
                                    <a:shade val="69804"/>
                                    <a:invGamma/>
                                  </a:srgbClr>
                                </a:gs>
                              </a:gsLst>
                              <a:path path="shape">
                                <a:fillToRect l="50000" t="50000" r="50000" b="50000"/>
                              </a:path>
                            </a:gradFill>
                            <a:ln w="15875">
                              <a:solidFill>
                                <a:srgbClr val="000000"/>
                              </a:solidFill>
                              <a:miter lim="800000"/>
                              <a:headEnd/>
                              <a:tailEnd/>
                            </a:ln>
                            <a:effectLst/>
                            <a:extLst>
                              <a:ext uri="{AF507438-7753-43E0-B8FC-AC1667EBCBE1}">
                                <a14:hiddenEffects xmlns:a14="http://schemas.microsoft.com/office/drawing/2010/main">
                                  <a:effectLst>
                                    <a:outerShdw dist="56796" dir="3806097" algn="ctr" rotWithShape="0">
                                      <a:srgbClr val="FFFFFF">
                                        <a:alpha val="50000"/>
                                      </a:srgbClr>
                                    </a:outerShdw>
                                  </a:effectLst>
                                </a14:hiddenEffects>
                              </a:ext>
                            </a:extLst>
                          </wps:spPr>
                          <wps:bodyPr rot="0" vert="horz" wrap="square" lIns="91440" tIns="45720" rIns="91440" bIns="45720" anchor="t" anchorCtr="0" upright="1">
                            <a:noAutofit/>
                          </wps:bodyPr>
                        </wps:wsp>
                        <wps:wsp>
                          <wps:cNvPr id="1493" name="Rectangle 285"/>
                          <wps:cNvSpPr>
                            <a:spLocks noChangeArrowheads="1"/>
                          </wps:cNvSpPr>
                          <wps:spPr bwMode="auto">
                            <a:xfrm>
                              <a:off x="7380" y="5832"/>
                              <a:ext cx="900" cy="540"/>
                            </a:xfrm>
                            <a:prstGeom prst="rect">
                              <a:avLst/>
                            </a:prstGeom>
                            <a:solidFill>
                              <a:srgbClr val="FFFFFF">
                                <a:alpha val="0"/>
                              </a:srgbClr>
                            </a:solidFill>
                            <a:ln w="9525">
                              <a:solidFill>
                                <a:srgbClr val="C0C0C0"/>
                              </a:solidFill>
                              <a:miter lim="800000"/>
                              <a:headEnd/>
                              <a:tailEnd/>
                            </a:ln>
                          </wps:spPr>
                          <wps:txbx>
                            <w:txbxContent>
                              <w:p w:rsidR="00897B9E" w:rsidRPr="009D5593" w:rsidRDefault="00897B9E" w:rsidP="00D52460">
                                <w:pPr>
                                  <w:rPr>
                                    <w:rFonts w:cs="Yagut"/>
                                    <w:b/>
                                    <w:bCs/>
                                    <w:sz w:val="16"/>
                                    <w:szCs w:val="16"/>
                                  </w:rPr>
                                </w:pPr>
                                <w:r w:rsidRPr="009D5593">
                                  <w:rPr>
                                    <w:rFonts w:cs="Yagut" w:hint="cs"/>
                                    <w:b/>
                                    <w:bCs/>
                                    <w:sz w:val="16"/>
                                    <w:szCs w:val="16"/>
                                    <w:rtl/>
                                  </w:rPr>
                                  <w:t>از طريق</w:t>
                                </w:r>
                              </w:p>
                            </w:txbxContent>
                          </wps:txbx>
                          <wps:bodyPr rot="0" vert="horz" wrap="square" lIns="91440" tIns="45720" rIns="91440" bIns="45720" anchor="t" anchorCtr="0" upright="1">
                            <a:noAutofit/>
                          </wps:bodyPr>
                        </wps:wsp>
                        <wps:wsp>
                          <wps:cNvPr id="1494" name="Rectangle 286"/>
                          <wps:cNvSpPr>
                            <a:spLocks noChangeArrowheads="1"/>
                          </wps:cNvSpPr>
                          <wps:spPr bwMode="auto">
                            <a:xfrm>
                              <a:off x="3240" y="5760"/>
                              <a:ext cx="900" cy="432"/>
                            </a:xfrm>
                            <a:prstGeom prst="rect">
                              <a:avLst/>
                            </a:prstGeom>
                            <a:solidFill>
                              <a:srgbClr val="FFFFFF">
                                <a:alpha val="0"/>
                              </a:srgbClr>
                            </a:solidFill>
                            <a:ln w="9525">
                              <a:solidFill>
                                <a:srgbClr val="C0C0C0"/>
                              </a:solidFill>
                              <a:miter lim="800000"/>
                              <a:headEnd/>
                              <a:tailEnd/>
                            </a:ln>
                          </wps:spPr>
                          <wps:txbx>
                            <w:txbxContent>
                              <w:p w:rsidR="00897B9E" w:rsidRPr="009D5593" w:rsidRDefault="00897B9E" w:rsidP="00D52460">
                                <w:pPr>
                                  <w:rPr>
                                    <w:rFonts w:cs="Yagut"/>
                                    <w:b/>
                                    <w:bCs/>
                                    <w:sz w:val="16"/>
                                    <w:szCs w:val="16"/>
                                  </w:rPr>
                                </w:pPr>
                                <w:r w:rsidRPr="009D5593">
                                  <w:rPr>
                                    <w:rFonts w:cs="Yagut" w:hint="cs"/>
                                    <w:b/>
                                    <w:bCs/>
                                    <w:sz w:val="16"/>
                                    <w:szCs w:val="16"/>
                                    <w:rtl/>
                                  </w:rPr>
                                  <w:t>از طريق</w:t>
                                </w:r>
                              </w:p>
                            </w:txbxContent>
                          </wps:txbx>
                          <wps:bodyPr rot="0" vert="horz" wrap="square" lIns="91440" tIns="45720" rIns="91440" bIns="45720" anchor="t" anchorCtr="0" upright="1">
                            <a:noAutofit/>
                          </wps:bodyPr>
                        </wps:wsp>
                        <wpg:grpSp>
                          <wpg:cNvPr id="1495" name="Group 287"/>
                          <wpg:cNvGrpSpPr>
                            <a:grpSpLocks/>
                          </wpg:cNvGrpSpPr>
                          <wpg:grpSpPr bwMode="auto">
                            <a:xfrm>
                              <a:off x="1980" y="3492"/>
                              <a:ext cx="7560" cy="7740"/>
                              <a:chOff x="1980" y="3492"/>
                              <a:chExt cx="7560" cy="7740"/>
                            </a:xfrm>
                          </wpg:grpSpPr>
                          <wpg:grpSp>
                            <wpg:cNvPr id="1496" name="Group 288"/>
                            <wpg:cNvGrpSpPr>
                              <a:grpSpLocks/>
                            </wpg:cNvGrpSpPr>
                            <wpg:grpSpPr bwMode="auto">
                              <a:xfrm>
                                <a:off x="3240" y="4320"/>
                                <a:ext cx="4860" cy="5763"/>
                                <a:chOff x="3600" y="1797"/>
                                <a:chExt cx="4860" cy="5763"/>
                              </a:xfrm>
                            </wpg:grpSpPr>
                            <wps:wsp>
                              <wps:cNvPr id="1497" name="Rectangle 289"/>
                              <wps:cNvSpPr>
                                <a:spLocks noChangeArrowheads="1"/>
                              </wps:cNvSpPr>
                              <wps:spPr bwMode="auto">
                                <a:xfrm>
                                  <a:off x="5400" y="1797"/>
                                  <a:ext cx="108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85194" dir="20006097" algn="ctr" rotWithShape="0">
                                          <a:srgbClr val="FFFFFF"/>
                                        </a:outerShdw>
                                      </a:effectLst>
                                    </a14:hiddenEffects>
                                  </a:ext>
                                </a:extLst>
                              </wps:spPr>
                              <wps:txbx>
                                <w:txbxContent>
                                  <w:p w:rsidR="00897B9E" w:rsidRPr="005D5793" w:rsidRDefault="00897B9E" w:rsidP="005D5793">
                                    <w:pPr>
                                      <w:bidi/>
                                      <w:jc w:val="center"/>
                                      <w:rPr>
                                        <w:rFonts w:cs="Zar"/>
                                        <w:b/>
                                        <w:bCs/>
                                        <w:sz w:val="20"/>
                                        <w:szCs w:val="20"/>
                                        <w:rtl/>
                                      </w:rPr>
                                    </w:pPr>
                                    <w:r w:rsidRPr="005D5793">
                                      <w:rPr>
                                        <w:rFonts w:cs="Zar" w:hint="cs"/>
                                        <w:b/>
                                        <w:bCs/>
                                        <w:sz w:val="20"/>
                                        <w:szCs w:val="20"/>
                                        <w:rtl/>
                                      </w:rPr>
                                      <w:t>ذي نفعان</w:t>
                                    </w:r>
                                  </w:p>
                                </w:txbxContent>
                              </wps:txbx>
                              <wps:bodyPr rot="0" vert="horz" wrap="square" lIns="91440" tIns="45720" rIns="91440" bIns="45720" anchor="t" anchorCtr="0" upright="1">
                                <a:noAutofit/>
                              </wps:bodyPr>
                            </wps:wsp>
                            <wps:wsp>
                              <wps:cNvPr id="1498" name="Rectangle 290"/>
                              <wps:cNvSpPr>
                                <a:spLocks noChangeArrowheads="1"/>
                              </wps:cNvSpPr>
                              <wps:spPr bwMode="auto">
                                <a:xfrm>
                                  <a:off x="6660" y="2340"/>
                                  <a:ext cx="1800" cy="540"/>
                                </a:xfrm>
                                <a:prstGeom prst="rect">
                                  <a:avLst/>
                                </a:prstGeom>
                                <a:solidFill>
                                  <a:srgbClr val="FFFFFF"/>
                                </a:solidFill>
                                <a:ln w="9525">
                                  <a:solidFill>
                                    <a:srgbClr val="000000"/>
                                  </a:solidFill>
                                  <a:miter lim="800000"/>
                                  <a:headEnd/>
                                  <a:tailEnd/>
                                </a:ln>
                              </wps:spPr>
                              <wps:txbx>
                                <w:txbxContent>
                                  <w:p w:rsidR="00897B9E" w:rsidRPr="005D5793" w:rsidRDefault="00897B9E" w:rsidP="005D5793">
                                    <w:pPr>
                                      <w:bidi/>
                                      <w:jc w:val="center"/>
                                      <w:rPr>
                                        <w:rFonts w:cs="Zar"/>
                                        <w:b/>
                                        <w:bCs/>
                                        <w:sz w:val="20"/>
                                        <w:szCs w:val="20"/>
                                        <w:rtl/>
                                      </w:rPr>
                                    </w:pPr>
                                    <w:r w:rsidRPr="005D5793">
                                      <w:rPr>
                                        <w:rFonts w:cs="Zar" w:hint="cs"/>
                                        <w:b/>
                                        <w:bCs/>
                                        <w:sz w:val="20"/>
                                        <w:szCs w:val="20"/>
                                        <w:rtl/>
                                      </w:rPr>
                                      <w:t>ذي نفعان غير كليدي</w:t>
                                    </w:r>
                                  </w:p>
                                </w:txbxContent>
                              </wps:txbx>
                              <wps:bodyPr rot="0" vert="horz" wrap="square" lIns="91440" tIns="45720" rIns="91440" bIns="45720" anchor="t" anchorCtr="0" upright="1">
                                <a:noAutofit/>
                              </wps:bodyPr>
                            </wps:wsp>
                            <wps:wsp>
                              <wps:cNvPr id="1499" name="Rectangle 291"/>
                              <wps:cNvSpPr>
                                <a:spLocks noChangeArrowheads="1"/>
                              </wps:cNvSpPr>
                              <wps:spPr bwMode="auto">
                                <a:xfrm>
                                  <a:off x="3600" y="2340"/>
                                  <a:ext cx="1620" cy="540"/>
                                </a:xfrm>
                                <a:prstGeom prst="rect">
                                  <a:avLst/>
                                </a:prstGeom>
                                <a:solidFill>
                                  <a:srgbClr val="FFFFFF"/>
                                </a:solidFill>
                                <a:ln w="9525">
                                  <a:solidFill>
                                    <a:srgbClr val="000000"/>
                                  </a:solidFill>
                                  <a:miter lim="800000"/>
                                  <a:headEnd/>
                                  <a:tailEnd/>
                                </a:ln>
                              </wps:spPr>
                              <wps:txbx>
                                <w:txbxContent>
                                  <w:p w:rsidR="00897B9E" w:rsidRPr="00F5044A" w:rsidRDefault="00897B9E" w:rsidP="005D5793">
                                    <w:pPr>
                                      <w:bidi/>
                                      <w:jc w:val="center"/>
                                      <w:rPr>
                                        <w:rFonts w:cs="Yagut"/>
                                        <w:b/>
                                        <w:bCs/>
                                      </w:rPr>
                                    </w:pPr>
                                    <w:r w:rsidRPr="005D5793">
                                      <w:rPr>
                                        <w:rFonts w:cs="Zar" w:hint="cs"/>
                                        <w:b/>
                                        <w:bCs/>
                                        <w:sz w:val="20"/>
                                        <w:szCs w:val="20"/>
                                        <w:rtl/>
                                      </w:rPr>
                                      <w:t>ذي نفعان كليدي</w:t>
                                    </w:r>
                                  </w:p>
                                </w:txbxContent>
                              </wps:txbx>
                              <wps:bodyPr rot="0" vert="horz" wrap="square" lIns="91440" tIns="45720" rIns="91440" bIns="45720" anchor="t" anchorCtr="0" upright="1">
                                <a:noAutofit/>
                              </wps:bodyPr>
                            </wps:wsp>
                            <wps:wsp>
                              <wps:cNvPr id="1500" name="Rectangle 292"/>
                              <wps:cNvSpPr>
                                <a:spLocks noChangeArrowheads="1"/>
                              </wps:cNvSpPr>
                              <wps:spPr bwMode="auto">
                                <a:xfrm>
                                  <a:off x="4320" y="4500"/>
                                  <a:ext cx="1080" cy="360"/>
                                </a:xfrm>
                                <a:prstGeom prst="rect">
                                  <a:avLst/>
                                </a:prstGeom>
                                <a:solidFill>
                                  <a:srgbClr val="FFFFFF"/>
                                </a:solidFill>
                                <a:ln w="9525">
                                  <a:solidFill>
                                    <a:srgbClr val="000000"/>
                                  </a:solidFill>
                                  <a:miter lim="800000"/>
                                  <a:headEnd/>
                                  <a:tailEnd/>
                                </a:ln>
                              </wps:spPr>
                              <wps:txbx>
                                <w:txbxContent>
                                  <w:p w:rsidR="00897B9E" w:rsidRPr="00241A9B" w:rsidRDefault="00897B9E" w:rsidP="00D52460">
                                    <w:pPr>
                                      <w:jc w:val="center"/>
                                      <w:rPr>
                                        <w:rFonts w:cs="Zar"/>
                                        <w:b/>
                                        <w:bCs/>
                                        <w:sz w:val="20"/>
                                        <w:szCs w:val="20"/>
                                      </w:rPr>
                                    </w:pPr>
                                    <w:r w:rsidRPr="00241A9B">
                                      <w:rPr>
                                        <w:rFonts w:cs="Zar" w:hint="cs"/>
                                        <w:b/>
                                        <w:bCs/>
                                        <w:sz w:val="20"/>
                                        <w:szCs w:val="20"/>
                                        <w:rtl/>
                                      </w:rPr>
                                      <w:t>اهداف</w:t>
                                    </w:r>
                                  </w:p>
                                </w:txbxContent>
                              </wps:txbx>
                              <wps:bodyPr rot="0" vert="horz" wrap="square" lIns="91440" tIns="45720" rIns="91440" bIns="45720" anchor="t" anchorCtr="0" upright="1">
                                <a:noAutofit/>
                              </wps:bodyPr>
                            </wps:wsp>
                            <wps:wsp>
                              <wps:cNvPr id="1501" name="Rectangle 293"/>
                              <wps:cNvSpPr>
                                <a:spLocks noChangeArrowheads="1"/>
                              </wps:cNvSpPr>
                              <wps:spPr bwMode="auto">
                                <a:xfrm>
                                  <a:off x="5400" y="5220"/>
                                  <a:ext cx="1260" cy="540"/>
                                </a:xfrm>
                                <a:prstGeom prst="rect">
                                  <a:avLst/>
                                </a:prstGeom>
                                <a:solidFill>
                                  <a:srgbClr val="FFFFFF"/>
                                </a:solidFill>
                                <a:ln w="9525">
                                  <a:solidFill>
                                    <a:srgbClr val="000000"/>
                                  </a:solidFill>
                                  <a:miter lim="800000"/>
                                  <a:headEnd/>
                                  <a:tailEnd/>
                                </a:ln>
                              </wps:spPr>
                              <wps:txbx>
                                <w:txbxContent>
                                  <w:p w:rsidR="00897B9E" w:rsidRPr="00241A9B" w:rsidRDefault="00897B9E" w:rsidP="00D52460">
                                    <w:pPr>
                                      <w:jc w:val="center"/>
                                      <w:rPr>
                                        <w:rFonts w:cs="Zar"/>
                                        <w:b/>
                                        <w:bCs/>
                                        <w:sz w:val="20"/>
                                        <w:szCs w:val="20"/>
                                      </w:rPr>
                                    </w:pPr>
                                    <w:r w:rsidRPr="00241A9B">
                                      <w:rPr>
                                        <w:rFonts w:cs="Zar" w:hint="cs"/>
                                        <w:b/>
                                        <w:bCs/>
                                        <w:sz w:val="20"/>
                                        <w:szCs w:val="20"/>
                                        <w:rtl/>
                                      </w:rPr>
                                      <w:t>استراتژي</w:t>
                                    </w:r>
                                  </w:p>
                                </w:txbxContent>
                              </wps:txbx>
                              <wps:bodyPr rot="0" vert="horz" wrap="square" lIns="91440" tIns="45720" rIns="91440" bIns="45720" anchor="t" anchorCtr="0" upright="1">
                                <a:noAutofit/>
                              </wps:bodyPr>
                            </wps:wsp>
                            <wps:wsp>
                              <wps:cNvPr id="1502" name="Rectangle 294"/>
                              <wps:cNvSpPr>
                                <a:spLocks noChangeArrowheads="1"/>
                              </wps:cNvSpPr>
                              <wps:spPr bwMode="auto">
                                <a:xfrm>
                                  <a:off x="5400" y="6120"/>
                                  <a:ext cx="1260" cy="540"/>
                                </a:xfrm>
                                <a:prstGeom prst="rect">
                                  <a:avLst/>
                                </a:prstGeom>
                                <a:solidFill>
                                  <a:srgbClr val="FFFFFF"/>
                                </a:solidFill>
                                <a:ln w="9525">
                                  <a:solidFill>
                                    <a:srgbClr val="000000"/>
                                  </a:solidFill>
                                  <a:miter lim="800000"/>
                                  <a:headEnd/>
                                  <a:tailEnd/>
                                </a:ln>
                              </wps:spPr>
                              <wps:txbx>
                                <w:txbxContent>
                                  <w:p w:rsidR="00897B9E" w:rsidRPr="00241A9B" w:rsidRDefault="00897B9E" w:rsidP="00D52460">
                                    <w:pPr>
                                      <w:jc w:val="center"/>
                                      <w:rPr>
                                        <w:rFonts w:cs="Zar"/>
                                        <w:b/>
                                        <w:bCs/>
                                        <w:sz w:val="20"/>
                                        <w:szCs w:val="20"/>
                                      </w:rPr>
                                    </w:pPr>
                                    <w:r w:rsidRPr="00241A9B">
                                      <w:rPr>
                                        <w:rFonts w:cs="Zar"/>
                                        <w:b/>
                                        <w:bCs/>
                                        <w:sz w:val="20"/>
                                        <w:szCs w:val="20"/>
                                      </w:rPr>
                                      <w:t>PMS</w:t>
                                    </w:r>
                                  </w:p>
                                </w:txbxContent>
                              </wps:txbx>
                              <wps:bodyPr rot="0" vert="horz" wrap="square" lIns="91440" tIns="45720" rIns="91440" bIns="45720" anchor="t" anchorCtr="0" upright="1">
                                <a:noAutofit/>
                              </wps:bodyPr>
                            </wps:wsp>
                            <wps:wsp>
                              <wps:cNvPr id="1503" name="Rectangle 295"/>
                              <wps:cNvSpPr>
                                <a:spLocks noChangeArrowheads="1"/>
                              </wps:cNvSpPr>
                              <wps:spPr bwMode="auto">
                                <a:xfrm>
                                  <a:off x="5400" y="7020"/>
                                  <a:ext cx="1260" cy="540"/>
                                </a:xfrm>
                                <a:prstGeom prst="rect">
                                  <a:avLst/>
                                </a:prstGeom>
                                <a:solidFill>
                                  <a:srgbClr val="FFFFFF"/>
                                </a:solidFill>
                                <a:ln w="9525">
                                  <a:solidFill>
                                    <a:srgbClr val="000000"/>
                                  </a:solidFill>
                                  <a:miter lim="800000"/>
                                  <a:headEnd/>
                                  <a:tailEnd/>
                                </a:ln>
                              </wps:spPr>
                              <wps:txbx>
                                <w:txbxContent>
                                  <w:p w:rsidR="00897B9E" w:rsidRPr="00F5044A" w:rsidRDefault="00897B9E" w:rsidP="00D52460">
                                    <w:pPr>
                                      <w:jc w:val="center"/>
                                      <w:rPr>
                                        <w:rFonts w:cs="Yagut"/>
                                        <w:b/>
                                        <w:bCs/>
                                        <w:rtl/>
                                      </w:rPr>
                                    </w:pPr>
                                    <w:r w:rsidRPr="00241A9B">
                                      <w:rPr>
                                        <w:rFonts w:cs="Zar" w:hint="cs"/>
                                        <w:b/>
                                        <w:bCs/>
                                        <w:sz w:val="20"/>
                                        <w:szCs w:val="20"/>
                                        <w:rtl/>
                                      </w:rPr>
                                      <w:t>رفتار مديران</w:t>
                                    </w:r>
                                  </w:p>
                                </w:txbxContent>
                              </wps:txbx>
                              <wps:bodyPr rot="0" vert="horz" wrap="square" lIns="91440" tIns="45720" rIns="91440" bIns="45720" anchor="t" anchorCtr="0" upright="1">
                                <a:noAutofit/>
                              </wps:bodyPr>
                            </wps:wsp>
                            <wps:wsp>
                              <wps:cNvPr id="1504" name="Oval 296"/>
                              <wps:cNvSpPr>
                                <a:spLocks noChangeArrowheads="1"/>
                              </wps:cNvSpPr>
                              <wps:spPr bwMode="auto">
                                <a:xfrm>
                                  <a:off x="4500" y="3060"/>
                                  <a:ext cx="1440" cy="1080"/>
                                </a:xfrm>
                                <a:prstGeom prst="ellipse">
                                  <a:avLst/>
                                </a:prstGeom>
                                <a:solidFill>
                                  <a:srgbClr val="FFFFFF"/>
                                </a:solidFill>
                                <a:ln w="9525">
                                  <a:solidFill>
                                    <a:srgbClr val="000000"/>
                                  </a:solidFill>
                                  <a:round/>
                                  <a:headEnd/>
                                  <a:tailEnd/>
                                </a:ln>
                              </wps:spPr>
                              <wps:txbx>
                                <w:txbxContent>
                                  <w:p w:rsidR="00897B9E" w:rsidRPr="00241A9B" w:rsidRDefault="00897B9E" w:rsidP="00D52460">
                                    <w:pPr>
                                      <w:jc w:val="center"/>
                                      <w:rPr>
                                        <w:rFonts w:cs="Zar"/>
                                        <w:b/>
                                        <w:bCs/>
                                        <w:sz w:val="20"/>
                                        <w:szCs w:val="20"/>
                                      </w:rPr>
                                    </w:pPr>
                                    <w:r w:rsidRPr="00241A9B">
                                      <w:rPr>
                                        <w:rFonts w:cs="Zar" w:hint="cs"/>
                                        <w:b/>
                                        <w:bCs/>
                                        <w:sz w:val="20"/>
                                        <w:szCs w:val="20"/>
                                        <w:rtl/>
                                      </w:rPr>
                                      <w:t>حاكميت سازمان</w:t>
                                    </w:r>
                                  </w:p>
                                </w:txbxContent>
                              </wps:txbx>
                              <wps:bodyPr rot="0" vert="horz" wrap="square" lIns="91440" tIns="45720" rIns="91440" bIns="45720" anchor="t" anchorCtr="0" upright="1">
                                <a:noAutofit/>
                              </wps:bodyPr>
                            </wps:wsp>
                            <wps:wsp>
                              <wps:cNvPr id="1505" name="Oval 297"/>
                              <wps:cNvSpPr>
                                <a:spLocks noChangeArrowheads="1"/>
                              </wps:cNvSpPr>
                              <wps:spPr bwMode="auto">
                                <a:xfrm>
                                  <a:off x="6300" y="3060"/>
                                  <a:ext cx="1440" cy="1080"/>
                                </a:xfrm>
                                <a:prstGeom prst="ellipse">
                                  <a:avLst/>
                                </a:prstGeom>
                                <a:solidFill>
                                  <a:srgbClr val="FFFFFF"/>
                                </a:solidFill>
                                <a:ln w="9525">
                                  <a:solidFill>
                                    <a:srgbClr val="000000"/>
                                  </a:solidFill>
                                  <a:round/>
                                  <a:headEnd/>
                                  <a:tailEnd/>
                                </a:ln>
                              </wps:spPr>
                              <wps:txbx>
                                <w:txbxContent>
                                  <w:p w:rsidR="00897B9E" w:rsidRPr="00C731E1" w:rsidRDefault="00897B9E" w:rsidP="00D52460">
                                    <w:pPr>
                                      <w:jc w:val="center"/>
                                      <w:rPr>
                                        <w:rFonts w:cs="Zar"/>
                                        <w:b/>
                                        <w:bCs/>
                                        <w:sz w:val="20"/>
                                        <w:szCs w:val="20"/>
                                      </w:rPr>
                                    </w:pPr>
                                    <w:r w:rsidRPr="00C731E1">
                                      <w:rPr>
                                        <w:rFonts w:cs="Zar" w:hint="cs"/>
                                        <w:b/>
                                        <w:bCs/>
                                        <w:sz w:val="20"/>
                                        <w:szCs w:val="20"/>
                                        <w:rtl/>
                                      </w:rPr>
                                      <w:t>مكانيزمهاي خارجي</w:t>
                                    </w:r>
                                  </w:p>
                                </w:txbxContent>
                              </wps:txbx>
                              <wps:bodyPr rot="0" vert="horz" wrap="square" lIns="91440" tIns="45720" rIns="91440" bIns="45720" anchor="t" anchorCtr="0" upright="1">
                                <a:noAutofit/>
                              </wps:bodyPr>
                            </wps:wsp>
                            <wps:wsp>
                              <wps:cNvPr id="1506" name="Line 298"/>
                              <wps:cNvCnPr/>
                              <wps:spPr bwMode="auto">
                                <a:xfrm flipH="1">
                                  <a:off x="4320" y="198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7" name="Line 299"/>
                              <wps:cNvCnPr/>
                              <wps:spPr bwMode="auto">
                                <a:xfrm>
                                  <a:off x="6480" y="1980"/>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8" name="Line 300"/>
                              <wps:cNvCnPr/>
                              <wps:spPr bwMode="auto">
                                <a:xfrm>
                                  <a:off x="4320" y="19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9" name="Line 301"/>
                              <wps:cNvCnPr/>
                              <wps:spPr bwMode="auto">
                                <a:xfrm>
                                  <a:off x="7740" y="19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0" name="Line 302"/>
                              <wps:cNvCnPr/>
                              <wps:spPr bwMode="auto">
                                <a:xfrm>
                                  <a:off x="4320" y="2880"/>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1" name="Line 303"/>
                              <wps:cNvCnPr/>
                              <wps:spPr bwMode="auto">
                                <a:xfrm flipH="1">
                                  <a:off x="7560" y="2880"/>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2" name="Line 304"/>
                              <wps:cNvCnPr/>
                              <wps:spPr bwMode="auto">
                                <a:xfrm flipH="1" flipV="1">
                                  <a:off x="3960" y="2880"/>
                                  <a:ext cx="540" cy="54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513" name="Line 305"/>
                              <wps:cNvCnPr/>
                              <wps:spPr bwMode="auto">
                                <a:xfrm flipV="1">
                                  <a:off x="7740" y="2880"/>
                                  <a:ext cx="360" cy="54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514" name="Line 306"/>
                              <wps:cNvCnPr/>
                              <wps:spPr bwMode="auto">
                                <a:xfrm flipH="1">
                                  <a:off x="4860" y="4140"/>
                                  <a:ext cx="180" cy="360"/>
                                </a:xfrm>
                                <a:prstGeom prst="line">
                                  <a:avLst/>
                                </a:prstGeom>
                                <a:noFill/>
                                <a:ln w="1905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1515" name="Line 307"/>
                              <wps:cNvCnPr/>
                              <wps:spPr bwMode="auto">
                                <a:xfrm flipH="1">
                                  <a:off x="5220" y="4140"/>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6" name="Line 308"/>
                              <wps:cNvCnPr/>
                              <wps:spPr bwMode="auto">
                                <a:xfrm flipH="1">
                                  <a:off x="6480" y="4140"/>
                                  <a:ext cx="54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7" name="Line 309"/>
                              <wps:cNvCnPr/>
                              <wps:spPr bwMode="auto">
                                <a:xfrm>
                                  <a:off x="5220" y="4860"/>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8" name="Line 310"/>
                              <wps:cNvCnPr/>
                              <wps:spPr bwMode="auto">
                                <a:xfrm>
                                  <a:off x="5760" y="66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9" name="Line 311"/>
                              <wps:cNvCnPr/>
                              <wps:spPr bwMode="auto">
                                <a:xfrm>
                                  <a:off x="5760" y="57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0" name="Line 312"/>
                              <wps:cNvCnPr/>
                              <wps:spPr bwMode="auto">
                                <a:xfrm flipV="1">
                                  <a:off x="6120" y="6660"/>
                                  <a:ext cx="0" cy="36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521" name="Line 313"/>
                              <wps:cNvCnPr/>
                              <wps:spPr bwMode="auto">
                                <a:xfrm flipV="1">
                                  <a:off x="6120" y="5760"/>
                                  <a:ext cx="0" cy="36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522" name="Line 314"/>
                              <wps:cNvCnPr/>
                              <wps:spPr bwMode="auto">
                                <a:xfrm flipV="1">
                                  <a:off x="6660" y="4140"/>
                                  <a:ext cx="540" cy="108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g:cNvPr id="1523" name="Group 315"/>
                            <wpg:cNvGrpSpPr>
                              <a:grpSpLocks/>
                            </wpg:cNvGrpSpPr>
                            <wpg:grpSpPr bwMode="auto">
                              <a:xfrm>
                                <a:off x="1980" y="3492"/>
                                <a:ext cx="7560" cy="7740"/>
                                <a:chOff x="1980" y="3492"/>
                                <a:chExt cx="7560" cy="7740"/>
                              </a:xfrm>
                            </wpg:grpSpPr>
                            <wps:wsp>
                              <wps:cNvPr id="1524" name="Rectangle 316"/>
                              <wps:cNvSpPr>
                                <a:spLocks noChangeArrowheads="1"/>
                              </wps:cNvSpPr>
                              <wps:spPr bwMode="auto">
                                <a:xfrm>
                                  <a:off x="4860" y="3492"/>
                                  <a:ext cx="1800" cy="537"/>
                                </a:xfrm>
                                <a:prstGeom prst="rect">
                                  <a:avLst/>
                                </a:prstGeom>
                                <a:solidFill>
                                  <a:srgbClr val="FFFFFF">
                                    <a:alpha val="0"/>
                                  </a:srgbClr>
                                </a:solidFill>
                                <a:ln w="9525">
                                  <a:solidFill>
                                    <a:srgbClr val="FFFFFF"/>
                                  </a:solidFill>
                                  <a:miter lim="800000"/>
                                  <a:headEnd/>
                                  <a:tailEnd/>
                                </a:ln>
                              </wps:spPr>
                              <wps:txb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بازار</w:t>
                                    </w:r>
                                  </w:p>
                                </w:txbxContent>
                              </wps:txbx>
                              <wps:bodyPr rot="0" vert="horz" wrap="square" lIns="91440" tIns="45720" rIns="91440" bIns="45720" anchor="t" anchorCtr="0" upright="1">
                                <a:noAutofit/>
                              </wps:bodyPr>
                            </wps:wsp>
                            <wps:wsp>
                              <wps:cNvPr id="1525" name="Rectangle 317"/>
                              <wps:cNvSpPr>
                                <a:spLocks noChangeArrowheads="1"/>
                              </wps:cNvSpPr>
                              <wps:spPr bwMode="auto">
                                <a:xfrm>
                                  <a:off x="1980" y="6189"/>
                                  <a:ext cx="900" cy="1800"/>
                                </a:xfrm>
                                <a:prstGeom prst="rect">
                                  <a:avLst/>
                                </a:prstGeom>
                                <a:solidFill>
                                  <a:srgbClr val="FFFFFF"/>
                                </a:solidFill>
                                <a:ln w="9525">
                                  <a:solidFill>
                                    <a:srgbClr val="FFFFFF"/>
                                  </a:solidFill>
                                  <a:miter lim="800000"/>
                                  <a:headEnd/>
                                  <a:tailEnd/>
                                </a:ln>
                              </wps:spPr>
                              <wps:txbx>
                                <w:txbxContent>
                                  <w:p w:rsidR="00897B9E" w:rsidRPr="005D5793" w:rsidRDefault="00897B9E" w:rsidP="005D5793">
                                    <w:pPr>
                                      <w:bidi/>
                                      <w:jc w:val="center"/>
                                      <w:rPr>
                                        <w:rFonts w:cs="B Zar"/>
                                        <w:b/>
                                        <w:bCs/>
                                        <w:sz w:val="24"/>
                                        <w:szCs w:val="24"/>
                                        <w:rtl/>
                                      </w:rPr>
                                    </w:pPr>
                                    <w:r w:rsidRPr="005D5793">
                                      <w:rPr>
                                        <w:rFonts w:cs="B Zar" w:hint="cs"/>
                                        <w:b/>
                                        <w:bCs/>
                                        <w:sz w:val="24"/>
                                        <w:szCs w:val="24"/>
                                        <w:rtl/>
                                      </w:rPr>
                                      <w:t>فرهنگ</w:t>
                                    </w:r>
                                  </w:p>
                                </w:txbxContent>
                              </wps:txbx>
                              <wps:bodyPr rot="0" vert="vert270" wrap="square" lIns="91440" tIns="45720" rIns="91440" bIns="45720" anchor="t" anchorCtr="0" upright="1">
                                <a:noAutofit/>
                              </wps:bodyPr>
                            </wps:wsp>
                            <wps:wsp>
                              <wps:cNvPr id="1526" name="Rectangle 318"/>
                              <wps:cNvSpPr>
                                <a:spLocks noChangeArrowheads="1"/>
                              </wps:cNvSpPr>
                              <wps:spPr bwMode="auto">
                                <a:xfrm>
                                  <a:off x="4860" y="10512"/>
                                  <a:ext cx="1800" cy="540"/>
                                </a:xfrm>
                                <a:prstGeom prst="rect">
                                  <a:avLst/>
                                </a:prstGeom>
                                <a:solidFill>
                                  <a:srgbClr val="FFFFFF">
                                    <a:alpha val="0"/>
                                  </a:srgbClr>
                                </a:solidFill>
                                <a:ln w="9525">
                                  <a:solidFill>
                                    <a:srgbClr val="FFFFFF"/>
                                  </a:solidFill>
                                  <a:miter lim="800000"/>
                                  <a:headEnd/>
                                  <a:tailEnd/>
                                </a:ln>
                              </wps:spPr>
                              <wps:txbx>
                                <w:txbxContent>
                                  <w:p w:rsidR="00897B9E" w:rsidRPr="005D5793" w:rsidRDefault="00897B9E" w:rsidP="005D5793">
                                    <w:pPr>
                                      <w:bidi/>
                                      <w:jc w:val="center"/>
                                      <w:rPr>
                                        <w:rFonts w:cs="B Zar"/>
                                        <w:b/>
                                        <w:bCs/>
                                        <w:sz w:val="24"/>
                                        <w:szCs w:val="24"/>
                                        <w:rtl/>
                                      </w:rPr>
                                    </w:pPr>
                                    <w:r w:rsidRPr="005D5793">
                                      <w:rPr>
                                        <w:rFonts w:cs="B Zar" w:hint="cs"/>
                                        <w:b/>
                                        <w:bCs/>
                                        <w:sz w:val="24"/>
                                        <w:szCs w:val="24"/>
                                        <w:rtl/>
                                      </w:rPr>
                                      <w:t>قانون و دولت</w:t>
                                    </w:r>
                                  </w:p>
                                </w:txbxContent>
                              </wps:txbx>
                              <wps:bodyPr rot="0" vert="horz" wrap="square" lIns="91440" tIns="45720" rIns="91440" bIns="45720" anchor="t" anchorCtr="0" upright="1">
                                <a:noAutofit/>
                              </wps:bodyPr>
                            </wps:wsp>
                            <wps:wsp>
                              <wps:cNvPr id="1527" name="Rectangle 319"/>
                              <wps:cNvSpPr>
                                <a:spLocks noChangeArrowheads="1"/>
                              </wps:cNvSpPr>
                              <wps:spPr bwMode="auto">
                                <a:xfrm>
                                  <a:off x="8640" y="6732"/>
                                  <a:ext cx="900" cy="1080"/>
                                </a:xfrm>
                                <a:prstGeom prst="rect">
                                  <a:avLst/>
                                </a:prstGeom>
                                <a:solidFill>
                                  <a:srgbClr val="FFFFFF"/>
                                </a:solidFill>
                                <a:ln w="9525">
                                  <a:solidFill>
                                    <a:srgbClr val="FFFFFF"/>
                                  </a:solidFill>
                                  <a:miter lim="800000"/>
                                  <a:headEnd/>
                                  <a:tailEnd/>
                                </a:ln>
                              </wps:spPr>
                              <wps:txbx>
                                <w:txbxContent>
                                  <w:p w:rsidR="00897B9E" w:rsidRPr="005D5793" w:rsidRDefault="00897B9E" w:rsidP="005D5793">
                                    <w:pPr>
                                      <w:bidi/>
                                      <w:jc w:val="center"/>
                                      <w:rPr>
                                        <w:rFonts w:cs="B Zar"/>
                                        <w:b/>
                                        <w:bCs/>
                                        <w:sz w:val="24"/>
                                        <w:szCs w:val="24"/>
                                      </w:rPr>
                                    </w:pPr>
                                    <w:r w:rsidRPr="005D5793">
                                      <w:rPr>
                                        <w:rFonts w:cs="B Zar" w:hint="cs"/>
                                        <w:b/>
                                        <w:bCs/>
                                        <w:sz w:val="24"/>
                                        <w:szCs w:val="24"/>
                                        <w:rtl/>
                                      </w:rPr>
                                      <w:t>رقبا</w:t>
                                    </w:r>
                                  </w:p>
                                </w:txbxContent>
                              </wps:txbx>
                              <wps:bodyPr rot="0" vert="vert" wrap="square" lIns="91440" tIns="45720" rIns="91440" bIns="45720" anchor="t" anchorCtr="0" upright="1">
                                <a:noAutofit/>
                              </wps:bodyPr>
                            </wps:wsp>
                            <wps:wsp>
                              <wps:cNvPr id="1528" name="Line 320"/>
                              <wps:cNvCnPr/>
                              <wps:spPr bwMode="auto">
                                <a:xfrm>
                                  <a:off x="2160" y="11232"/>
                                  <a:ext cx="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9" name="Line 321"/>
                              <wps:cNvCnPr/>
                              <wps:spPr bwMode="auto">
                                <a:xfrm flipV="1">
                                  <a:off x="2160" y="3492"/>
                                  <a:ext cx="0" cy="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0" name="Line 322"/>
                              <wps:cNvCnPr/>
                              <wps:spPr bwMode="auto">
                                <a:xfrm>
                                  <a:off x="2160" y="3492"/>
                                  <a:ext cx="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1" name="Line 323"/>
                              <wps:cNvCnPr/>
                              <wps:spPr bwMode="auto">
                                <a:xfrm>
                                  <a:off x="9360" y="3492"/>
                                  <a:ext cx="0" cy="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2" name="Line 324"/>
                              <wps:cNvCnPr/>
                              <wps:spPr bwMode="auto">
                                <a:xfrm flipV="1">
                                  <a:off x="2160" y="10329"/>
                                  <a:ext cx="900" cy="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3" name="Line 325"/>
                              <wps:cNvCnPr/>
                              <wps:spPr bwMode="auto">
                                <a:xfrm flipH="1" flipV="1">
                                  <a:off x="8460" y="10332"/>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4" name="Line 326"/>
                              <wps:cNvCnPr/>
                              <wps:spPr bwMode="auto">
                                <a:xfrm flipV="1">
                                  <a:off x="8460" y="3492"/>
                                  <a:ext cx="900" cy="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5" name="Line 327"/>
                              <wps:cNvCnPr/>
                              <wps:spPr bwMode="auto">
                                <a:xfrm>
                                  <a:off x="2160" y="3492"/>
                                  <a:ext cx="900" cy="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536" name="Line 328"/>
                        <wps:cNvCnPr/>
                        <wps:spPr bwMode="auto">
                          <a:xfrm>
                            <a:off x="3060" y="11772"/>
                            <a:ext cx="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37" name="Rectangle 329"/>
                        <wps:cNvSpPr>
                          <a:spLocks noChangeArrowheads="1"/>
                        </wps:cNvSpPr>
                        <wps:spPr bwMode="auto">
                          <a:xfrm>
                            <a:off x="3060" y="12139"/>
                            <a:ext cx="5400" cy="893"/>
                          </a:xfrm>
                          <a:prstGeom prst="rect">
                            <a:avLst/>
                          </a:prstGeom>
                          <a:solidFill>
                            <a:srgbClr val="FFFFFF"/>
                          </a:solidFill>
                          <a:ln w="9525">
                            <a:solidFill>
                              <a:srgbClr val="FFFFFF"/>
                            </a:solidFill>
                            <a:miter lim="800000"/>
                            <a:headEnd/>
                            <a:tailEnd/>
                          </a:ln>
                        </wps:spPr>
                        <wps:txbx>
                          <w:txbxContent>
                            <w:p w:rsidR="00897B9E" w:rsidRPr="001A2D43" w:rsidRDefault="00897B9E" w:rsidP="00D52460">
                              <w:pPr>
                                <w:bidi/>
                                <w:jc w:val="center"/>
                                <w:rPr>
                                  <w:rFonts w:ascii="Times New Roman" w:eastAsia="Times New Roman" w:hAnsi="Times New Roman" w:cs="B Zar"/>
                                  <w:sz w:val="24"/>
                                  <w:szCs w:val="24"/>
                                  <w:lang w:bidi="fa-IR"/>
                                </w:rPr>
                              </w:pPr>
                              <w:r w:rsidRPr="001A2D43">
                                <w:rPr>
                                  <w:rFonts w:ascii="Times New Roman" w:eastAsia="Times New Roman" w:hAnsi="Times New Roman" w:cs="B Zar" w:hint="cs"/>
                                  <w:sz w:val="24"/>
                                  <w:szCs w:val="24"/>
                                  <w:rtl/>
                                  <w:lang w:bidi="fa-IR"/>
                                </w:rPr>
                                <w:t>شكل(2-9) : مدل تحليل ذي نفعان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181" style="position:absolute;left:0;text-align:left;margin-left:27pt;margin-top:11.35pt;width:378pt;height:477pt;z-index:251671552;mso-position-horizontal-relative:text;mso-position-vertical-relative:text" coordorigin="1980,3492" coordsize="7560,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COigsAAOx8AAAOAAAAZHJzL2Uyb0RvYy54bWzsXVtv28oRfi/Q/0Dw3RHvFyHKgSPbaYG0&#10;J2hO22daoiSiFKmSdGS36H/v7OxyeBFpS7LE41jrAAopUsvd2W/nvsOPvzyuY+VHmOVRmkxU/YOm&#10;KmEyS+dRspyof//t7spTlbwIknkQp0k4UZ/CXP3l0x//8HG7GYdGukrjeZgp0EiSj7ebiboqis14&#10;NMpnq3Ad5B/STZjAxUWarYMCTrPlaJ4FW2h9HY8MTXNG2zSbb7J0FuY5fHvDL6qfsP3FIpwVvy4W&#10;eVgo8USFvhX4meHnPfscffoYjJdZsFlFM9GN4IherIMogYdSUzdBESgPWbTT1DqaZWmeLooPs3Q9&#10;SheLaBbiGGA0utYazZcsfdjgWJbj7XJDZALStuh0dLOzv/74linRHObO8oFASbCGWcIHK4ZnMPps&#10;N8sx3PYl23zffMv4IOHwazr7Vw6XR+3r7HzJb1but39J59Bg8FCkSJ/HRbZmTcDIlUechieahvCx&#10;UGbwpeXBxGrQmRlcczTb9eEEJ2q2gtlkv9N9D67DZdPysZPBeLa6Fb93bUf82Lct/OUoGPMHY2dF&#10;5/jI8IQGWdFCb9PCPDctOsZUUqQakevyEbHxHkaL8pe9tIAFmFcYy1+Hse+rYBMidHMGnoquRknX&#10;v8HaDJJlHALOLE5bvLUEWc4RpiTpdAX3hddZlm5XYTCHnunsfpjL2g/YSQ74fBFyJmALoWPpJSlL&#10;MgNaStTpRhM4wXiT5cWXMF0r7GCiZtB9RHTw42tesO5UtwhGML+L4ljJ0uKfUbFCgrCe48UcfsMP&#10;lE0KA9Lw6zxb3k/jTPkRALe6wz/+iHizCvi3Za/ErfjYZV5vStfY37PtLYP1OsAFla+CechbdmBJ&#10;4TwE4yj58UXcAqNqPwq+Wpb93wTFSmEfExWawhkPxgsY9m8pm1/GdW3sDuO84gi4rzgCDsyPBPmg&#10;HT6gLEDasWHFibIFstmea/MxpXFEFxsEw3ETfeq3raMChEwcrScqsBb449yEgek2mSMhiiCK+TEM&#10;L07Yk0MUH3xy4eyxEHPG0IKs/b/Xd7bmWqZ35bq2eWWZt9rVZ+9uenU91R3Hvf08/Xyr/4/1WrfG&#10;q2g+D5NbbDMvJY1u7bfKhMzjMoJkDXWQ9TZ9gDF+X823yjxi+LQd13dUOAFymx5g3ndVJYiXIKVn&#10;Raa2YPk8XoIKf/X5qgODHo8TWOvZaGfw/I5HwD+QuiQrLma2fhkrzsf36fwJ1jKsHZQRoGDAwSrN&#10;/qMqWxDWgLZ/PwRZqCrxnxNYPr5uwVpWCjyxbBcWr5LVr9zXrwTJDJqaqAUQBA+nBZzBTx42WbRc&#10;wZP4Kk3SaxBbiwhXd9Ur6Dc7AWbJ+zoE1zS7uKY9INd0AUPINW3PFAK35JpMOqOobgvbiiHuyTPz&#10;+qJtrO39mWGjDc48fNt4iXdMNfYPpQowvHo3juEdLTAXj/ePqGI5NGMS302twOrCtzMgvk2DMRBQ&#10;KG0X1AMUCTv4tjjygWuVWuyBOkEDWO8R3zRjPw++ha3SYQHYJSZLa8jleDyfNfR7WwD9tABNomkZ&#10;euemBS1IWHWtBWl5pX0HixXNspo1ZKLlCAtZd0HjwYVcWYa7v6TFDDybzNbh5DroZJyudWvI57St&#10;GTcgk85kDXGTp0Guku/pGhP5zAY/v2DnBkCDP+4tu6XeX9f7PVv3QZqi3g8OsuMVfz4lJ9brK1VI&#10;MFOp6nMnRuUgAYfpDksAzxxMB7M6wJdybgeJ4wgHiWG2HSQ6mM+XxxJ61XkhBCWG2xj2uzCMTruB&#10;MExaQAeGHeYduDSx1othUjZ+HpV9CEc1+Lm6MCwCIoPwYVR8mUlqsc6gJrurmgHQ2SVSY0/vc+Gt&#10;vwXVrA/DLklHieG6W8XWKIhVMy98EcgaBMNkXthG24rTDbLiuJpx2Rgm6Sgx3MRwV8AQLJzh9GHC&#10;sCOCghi1wEi1xDBofmTTuSQdJYabGO4K3/gUDBjApiMMu5rkwyy826tLkHSUGG5imEI0v0J6gmJA&#10;cHk4FowaMKb7sOQNeG6NBWPkl5lz6K/k2mpPfCaM42iTs7SUYNyTttHQc7tCNPwBjdtO4KmERC+R&#10;iPBsUkIvakkeStQ2UUtBHIFacjsOwHQdkxmRgExMOZKoFbkdlb5AElCitolaCrd9jRLIj/PJ0Qio&#10;nSbfMsASc6T157spC+B0fyoTWUSyJTkUMM7YxCPFel5wJ8TQoef4Z5KypDdsezi2WKURcbnAs7N8&#10;zb/1bj3ryjKc2ytLu7m5ur6bWlfOne7aN+bNdHrTys7CfD2eiwxZS69JzSIy1NKfWOtlzlP5P6aU&#10;tbg6XwxAQvx+wDQjSGYrfV4Cd+Qc3Bd3mInGU3QdSONF7teBNjL9Jdow8/0y0UaRLkQbE5aCrx2B&#10;tmd4m/D2v+gpfUOsTSmeNpA1X2QRZkhD0uNEXYdzSHcMIX+THTH2QImqHampkvmxjSFdmyowERtE&#10;mIhElYFXW6OglYAjeeSOgCMm2zPVb5f5SThKWVzbsdQHRx1wwvMABBzJuXYEHIk7Gh4IZdTOylAS&#10;Y4sYDZX8USqHbAtdLyApmCQASZ6yfQHZaZTwrU3AKXehCdkmEprSbql2d/ZCk2JEAprkDjscmgjS&#10;f7QsZ9NnXLITpCw3cr9skvhQ01n3NVtszKnvSGh4JfuTH1lu+k2Qr/jurvwpv0kLzvqfdTZK1XN4&#10;u1un+JDALznGDsJvG7WkhO6yVpL6DL7clujxmUvUSm9R51ZeW6eIkEBtPSL0Ci8lZvcDr93dn3tG&#10;hWAwXrsXfw3GXftRpZl/QO2EXl2BIkICtfWI0PGoxfwmpiEMito9djb2KwhSDeA7ut+M+11vhn1M&#10;7TRhH3LE70KTlNeXY+cH6wESm9279n/O0JDeDA2Z4C093llfMUsm6xvuqDOKeAnIdwXIVvQI/KWv&#10;ACTb9M2kN+59agBSuqCku34fd30reqS/JnqENQgYHHeLEUg4SjjuAUe2xa0ePdIPjh51+kExA35g&#10;PjmYZY5sX9jde1npMgBflmk8qPxgn2VutAJM4BU9UKI/j9kBmanELC/f2YmL96SFGq3IE/hET4LZ&#10;cgv+sCa7hO3vDVvwRTWK8CxZHVWWq4RFhyhXyaCAEa9NZOoiYvR+axMNsunboJBGtWHWBLdctabP&#10;XXyDVygC1b8qbFtm6oBrRGj/tolO6zNumMUdMlXVxzJGKELPmHt43BYYUcgPCAq9bzRxykJ7Lk2Z&#10;3FnQ2FkAhRB3qsuY4NsbDuBU48zRPfQhVlu5qJAkIp1DpCcqnb1QfbeBrEbCRD8A996v0N/ESTFM&#10;s9KJYVYS1YDKB5dYD9U2KFJS59P1cMlgfFrXbG5cVziuMeqXsitejeOfnVHTnHWC/GIr/toGxVvq&#10;CK8HXc6NcM9hmW3MJ+72Vvx9OWz4aoB3aApvjVHTrHRimDHqC+XSrRANrzwg9l3slWpR205m6CJE&#10;o+tGG49Q71toxqWi2qM2vKEgNse1qDQvM3tOkNljtEIw4E+s1Nq94NbpPyTg7VpkAnQ7b9YI2i+L&#10;kLhrvfHmPfkATYBBPdYCPsEDcdfF5nbRJrkce4PGpe/RNltREnAFHo82H/PAO71NkrdJtOk2aFpN&#10;3naa+AbJVF0zQWwDgCvrmbxAvobQ7vdySqn6nqUqhTi+shooJnguD+RzqM1hDZROvc6zSoNCM9sG&#10;RQ2D0qK43AoVJoWDBAYprPCqfVmEvF0dj4Dncqe8ZH4XWRrFpDCNAB7FAvYF3n4mhYQbvpXvzdoU&#10;9XSAvmPmTzv/K+hsk0IuApLkuT8CkvQOTl13edXYSv/jpUpZQcdTi97Xpbc8u10KVBNg1dKbhy9t&#10;7sz6OrQcD6Q47Eaqua0gPMjnDoBUIDV0s2WkVCD1eD31fkF9AREQXlOGTUtnBOQNRvGQmcIrtXHZ&#10;itd/s3d218/huP6S8k//BwAA//8DAFBLAwQUAAYACAAAACEAd6BnguEAAAAJAQAADwAAAGRycy9k&#10;b3ducmV2LnhtbEyPwU7DMBBE70j8g7VI3KiTQJsS4lRVBZyqSrRIiNs23iZRYzuK3ST9e5YTHGdn&#10;NfMmX02mFQP1vnFWQTyLQJAtnW5speDz8PawBOEDWo2ts6TgSh5Wxe1Njpl2o/2gYR8qwSHWZ6ig&#10;DqHLpPRlTQb9zHVk2Tu53mBg2VdS9zhyuGllEkULabCx3FBjR5uayvP+YhS8jziuH+PXYXs+ba7f&#10;h/nuaxuTUvd30/oFRKAp/D3DLz6jQ8FMR3ex2otWwfyJpwQFSZKCYH8ZR3w4KnhOFynIIpf/FxQ/&#10;AAAA//8DAFBLAQItABQABgAIAAAAIQC2gziS/gAAAOEBAAATAAAAAAAAAAAAAAAAAAAAAABbQ29u&#10;dGVudF9UeXBlc10ueG1sUEsBAi0AFAAGAAgAAAAhADj9If/WAAAAlAEAAAsAAAAAAAAAAAAAAAAA&#10;LwEAAF9yZWxzLy5yZWxzUEsBAi0AFAAGAAgAAAAhAHlmcI6KCwAA7HwAAA4AAAAAAAAAAAAAAAAA&#10;LgIAAGRycy9lMm9Eb2MueG1sUEsBAi0AFAAGAAgAAAAhAHegZ4LhAAAACQEAAA8AAAAAAAAAAAAA&#10;AAAA5A0AAGRycy9kb3ducmV2LnhtbFBLBQYAAAAABAAEAPMAAADyDgAAAAA=&#10;">
                <v:group id="Group 283" o:spid="_x0000_s1182" style="position:absolute;left:1980;top:3492;width:7560;height:7740" coordorigin="1980,3492" coordsize="7560,7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1P1ZsQAAADdAAAADwAAAGRycy9kb3ducmV2LnhtbERPTWvCQBC9F/wPywje&#10;dBNtpY2uIqLFgwhqoXgbsmMSzM6G7JrEf+8WhN7m8T5nvuxMKRqqXWFZQTyKQBCnVhecKfg5b4ef&#10;IJxH1lhaJgUPcrBc9N7mmGjb8pGak89ECGGXoILc+yqR0qU5GXQjWxEH7mprgz7AOpO6xjaEm1KO&#10;o2gqDRYcGnKsaJ1TejvdjYLvFtvVJN40+9t1/bicPw6/+5iUGvS71QyEp87/i1/unQ7z3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1P1ZsQAAADdAAAA&#10;DwAAAAAAAAAAAAAAAACqAgAAZHJzL2Rvd25yZXYueG1sUEsFBgAAAAAEAAQA+gAAAJsDAAAAAA==&#10;">
                  <v:rect id="Rectangle 284" o:spid="_x0000_s1183" style="position:absolute;left:3060;top:4140;width:540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KAMMA&#10;AADdAAAADwAAAGRycy9kb3ducmV2LnhtbERPTWsCMRC9F/wPYYTealZrRVejLEJBT1ZbxOOwmSZL&#10;N5N1k+r6741Q6G0e73MWq87V4kJtqDwrGA4yEMSl1xUbBV+f7y9TECEia6w9k4IbBVgte08LzLW/&#10;8p4uh2hECuGQowIbY5NLGUpLDsPAN8SJ+/atw5hga6Ru8ZrCXS1HWTaRDitODRYbWlsqfw6/TsHr&#10;x/C4O27LwrCdNrtzcarfzEmp535XzEFE6uK/+M+90Wn+eDaCxzfp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6KAMMAAADdAAAADwAAAAAAAAAAAAAAAACYAgAAZHJzL2Rv&#10;d25yZXYueG1sUEsFBgAAAAAEAAQA9QAAAIgDAAAAAA==&#10;" strokeweight="1.25pt">
                    <v:fill opacity="0" color2="#b2b2b2" rotate="t" focusposition=".5,.5" focussize="" focus="100%" type="gradientRadial"/>
                    <v:shadow color="white" opacity=".5" offset=",4pt"/>
                  </v:rect>
                  <v:rect id="Rectangle 285" o:spid="_x0000_s1184" style="position:absolute;left:7380;top:5832;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HlsYA&#10;AADdAAAADwAAAGRycy9kb3ducmV2LnhtbERPTWsCMRC9F/wPYQrearZqpd0aRVpEoVBaLdTexs10&#10;s7iZrEnU9d+bQsHbPN7njKetrcWRfKgcK7jvZSCIC6crLhV8red3jyBCRNZYOyYFZwownXRuxphr&#10;d+JPOq5iKVIIhxwVmBibXMpQGLIYeq4hTtyv8xZjgr6U2uMphdta9rNsJC1WnBoMNvRiqNitDlbB&#10;x6D/Nve4mb0vNlsTH35ev7f7tVLd23b2DCJSG6/if/dSp/nDpwH8fZNOk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wHlsYAAADdAAAADwAAAAAAAAAAAAAAAACYAgAAZHJz&#10;L2Rvd25yZXYueG1sUEsFBgAAAAAEAAQA9QAAAIsDAAAAAA==&#10;" strokecolor="silver">
                    <v:fill opacity="0"/>
                    <v:textbox>
                      <w:txbxContent>
                        <w:p w:rsidR="00897B9E" w:rsidRPr="009D5593" w:rsidRDefault="00897B9E" w:rsidP="00D52460">
                          <w:pPr>
                            <w:rPr>
                              <w:rFonts w:cs="Yagut"/>
                              <w:b/>
                              <w:bCs/>
                              <w:sz w:val="16"/>
                              <w:szCs w:val="16"/>
                            </w:rPr>
                          </w:pPr>
                          <w:r w:rsidRPr="009D5593">
                            <w:rPr>
                              <w:rFonts w:cs="Yagut" w:hint="cs"/>
                              <w:b/>
                              <w:bCs/>
                              <w:sz w:val="16"/>
                              <w:szCs w:val="16"/>
                              <w:rtl/>
                            </w:rPr>
                            <w:t>از طريق</w:t>
                          </w:r>
                        </w:p>
                      </w:txbxContent>
                    </v:textbox>
                  </v:rect>
                  <v:rect id="Rectangle 286" o:spid="_x0000_s1185" style="position:absolute;left:3240;top:5760;width:9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f4sYA&#10;AADdAAAADwAAAGRycy9kb3ducmV2LnhtbERPTWsCMRC9C/6HMEJvmtVaaVejSItUKJRWC7W3cTNu&#10;FjeTbRJ1+++bQsHbPN7nzBatrcWZfKgcKxgOMhDEhdMVlwo+tqv+PYgQkTXWjknBDwVYzLudGeba&#10;XfidzptYihTCIUcFJsYmlzIUhiyGgWuIE3dw3mJM0JdSe7ykcFvLUZZNpMWKU4PBhh4NFcfNySp4&#10;ux29rDzulq/Pu72Jd19Pn/vvrVI3vXY5BRGpjVfxv3ut0/zxwxj+vkkn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Wf4sYAAADdAAAADwAAAAAAAAAAAAAAAACYAgAAZHJz&#10;L2Rvd25yZXYueG1sUEsFBgAAAAAEAAQA9QAAAIsDAAAAAA==&#10;" strokecolor="silver">
                    <v:fill opacity="0"/>
                    <v:textbox>
                      <w:txbxContent>
                        <w:p w:rsidR="00897B9E" w:rsidRPr="009D5593" w:rsidRDefault="00897B9E" w:rsidP="00D52460">
                          <w:pPr>
                            <w:rPr>
                              <w:rFonts w:cs="Yagut"/>
                              <w:b/>
                              <w:bCs/>
                              <w:sz w:val="16"/>
                              <w:szCs w:val="16"/>
                            </w:rPr>
                          </w:pPr>
                          <w:r w:rsidRPr="009D5593">
                            <w:rPr>
                              <w:rFonts w:cs="Yagut" w:hint="cs"/>
                              <w:b/>
                              <w:bCs/>
                              <w:sz w:val="16"/>
                              <w:szCs w:val="16"/>
                              <w:rtl/>
                            </w:rPr>
                            <w:t>از طريق</w:t>
                          </w:r>
                        </w:p>
                      </w:txbxContent>
                    </v:textbox>
                  </v:rect>
                  <v:group id="Group 287" o:spid="_x0000_s1186" style="position:absolute;left:1980;top:3492;width:7560;height:7740" coordorigin="1980,3492" coordsize="7560,7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jzZcQAAADdAAAADwAAAGRycy9kb3ducmV2LnhtbERPTWvCQBC9C/0PyxR6&#10;003aWmrqKiJVPIhgFMTbkB2TYHY2ZLdJ/PddQfA2j/c503lvKtFS40rLCuJRBII4s7rkXMHxsBp+&#10;g3AeWWNlmRTcyMF89jKYYqJtx3tqU5+LEMIuQQWF93UipcsKMuhGtiYO3MU2Bn2ATS51g10IN5V8&#10;j6IvabDk0FBgTcuCsmv6ZxSsO+wWH/Fvu71elrfzYbw7bWNS6u21X/yA8NT7p/jh3ugw/3M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GjzZcQAAADdAAAA&#10;DwAAAAAAAAAAAAAAAACqAgAAZHJzL2Rvd25yZXYueG1sUEsFBgAAAAAEAAQA+gAAAJsDAAAAAA==&#10;">
                    <v:group id="Group 288" o:spid="_x0000_s1187" style="position:absolute;left:3240;top:4320;width:4860;height:5763" coordorigin="3600,1797" coordsize="4860,5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ptEsQAAADdAAAADwAAAGRycy9kb3ducmV2LnhtbERPS2vCQBC+F/oflil4&#10;001qDZq6ikhbPIjgA6S3ITsmwexsyG6T+O9dQehtPr7nzJe9qURLjSstK4hHEQjizOqScwWn4/dw&#10;CsJ5ZI2VZVJwIwfLxevLHFNtO95Te/C5CCHsUlRQeF+nUrqsIINuZGviwF1sY9AH2ORSN9iFcFPJ&#10;9yhKpMGSQ0OBNa0Lyq6HP6Pgp8NuNY6/2u31sr79Hie78zYmpQZv/eoThKfe/4uf7o0O8z9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LptEsQAAADdAAAA&#10;DwAAAAAAAAAAAAAAAACqAgAAZHJzL2Rvd25yZXYueG1sUEsFBgAAAAAEAAQA+gAAAJsDAAAAAA==&#10;">
                      <v:rect id="Rectangle 289" o:spid="_x0000_s1188" style="position:absolute;left:5400;top:1797;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SiMQA&#10;AADdAAAADwAAAGRycy9kb3ducmV2LnhtbERPTWvCQBC9F/wPywi9BN1YSo3RVUQo9NY0VshxyI5J&#10;MDsbsluT9Nd3C4Xe5vE+Z3cYTSvu1LvGsoLVMgZBXFrdcKXg8/y6SEA4j6yxtUwKJnJw2M8edphq&#10;O/AH3XNfiRDCLkUFtfddKqUrazLolrYjDtzV9gZ9gH0ldY9DCDetfIrjF2mw4dBQY0enmspb/mUU&#10;tBGvo8wU75dmSLLVVJz9lH0r9Tgfj1sQnkb/L/5zv+kw/3mzht9vwgl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QkojEAAAA3QAAAA8AAAAAAAAAAAAAAAAAmAIAAGRycy9k&#10;b3ducmV2LnhtbFBLBQYAAAAABAAEAPUAAACJAwAAAAA=&#10;">
                        <v:shadow color="white" offset="6pt,-3pt"/>
                        <v:textbox>
                          <w:txbxContent>
                            <w:p w:rsidR="00897B9E" w:rsidRPr="005D5793" w:rsidRDefault="00897B9E" w:rsidP="005D5793">
                              <w:pPr>
                                <w:bidi/>
                                <w:jc w:val="center"/>
                                <w:rPr>
                                  <w:rFonts w:cs="Zar"/>
                                  <w:b/>
                                  <w:bCs/>
                                  <w:sz w:val="20"/>
                                  <w:szCs w:val="20"/>
                                  <w:rtl/>
                                </w:rPr>
                              </w:pPr>
                              <w:r w:rsidRPr="005D5793">
                                <w:rPr>
                                  <w:rFonts w:cs="Zar" w:hint="cs"/>
                                  <w:b/>
                                  <w:bCs/>
                                  <w:sz w:val="20"/>
                                  <w:szCs w:val="20"/>
                                  <w:rtl/>
                                </w:rPr>
                                <w:t>ذي نفعان</w:t>
                              </w:r>
                            </w:p>
                          </w:txbxContent>
                        </v:textbox>
                      </v:rect>
                      <v:rect id="Rectangle 290" o:spid="_x0000_s1189" style="position:absolute;left:6660;top:234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hcUA&#10;AADdAAAADwAAAGRycy9kb3ducmV2LnhtbESPQW/CMAyF75P4D5GRuI0UNk2jEBBiArEjlMtupjFt&#10;oXGqJkDZr58Pk7jZes/vfZ4tOlerG7Wh8mxgNExAEefeVlwYOGTr109QISJbrD2TgQcFWMx7LzNM&#10;rb/zjm77WCgJ4ZCigTLGJtU65CU5DEPfEIt28q3DKGtbaNviXcJdrcdJ8qEdViwNJTa0Kim/7K/O&#10;wLEaH/B3l20SN1m/xe8uO19/vowZ9LvlFFSkLj7N/9dbK/jvE8GVb2QE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8COFxQAAAN0AAAAPAAAAAAAAAAAAAAAAAJgCAABkcnMv&#10;ZG93bnJldi54bWxQSwUGAAAAAAQABAD1AAAAigMAAAAA&#10;">
                        <v:textbox>
                          <w:txbxContent>
                            <w:p w:rsidR="00897B9E" w:rsidRPr="005D5793" w:rsidRDefault="00897B9E" w:rsidP="005D5793">
                              <w:pPr>
                                <w:bidi/>
                                <w:jc w:val="center"/>
                                <w:rPr>
                                  <w:rFonts w:cs="Zar"/>
                                  <w:b/>
                                  <w:bCs/>
                                  <w:sz w:val="20"/>
                                  <w:szCs w:val="20"/>
                                  <w:rtl/>
                                </w:rPr>
                              </w:pPr>
                              <w:r w:rsidRPr="005D5793">
                                <w:rPr>
                                  <w:rFonts w:cs="Zar" w:hint="cs"/>
                                  <w:b/>
                                  <w:bCs/>
                                  <w:sz w:val="20"/>
                                  <w:szCs w:val="20"/>
                                  <w:rtl/>
                                </w:rPr>
                                <w:t>ذي نفعان غير كليدي</w:t>
                              </w:r>
                            </w:p>
                          </w:txbxContent>
                        </v:textbox>
                      </v:rect>
                      <v:rect id="Rectangle 291" o:spid="_x0000_s1190" style="position:absolute;left:3600;top:234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GHsIA&#10;AADdAAAADwAAAGRycy9kb3ducmV2LnhtbERPTYvCMBC9C/6HMII3TdVFbNcosouyHrVe9jbbzLbV&#10;ZlKaqNVfbwTB2zze58yXranEhRpXWlYwGkYgiDOrS84VHNL1YAbCeWSNlWVScCMHy0W3M8dE2yvv&#10;6LL3uQgh7BJUUHhfJ1K6rCCDbmhr4sD928agD7DJpW7wGsJNJcdRNJUGSw4NBdb0VVB22p+Ngr9y&#10;fMD7Lt1EJl5P/LZNj+ffb6X6vXb1CcJT69/il/tHh/kfcQz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YewgAAAN0AAAAPAAAAAAAAAAAAAAAAAJgCAABkcnMvZG93&#10;bnJldi54bWxQSwUGAAAAAAQABAD1AAAAhwMAAAAA&#10;">
                        <v:textbox>
                          <w:txbxContent>
                            <w:p w:rsidR="00897B9E" w:rsidRPr="00F5044A" w:rsidRDefault="00897B9E" w:rsidP="005D5793">
                              <w:pPr>
                                <w:bidi/>
                                <w:jc w:val="center"/>
                                <w:rPr>
                                  <w:rFonts w:cs="Yagut"/>
                                  <w:b/>
                                  <w:bCs/>
                                </w:rPr>
                              </w:pPr>
                              <w:r w:rsidRPr="005D5793">
                                <w:rPr>
                                  <w:rFonts w:cs="Zar" w:hint="cs"/>
                                  <w:b/>
                                  <w:bCs/>
                                  <w:sz w:val="20"/>
                                  <w:szCs w:val="20"/>
                                  <w:rtl/>
                                </w:rPr>
                                <w:t>ذي نفعان كليدي</w:t>
                              </w:r>
                            </w:p>
                          </w:txbxContent>
                        </v:textbox>
                      </v:rect>
                      <v:rect id="Rectangle 292" o:spid="_x0000_s1191" style="position:absolute;left:4320;top:450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21mcUA&#10;AADdAAAADwAAAGRycy9kb3ducmV2LnhtbESPQW/CMAyF75P4D5GRdhvJQJtYR0AIxARHKJfdvMZr&#10;uzVO1QQo+/X4MImbrff83ufZoveNOlMX68AWnkcGFHERXM2lhWO+eZqCignZYROYLFwpwmI+eJhh&#10;5sKF93Q+pFJJCMcMLVQptZnWsajIYxyFlli079B5TLJ2pXYdXiTcN3pszKv2WLM0VNjSqqLi93Dy&#10;Fr7q8RH/9vmH8W+bSdr1+c/pc23t47BfvoNK1Ke7+f966wT/xQ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bWZxQAAAN0AAAAPAAAAAAAAAAAAAAAAAJgCAABkcnMv&#10;ZG93bnJldi54bWxQSwUGAAAAAAQABAD1AAAAigMAAAAA&#10;">
                        <v:textbox>
                          <w:txbxContent>
                            <w:p w:rsidR="00897B9E" w:rsidRPr="00241A9B" w:rsidRDefault="00897B9E" w:rsidP="00D52460">
                              <w:pPr>
                                <w:jc w:val="center"/>
                                <w:rPr>
                                  <w:rFonts w:cs="Zar"/>
                                  <w:b/>
                                  <w:bCs/>
                                  <w:sz w:val="20"/>
                                  <w:szCs w:val="20"/>
                                </w:rPr>
                              </w:pPr>
                              <w:r w:rsidRPr="00241A9B">
                                <w:rPr>
                                  <w:rFonts w:cs="Zar" w:hint="cs"/>
                                  <w:b/>
                                  <w:bCs/>
                                  <w:sz w:val="20"/>
                                  <w:szCs w:val="20"/>
                                  <w:rtl/>
                                </w:rPr>
                                <w:t>اهداف</w:t>
                              </w:r>
                            </w:p>
                          </w:txbxContent>
                        </v:textbox>
                      </v:rect>
                      <v:rect id="Rectangle 293" o:spid="_x0000_s1192" style="position:absolute;left:5400;top:522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QAsQA&#10;AADdAAAADwAAAGRycy9kb3ducmV2LnhtbERPTWvCQBC9C/6HZQRvuqvS0kY3QRRLe9Tk0tuYnSap&#10;2dmQXTXtr+8WCr3N433OJhtsK27U+8axhsVcgSAunWm40lDkh9kTCB+QDbaOScMXecjS8WiDiXF3&#10;PtLtFCoRQ9gnqKEOoUuk9GVNFv3cdcSR+3C9xRBhX0nT4z2G21YulXqUFhuODTV2tKupvJyuVsO5&#10;WRb4fcxflH0+rMLbkH9e3/daTyfDdg0i0BD+xX/uVxPnP6gF/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hEALEAAAA3QAAAA8AAAAAAAAAAAAAAAAAmAIAAGRycy9k&#10;b3ducmV2LnhtbFBLBQYAAAAABAAEAPUAAACJAwAAAAA=&#10;">
                        <v:textbox>
                          <w:txbxContent>
                            <w:p w:rsidR="00897B9E" w:rsidRPr="00241A9B" w:rsidRDefault="00897B9E" w:rsidP="00D52460">
                              <w:pPr>
                                <w:jc w:val="center"/>
                                <w:rPr>
                                  <w:rFonts w:cs="Zar"/>
                                  <w:b/>
                                  <w:bCs/>
                                  <w:sz w:val="20"/>
                                  <w:szCs w:val="20"/>
                                </w:rPr>
                              </w:pPr>
                              <w:r w:rsidRPr="00241A9B">
                                <w:rPr>
                                  <w:rFonts w:cs="Zar" w:hint="cs"/>
                                  <w:b/>
                                  <w:bCs/>
                                  <w:sz w:val="20"/>
                                  <w:szCs w:val="20"/>
                                  <w:rtl/>
                                </w:rPr>
                                <w:t>استراتژي</w:t>
                              </w:r>
                            </w:p>
                          </w:txbxContent>
                        </v:textbox>
                      </v:rect>
                      <v:rect id="Rectangle 294" o:spid="_x0000_s1193" style="position:absolute;left:5400;top:612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dcMA&#10;AADdAAAADwAAAGRycy9kb3ducmV2LnhtbERPTWvCQBC9C/0PyxS86W4jFY2uUlqUetR48TZmxyRt&#10;djZkV4399V1B8DaP9znzZWdrcaHWV441vA0VCOLcmYoLDftsNZiA8AHZYO2YNNzIw3Lx0ptjatyV&#10;t3TZhULEEPYpaihDaFIpfV6SRT90DXHkTq61GCJsC2lavMZwW8tEqbG0WHFsKLGhz5Ly393ZajhW&#10;yR7/ttla2elqFDZd9nM+fGndf+0+ZiACdeEpfri/TZz/rhK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OdcMAAADdAAAADwAAAAAAAAAAAAAAAACYAgAAZHJzL2Rv&#10;d25yZXYueG1sUEsFBgAAAAAEAAQA9QAAAIgDAAAAAA==&#10;">
                        <v:textbox>
                          <w:txbxContent>
                            <w:p w:rsidR="00897B9E" w:rsidRPr="00241A9B" w:rsidRDefault="00897B9E" w:rsidP="00D52460">
                              <w:pPr>
                                <w:jc w:val="center"/>
                                <w:rPr>
                                  <w:rFonts w:cs="Zar"/>
                                  <w:b/>
                                  <w:bCs/>
                                  <w:sz w:val="20"/>
                                  <w:szCs w:val="20"/>
                                </w:rPr>
                              </w:pPr>
                              <w:r w:rsidRPr="00241A9B">
                                <w:rPr>
                                  <w:rFonts w:cs="Zar"/>
                                  <w:b/>
                                  <w:bCs/>
                                  <w:sz w:val="20"/>
                                  <w:szCs w:val="20"/>
                                </w:rPr>
                                <w:t>PMS</w:t>
                              </w:r>
                            </w:p>
                          </w:txbxContent>
                        </v:textbox>
                      </v:rect>
                      <v:rect id="Rectangle 295" o:spid="_x0000_s1194" style="position:absolute;left:5400;top:702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r7sIA&#10;AADdAAAADwAAAGRycy9kb3ducmV2LnhtbERPTYvCMBC9L/gfwgje1mSVXbQaRRRlPWq9eBubsa3b&#10;TEoTte6v3wgL3ubxPmc6b20lbtT40rGGj74CQZw5U3Ku4ZCu30cgfEA2WDkmDQ/yMJ913qaYGHfn&#10;Hd32IRcxhH2CGooQ6kRKnxVk0fddTRy5s2sshgibXJoG7zHcVnKg1Je0WHJsKLCmZUHZz/5qNZzK&#10;wQF/d+lG2fF6GLZterkeV1r3uu1iAiJQG17if/e3ifM/1R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yvuwgAAAN0AAAAPAAAAAAAAAAAAAAAAAJgCAABkcnMvZG93&#10;bnJldi54bWxQSwUGAAAAAAQABAD1AAAAhwMAAAAA&#10;">
                        <v:textbox>
                          <w:txbxContent>
                            <w:p w:rsidR="00897B9E" w:rsidRPr="00F5044A" w:rsidRDefault="00897B9E" w:rsidP="00D52460">
                              <w:pPr>
                                <w:jc w:val="center"/>
                                <w:rPr>
                                  <w:rFonts w:cs="Yagut"/>
                                  <w:b/>
                                  <w:bCs/>
                                  <w:rtl/>
                                </w:rPr>
                              </w:pPr>
                              <w:r w:rsidRPr="00241A9B">
                                <w:rPr>
                                  <w:rFonts w:cs="Zar" w:hint="cs"/>
                                  <w:b/>
                                  <w:bCs/>
                                  <w:sz w:val="20"/>
                                  <w:szCs w:val="20"/>
                                  <w:rtl/>
                                </w:rPr>
                                <w:t>رفتار مديران</w:t>
                              </w:r>
                            </w:p>
                          </w:txbxContent>
                        </v:textbox>
                      </v:rect>
                      <v:oval id="Oval 296" o:spid="_x0000_s1195" style="position:absolute;left:4500;top:3060;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90sMA&#10;AADdAAAADwAAAGRycy9kb3ducmV2LnhtbERPTWvCQBC9F/oflin0Vjc2JpTUVaQi2EMPxvY+ZMck&#10;mJ0N2TGm/74rFLzN433Ocj25To00hNazgfksAUVcedtybeD7uHt5AxUE2WLnmQz8UoD16vFhiYX1&#10;Vz7QWEqtYgiHAg00In2hdagachhmvieO3MkPDiXCodZ2wGsMd51+TZJcO2w5NjTY00dD1bm8OAPb&#10;elPmo04lS0/bvWTnn6/PdG7M89O0eQclNMld/O/e2zg/SxZw+ya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Z90sMAAADdAAAADwAAAAAAAAAAAAAAAACYAgAAZHJzL2Rv&#10;d25yZXYueG1sUEsFBgAAAAAEAAQA9QAAAIgDAAAAAA==&#10;">
                        <v:textbox>
                          <w:txbxContent>
                            <w:p w:rsidR="00897B9E" w:rsidRPr="00241A9B" w:rsidRDefault="00897B9E" w:rsidP="00D52460">
                              <w:pPr>
                                <w:jc w:val="center"/>
                                <w:rPr>
                                  <w:rFonts w:cs="Zar"/>
                                  <w:b/>
                                  <w:bCs/>
                                  <w:sz w:val="20"/>
                                  <w:szCs w:val="20"/>
                                </w:rPr>
                              </w:pPr>
                              <w:r w:rsidRPr="00241A9B">
                                <w:rPr>
                                  <w:rFonts w:cs="Zar" w:hint="cs"/>
                                  <w:b/>
                                  <w:bCs/>
                                  <w:sz w:val="20"/>
                                  <w:szCs w:val="20"/>
                                  <w:rtl/>
                                </w:rPr>
                                <w:t>حاكميت سازمان</w:t>
                              </w:r>
                            </w:p>
                          </w:txbxContent>
                        </v:textbox>
                      </v:oval>
                      <v:oval id="Oval 297" o:spid="_x0000_s1196" style="position:absolute;left:6300;top:3060;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YScIA&#10;AADdAAAADwAAAGRycy9kb3ducmV2LnhtbERPTWvCQBC9C/6HZQq96caGSEldRZSCPXgw2vuQHZNg&#10;djZkpzH9992C4G0e73NWm9G1aqA+NJ4NLOYJKOLS24YrA5fz5+wdVBBki61nMvBLATbr6WSFufV3&#10;PtFQSKViCIccDdQiXa51KGtyGOa+I47c1fcOJcK+0rbHewx3rX5LkqV22HBsqLGjXU3lrfhxBvbV&#10;tlgOOpUsve4Pkt2+j1/pwpjXl3H7AUpolKf44T7YOD9LMvj/Jp6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thJwgAAAN0AAAAPAAAAAAAAAAAAAAAAAJgCAABkcnMvZG93&#10;bnJldi54bWxQSwUGAAAAAAQABAD1AAAAhwMAAAAA&#10;">
                        <v:textbox>
                          <w:txbxContent>
                            <w:p w:rsidR="00897B9E" w:rsidRPr="00C731E1" w:rsidRDefault="00897B9E" w:rsidP="00D52460">
                              <w:pPr>
                                <w:jc w:val="center"/>
                                <w:rPr>
                                  <w:rFonts w:cs="Zar"/>
                                  <w:b/>
                                  <w:bCs/>
                                  <w:sz w:val="20"/>
                                  <w:szCs w:val="20"/>
                                </w:rPr>
                              </w:pPr>
                              <w:r w:rsidRPr="00C731E1">
                                <w:rPr>
                                  <w:rFonts w:cs="Zar" w:hint="cs"/>
                                  <w:b/>
                                  <w:bCs/>
                                  <w:sz w:val="20"/>
                                  <w:szCs w:val="20"/>
                                  <w:rtl/>
                                </w:rPr>
                                <w:t>مكانيزمهاي خارجي</w:t>
                              </w:r>
                            </w:p>
                          </w:txbxContent>
                        </v:textbox>
                      </v:oval>
                      <v:line id="Line 298" o:spid="_x0000_s1197" style="position:absolute;flip:x;visibility:visible;mso-wrap-style:square" from="432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5nD8UAAADdAAAADwAAAGRycy9kb3ducmV2LnhtbERPTWsCMRC9F/wPYYReimYtrehqFBGE&#10;HrzUlhVv42bcLLuZrEmq23/fFAq9zeN9znLd21bcyIfasYLJOANBXDpdc6Xg82M3moEIEVlj65gU&#10;fFOA9WrwsMRcuzu/0+0QK5FCOOSowMTY5VKG0pDFMHYdceIuzluMCfpKao/3FG5b+ZxlU2mx5tRg&#10;sKOtobI5fFkFcrZ/uvrN+aUpmuNxboqy6E57pR6H/WYBIlIf/8V/7jed5r9mU/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5nD8UAAADdAAAADwAAAAAAAAAA&#10;AAAAAAChAgAAZHJzL2Rvd25yZXYueG1sUEsFBgAAAAAEAAQA+QAAAJMDAAAAAA==&#10;"/>
                      <v:line id="Line 299" o:spid="_x0000_s1198" style="position:absolute;visibility:visible;mso-wrap-style:square" from="6480,1980" to="774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mya8UAAADdAAAADwAAAGRycy9kb3ducmV2LnhtbERPTWvCQBC9C/6HZYTedNMW05K6irQU&#10;tAdRW2iPY3aaRLOzYXdN0n/vCkJv83ifM1v0phYtOV9ZVnA/SUAQ51ZXXCj4+nwfP4PwAVljbZkU&#10;/JGHxXw4mGGmbcc7avehEDGEfYYKyhCaTEqfl2TQT2xDHLlf6wyGCF0htcMuhptaPiRJKg1WHBtK&#10;bOi1pPy0PxsFm8dt2i7XH6v+e50e8rfd4efYOaXuRv3yBUSgPvyLb+6VjvOny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mya8UAAADdAAAADwAAAAAAAAAA&#10;AAAAAAChAgAAZHJzL2Rvd25yZXYueG1sUEsFBgAAAAAEAAQA+QAAAJMDAAAAAA==&#10;"/>
                      <v:line id="Line 300" o:spid="_x0000_s1199" style="position:absolute;visibility:visible;mso-wrap-style:square" from="4320,1980" to="432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qzDcYAAADdAAAADwAAAGRycy9kb3ducmV2LnhtbESPQUsDMRCF70L/Q5iCN5utoG23TUvp&#10;InhQoa14nm7GzeJmsmziNv575yB4m+G9ee+bzS77To00xDawgfmsAEVcB9tyY+D9/HS3BBUTssUu&#10;MBn4oQi77eRmg6UNVz7SeEqNkhCOJRpwKfWl1rF25DHOQk8s2mcYPCZZh0bbAa8S7jt9XxSP2mPL&#10;0uCwp4Oj+uv07Q0sXHXUC129nN+qsZ2v8mv+uKyMuZ3m/RpUopz+zX/Xz1bwHwrBlW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6sw3GAAAA3QAAAA8AAAAAAAAA&#10;AAAAAAAAoQIAAGRycy9kb3ducmV2LnhtbFBLBQYAAAAABAAEAPkAAACUAwAAAAA=&#10;">
                        <v:stroke endarrow="block"/>
                      </v:line>
                      <v:line id="Line 301" o:spid="_x0000_s1200" style="position:absolute;visibility:visible;mso-wrap-style:square" from="7740,1980" to="774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YWlsQAAADdAAAADwAAAGRycy9kb3ducmV2LnhtbERPS2sCMRC+F/wPYYTeataC1V2NUroI&#10;PdSCDzyPm+lm6WaybNI1/feNUPA2H99zVptoWzFQ7xvHCqaTDARx5XTDtYLTcfu0AOEDssbWMSn4&#10;JQ+b9ehhhYV2V97TcAi1SCHsC1RgQugKKX1lyKKfuI44cV+utxgS7Gupe7ymcNvK5yx7kRYbTg0G&#10;O3ozVH0ffqyCuSn3ci7Lj+NnOTTTPO7i+ZIr9TiOr0sQgWK4i//d7zrNn2U5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haWxAAAAN0AAAAPAAAAAAAAAAAA&#10;AAAAAKECAABkcnMvZG93bnJldi54bWxQSwUGAAAAAAQABAD5AAAAkgMAAAAA&#10;">
                        <v:stroke endarrow="block"/>
                      </v:line>
                      <v:line id="Line 302" o:spid="_x0000_s1201" style="position:absolute;visibility:visible;mso-wrap-style:square" from="4320,2880" to="468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p1sYAAADdAAAADwAAAGRycy9kb3ducmV2LnhtbESPQUvDQBCF70L/wzIFb3YTQdvGbktp&#10;EDyo0FY8j9kxG8zOhuyarv/eOQjeZnhv3vtms8u+VxONsQtsoFwUoIibYDtuDbydH29WoGJCttgH&#10;JgM/FGG3nV1tsLLhwkeaTqlVEsKxQgMupaHSOjaOPMZFGIhF+wyjxyTr2Go74kXCfa9vi+Jee+xY&#10;GhwOdHDUfJ2+vYGlq496qevn82s9deU6v+T3j7Ux1/O8fwCVKKd/89/1kxX8u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VKdbGAAAA3QAAAA8AAAAAAAAA&#10;AAAAAAAAoQIAAGRycy9kb3ducmV2LnhtbFBLBQYAAAAABAAEAPkAAACUAwAAAAA=&#10;">
                        <v:stroke endarrow="block"/>
                      </v:line>
                      <v:line id="Line 303" o:spid="_x0000_s1202" style="position:absolute;flip:x;visibility:visible;mso-wrap-style:square" from="7560,2880" to="774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U/MYAAADdAAAADwAAAGRycy9kb3ducmV2LnhtbESPzWvCQBDF7wX/h2WEXoJuUqlodJV+&#10;CQXx4MfB45Adk2B2NmSnmv733UKhtxne+715s1z3rlE36kLt2UA2TkERF97WXBo4HTejGaggyBYb&#10;z2TgmwKsV4OHJebW33lPt4OUKoZwyNFAJdLmWoeiIodh7FviqF1851Di2pXadniP4a7RT2k61Q5r&#10;jhcqbOmtouJ6+HKxxmbH75NJ8up0kszp4yzbVIsxj8P+ZQFKqJd/8x/9aSP3nGX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3FPzGAAAA3QAAAA8AAAAAAAAA&#10;AAAAAAAAoQIAAGRycy9kb3ducmV2LnhtbFBLBQYAAAAABAAEAPkAAACUAwAAAAA=&#10;">
                        <v:stroke endarrow="block"/>
                      </v:line>
                      <v:line id="Line 304" o:spid="_x0000_s1203" style="position:absolute;flip:x y;visibility:visible;mso-wrap-style:square" from="3960,2880" to="45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j3WcAAAADdAAAADwAAAGRycy9kb3ducmV2LnhtbERPTYvCMBC9C/6HMII3TVvQlWoUEQRP&#10;Lrq74HFoxqbYTEoTtfrrN4LgbR7vcxarztbiRq2vHCtIxwkI4sLpiksFvz/b0QyED8gaa8ek4EEe&#10;Vst+b4G5dnc+0O0YShFD2OeowITQ5FL6wpBFP3YNceTOrrUYImxLqVu8x3BbyyxJptJixbHBYEMb&#10;Q8XleLUKdlP5pdOrw4v7Pj9N9rc/Me2VGg669RxEoC58xG/3Tsf5kzSD1zfxB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Y91nAAAAA3QAAAA8AAAAAAAAAAAAAAAAA&#10;oQIAAGRycy9kb3ducmV2LnhtbFBLBQYAAAAABAAEAPkAAACOAwAAAAA=&#10;" strokeweight="1.5pt">
                        <v:stroke dashstyle="1 1" endarrow="block"/>
                      </v:line>
                      <v:line id="Line 305" o:spid="_x0000_s1204" style="position:absolute;flip:y;visibility:visible;mso-wrap-style:square" from="7740,2880" to="81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ckjcMAAADdAAAADwAAAGRycy9kb3ducmV2LnhtbERPS2vCQBC+F/wPywi96UaLItFVfNBi&#10;wYtpkRyH7DQJzc6GzNak/75bKPQ2H99zNrvBNepOndSeDcymCSjiwtuaSwPvb8+TFSgJyBYbz2Tg&#10;mwR229HDBlPre77SPQuliiEsKRqoQmhTraWoyKFMfUscuQ/fOQwRdqW2HfYx3DV6niRL7bDm2FBh&#10;S8eKis/syxmYX16z00ue1xcrveAhL6i9iTGP42G/BhVoCP/iP/fZxvmL2RP8fhNP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nJI3DAAAA3QAAAA8AAAAAAAAAAAAA&#10;AAAAoQIAAGRycy9kb3ducmV2LnhtbFBLBQYAAAAABAAEAPkAAACRAwAAAAA=&#10;" strokeweight="1.5pt">
                        <v:stroke dashstyle="1 1" endarrow="block"/>
                      </v:line>
                      <v:line id="Line 306" o:spid="_x0000_s1205" style="position:absolute;flip:x;visibility:visible;mso-wrap-style:square" from="4860,4140" to="50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kMt8QAAADdAAAADwAAAGRycy9kb3ducmV2LnhtbERP22rCQBB9F/yHZYS+6SZii0RXEYsi&#10;UgQv4OuQHZNodjbNbkz6991Cwbc5nOvMl50pxZNqV1hWEI8iEMSp1QVnCi7nzXAKwnlkjaVlUvBD&#10;DpaLfm+OibYtH+l58pkIIewSVJB7XyVSujQng25kK+LA3Wxt0AdYZ1LX2IZwU8pxFH1IgwWHhhwr&#10;WueUPk6NUXDY3uOGv+7Xy3nyuR9/N/t2d0Cl3gbdagbCU+df4n/3Tof57/EE/r4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Qy3xAAAAN0AAAAPAAAAAAAAAAAA&#10;AAAAAKECAABkcnMvZG93bnJldi54bWxQSwUGAAAAAAQABAD5AAAAkgMAAAAA&#10;" strokeweight="1.5pt">
                        <v:stroke dashstyle="1 1" startarrow="block"/>
                      </v:line>
                      <v:line id="Line 307" o:spid="_x0000_s1206" style="position:absolute;flip:x;visibility:visible;mso-wrap-style:square" from="5220,414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wS/8YAAADdAAAADwAAAGRycy9kb3ducmV2LnhtbESPQWvCQBCF7wX/wzKCl1A3KkqNrmJr&#10;hULpQduDxyE7JsHsbMiOmv57Vyj0NsN735s3y3XnanWlNlSeDYyGKSji3NuKCwM/37vnF1BBkC3W&#10;nsnALwVYr3pPS8ysv/GergcpVAzhkKGBUqTJtA55SQ7D0DfEUTv51qHEtS20bfEWw12tx2k60w4r&#10;jhdKbOitpPx8uLhYY/fF28kkeXU6Seb0fpTPVIsxg363WYAS6uTf/Ed/2MhNR1N4fBNH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MEv/GAAAA3QAAAA8AAAAAAAAA&#10;AAAAAAAAoQIAAGRycy9kb3ducmV2LnhtbFBLBQYAAAAABAAEAPkAAACUAwAAAAA=&#10;">
                        <v:stroke endarrow="block"/>
                      </v:line>
                      <v:line id="Line 308" o:spid="_x0000_s1207" style="position:absolute;flip:x;visibility:visible;mso-wrap-style:square" from="6480,414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6MiMYAAADdAAAADwAAAGRycy9kb3ducmV2LnhtbESPT2vCQBDF74LfYRmhl6AbKxVNXUXb&#10;CkLpwT+HHofsNAnNzobsVOO3d4WCtxne+715s1h1rlZnakPl2cB4lIIizr2tuDBwOm6HM1BBkC3W&#10;nsnAlQKslv3eAjPrL7yn80EKFUM4ZGigFGkyrUNeksMw8g1x1H5861Di2hbatniJ4a7Wz2k61Q4r&#10;jhdKbOitpPz38Odije0Xv08mycbpJJnTx7d8plqMeRp061dQQp08zP/0zkbuZTyF+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jIjGAAAA3QAAAA8AAAAAAAAA&#10;AAAAAAAAoQIAAGRycy9kb3ducmV2LnhtbFBLBQYAAAAABAAEAPkAAACUAwAAAAA=&#10;">
                        <v:stroke endarrow="block"/>
                      </v:line>
                      <v:line id="Line 309" o:spid="_x0000_s1208" style="position:absolute;visibility:visible;mso-wrap-style:square" from="5220,486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yxosQAAADdAAAADwAAAGRycy9kb3ducmV2LnhtbERP32vCMBB+H+x/CDfY20w70M5qlLEi&#10;7EEH6tjz2dyasuZSmqzG/94Ig73dx/fzlutoOzHS4FvHCvJJBoK4drrlRsHncfP0AsIHZI2dY1Jw&#10;IQ/r1f3dEkvtzryn8RAakULYl6jAhNCXUvrakEU/cT1x4r7dYDEkODRSD3hO4baTz1k2kxZbTg0G&#10;e3ozVP8cfq2CwlR7Wchqe/yoxjafx138Os2VenyIrwsQgWL4F/+533WaP80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LGixAAAAN0AAAAPAAAAAAAAAAAA&#10;AAAAAKECAABkcnMvZG93bnJldi54bWxQSwUGAAAAAAQABAD5AAAAkgMAAAAA&#10;">
                        <v:stroke endarrow="block"/>
                      </v:line>
                      <v:line id="Line 310" o:spid="_x0000_s1209" style="position:absolute;visibility:visible;mso-wrap-style:square" from="5760,6660" to="576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Ml0MYAAADdAAAADwAAAGRycy9kb3ducmV2LnhtbESPQUvDQBCF70L/wzIFb3YTQdvGbktp&#10;EDyo0FY8j9kxG8zOhuyarv/eOQjeZnhv3vtms8u+VxONsQtsoFwUoIibYDtuDbydH29WoGJCttgH&#10;JgM/FGG3nV1tsLLhwkeaTqlVEsKxQgMupaHSOjaOPMZFGIhF+wyjxyTr2Go74kXCfa9vi+Jee+xY&#10;GhwOdHDUfJ2+vYGlq496qevn82s9deU6v+T3j7Ux1/O8fwCVKKd/89/1kxX8u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jJdDGAAAA3QAAAA8AAAAAAAAA&#10;AAAAAAAAoQIAAGRycy9kb3ducmV2LnhtbFBLBQYAAAAABAAEAPkAAACUAwAAAAA=&#10;">
                        <v:stroke endarrow="block"/>
                      </v:line>
                      <v:line id="Line 311" o:spid="_x0000_s1210" style="position:absolute;visibility:visible;mso-wrap-style:square" from="5760,5760" to="57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S8MAAADdAAAADwAAAGRycy9kb3ducmV2LnhtbERP30vDMBB+F/wfwgl7c2kHOtstG2IR&#10;9qCDdeLzrTmbYnMpTdbF/94IA9/u4/t56220vZho9J1jBfk8A0HcON1xq+Dj+Hr/BMIHZI29Y1Lw&#10;Qx62m9ubNZbaXfhAUx1akULYl6jAhDCUUvrGkEU/dwNx4r7caDEkOLZSj3hJ4baXiyx7lBY7Tg0G&#10;B3ox1HzXZ6tgaaqDXMrq7bivpi4v4nv8PBVKze7i8wpEoBj+xVf3Tqf5D3kB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vgEvDAAAA3QAAAA8AAAAAAAAAAAAA&#10;AAAAoQIAAGRycy9kb3ducmV2LnhtbFBLBQYAAAAABAAEAPkAAACRAwAAAAA=&#10;">
                        <v:stroke endarrow="block"/>
                      </v:line>
                      <v:line id="Line 312" o:spid="_x0000_s1211" style="position:absolute;flip:y;visibility:visible;mso-wrap-style:square" from="6120,6660" to="612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lwR8QAAADdAAAADwAAAGRycy9kb3ducmV2LnhtbESPQUvDQBCF70L/wzIFb3ZjQJHYbamK&#10;otCLaSk5DtkxCc3OhszaxH/vHARvM7w3732z3s6hNxcapYvs4HaVgSGuo++4cXA8vN48gJGE7LGP&#10;TA5+SGC7WVytsfBx4k+6lKkxGsJSoIM2paGwVuqWAsoqDsSqfcUxYNJ1bKwfcdLw0Ns8y+5twI61&#10;ocWBnluqz+V3cJDvP8qXt6rq9l4mwaeqpuEkzl0v590jmERz+jf/Xb97xb/LlV+/0RHs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2XBHxAAAAN0AAAAPAAAAAAAAAAAA&#10;AAAAAKECAABkcnMvZG93bnJldi54bWxQSwUGAAAAAAQABAD5AAAAkgMAAAAA&#10;" strokeweight="1.5pt">
                        <v:stroke dashstyle="1 1" endarrow="block"/>
                      </v:line>
                      <v:line id="Line 313" o:spid="_x0000_s1212" style="position:absolute;flip:y;visibility:visible;mso-wrap-style:square" from="6120,5760" to="61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XV3MIAAADdAAAADwAAAGRycy9kb3ducmV2LnhtbERPTWvCQBC9F/wPywje6saApaSuUi0V&#10;C14aRXIcstMkNDsbMquJ/75bKPQ2j/c5q83oWnWjXhrPBhbzBBRx6W3DlYHz6f3xGZQEZIutZzJw&#10;J4HNevKwwsz6gT/plodKxRCWDA3UIXSZ1lLW5FDmviOO3JfvHYYI+0rbHocY7lqdJsmTdthwbKix&#10;o11N5Xd+dQbS40f+ti+K5mhlENwWJXUXMWY2HV9fQAUaw7/4z32wcf4yXcDvN/EEv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XV3MIAAADdAAAADwAAAAAAAAAAAAAA&#10;AAChAgAAZHJzL2Rvd25yZXYueG1sUEsFBgAAAAAEAAQA+QAAAJADAAAAAA==&#10;" strokeweight="1.5pt">
                        <v:stroke dashstyle="1 1" endarrow="block"/>
                      </v:line>
                      <v:line id="Line 314" o:spid="_x0000_s1213" style="position:absolute;flip:y;visibility:visible;mso-wrap-style:square" from="6660,4140" to="7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Lq8IAAADdAAAADwAAAGRycy9kb3ducmV2LnhtbERPTWvCQBC9F/wPywje6saApURXUUul&#10;BS9Ni+Q4ZMckmJ0NmdWk/75bKPQ2j/c56+3oWnWnXhrPBhbzBBRx6W3DlYGvz9fHZ1ASkC22nsnA&#10;NwlsN5OHNWbWD/xB9zxUKoawZGigDqHLtJayJocy9x1x5C6+dxgi7CttexxiuGt1miRP2mHDsaHG&#10;jg41ldf85gykp/f85VgUzcnKILgvSurOYsxsOu5WoAKN4V/8536zcf4yTeH3m3iC3v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dLq8IAAADdAAAADwAAAAAAAAAAAAAA&#10;AAChAgAAZHJzL2Rvd25yZXYueG1sUEsFBgAAAAAEAAQA+QAAAJADAAAAAA==&#10;" strokeweight="1.5pt">
                        <v:stroke dashstyle="1 1" endarrow="block"/>
                      </v:line>
                    </v:group>
                    <v:group id="Group 315" o:spid="_x0000_s1214" style="position:absolute;left:1980;top:3492;width:7560;height:7740" coordorigin="1980,3492" coordsize="7560,7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MI8MMAAADdAAAADwAAAGRycy9kb3ducmV2LnhtbERPTYvCMBC9C/6HMMLe&#10;NK2iSDWKiC57kAWrsOxtaMa22ExKE9v67zcLgrd5vM9Zb3tTiZYaV1pWEE8iEMSZ1SXnCq6X43gJ&#10;wnlkjZVlUvAkB9vNcLDGRNuOz9SmPhchhF2CCgrv60RKlxVk0E1sTRy4m20M+gCbXOoGuxBuKjmN&#10;ooU0WHJoKLCmfUHZPX0YBZ8ddrtZfGhP99v++XuZf/+cYlLqY9TvViA89f4tfrm/dJg/n8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kwjwwwAAAN0AAAAP&#10;AAAAAAAAAAAAAAAAAKoCAABkcnMvZG93bnJldi54bWxQSwUGAAAAAAQABAD6AAAAmgMAAAAA&#10;">
                      <v:rect id="Rectangle 316" o:spid="_x0000_s1215" style="position:absolute;left:4860;top:3492;width:180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ucssIA&#10;AADdAAAADwAAAGRycy9kb3ducmV2LnhtbERPS2vCQBC+F/wPywjemk2l2pq6iqRYek3sod6m2cmD&#10;ZmdDdk3Sf+8WBG/z8T1nu59MKwbqXWNZwVMUgyAurG64UvB1Oj6+gnAeWWNrmRT8kYP9bvawxUTb&#10;kTMacl+JEMIuQQW1910ipStqMugi2xEHrrS9QR9gX0nd4xjCTSuXcbyWBhsODTV2lNZU/OYXo+Dl&#10;J/8oUi43E6aW3s/Zd0ZolVrMp8MbCE+Tv4tv7k8d5q+Wz/D/TThB7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5yywgAAAN0AAAAPAAAAAAAAAAAAAAAAAJgCAABkcnMvZG93&#10;bnJldi54bWxQSwUGAAAAAAQABAD1AAAAhwMAAAAA&#10;" strokecolor="white">
                        <v:fill opacity="0"/>
                        <v:textbo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بازار</w:t>
                              </w:r>
                            </w:p>
                          </w:txbxContent>
                        </v:textbox>
                      </v:rect>
                      <v:rect id="Rectangle 317" o:spid="_x0000_s1216" style="position:absolute;left:1980;top:6189;width:9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uEsUA&#10;AADdAAAADwAAAGRycy9kb3ducmV2LnhtbERP22rCQBB9F/yHZYS+6aaioURXUUEspVBMC76O2cml&#10;ZmdjdquxX+8Khb7N4VxnvuxMLS7UusqygudRBII4s7riQsHX53b4AsJ5ZI21ZVJwIwfLRb83x0Tb&#10;K+/pkvpChBB2CSoovW8SKV1WkkE3sg1x4HLbGvQBtoXULV5DuKnlOIpiabDi0FBiQ5uSslP6YxSc&#10;P45vFMfH3fdpnR9u+a9LJ6t3pZ4G3WoGwlPn/8V/7lcd5k/HU3h8E0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a4SxQAAAN0AAAAPAAAAAAAAAAAAAAAAAJgCAABkcnMv&#10;ZG93bnJldi54bWxQSwUGAAAAAAQABAD1AAAAigMAAAAA&#10;" strokecolor="white">
                        <v:textbox style="layout-flow:vertical;mso-layout-flow-alt:bottom-to-top">
                          <w:txbxContent>
                            <w:p w:rsidR="00897B9E" w:rsidRPr="005D5793" w:rsidRDefault="00897B9E" w:rsidP="005D5793">
                              <w:pPr>
                                <w:bidi/>
                                <w:jc w:val="center"/>
                                <w:rPr>
                                  <w:rFonts w:cs="B Zar"/>
                                  <w:b/>
                                  <w:bCs/>
                                  <w:sz w:val="24"/>
                                  <w:szCs w:val="24"/>
                                  <w:rtl/>
                                </w:rPr>
                              </w:pPr>
                              <w:r w:rsidRPr="005D5793">
                                <w:rPr>
                                  <w:rFonts w:cs="B Zar" w:hint="cs"/>
                                  <w:b/>
                                  <w:bCs/>
                                  <w:sz w:val="24"/>
                                  <w:szCs w:val="24"/>
                                  <w:rtl/>
                                </w:rPr>
                                <w:t>فرهنگ</w:t>
                              </w:r>
                            </w:p>
                          </w:txbxContent>
                        </v:textbox>
                      </v:rect>
                      <v:rect id="Rectangle 318" o:spid="_x0000_s1217" style="position:absolute;left:4860;top:10512;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nXsAA&#10;AADdAAAADwAAAGRycy9kb3ducmV2LnhtbERPS4vCMBC+L/gfwgje1lTBVzWKVBSv7e5Bb2MztsVm&#10;Upqo9d+bhQVv8/E9Z7XpTC0e1LrKsoLRMAJBnFtdcaHg92f/PQfhPLLG2jIpeJGDzbr3tcJY2yen&#10;9Mh8IUIIuxgVlN43sZQuL8mgG9qGOHBX2xr0AbaF1C0+Q7ip5TiKptJgxaGhxIaSkvJbdjcKZpfs&#10;kCd8XXSYWNqd01NKaJUa9LvtEoSnzn/E/+6jDvMn4yn8fR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WnXsAAAADdAAAADwAAAAAAAAAAAAAAAACYAgAAZHJzL2Rvd25y&#10;ZXYueG1sUEsFBgAAAAAEAAQA9QAAAIUDAAAAAA==&#10;" strokecolor="white">
                        <v:fill opacity="0"/>
                        <v:textbox>
                          <w:txbxContent>
                            <w:p w:rsidR="00897B9E" w:rsidRPr="005D5793" w:rsidRDefault="00897B9E" w:rsidP="005D5793">
                              <w:pPr>
                                <w:bidi/>
                                <w:jc w:val="center"/>
                                <w:rPr>
                                  <w:rFonts w:cs="B Zar"/>
                                  <w:b/>
                                  <w:bCs/>
                                  <w:sz w:val="24"/>
                                  <w:szCs w:val="24"/>
                                  <w:rtl/>
                                </w:rPr>
                              </w:pPr>
                              <w:r w:rsidRPr="005D5793">
                                <w:rPr>
                                  <w:rFonts w:cs="B Zar" w:hint="cs"/>
                                  <w:b/>
                                  <w:bCs/>
                                  <w:sz w:val="24"/>
                                  <w:szCs w:val="24"/>
                                  <w:rtl/>
                                </w:rPr>
                                <w:t>قانون و دولت</w:t>
                              </w:r>
                            </w:p>
                          </w:txbxContent>
                        </v:textbox>
                      </v:rect>
                      <v:rect id="Rectangle 319" o:spid="_x0000_s1218" style="position:absolute;left:8640;top:6732;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SQ8QA&#10;AADdAAAADwAAAGRycy9kb3ducmV2LnhtbERPTWvCQBC9F/wPywi9lLoxrbZEVxFJJXirFs9Ddkyi&#10;2dmY3Zr4712h0Ns83ufMl72pxZVaV1lWMB5FIIhzqysuFPzsv14/QTiPrLG2TApu5GC5GDzNMdG2&#10;42+67nwhQgi7BBWU3jeJlC4vyaAb2YY4cEfbGvQBtoXULXYh3NQyjqKpNFhxaCixoXVJ+Xn3axRs&#10;37psH/vscNLp5iWN37cyPVyUeh72qxkIT73/F/+5Mx3mT+IPeHwTT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NEkPEAAAA3QAAAA8AAAAAAAAAAAAAAAAAmAIAAGRycy9k&#10;b3ducmV2LnhtbFBLBQYAAAAABAAEAPUAAACJAwAAAAA=&#10;" strokecolor="white">
                        <v:textbox style="layout-flow:vertical">
                          <w:txbxContent>
                            <w:p w:rsidR="00897B9E" w:rsidRPr="005D5793" w:rsidRDefault="00897B9E" w:rsidP="005D5793">
                              <w:pPr>
                                <w:bidi/>
                                <w:jc w:val="center"/>
                                <w:rPr>
                                  <w:rFonts w:cs="B Zar"/>
                                  <w:b/>
                                  <w:bCs/>
                                  <w:sz w:val="24"/>
                                  <w:szCs w:val="24"/>
                                </w:rPr>
                              </w:pPr>
                              <w:r w:rsidRPr="005D5793">
                                <w:rPr>
                                  <w:rFonts w:cs="B Zar" w:hint="cs"/>
                                  <w:b/>
                                  <w:bCs/>
                                  <w:sz w:val="24"/>
                                  <w:szCs w:val="24"/>
                                  <w:rtl/>
                                </w:rPr>
                                <w:t>رقبا</w:t>
                              </w:r>
                            </w:p>
                          </w:txbxContent>
                        </v:textbox>
                      </v:rect>
                      <v:line id="Line 320" o:spid="_x0000_s1219" style="position:absolute;visibility:visible;mso-wrap-style:square" from="2160,11232" to="936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N6ecgAAADdAAAADwAAAGRycy9kb3ducmV2LnhtbESPT0vDQBDF70K/wzIFb3ZjxSCx21IU&#10;ofUg9g+0x2l2TKLZ2bC7JvHbOwfB2wzvzXu/WaxG16qeQmw8G7idZaCIS28brgwcDy83D6BiQrbY&#10;eiYDPxRhtZxcLbCwfuAd9ftUKQnhWKCBOqWu0DqWNTmMM98Ri/bhg8Mka6i0DThIuGv1PMty7bBh&#10;aaixo6eayq/9tzPwdvee9+vt62Y8bfNL+by7nD+HYMz1dFw/gko0pn/z3/XGCv79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wN6ecgAAADdAAAADwAAAAAA&#10;AAAAAAAAAAChAgAAZHJzL2Rvd25yZXYueG1sUEsFBgAAAAAEAAQA+QAAAJYDAAAAAA==&#10;"/>
                      <v:line id="Line 321" o:spid="_x0000_s1220" style="position:absolute;flip:y;visibility:visible;mso-wrap-style:square" from="2160,3492" to="216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vHcUAAADdAAAADwAAAGRycy9kb3ducmV2LnhtbERPTWsCMRC9F/ofwhR6kZqtaNHVKFIo&#10;ePBSLSu9jZvpZtnNZJtEXf99Iwi9zeN9zmLV21acyYfasYLXYQaCuHS65krB1/7jZQoiRGSNrWNS&#10;cKUAq+XjwwJz7S78SeddrEQK4ZCjAhNjl0sZSkMWw9B1xIn7cd5iTNBXUnu8pHDbylGWvUmLNacG&#10;gx29Gyqb3ckqkNPt4Nevj+OmaA6HmSnKovveKvX81K/nICL18V98d290mj8Zze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SvHcUAAADdAAAADwAAAAAAAAAA&#10;AAAAAAChAgAAZHJzL2Rvd25yZXYueG1sUEsFBgAAAAAEAAQA+QAAAJMDAAAAAA==&#10;"/>
                      <v:line id="Line 322" o:spid="_x0000_s1221" style="position:absolute;visibility:visible;mso-wrap-style:square" from="2160,3492" to="9360,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gosgAAADdAAAADwAAAGRycy9kb3ducmV2LnhtbESPT0vDQBDF70K/wzIFb3ajxSCx21IU&#10;ofUg9g+0x2l2TKLZ2bC7JvHbOwfB2wzvzXu/WaxG16qeQmw8G7idZaCIS28brgwcDy83D6BiQrbY&#10;eiYDPxRhtZxcLbCwfuAd9ftUKQnhWKCBOqWu0DqWNTmMM98Ri/bhg8Mka6i0DThIuGv1XZbl2mHD&#10;0lBjR081lV/7b2fgbf6e9+vt62Y8bfNL+by7nD+HYMz1dFw/gko0pn/z3/XGCv79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KzgosgAAADdAAAADwAAAAAA&#10;AAAAAAAAAAChAgAAZHJzL2Rvd25yZXYueG1sUEsFBgAAAAAEAAQA+QAAAJYDAAAAAA==&#10;"/>
                      <v:line id="Line 323" o:spid="_x0000_s1222" style="position:absolute;visibility:visible;mso-wrap-style:square" from="9360,3492" to="936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FOcUAAADdAAAADwAAAGRycy9kb3ducmV2LnhtbERPTWvCQBC9C/6HZQRvurHSIKmriEXQ&#10;HkrVQnscs2MSzc6G3W2S/vtuodDbPN7nLNe9qUVLzleWFcymCQji3OqKCwXv591kAcIHZI21ZVLw&#10;TR7Wq+FgiZm2HR+pPYVCxBD2GSooQ2gyKX1ekkE/tQ1x5K7WGQwRukJqh10MN7V8SJJUGqw4NpTY&#10;0Lak/H76Mgpe529puzm87PuPQ3rJn4+Xz1vnlBqP+s0TiEB9+Bf/ufc6zn+cz+D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FOcUAAADdAAAADwAAAAAAAAAA&#10;AAAAAAChAgAAZHJzL2Rvd25yZXYueG1sUEsFBgAAAAAEAAQA+QAAAJMDAAAAAA==&#10;"/>
                      <v:line id="Line 324" o:spid="_x0000_s1223" style="position:absolute;flip:y;visibility:visible;mso-wrap-style:square" from="2160,10329" to="306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mrscUAAADdAAAADwAAAGRycy9kb3ducmV2LnhtbERPTWsCMRC9C/0PYQq9FM1W22K3RpGC&#10;4MFLbVnxNt1MN8tuJtsk6vrvTUHwNo/3ObNFb1txJB9qxwqeRhkI4tLpmisF31+r4RREiMgaW8ek&#10;4EwBFvO7wQxz7U78ScdtrEQK4ZCjAhNjl0sZSkMWw8h1xIn7dd5iTNBXUns8pXDbynGWvUqLNacG&#10;gx19GCqb7cEqkNPN459f/jw3RbPbvZmiLLr9RqmH+375DiJSH2/iq3ut0/yXyRj+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mrscUAAADdAAAADwAAAAAAAAAA&#10;AAAAAAChAgAAZHJzL2Rvd25yZXYueG1sUEsFBgAAAAAEAAQA+QAAAJMDAAAAAA==&#10;"/>
                      <v:line id="Line 325" o:spid="_x0000_s1224" style="position:absolute;flip:x y;visibility:visible;mso-wrap-style:square" from="8460,10332" to="936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aOTMIAAADdAAAADwAAAGRycy9kb3ducmV2LnhtbERPS4vCMBC+C/6HMIIXWVOtu0jXKCIo&#10;e1LWB16HZmzLNpPSRFv31xtB8DYf33Nmi9aU4ka1KywrGA0jEMSp1QVnCo6H9ccUhPPIGkvLpOBO&#10;DhbzbmeGibYN/9Jt7zMRQtglqCD3vkqkdGlOBt3QVsSBu9jaoA+wzqSusQnhppTjKPqSBgsODTlW&#10;tMop/dtfjQLk7X88bUY0kRs6u/F2N1ieLkr1e+3yG4Sn1r/FL/ePDvM/4xie34QT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aOTMIAAADdAAAADwAAAAAAAAAAAAAA&#10;AAChAgAAZHJzL2Rvd25yZXYueG1sUEsFBgAAAAAEAAQA+QAAAJADAAAAAA==&#10;"/>
                      <v:line id="Line 326" o:spid="_x0000_s1225" style="position:absolute;flip:y;visibility:visible;mso-wrap-style:square" from="8460,3492" to="9360,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yWXsUAAADdAAAADwAAAGRycy9kb3ducmV2LnhtbERPTWsCMRC9F/ofwhS8FM22taJbo0hB&#10;8OClVla8jZvpZtnNZJtE3f77piD0No/3OfNlb1txIR9qxwqeRhkI4tLpmisF+8/1cAoiRGSNrWNS&#10;8EMBlov7uznm2l35gy67WIkUwiFHBSbGLpcylIYshpHriBP35bzFmKCvpPZ4TeG2lc9ZNpEWa04N&#10;Bjt6N1Q2u7NVIKfbx2+/Oo2bojkcZqYoi+64VWrw0K/eQETq47/45t7oNP/1ZQx/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yWXsUAAADdAAAADwAAAAAAAAAA&#10;AAAAAAChAgAAZHJzL2Rvd25yZXYueG1sUEsFBgAAAAAEAAQA+QAAAJMDAAAAAA==&#10;"/>
                      <v:line id="Line 327" o:spid="_x0000_s1226" style="position:absolute;visibility:visible;mso-wrap-style:square" from="2160,3492" to="3060,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tDOsUAAADdAAAADwAAAGRycy9kb3ducmV2LnhtbERPS2vCQBC+F/oflhF6qxsrBomuIi0F&#10;7UHqA/Q4ZqdJ2uxs2N0m6b/vCoK3+fieM1/2phYtOV9ZVjAaJiCIc6srLhQcD+/PUxA+IGusLZOC&#10;P/KwXDw+zDHTtuMdtftQiBjCPkMFZQhNJqXPSzLoh7YhjtyXdQZDhK6Q2mEXw00tX5IklQYrjg0l&#10;NvRaUv6z/zUKtuPPtF1tPtb9aZNe8rfd5fzdOaWeBv1qBiJQH+7im3ut4/zJe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tDOsUAAADdAAAADwAAAAAAAAAA&#10;AAAAAAChAgAAZHJzL2Rvd25yZXYueG1sUEsFBgAAAAAEAAQA+QAAAJMDAAAAAA==&#10;"/>
                    </v:group>
                  </v:group>
                </v:group>
                <v:line id="Line 328" o:spid="_x0000_s1227" style="position:absolute;visibility:visible;mso-wrap-style:square" from="3060,11772" to="8460,11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EC08MAAADdAAAADwAAAGRycy9kb3ducmV2LnhtbERPS2vCQBC+F/wPywje6kalItFVRPBB&#10;b02L4G3IjklMdjbubjT9991Cobf5+J6z2vSmEQ9yvrKsYDJOQBDnVldcKPj63L8uQPiArLGxTAq+&#10;ycNmPXhZYartkz/okYVCxBD2KSooQ2hTKX1ekkE/ti1x5K7WGQwRukJqh88Ybho5TZK5NFhxbCix&#10;pV1JeZ11RsG5y/hyq/euwe5wPF7P99rP3pUaDfvtEkSgPvyL/9wnHee/zeb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xAtPDAAAA3QAAAA8AAAAAAAAAAAAA&#10;AAAAoQIAAGRycy9kb3ducmV2LnhtbFBLBQYAAAAABAAEAPkAAACRAwAAAAA=&#10;" strokeweight="1.5pt"/>
                <v:rect id="Rectangle 329" o:spid="_x0000_s1228" style="position:absolute;left:3060;top:12139;width:5400;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MicMA&#10;AADdAAAADwAAAGRycy9kb3ducmV2LnhtbERPPW/CMBDdkfofrKvEBk4ptCjFIAqpYOiQQruf7GsS&#10;NT5HsYHQX4+RkNju6X3ebNHZWhyp9ZVjBU/DBASxdqbiQsH3/mMwBeEDssHaMSk4k4fF/KE3w9S4&#10;E3/RcRcKEUPYp6igDKFJpfS6JIt+6BriyP261mKIsC2kafEUw20tR0nyIi1WHBtKbGhVkv7bHayC&#10;HHGd/2+0fs/On+OMVj8ZuVqp/mO3fAMRqAt38c29NXH+5PkVrt/EE+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jMicMAAADdAAAADwAAAAAAAAAAAAAAAACYAgAAZHJzL2Rv&#10;d25yZXYueG1sUEsFBgAAAAAEAAQA9QAAAIgDAAAAAA==&#10;" strokecolor="white">
                  <v:textbox>
                    <w:txbxContent>
                      <w:p w:rsidR="00897B9E" w:rsidRPr="001A2D43" w:rsidRDefault="00897B9E" w:rsidP="00D52460">
                        <w:pPr>
                          <w:bidi/>
                          <w:jc w:val="center"/>
                          <w:rPr>
                            <w:rFonts w:ascii="Times New Roman" w:eastAsia="Times New Roman" w:hAnsi="Times New Roman" w:cs="B Zar"/>
                            <w:sz w:val="24"/>
                            <w:szCs w:val="24"/>
                            <w:lang w:bidi="fa-IR"/>
                          </w:rPr>
                        </w:pPr>
                        <w:r w:rsidRPr="001A2D43">
                          <w:rPr>
                            <w:rFonts w:ascii="Times New Roman" w:eastAsia="Times New Roman" w:hAnsi="Times New Roman" w:cs="B Zar" w:hint="cs"/>
                            <w:sz w:val="24"/>
                            <w:szCs w:val="24"/>
                            <w:rtl/>
                            <w:lang w:bidi="fa-IR"/>
                          </w:rPr>
                          <w:t>شكل(2-9) : مدل تحليل ذي نفعان</w:t>
                        </w:r>
                      </w:p>
                    </w:txbxContent>
                  </v:textbox>
                </v:rect>
              </v:group>
            </w:pict>
          </mc:Fallback>
        </mc:AlternateConten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AC1FFF" w:rsidP="005D7038">
      <w:pPr>
        <w:bidi/>
        <w:spacing w:after="0" w:line="360" w:lineRule="auto"/>
        <w:jc w:val="lowKashida"/>
        <w:rPr>
          <w:rFonts w:ascii="Times New Roman" w:eastAsia="Times New Roman" w:hAnsi="Times New Roman" w:cs="B Zar"/>
          <w:sz w:val="24"/>
          <w:szCs w:val="24"/>
          <w:rtl/>
          <w:lang w:bidi="fa-IR"/>
        </w:rPr>
      </w:pPr>
      <w:r>
        <w:rPr>
          <w:rFonts w:ascii="Times New Roman" w:eastAsia="Times New Roman" w:hAnsi="Times New Roman" w:cs="B Zar"/>
          <w:noProof/>
          <w:sz w:val="24"/>
          <w:szCs w:val="24"/>
          <w:rtl/>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5080</wp:posOffset>
                </wp:positionV>
                <wp:extent cx="228600" cy="457200"/>
                <wp:effectExtent l="57150" t="43180" r="9525" b="13970"/>
                <wp:wrapNone/>
                <wp:docPr id="1489"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1587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pt" to="180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muPwIAAG4EAAAOAAAAZHJzL2Uyb0RvYy54bWysVMuO2jAU3VfqP1jeQxImBIiAUZVAN7SD&#10;NNMPMLZDrDq2ZRsCqvrvvTaPlnZTVc3CuY7PPffchzN/PnUSHbl1QqsFzoYpRlxRzYTaL/CXt/Vg&#10;ipHzRDEiteILfOYOPy/fv5v3puQj3WrJuEVAolzZmwVuvTdlkjja8o64oTZcwWGjbUc8bO0+YZb0&#10;wN7JZJSmRdJry4zVlDsHX+vLIV5G/qbh1L80jeMeyQUGbT6uNq67sCbLOSn3lphW0KsM8g8qOiIU&#10;BL1T1cQTdLDiD6pOUKudbvyQ6i7RTSMojzlANln6WzavLTE85gLFceZeJvf/aOnn49YiwaB3+XSG&#10;kSIddGkjFEdPRRHK0xtXAqpSWxsSpCf1ajaafnVI6aolas+jzLezAccseCQPLmHjDATZ9Z80Aww5&#10;eB1rdWpsFyihCugUW3K+t4SfPKLwcTSaFik0jsJRPp5Ay2MEUt6cjXX+I9cdCsYCS1Aeyclx43wQ&#10;Q8obJMRSei2kjF2XCvWgeDydjKOH01KwcBpwzu53lbToSMLgxOca+AEWqGvi2gvOnV2tfcCR0uqD&#10;YtFqOWErxZCPFfJWQM0kxyF4xxlGksPNCVZEeyIkoMEG5VIFKqgF5HK1LlP1bZbOVtPVNB/ko2I1&#10;yNO6HnxYV/mgWGeTcf1UV1WdfQ9pZXnZCsa4CpndJjzL/26CrnftMpv3Gb/XMHlkj5JB7O0dRcdh&#10;CP2/TNJOs/PWhuzCXMBQR/D1AoZb8+s+on7+JpY/AAAA//8DAFBLAwQUAAYACAAAACEAhNFCztwA&#10;AAAHAQAADwAAAGRycy9kb3ducmV2LnhtbEyPzWrDMBCE74W+g9hCb40UuyTB9TqUQgkUGqjTB5Ct&#10;9Q+xJGMpif323Z7a4zDDzDf5fraDuNIUeu8Q1isFglztTe9ahO/T+9MORIjaGT14RwgLBdgX93e5&#10;zoy/uS+6lrEVXOJCphG6GMdMylB3ZHVY+ZEce42frI4sp1aaSd+43A4yUWojre4dL3R6pLeO6nN5&#10;sQgf/ug/1frYVuclHNJDs5TNtkR8fJhfX0BEmuNfGH7xGR0KZqr8xZkgBoQ0eeYvEYEPsJ1uFMsK&#10;YZvsQBa5/M9f/AAAAP//AwBQSwECLQAUAAYACAAAACEAtoM4kv4AAADhAQAAEwAAAAAAAAAAAAAA&#10;AAAAAAAAW0NvbnRlbnRfVHlwZXNdLnhtbFBLAQItABQABgAIAAAAIQA4/SH/1gAAAJQBAAALAAAA&#10;AAAAAAAAAAAAAC8BAABfcmVscy8ucmVsc1BLAQItABQABgAIAAAAIQA6ynmuPwIAAG4EAAAOAAAA&#10;AAAAAAAAAAAAAC4CAABkcnMvZTJvRG9jLnhtbFBLAQItABQABgAIAAAAIQCE0ULO3AAAAAcBAAAP&#10;AAAAAAAAAAAAAAAAAJkEAABkcnMvZG93bnJldi54bWxQSwUGAAAAAAQABADzAAAAogUAAAAA&#10;" strokeweight="1.25pt">
                <v:stroke dashstyle="1 1" startarrow="block"/>
              </v:line>
            </w:pict>
          </mc:Fallback>
        </mc:AlternateConten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 xml:space="preserve">لذا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از استراتژي ها شروع شده و بعنوان پلي بين رفتار مديران و انتظارات ذي نفعان عمل مي كند.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با وجود مدل</w:t>
      </w:r>
      <w:r w:rsidR="005D579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 و چارچوب</w:t>
      </w:r>
      <w:r w:rsidR="005D579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بسياري كه در زمينه ارزيابي عملكرد ايجاد شده است اما همچنان اين سوال مطرح است كه مديران چگونه بايد در مورد پذيرش شاخص ها تصميم بگيرند؟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اگرچه هر يك از چارچوب</w:t>
      </w:r>
      <w:r w:rsidR="005D579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مفهومي مزايا و محدوديت</w:t>
      </w:r>
      <w:r w:rsidR="005D579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خاص خود را دارند ، اما يكي از محدوديت</w:t>
      </w:r>
      <w:r w:rsidR="005D579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شايع در بين تمامي اين مدل</w:t>
      </w:r>
      <w:r w:rsidR="005D579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 آنست كه درباره چگونگي انتخاب و بكارگيري شاخص هاي عملكرد راهنمايي هاي اندكي ارائه كرده اند ، لذا در اين زمينه نيز كارهاي مختلفي صورت پذيرفته است و محققان بسياري براي رفع اين مشكل پيشنهاداتي ارائه نموده اند كه در ادامه برخي از آنها به اختصار تشريح مي شود.</w:t>
      </w:r>
    </w:p>
    <w:p w:rsidR="00D52460" w:rsidRPr="005D7038" w:rsidRDefault="00D52460" w:rsidP="005D7038">
      <w:pPr>
        <w:bidi/>
        <w:spacing w:after="0" w:line="360" w:lineRule="auto"/>
        <w:jc w:val="lowKashida"/>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lastRenderedPageBreak/>
        <w:t>چارچوب مدوري و استيپل</w:t>
      </w:r>
      <w:r w:rsidRPr="005D7038">
        <w:rPr>
          <w:rFonts w:ascii="Times New Roman" w:eastAsia="Times New Roman" w:hAnsi="Times New Roman" w:cs="B Zar"/>
          <w:bCs/>
          <w:sz w:val="24"/>
          <w:szCs w:val="24"/>
          <w:vertAlign w:val="superscript"/>
          <w:rtl/>
          <w:lang w:bidi="fa-IR"/>
        </w:rPr>
        <w:footnoteReference w:id="48"/>
      </w:r>
      <w:r w:rsidRPr="005D7038">
        <w:rPr>
          <w:rFonts w:ascii="Times New Roman" w:eastAsia="Times New Roman" w:hAnsi="Times New Roman" w:cs="B Zar" w:hint="cs"/>
          <w:bCs/>
          <w:sz w:val="24"/>
          <w:szCs w:val="24"/>
          <w:rtl/>
          <w:lang w:bidi="fa-IR"/>
        </w:rPr>
        <w:t xml:space="preserve"> (2000)</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اين مدل يكي از چارچوب</w:t>
      </w:r>
      <w:r w:rsidR="005D579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 xml:space="preserve">هاي جامع و يكپارچه براي مميزي و ارتقاي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ها مي باشد. برخي خواسته هاي مورد انتظار از سيستم هاي ارزيابي عملكرد كه با اين چارچوب برآورده مي گردد عبارتست از:</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مشخص كردن رويه انتخاب شاخص ها</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مشخص كردن رويه بكارگيري شاخص ها</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توانايي مميزي: چارچوب بايستي به صورت اثربخش سيستم ارزيابي عملكرد موجود سازمان را مميزي كرده و به روز بودن آنرا چك نمايد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شاخص ها بايد در راستاي استراتژي هاي سازماني بوده و رابطه مستحكمي با شش اولويت رقابتي: كيفيت، هزينه، انعطاف پذيري، زمان، توزيع و رشد داشته باشد.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بانك شاخص ها: وجود مجموعه اي از شاخص هاي جدا شده تحت اولويتهاي رقابتي شش گانه ، به منظور انتخاب سريع شاخص هاي هر سازمان الزامي مي باشد.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چارچوب بايستي به آساني قابل استفاده بوده و بتوان از آن بصورت گام به گام و بدون نياز به تسهيل كننده (مشاور) استفاده نمود.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اين رويكرد شامل شش مرحله به هم مرتبط است كه در شكل(2-10) نشان داده شده است. مانند اغلب چارچوبهاي ديگر نقطه آغاز اين مدل نيز تعريف استراتژي سازمان و عوامل موفقيت آن مي باشد( گام1). در گام بعدي الزامات استراتژيك سازمان با شش اولويت رقابتي كه عبارتند از كيفيت، هزينه، انعطاف پذيري، زمان، تحويل به موقع و رشد آينده مطابقت داده مي شوند. سپس انتخاب شاخص هاي مناسب با استفاده از يك چك ليست كه شامل 105 شاخص با تعاريف كامل است آغاز مي شود (گام 3) در اين گام هدف آنست كه چك ليست با كمك </w:t>
      </w:r>
      <w:r w:rsidRPr="005D7038">
        <w:rPr>
          <w:rFonts w:ascii="Times New Roman" w:eastAsia="Times New Roman" w:hAnsi="Times New Roman" w:cs="B Zar"/>
          <w:sz w:val="24"/>
          <w:szCs w:val="24"/>
          <w:lang w:bidi="fa-IR"/>
        </w:rPr>
        <w:t>PMG</w:t>
      </w:r>
      <w:r w:rsidRPr="005D7038">
        <w:rPr>
          <w:rFonts w:ascii="Times New Roman" w:eastAsia="Times New Roman" w:hAnsi="Times New Roman" w:cs="B Zar"/>
          <w:sz w:val="24"/>
          <w:szCs w:val="24"/>
          <w:vertAlign w:val="superscript"/>
          <w:rtl/>
          <w:lang w:bidi="fa-IR"/>
        </w:rPr>
        <w:footnoteReference w:id="49"/>
      </w:r>
      <w:r w:rsidRPr="005D7038">
        <w:rPr>
          <w:rFonts w:ascii="Times New Roman" w:eastAsia="Times New Roman" w:hAnsi="Times New Roman" w:cs="B Zar" w:hint="cs"/>
          <w:sz w:val="24"/>
          <w:szCs w:val="24"/>
          <w:rtl/>
          <w:lang w:bidi="fa-IR"/>
        </w:rPr>
        <w:t xml:space="preserve"> بدست آمده از گام دوم مورد وارسي قرار گرفته و بهترين و مناسب ترين شاخص ها براي سازمان انتخاب شود. اگر سازمان سيستم ارزيابي عملكردي نداشته باشد گام 4 حذف شده و به گام 5 مي رويم. در گام 4،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موجود مميزي مي شود تا شاخص هاي مورد استفاده فعلي شركت شناسايي شوند. رويه اجراي اينكار بسيار ساده و قابل فهم است. ليست شاخص هاي اوليه و موجود تهيه شده و با ليست شاخص هاي جديد بدست آمده در مرحله قبل مقايسه مي گردد كه در اين فرايند احتمال وقوع سه حالت وجود دارد:</w:t>
      </w:r>
    </w:p>
    <w:p w:rsidR="00D52460" w:rsidRPr="005D7038" w:rsidRDefault="00D52460" w:rsidP="005D7038">
      <w:pPr>
        <w:numPr>
          <w:ilvl w:val="0"/>
          <w:numId w:val="33"/>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lastRenderedPageBreak/>
        <w:t>شاخص هاي موجود كه با شاخص هاي انتخابي جديد يكي هستند بدون تغيير باقي مانده و همچنان استفاده مي شوند.</w:t>
      </w:r>
    </w:p>
    <w:p w:rsidR="00D52460" w:rsidRPr="005D7038" w:rsidRDefault="00D52460" w:rsidP="005D7038">
      <w:pPr>
        <w:numPr>
          <w:ilvl w:val="0"/>
          <w:numId w:val="33"/>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شاخص هاي موجودي كه در مجموعه شاخص هاي جديد وجود نداشته و با آن همخواني ندارند نامربوط تشخيص داده مي شوند. اين شاخص ها «هشداردهندگان نامربوط» ناميده مي شوند . چرا كه براي ارتقاء چيزي كه نتايج مثبت كمي دارد و شايد هم عواقب زيان آوري در پي خواهد داشت استفاده مي گردند . لذا بايستي در سيستم جديد حذف گردند</w:t>
      </w:r>
    </w:p>
    <w:p w:rsidR="00D52460" w:rsidRPr="005D7038" w:rsidRDefault="00D52460" w:rsidP="005D7038">
      <w:pPr>
        <w:numPr>
          <w:ilvl w:val="0"/>
          <w:numId w:val="33"/>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شاخص هايي كه در سيستم موجود استفاده نمي شوند ولي در سيستم پيشنهادي، بحراني تشخيص داده شده اند «شكاف» ناميده مي شوند. اين شكافها، شاخص هايي هستند كه در موفقيت سازمان نقش دارند اما در حال حاضر توسط سيستم ارزيابي عملكرد اندازه گيري نمي شوند. لذا بكارگيري اينگونه شاخص ها فرصتي براي سازمان در جهت ارتقاء سيستم ارزيابي مي باشد. اگر در اين مرحله هيچگونه شكافي يافت نگردد مرحله 5 حذف مي گردد.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 در گام بعد ، به چگونگي بكارگيري واقعي شاخص ها پرداخته مي شود و هر شاخص با هشت جزء تشريح مي گردد كه عبارتند از عنوان، هدف، الگو، معادله، دفعات، منبع اطلاعات، مسئوليت و بهبود (گام5). اين گام بسيار ضروريست زيرا شاخص هايي كه در مرحله 5 حياتي تشخيص داده شده اند در اين مرحله بكار گرفته مي شوند. اين گام همچنين براي استفاده از مجموعه شاخص هاي تعيين شده در مرحله 3 ضروريست. </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در گام 6 به بازنگري هاي دوره اي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شركت مي پردازيم . اين مرحله از آنجهت مورد نياز است كه سيستم ارزيابي عملكردي كه در يك زمان خاص مناسب است ممكن است در زمان ديگري نامناسب باشد. اين امر در سازمانهايي كه به تغيير استراتژيها، بكارگيري تكنولوژي هاي جديد و نظاير آن مي پردازند مصداق پيدا مي كند (</w:t>
      </w:r>
      <w:r w:rsidRPr="005D7038">
        <w:rPr>
          <w:rFonts w:ascii="Times New Roman" w:eastAsia="Times New Roman" w:hAnsi="Times New Roman" w:cs="B Zar"/>
          <w:sz w:val="24"/>
          <w:szCs w:val="24"/>
          <w:lang w:bidi="fa-IR"/>
        </w:rPr>
        <w:t>Medori, et al , 2000</w:t>
      </w:r>
      <w:r w:rsidRPr="005D7038">
        <w:rPr>
          <w:rFonts w:ascii="Times New Roman" w:eastAsia="Times New Roman" w:hAnsi="Times New Roman" w:cs="B Zar" w:hint="cs"/>
          <w:sz w:val="24"/>
          <w:szCs w:val="24"/>
          <w:rtl/>
          <w:lang w:bidi="fa-IR"/>
        </w:rPr>
        <w:t>).</w:t>
      </w:r>
    </w:p>
    <w:p w:rsidR="005D5793"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برعكس بسياري از چارچوبهاي ديگر اين مدل فراتر از راهنماييهاي ساده بوده و مي تواند توسط كاربران ارزيابي عملكرد ، در عمل مورد استفاده قرار گيرد. مهمترين مزيت اين مدل آنست كه مي تواند هم بعنوان ابزاري براي طراحي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و هم براي ارتقاي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موجود بكار رود. مزاياي ديگر اين مدل به شرح زير است:</w:t>
      </w:r>
    </w:p>
    <w:p w:rsidR="005D5793" w:rsidRDefault="005D5793">
      <w:pPr>
        <w:spacing w:after="0" w:line="240" w:lineRule="auto"/>
        <w:rPr>
          <w:rFonts w:ascii="Times New Roman" w:eastAsia="Times New Roman" w:hAnsi="Times New Roman" w:cs="B Zar"/>
          <w:sz w:val="24"/>
          <w:szCs w:val="24"/>
          <w:rtl/>
          <w:lang w:bidi="fa-IR"/>
        </w:rPr>
      </w:pPr>
      <w:r>
        <w:rPr>
          <w:rFonts w:ascii="Times New Roman" w:eastAsia="Times New Roman" w:hAnsi="Times New Roman" w:cs="B Zar"/>
          <w:sz w:val="24"/>
          <w:szCs w:val="24"/>
          <w:rtl/>
          <w:lang w:bidi="fa-IR"/>
        </w:rPr>
        <w:br w:type="page"/>
      </w:r>
    </w:p>
    <w:p w:rsidR="00D52460" w:rsidRPr="005D7038" w:rsidRDefault="00AC1FFF" w:rsidP="005D7038">
      <w:pPr>
        <w:bidi/>
        <w:spacing w:after="0" w:line="360" w:lineRule="auto"/>
        <w:jc w:val="lowKashida"/>
        <w:rPr>
          <w:rFonts w:ascii="Times New Roman" w:eastAsia="Times New Roman" w:hAnsi="Times New Roman" w:cs="B Zar"/>
          <w:sz w:val="24"/>
          <w:szCs w:val="24"/>
          <w:rtl/>
          <w:lang w:bidi="fa-IR"/>
        </w:rPr>
      </w:pPr>
      <w:r>
        <w:rPr>
          <w:rFonts w:ascii="Times New Roman" w:eastAsia="Times New Roman" w:hAnsi="Times New Roman" w:cs="B Zar"/>
          <w:noProof/>
          <w:sz w:val="24"/>
          <w:szCs w:val="24"/>
          <w:rtl/>
        </w:rPr>
        <w:lastRenderedPageBreak/>
        <mc:AlternateContent>
          <mc:Choice Requires="wpg">
            <w:drawing>
              <wp:anchor distT="0" distB="0" distL="114300" distR="114300" simplePos="0" relativeHeight="251662336" behindDoc="0" locked="0" layoutInCell="1" allowOverlap="1">
                <wp:simplePos x="0" y="0"/>
                <wp:positionH relativeFrom="column">
                  <wp:posOffset>-457200</wp:posOffset>
                </wp:positionH>
                <wp:positionV relativeFrom="paragraph">
                  <wp:posOffset>186055</wp:posOffset>
                </wp:positionV>
                <wp:extent cx="6400800" cy="3994785"/>
                <wp:effectExtent l="9525" t="5080" r="9525" b="10160"/>
                <wp:wrapNone/>
                <wp:docPr id="146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994785"/>
                          <a:chOff x="1058" y="3069"/>
                          <a:chExt cx="10080" cy="6291"/>
                        </a:xfrm>
                      </wpg:grpSpPr>
                      <wpg:grpSp>
                        <wpg:cNvPr id="1462" name="Group 97"/>
                        <wpg:cNvGrpSpPr>
                          <a:grpSpLocks/>
                        </wpg:cNvGrpSpPr>
                        <wpg:grpSpPr bwMode="auto">
                          <a:xfrm>
                            <a:off x="1058" y="3069"/>
                            <a:ext cx="10080" cy="5040"/>
                            <a:chOff x="900" y="1620"/>
                            <a:chExt cx="10080" cy="5040"/>
                          </a:xfrm>
                        </wpg:grpSpPr>
                        <wps:wsp>
                          <wps:cNvPr id="1463" name="Rectangle 98"/>
                          <wps:cNvSpPr>
                            <a:spLocks noChangeArrowheads="1"/>
                          </wps:cNvSpPr>
                          <wps:spPr bwMode="auto">
                            <a:xfrm>
                              <a:off x="900" y="2340"/>
                              <a:ext cx="1439" cy="1080"/>
                            </a:xfrm>
                            <a:prstGeom prst="rect">
                              <a:avLst/>
                            </a:prstGeom>
                            <a:solidFill>
                              <a:srgbClr val="FFFFFF"/>
                            </a:solidFill>
                            <a:ln w="9525">
                              <a:solidFill>
                                <a:srgbClr val="000000"/>
                              </a:solidFill>
                              <a:miter lim="800000"/>
                              <a:headEnd/>
                              <a:tailEnd/>
                            </a:ln>
                          </wps:spPr>
                          <wps:txb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بكارگيري شاخص ها</w:t>
                                </w:r>
                              </w:p>
                            </w:txbxContent>
                          </wps:txbx>
                          <wps:bodyPr rot="0" vert="horz" wrap="square" lIns="91440" tIns="45720" rIns="91440" bIns="45720" anchor="t" anchorCtr="0" upright="1">
                            <a:noAutofit/>
                          </wps:bodyPr>
                        </wps:wsp>
                        <wps:wsp>
                          <wps:cNvPr id="1464" name="Rectangle 99"/>
                          <wps:cNvSpPr>
                            <a:spLocks noChangeArrowheads="1"/>
                          </wps:cNvSpPr>
                          <wps:spPr bwMode="auto">
                            <a:xfrm>
                              <a:off x="4860" y="2340"/>
                              <a:ext cx="1438" cy="1080"/>
                            </a:xfrm>
                            <a:prstGeom prst="rect">
                              <a:avLst/>
                            </a:prstGeom>
                            <a:solidFill>
                              <a:srgbClr val="FFFFFF"/>
                            </a:solidFill>
                            <a:ln w="9525">
                              <a:solidFill>
                                <a:srgbClr val="000000"/>
                              </a:solidFill>
                              <a:miter lim="800000"/>
                              <a:headEnd/>
                              <a:tailEnd/>
                            </a:ln>
                          </wps:spPr>
                          <wps:txb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انتخاب شاخص ها</w:t>
                                </w:r>
                              </w:p>
                            </w:txbxContent>
                          </wps:txbx>
                          <wps:bodyPr rot="0" vert="horz" wrap="square" lIns="91440" tIns="45720" rIns="91440" bIns="45720" anchor="t" anchorCtr="0" upright="1">
                            <a:noAutofit/>
                          </wps:bodyPr>
                        </wps:wsp>
                        <wps:wsp>
                          <wps:cNvPr id="1465" name="Rectangle 100"/>
                          <wps:cNvSpPr>
                            <a:spLocks noChangeArrowheads="1"/>
                          </wps:cNvSpPr>
                          <wps:spPr bwMode="auto">
                            <a:xfrm>
                              <a:off x="6840" y="2340"/>
                              <a:ext cx="1619" cy="1080"/>
                            </a:xfrm>
                            <a:prstGeom prst="rect">
                              <a:avLst/>
                            </a:prstGeom>
                            <a:solidFill>
                              <a:srgbClr val="FFFFFF"/>
                            </a:solidFill>
                            <a:ln w="9525">
                              <a:solidFill>
                                <a:srgbClr val="000000"/>
                              </a:solidFill>
                              <a:miter lim="800000"/>
                              <a:headEnd/>
                              <a:tailEnd/>
                            </a:ln>
                          </wps:spPr>
                          <wps:txb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شبكه ارزيابي عملكرد</w:t>
                                </w:r>
                              </w:p>
                            </w:txbxContent>
                          </wps:txbx>
                          <wps:bodyPr rot="0" vert="horz" wrap="square" lIns="91440" tIns="45720" rIns="91440" bIns="45720" anchor="t" anchorCtr="0" upright="1">
                            <a:noAutofit/>
                          </wps:bodyPr>
                        </wps:wsp>
                        <wps:wsp>
                          <wps:cNvPr id="1466" name="Rectangle 101"/>
                          <wps:cNvSpPr>
                            <a:spLocks noChangeArrowheads="1"/>
                          </wps:cNvSpPr>
                          <wps:spPr bwMode="auto">
                            <a:xfrm>
                              <a:off x="9000" y="2340"/>
                              <a:ext cx="1980" cy="1080"/>
                            </a:xfrm>
                            <a:prstGeom prst="rect">
                              <a:avLst/>
                            </a:prstGeom>
                            <a:solidFill>
                              <a:srgbClr val="FFFFFF"/>
                            </a:solidFill>
                            <a:ln w="9525">
                              <a:solidFill>
                                <a:srgbClr val="000000"/>
                              </a:solidFill>
                              <a:miter lim="800000"/>
                              <a:headEnd/>
                              <a:tailEnd/>
                            </a:ln>
                          </wps:spPr>
                          <wps:txb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عوامل موفقيت سازمان</w:t>
                                </w:r>
                              </w:p>
                            </w:txbxContent>
                          </wps:txbx>
                          <wps:bodyPr rot="0" vert="horz" wrap="square" lIns="91440" tIns="45720" rIns="91440" bIns="45720" anchor="t" anchorCtr="0" upright="1">
                            <a:noAutofit/>
                          </wps:bodyPr>
                        </wps:wsp>
                        <wps:wsp>
                          <wps:cNvPr id="1467" name="Rectangle 102"/>
                          <wps:cNvSpPr>
                            <a:spLocks noChangeArrowheads="1"/>
                          </wps:cNvSpPr>
                          <wps:spPr bwMode="auto">
                            <a:xfrm>
                              <a:off x="2880" y="2340"/>
                              <a:ext cx="1439" cy="1080"/>
                            </a:xfrm>
                            <a:prstGeom prst="rect">
                              <a:avLst/>
                            </a:prstGeom>
                            <a:solidFill>
                              <a:srgbClr val="FFFFFF"/>
                            </a:solidFill>
                            <a:ln w="9525">
                              <a:solidFill>
                                <a:srgbClr val="000000"/>
                              </a:solidFill>
                              <a:miter lim="800000"/>
                              <a:headEnd/>
                              <a:tailEnd/>
                            </a:ln>
                          </wps:spPr>
                          <wps:txb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مميزي</w:t>
                                </w:r>
                              </w:p>
                            </w:txbxContent>
                          </wps:txbx>
                          <wps:bodyPr rot="0" vert="horz" wrap="square" lIns="91440" tIns="45720" rIns="91440" bIns="45720" anchor="t" anchorCtr="0" upright="1">
                            <a:noAutofit/>
                          </wps:bodyPr>
                        </wps:wsp>
                        <wps:wsp>
                          <wps:cNvPr id="1468" name="Rectangle 103"/>
                          <wps:cNvSpPr>
                            <a:spLocks noChangeArrowheads="1"/>
                          </wps:cNvSpPr>
                          <wps:spPr bwMode="auto">
                            <a:xfrm>
                              <a:off x="3985" y="5220"/>
                              <a:ext cx="3059" cy="720"/>
                            </a:xfrm>
                            <a:prstGeom prst="rect">
                              <a:avLst/>
                            </a:prstGeom>
                            <a:solidFill>
                              <a:srgbClr val="FFFFFF"/>
                            </a:solidFill>
                            <a:ln w="9525">
                              <a:solidFill>
                                <a:srgbClr val="000000"/>
                              </a:solidFill>
                              <a:miter lim="800000"/>
                              <a:headEnd/>
                              <a:tailEnd/>
                            </a:ln>
                          </wps:spPr>
                          <wps:txb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نگهداري و بازنگري دوره</w:t>
                                </w:r>
                              </w:p>
                            </w:txbxContent>
                          </wps:txbx>
                          <wps:bodyPr rot="0" vert="horz" wrap="square" lIns="91440" tIns="45720" rIns="91440" bIns="45720" anchor="t" anchorCtr="0" upright="1">
                            <a:noAutofit/>
                          </wps:bodyPr>
                        </wps:wsp>
                        <wps:wsp>
                          <wps:cNvPr id="1469" name="Rectangle 104"/>
                          <wps:cNvSpPr>
                            <a:spLocks noChangeArrowheads="1"/>
                          </wps:cNvSpPr>
                          <wps:spPr bwMode="auto">
                            <a:xfrm>
                              <a:off x="3060" y="1620"/>
                              <a:ext cx="900" cy="540"/>
                            </a:xfrm>
                            <a:prstGeom prst="rect">
                              <a:avLst/>
                            </a:prstGeom>
                            <a:solidFill>
                              <a:srgbClr val="FFFFFF"/>
                            </a:solidFill>
                            <a:ln w="9525">
                              <a:solidFill>
                                <a:srgbClr val="FFFFFF"/>
                              </a:solidFill>
                              <a:miter lim="800000"/>
                              <a:headEnd/>
                              <a:tailEnd/>
                            </a:ln>
                          </wps:spPr>
                          <wps:txbx>
                            <w:txbxContent>
                              <w:p w:rsidR="00897B9E" w:rsidRPr="005D5793" w:rsidRDefault="00897B9E" w:rsidP="00D52460">
                                <w:pPr>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گام 4</w:t>
                                </w:r>
                              </w:p>
                            </w:txbxContent>
                          </wps:txbx>
                          <wps:bodyPr rot="0" vert="horz" wrap="square" lIns="91440" tIns="45720" rIns="91440" bIns="45720" anchor="t" anchorCtr="0" upright="1">
                            <a:noAutofit/>
                          </wps:bodyPr>
                        </wps:wsp>
                        <wps:wsp>
                          <wps:cNvPr id="1470" name="Rectangle 105"/>
                          <wps:cNvSpPr>
                            <a:spLocks noChangeArrowheads="1"/>
                          </wps:cNvSpPr>
                          <wps:spPr bwMode="auto">
                            <a:xfrm>
                              <a:off x="5040" y="1620"/>
                              <a:ext cx="900" cy="540"/>
                            </a:xfrm>
                            <a:prstGeom prst="rect">
                              <a:avLst/>
                            </a:prstGeom>
                            <a:solidFill>
                              <a:srgbClr val="FFFFFF"/>
                            </a:solidFill>
                            <a:ln w="9525">
                              <a:solidFill>
                                <a:srgbClr val="FFFFFF"/>
                              </a:solidFill>
                              <a:miter lim="800000"/>
                              <a:headEnd/>
                              <a:tailEnd/>
                            </a:ln>
                          </wps:spPr>
                          <wps:txbx>
                            <w:txbxContent>
                              <w:p w:rsidR="00897B9E" w:rsidRPr="00DF7972" w:rsidRDefault="00897B9E" w:rsidP="00D52460">
                                <w:pPr>
                                  <w:jc w:val="center"/>
                                  <w:rPr>
                                    <w:bCs/>
                                  </w:rPr>
                                </w:pPr>
                                <w:r w:rsidRPr="005D5793">
                                  <w:rPr>
                                    <w:rFonts w:ascii="Times New Roman" w:eastAsia="Times New Roman" w:hAnsi="Times New Roman" w:cs="B Zar" w:hint="cs"/>
                                    <w:sz w:val="24"/>
                                    <w:szCs w:val="24"/>
                                    <w:rtl/>
                                    <w:lang w:bidi="fa-IR"/>
                                  </w:rPr>
                                  <w:t>گام</w:t>
                                </w:r>
                                <w:r w:rsidRPr="00DF7972">
                                  <w:rPr>
                                    <w:rFonts w:hint="cs"/>
                                    <w:bCs/>
                                    <w:rtl/>
                                  </w:rPr>
                                  <w:t xml:space="preserve"> </w:t>
                                </w:r>
                                <w:r w:rsidRPr="005D5793">
                                  <w:rPr>
                                    <w:rFonts w:ascii="Times New Roman" w:eastAsia="Times New Roman" w:hAnsi="Times New Roman" w:cs="B Zar" w:hint="cs"/>
                                    <w:sz w:val="24"/>
                                    <w:szCs w:val="24"/>
                                    <w:rtl/>
                                    <w:lang w:bidi="fa-IR"/>
                                  </w:rPr>
                                  <w:t>3</w:t>
                                </w:r>
                              </w:p>
                            </w:txbxContent>
                          </wps:txbx>
                          <wps:bodyPr rot="0" vert="horz" wrap="square" lIns="91440" tIns="45720" rIns="91440" bIns="45720" anchor="t" anchorCtr="0" upright="1">
                            <a:noAutofit/>
                          </wps:bodyPr>
                        </wps:wsp>
                        <wps:wsp>
                          <wps:cNvPr id="1471" name="Rectangle 106"/>
                          <wps:cNvSpPr>
                            <a:spLocks noChangeArrowheads="1"/>
                          </wps:cNvSpPr>
                          <wps:spPr bwMode="auto">
                            <a:xfrm>
                              <a:off x="9540" y="1620"/>
                              <a:ext cx="900" cy="540"/>
                            </a:xfrm>
                            <a:prstGeom prst="rect">
                              <a:avLst/>
                            </a:prstGeom>
                            <a:solidFill>
                              <a:srgbClr val="FFFFFF"/>
                            </a:solidFill>
                            <a:ln w="9525">
                              <a:solidFill>
                                <a:srgbClr val="FFFFFF"/>
                              </a:solidFill>
                              <a:miter lim="800000"/>
                              <a:headEnd/>
                              <a:tailEnd/>
                            </a:ln>
                          </wps:spPr>
                          <wps:txbx>
                            <w:txbxContent>
                              <w:p w:rsidR="00897B9E" w:rsidRPr="005D5793" w:rsidRDefault="00897B9E" w:rsidP="00D52460">
                                <w:pPr>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گام1</w:t>
                                </w:r>
                              </w:p>
                            </w:txbxContent>
                          </wps:txbx>
                          <wps:bodyPr rot="0" vert="horz" wrap="square" lIns="91440" tIns="45720" rIns="91440" bIns="45720" anchor="t" anchorCtr="0" upright="1">
                            <a:noAutofit/>
                          </wps:bodyPr>
                        </wps:wsp>
                        <wps:wsp>
                          <wps:cNvPr id="1472" name="Rectangle 107"/>
                          <wps:cNvSpPr>
                            <a:spLocks noChangeArrowheads="1"/>
                          </wps:cNvSpPr>
                          <wps:spPr bwMode="auto">
                            <a:xfrm>
                              <a:off x="1080" y="1620"/>
                              <a:ext cx="900" cy="540"/>
                            </a:xfrm>
                            <a:prstGeom prst="rect">
                              <a:avLst/>
                            </a:prstGeom>
                            <a:solidFill>
                              <a:srgbClr val="FFFFFF"/>
                            </a:solidFill>
                            <a:ln w="9525">
                              <a:solidFill>
                                <a:srgbClr val="FFFFFF"/>
                              </a:solidFill>
                              <a:miter lim="800000"/>
                              <a:headEnd/>
                              <a:tailEnd/>
                            </a:ln>
                          </wps:spPr>
                          <wps:txbx>
                            <w:txbxContent>
                              <w:p w:rsidR="00897B9E" w:rsidRPr="00DF7972" w:rsidRDefault="00897B9E" w:rsidP="00D52460">
                                <w:pPr>
                                  <w:jc w:val="center"/>
                                  <w:rPr>
                                    <w:rFonts w:cs="Yagut"/>
                                    <w:bCs/>
                                  </w:rPr>
                                </w:pPr>
                                <w:r w:rsidRPr="005D5793">
                                  <w:rPr>
                                    <w:rFonts w:ascii="Times New Roman" w:eastAsia="Times New Roman" w:hAnsi="Times New Roman" w:cs="B Zar" w:hint="cs"/>
                                    <w:sz w:val="24"/>
                                    <w:szCs w:val="24"/>
                                    <w:rtl/>
                                    <w:lang w:bidi="fa-IR"/>
                                  </w:rPr>
                                  <w:t xml:space="preserve">گام </w:t>
                                </w:r>
                                <w:r w:rsidRPr="00DF7972">
                                  <w:rPr>
                                    <w:rFonts w:cs="Yagut" w:hint="cs"/>
                                    <w:bCs/>
                                    <w:rtl/>
                                  </w:rPr>
                                  <w:t>5</w:t>
                                </w:r>
                              </w:p>
                            </w:txbxContent>
                          </wps:txbx>
                          <wps:bodyPr rot="0" vert="horz" wrap="square" lIns="91440" tIns="45720" rIns="91440" bIns="45720" anchor="t" anchorCtr="0" upright="1">
                            <a:noAutofit/>
                          </wps:bodyPr>
                        </wps:wsp>
                        <wps:wsp>
                          <wps:cNvPr id="1473" name="Rectangle 108"/>
                          <wps:cNvSpPr>
                            <a:spLocks noChangeArrowheads="1"/>
                          </wps:cNvSpPr>
                          <wps:spPr bwMode="auto">
                            <a:xfrm>
                              <a:off x="7020" y="1620"/>
                              <a:ext cx="900" cy="540"/>
                            </a:xfrm>
                            <a:prstGeom prst="rect">
                              <a:avLst/>
                            </a:prstGeom>
                            <a:solidFill>
                              <a:srgbClr val="FFFFFF"/>
                            </a:solidFill>
                            <a:ln w="9525">
                              <a:solidFill>
                                <a:srgbClr val="FFFFFF"/>
                              </a:solidFill>
                              <a:miter lim="800000"/>
                              <a:headEnd/>
                              <a:tailEnd/>
                            </a:ln>
                          </wps:spPr>
                          <wps:txbx>
                            <w:txbxContent>
                              <w:p w:rsidR="00897B9E" w:rsidRPr="00DF7972" w:rsidRDefault="00897B9E" w:rsidP="00D52460">
                                <w:pPr>
                                  <w:jc w:val="center"/>
                                  <w:rPr>
                                    <w:rFonts w:cs="Yagut"/>
                                    <w:b/>
                                    <w:bCs/>
                                  </w:rPr>
                                </w:pPr>
                                <w:r w:rsidRPr="005D5793">
                                  <w:rPr>
                                    <w:rFonts w:ascii="Times New Roman" w:eastAsia="Times New Roman" w:hAnsi="Times New Roman" w:cs="B Zar" w:hint="cs"/>
                                    <w:sz w:val="24"/>
                                    <w:szCs w:val="24"/>
                                    <w:rtl/>
                                    <w:lang w:bidi="fa-IR"/>
                                  </w:rPr>
                                  <w:t>گام 2</w:t>
                                </w:r>
                              </w:p>
                            </w:txbxContent>
                          </wps:txbx>
                          <wps:bodyPr rot="0" vert="horz" wrap="square" lIns="91440" tIns="45720" rIns="91440" bIns="45720" anchor="t" anchorCtr="0" upright="1">
                            <a:noAutofit/>
                          </wps:bodyPr>
                        </wps:wsp>
                        <wps:wsp>
                          <wps:cNvPr id="1474" name="Rectangle 109"/>
                          <wps:cNvSpPr>
                            <a:spLocks noChangeArrowheads="1"/>
                          </wps:cNvSpPr>
                          <wps:spPr bwMode="auto">
                            <a:xfrm>
                              <a:off x="5040" y="6120"/>
                              <a:ext cx="900" cy="540"/>
                            </a:xfrm>
                            <a:prstGeom prst="rect">
                              <a:avLst/>
                            </a:prstGeom>
                            <a:solidFill>
                              <a:srgbClr val="FFFFFF"/>
                            </a:solidFill>
                            <a:ln w="9525">
                              <a:solidFill>
                                <a:srgbClr val="FFFFFF"/>
                              </a:solidFill>
                              <a:miter lim="800000"/>
                              <a:headEnd/>
                              <a:tailEnd/>
                            </a:ln>
                          </wps:spPr>
                          <wps:txbx>
                            <w:txbxContent>
                              <w:p w:rsidR="00897B9E" w:rsidRPr="005D5793" w:rsidRDefault="00897B9E" w:rsidP="00D52460">
                                <w:pPr>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گام 6</w:t>
                                </w:r>
                              </w:p>
                            </w:txbxContent>
                          </wps:txbx>
                          <wps:bodyPr rot="0" vert="horz" wrap="square" lIns="91440" tIns="45720" rIns="91440" bIns="45720" anchor="t" anchorCtr="0" upright="1">
                            <a:noAutofit/>
                          </wps:bodyPr>
                        </wps:wsp>
                        <wps:wsp>
                          <wps:cNvPr id="1475" name="Line 110"/>
                          <wps:cNvCnPr/>
                          <wps:spPr bwMode="auto">
                            <a:xfrm flipH="1">
                              <a:off x="8460" y="288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6" name="Line 111"/>
                          <wps:cNvCnPr/>
                          <wps:spPr bwMode="auto">
                            <a:xfrm flipH="1">
                              <a:off x="6300" y="288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7" name="Line 112"/>
                          <wps:cNvCnPr/>
                          <wps:spPr bwMode="auto">
                            <a:xfrm flipH="1">
                              <a:off x="4320" y="288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8" name="Line 113"/>
                          <wps:cNvCnPr/>
                          <wps:spPr bwMode="auto">
                            <a:xfrm flipH="1">
                              <a:off x="2340" y="288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9" name="Line 114"/>
                          <wps:cNvCnPr/>
                          <wps:spPr bwMode="auto">
                            <a:xfrm>
                              <a:off x="1800" y="5580"/>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0" name="Line 115"/>
                          <wps:cNvCnPr/>
                          <wps:spPr bwMode="auto">
                            <a:xfrm flipV="1">
                              <a:off x="10286" y="3420"/>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1" name="Line 116"/>
                          <wps:cNvCnPr/>
                          <wps:spPr bwMode="auto">
                            <a:xfrm flipH="1">
                              <a:off x="7046" y="558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2" name="Line 117"/>
                          <wps:cNvCnPr/>
                          <wps:spPr bwMode="auto">
                            <a:xfrm flipV="1">
                              <a:off x="1800" y="3420"/>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3" name="Line 118"/>
                          <wps:cNvCnPr/>
                          <wps:spPr bwMode="auto">
                            <a:xfrm>
                              <a:off x="2700" y="2880"/>
                              <a:ext cx="0" cy="270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84" name="Line 119"/>
                          <wps:cNvCnPr/>
                          <wps:spPr bwMode="auto">
                            <a:xfrm>
                              <a:off x="2520" y="1620"/>
                              <a:ext cx="0" cy="1260"/>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85" name="Line 120"/>
                          <wps:cNvCnPr/>
                          <wps:spPr bwMode="auto">
                            <a:xfrm>
                              <a:off x="2520" y="1620"/>
                              <a:ext cx="216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6" name="Line 121"/>
                          <wps:cNvCnPr/>
                          <wps:spPr bwMode="auto">
                            <a:xfrm flipV="1">
                              <a:off x="4680" y="1620"/>
                              <a:ext cx="0" cy="126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87" name="Line 122"/>
                        <wps:cNvCnPr/>
                        <wps:spPr bwMode="auto">
                          <a:xfrm>
                            <a:off x="3218" y="8460"/>
                            <a:ext cx="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8" name="Rectangle 123"/>
                        <wps:cNvSpPr>
                          <a:spLocks noChangeArrowheads="1"/>
                        </wps:cNvSpPr>
                        <wps:spPr bwMode="auto">
                          <a:xfrm>
                            <a:off x="3218" y="8640"/>
                            <a:ext cx="5220" cy="720"/>
                          </a:xfrm>
                          <a:prstGeom prst="rect">
                            <a:avLst/>
                          </a:prstGeom>
                          <a:solidFill>
                            <a:srgbClr val="FFFFFF"/>
                          </a:solidFill>
                          <a:ln w="9525">
                            <a:solidFill>
                              <a:srgbClr val="FFFFFF"/>
                            </a:solidFill>
                            <a:miter lim="800000"/>
                            <a:headEnd/>
                            <a:tailEnd/>
                          </a:ln>
                        </wps:spPr>
                        <wps:txbx>
                          <w:txbxContent>
                            <w:p w:rsidR="00897B9E" w:rsidRPr="005D5793" w:rsidRDefault="00897B9E" w:rsidP="00D52460">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 xml:space="preserve">شكل(2-10) : متد مميزي و ارتقاي </w:t>
                              </w:r>
                              <w:r w:rsidRPr="005D5793">
                                <w:rPr>
                                  <w:rFonts w:ascii="Times New Roman" w:eastAsia="Times New Roman" w:hAnsi="Times New Roman" w:cs="B Zar"/>
                                  <w:sz w:val="24"/>
                                  <w:szCs w:val="24"/>
                                  <w:lang w:bidi="fa-IR"/>
                                </w:rPr>
                                <w:t>PMS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229" style="position:absolute;left:0;text-align:left;margin-left:-36pt;margin-top:14.65pt;width:7in;height:314.55pt;z-index:251662336;mso-position-horizontal-relative:text;mso-position-vertical-relative:text" coordorigin="1058,3069" coordsize="10080,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BbCgcAAE5JAAAOAAAAZHJzL2Uyb0RvYy54bWzsnFtzm0YUgN870//A8O6Iu0ATOZOR7LQz&#10;aZtp2r6vAUlMgaULtux0+t979qoVQo7s2EwSrx9kELDaPftx9tzg9ZvbqrRuctIWuJ7b7ivHtvI6&#10;xVlRr+f2n39cnsW21XaozlCJ63xu3+Wt/eb8xx9eb5tZ7uENLrOcWNBI3c62zdzedF0zm0zadJNX&#10;qH2Fm7yGgytMKtTBLllPMoK20HpVTjzHiSZbTLKG4DRvW/h2yQ/a56z91SpPu99WqzbvrHJuQ986&#10;9knY5xX9nJy/RrM1Qc2mSEU30CN6UaGihh9VTS1Rh6xrUhw0VRUpwS1eda9SXE3walWkORsDjMZ1&#10;eqN5R/B1w8aynm3XjRITiLYnp0c3m/5684FYRQZzF0SubdWoglliP2wlERXPtlnP4Kx3pPnYfCB8&#10;jLD5Hqd/t3B40j9O99f8ZOtq+wvOoD103WEmntsVqWgTMHDrls3CnZqF/LazUvgyChwndmCyUjjm&#10;J0kwjUM+T+kGJpNe5zohcEUPO1Eij12I6116Ob868hKXHp6gGf9l1lvROz40tqNGuZOF15PF9Lll&#10;MTAmKRFtRKETCGiVMBIqK5CFG3nq0IAs5JVHZQE3YLtjrP0yxj5uUJMzdFtKz06uvpTr73Bvonpd&#10;5lYSc9myMyVkLSfMqvFiA6flbwnB202OMugYn9Nto11Ad1rg87PISWl5vhSkknLgJxwblwKkY4Nm&#10;DWm7dzmuLLoxtwl0ngGNbt63HT9VnkL5bnFZZJdFWbIdsr5alMS6QaCELtmfaH3vtLK2tnM7Cb2Q&#10;tbx3rNWbcNjfUBNV0YE2LYtqbsMdBH/0JDSjYruoM7bdoaLk2wBCWbMbmIuO3gTtrLu9umX6IGZS&#10;pl9d4ewOJEsw156g7WFjg8kn29qC5pzb7T/XiOS2Vf5cw+wkbgCitTq2E4RToNIi+pEr/QiqU2hq&#10;bne2xTcXHVfP1w0p1hv4JZeJo8ZvQYmsCibsXa9E/4Fc3v0xEA4GEGZaiHYLYH9uhIM44nf8IMOg&#10;GKniNAxncBN49AbY0WIYlkt9eMgwrDJSWiNAHMVUSQCoAxBHrlHEmiL25bQYRbxvS0RDEKtlawSI&#10;wZg4CnEijVCjiakmDgzEwwbxdAhitW6NALEXU1KHNbExifdMYuaHGnOCWVRA5s6rA6OTRw52Xp3r&#10;qHVrBIj9BIIEFOLQk16w9Ot8JxTmBHVFuK8m4xDSZ3tBbp0I6hi3jjtrO4YBkkOG1bI1BsOO8Ot2&#10;kRzJMItaULcu5FELFcT5uiITx4MbTxqZELE4g3AP4Sms44cIq0VrBIRZkHE/GGkQpnHJfnBNhTyN&#10;T7fn001VDkK3JNSaNQLCCVWxBmGWNLk3PqxCngbhfYRV6khHWK1ZIyDMIg4G4c8inKiAp0F4H+GB&#10;LB1AJUM4IyA8dWjaCAxeYwvfm6Xj+W0TkjgISUwHsnSuo9asERBWtnDk9kMSxp3TEs2JCnYaLbyv&#10;hVWS7n1R55brquUK6F3UH4jIbR6ve7BWZdH8JFPoougmDmT6mAZ+WVGA9NGY6UvDDJ+Jk5XQn/vK&#10;H2pMax9Y009Q1QBVUKJ4YaCQweruGqgw6kjBikmgJGFuV3kGxQg5FKTRLR7xo6YsmsFAoV5DbPEC&#10;rX8TJ7mIL+LgLPCii7PAWS7P3l4ugrPo0p2GS3+5WCzd/+ho3WC2KbIsr+ngZLGYG5xWKCPK1niZ&#10;lyoXU4Ka7LfOTBforPzPOg3FS3qlBr9b6Ojo92NWQExV4k2AqefcHg9m5MtsmgGzmNsGzKOFkceq&#10;y6YqmSbAVEvLF2nMwBfGKEuVGY1pNCatOh6q2D0KpkqQCTD13NjjNSarnaFekgGT1lobjflwjamy&#10;XgJMPeF1EpjUmBKWpcvKtgHHMOxblp5LjU5jWhrTkj+ocUxR0lIUnsISPOrZq5N4ZD7PXz2fx3W8&#10;GIxWQNMP+s644JIRyn2FI9UBpfF6XrLXAwXx+2jqWanT0ey741Mn4GQeKk3fo6mob0tpGm9be3zt&#10;QY9lHVWJKp8kVKKeSjqduwOVKBfr70MjGu6enDuVBBLc6fmfk7jTTENvejS2I9dfesbTrr+RHzos&#10;TPmYZ6loaeAStRv+2FYGWzxWaqKRPIT61UQjobR8f13WkzwP5jQUoZ7DvKPg1PXAkzGcmhjQQ2NA&#10;tEBZd224H0Jj96cGJ3V9epzT53O1x9enZlV/8lW9l7vxHpe76VuTQSQeIvm+9eYL4nH3qoTRnqyO&#10;e+kb78HpG01D+p7L3xHB8t0wcSz7y94wwSsznsOvdhPnC0zOe03LF4SeyGer950807soYpWU0Qo1&#10;PT0z89xP8u8YhZeecPdClWLQ55hY7OfrfmppnEc+EjUr30qNEFOf8NIeVsEhXjBE3wqk77PSjd1r&#10;kM7/BwAA//8DAFBLAwQUAAYACAAAACEAzi5oEuIAAAAKAQAADwAAAGRycy9kb3ducmV2LnhtbEyP&#10;zU7DMBCE70i8g7VI3Frnh4Y2ZFNVFXCqKtEiIW7bZJtEje0odpP07TEnOM7OaPabbD2pVgzc28Zo&#10;hHAegGBdmLLRFcLn8W22BGEd6ZJaoxnhxhbW+f1dRmlpRv3Bw8FVwpdomxJC7VyXSmmLmhXZuelY&#10;e+9sekXOy76SZU+jL1etjIIgkYoa7T/U1PG25uJyuCqE95HGTRy+DrvLeXv7Pi72X7uQER8fps0L&#10;CMeT+wvDL75Hh9wzncxVl1a0CLPnyG9xCNEqBuEDqzjxhxNCslg+gcwz+X9C/gMAAP//AwBQSwEC&#10;LQAUAAYACAAAACEAtoM4kv4AAADhAQAAEwAAAAAAAAAAAAAAAAAAAAAAW0NvbnRlbnRfVHlwZXNd&#10;LnhtbFBLAQItABQABgAIAAAAIQA4/SH/1gAAAJQBAAALAAAAAAAAAAAAAAAAAC8BAABfcmVscy8u&#10;cmVsc1BLAQItABQABgAIAAAAIQAafvBbCgcAAE5JAAAOAAAAAAAAAAAAAAAAAC4CAABkcnMvZTJv&#10;RG9jLnhtbFBLAQItABQABgAIAAAAIQDOLmgS4gAAAAoBAAAPAAAAAAAAAAAAAAAAAGQJAABkcnMv&#10;ZG93bnJldi54bWxQSwUGAAAAAAQABADzAAAAcwoAAAAA&#10;">
                <v:group id="Group 97" o:spid="_x0000_s1230" style="position:absolute;left:1058;top:3069;width:10080;height:5040" coordorigin="900,1620" coordsize="10080,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rect id="Rectangle 98" o:spid="_x0000_s1231" style="position:absolute;left:900;top:2340;width:143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B08QA&#10;AADdAAAADwAAAGRycy9kb3ducmV2LnhtbERPTWvCQBC9F/wPywi9NRu1SI1ZRVos9ajx0tuYHZO0&#10;2dmQXZO0v94VBG/zeJ+TrgdTi45aV1lWMIliEMS51RUXCo7Z9uUNhPPIGmvLpOCPHKxXo6cUE217&#10;3lN38IUIIewSVFB63yRSurwkgy6yDXHgzrY16ANsC6lb7EO4qeU0jufSYMWhocSG3kvKfw8Xo+BU&#10;TY/4v88+Y7PYzvxuyH4u3x9KPY+HzRKEp8E/xHf3lw7zX+czuH0TT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wdPEAAAA3QAAAA8AAAAAAAAAAAAAAAAAmAIAAGRycy9k&#10;b3ducmV2LnhtbFBLBQYAAAAABAAEAPUAAACJAwAAAAA=&#10;">
                    <v:textbo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بكارگيري شاخص ها</w:t>
                          </w:r>
                        </w:p>
                      </w:txbxContent>
                    </v:textbox>
                  </v:rect>
                  <v:rect id="Rectangle 99" o:spid="_x0000_s1232" style="position:absolute;left:4860;top:2340;width:143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Zp8QA&#10;AADdAAAADwAAAGRycy9kb3ducmV2LnhtbERPTWvCQBC9C/6HZYTezEYbxKZZRVos9ajx4m2anSbR&#10;7GzIribtr3cLBW/zeJ+TrQfTiBt1rrasYBbFIIgLq2suFRzz7XQJwnlkjY1lUvBDDtar8SjDVNue&#10;93Q7+FKEEHYpKqi8b1MpXVGRQRfZljhw37Yz6APsSqk77EO4aeQ8jhfSYM2hocKW3ioqLoerUfBV&#10;z4/4u88/YvOyffa7IT9fT+9KPU2GzSsIT4N/iP/dnzrMTxYJ/H0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oWafEAAAA3QAAAA8AAAAAAAAAAAAAAAAAmAIAAGRycy9k&#10;b3ducmV2LnhtbFBLBQYAAAAABAAEAPUAAACJAwAAAAA=&#10;">
                    <v:textbo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انتخاب شاخص ها</w:t>
                          </w:r>
                        </w:p>
                      </w:txbxContent>
                    </v:textbox>
                  </v:rect>
                  <v:rect id="Rectangle 100" o:spid="_x0000_s1233" style="position:absolute;left:6840;top:2340;width:161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8PMIA&#10;AADdAAAADwAAAGRycy9kb3ducmV2LnhtbERPS4vCMBC+L/gfwgje1tQnbtcooih61HrZ22wzttVm&#10;Upqo1V+/WRC8zcf3nOm8MaW4Ue0Kywp63QgEcWp1wZmCY7L+nIBwHlljaZkUPMjBfNb6mGKs7Z33&#10;dDv4TIQQdjEqyL2vYildmpNB17UVceBOtjboA6wzqWu8h3BTyn4UjaXBgkNDjhUtc0ovh6tR8Fv0&#10;j/jcJ5vIfK0Hftck5+vPSqlOu1l8g/DU+Lf45d7qMH84HsH/N+EE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Pw8wgAAAN0AAAAPAAAAAAAAAAAAAAAAAJgCAABkcnMvZG93&#10;bnJldi54bWxQSwUGAAAAAAQABAD1AAAAhwMAAAAA&#10;">
                    <v:textbo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شبكه ارزيابي عملكرد</w:t>
                          </w:r>
                        </w:p>
                      </w:txbxContent>
                    </v:textbox>
                  </v:rect>
                  <v:rect id="Rectangle 101" o:spid="_x0000_s1234" style="position:absolute;left:9000;top:2340;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S8QA&#10;AADdAAAADwAAAGRycy9kb3ducmV2LnhtbERPTWvCQBC9F/wPywjemo1WQk1dRSxKe9Tk4m2anSap&#10;2dmQXZPUX98tFHqbx/uc9XY0jeipc7VlBfMoBkFcWF1zqSDPDo/PIJxH1thYJgXf5GC7mTysMdV2&#10;4BP1Z1+KEMIuRQWV920qpSsqMugi2xIH7tN2Bn2AXSl1h0MIN41cxHEiDdYcGipsaV9RcT3fjIKP&#10;epHj/ZQdY7M6PPn3Mfu6XV6Vmk3H3QsIT6P/F/+533SYv0wS+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YkvEAAAA3QAAAA8AAAAAAAAAAAAAAAAAmAIAAGRycy9k&#10;b3ducmV2LnhtbFBLBQYAAAAABAAEAPUAAACJAwAAAAA=&#10;">
                    <v:textbo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عوامل موفقيت سازمان</w:t>
                          </w:r>
                        </w:p>
                      </w:txbxContent>
                    </v:textbox>
                  </v:rect>
                  <v:rect id="Rectangle 102" o:spid="_x0000_s1235" style="position:absolute;left:2880;top:2340;width:143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H0MQA&#10;AADdAAAADwAAAGRycy9kb3ducmV2LnhtbERPS2vCQBC+F/wPyxS81U2j+Ehdg7RE2qPGi7cxO03S&#10;ZmdDdjVpf323IHibj+8563QwjbhS52rLCp4nEQjiwuqaSwXHPHtagnAeWWNjmRT8kIN0M3pYY6Jt&#10;z3u6HnwpQgi7BBVU3reJlK6oyKCb2JY4cJ+2M+gD7EqpO+xDuGlkHEVzabDm0FBhS68VFd+Hi1Fw&#10;ruMj/u7zXWRW2dR/DPnX5fSm1Phx2L6A8DT4u/jmftdh/my+gP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x9DEAAAA3QAAAA8AAAAAAAAAAAAAAAAAmAIAAGRycy9k&#10;b3ducmV2LnhtbFBLBQYAAAAABAAEAPUAAACJAwAAAAA=&#10;">
                    <v:textbo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مميزي</w:t>
                          </w:r>
                        </w:p>
                      </w:txbxContent>
                    </v:textbox>
                  </v:rect>
                  <v:rect id="Rectangle 103" o:spid="_x0000_s1236" style="position:absolute;left:3985;top:5220;width:305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TosUA&#10;AADdAAAADwAAAGRycy9kb3ducmV2LnhtbESPQW/CMAyF75P4D5GRdhspbEJQCAhtYtqOUC7cTGPa&#10;QuNUTYCOX48Pk7jZes/vfZ4vO1erK7Wh8mxgOEhAEefeVlwY2GXrtwmoEJEt1p7JwB8FWC56L3NM&#10;rb/xhq7bWCgJ4ZCigTLGJtU65CU5DAPfEIt29K3DKGtbaNviTcJdrUdJMtYOK5aGEhv6LCk/by/O&#10;wKEa7fC+yb4TN12/x98uO132X8a89rvVDFSkLj7N/9c/VvA/xoIr38gIe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VOixQAAAN0AAAAPAAAAAAAAAAAAAAAAAJgCAABkcnMv&#10;ZG93bnJldi54bWxQSwUGAAAAAAQABAD1AAAAigMAAAAA&#10;">
                    <v:textbox>
                      <w:txbxContent>
                        <w:p w:rsidR="00897B9E" w:rsidRPr="005D5793" w:rsidRDefault="00897B9E" w:rsidP="005D5793">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نگهداري و بازنگري دوره</w:t>
                          </w:r>
                        </w:p>
                      </w:txbxContent>
                    </v:textbox>
                  </v:rect>
                  <v:rect id="Rectangle 104" o:spid="_x0000_s1237" style="position:absolute;left:3060;top:162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d4MIA&#10;AADdAAAADwAAAGRycy9kb3ducmV2LnhtbERPTWvCQBC9C/0PyxS86aZFpI2u0mqkHjzYqPdhd0yC&#10;2dmQXTX217tCwds83udM552txYVaXzlW8DZMQBBrZyouFOx3q8EHCB+QDdaOScGNPMxnL70ppsZd&#10;+ZcueShEDGGfooIyhCaV0uuSLPqha4gjd3StxRBhW0jT4jWG21q+J8lYWqw4NpTY0KIkfcrPVsEW&#10;cbn9+9H6O7ttRhktDhm5Wqn+a/c1ARGoC0/xv3tt4vzR+BMe38QT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d3gwgAAAN0AAAAPAAAAAAAAAAAAAAAAAJgCAABkcnMvZG93&#10;bnJldi54bWxQSwUGAAAAAAQABAD1AAAAhwMAAAAA&#10;" strokecolor="white">
                    <v:textbox>
                      <w:txbxContent>
                        <w:p w:rsidR="00897B9E" w:rsidRPr="005D5793" w:rsidRDefault="00897B9E" w:rsidP="00D52460">
                          <w:pPr>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گام 4</w:t>
                          </w:r>
                        </w:p>
                      </w:txbxContent>
                    </v:textbox>
                  </v:rect>
                  <v:rect id="Rectangle 105" o:spid="_x0000_s1238" style="position:absolute;left:5040;top:162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ioMYA&#10;AADdAAAADwAAAGRycy9kb3ducmV2LnhtbESPT2/CMAzF75P4DpGRuI10CLGpENBgReywA+PP3Uq8&#10;tlrjVE0GZZ9+PkziZus9v/fzYtX7Rl2oi3VgA0/jDBSxDa7m0sDpuH18ARUTssMmMBm4UYTVcvCw&#10;wNyFK3/S5ZBKJSEcczRQpdTmWkdbkcc4Di2xaF+h85hk7UrtOrxKuG/0JMtm2mPN0lBhS5uK7Pfh&#10;xxvYI77tf3fWrovbx7Sgzbmg0BgzGvavc1CJ+nQ3/1+/O8GfPgu/fCM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rioMYAAADdAAAADwAAAAAAAAAAAAAAAACYAgAAZHJz&#10;L2Rvd25yZXYueG1sUEsFBgAAAAAEAAQA9QAAAIsDAAAAAA==&#10;" strokecolor="white">
                    <v:textbox>
                      <w:txbxContent>
                        <w:p w:rsidR="00897B9E" w:rsidRPr="00DF7972" w:rsidRDefault="00897B9E" w:rsidP="00D52460">
                          <w:pPr>
                            <w:jc w:val="center"/>
                            <w:rPr>
                              <w:bCs/>
                            </w:rPr>
                          </w:pPr>
                          <w:r w:rsidRPr="005D5793">
                            <w:rPr>
                              <w:rFonts w:ascii="Times New Roman" w:eastAsia="Times New Roman" w:hAnsi="Times New Roman" w:cs="B Zar" w:hint="cs"/>
                              <w:sz w:val="24"/>
                              <w:szCs w:val="24"/>
                              <w:rtl/>
                              <w:lang w:bidi="fa-IR"/>
                            </w:rPr>
                            <w:t>گام</w:t>
                          </w:r>
                          <w:r w:rsidRPr="00DF7972">
                            <w:rPr>
                              <w:rFonts w:hint="cs"/>
                              <w:bCs/>
                              <w:rtl/>
                            </w:rPr>
                            <w:t xml:space="preserve"> </w:t>
                          </w:r>
                          <w:r w:rsidRPr="005D5793">
                            <w:rPr>
                              <w:rFonts w:ascii="Times New Roman" w:eastAsia="Times New Roman" w:hAnsi="Times New Roman" w:cs="B Zar" w:hint="cs"/>
                              <w:sz w:val="24"/>
                              <w:szCs w:val="24"/>
                              <w:rtl/>
                              <w:lang w:bidi="fa-IR"/>
                            </w:rPr>
                            <w:t>3</w:t>
                          </w:r>
                        </w:p>
                      </w:txbxContent>
                    </v:textbox>
                  </v:rect>
                  <v:rect id="Rectangle 106" o:spid="_x0000_s1239" style="position:absolute;left:9540;top:162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HO8IA&#10;AADdAAAADwAAAGRycy9kb3ducmV2LnhtbERPTYvCMBC9C/6HMAveNHWRVapRVreiBw/qrvchmW3L&#10;NpPSRK37640geJvH+5zZorWVuFDjS8cKhoMEBLF2puRcwc/3uj8B4QOywcoxKbiRh8W825lhatyV&#10;D3Q5hlzEEPYpKihCqFMpvS7Ioh+4mjhyv66xGCJscmkavMZwW8n3JPmQFkuODQXWtCpI/x3PVsEe&#10;8Wv/v9F6md12o4xWp4xcpVTvrf2cggjUhpf46d6aOH80HsL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kc7wgAAAN0AAAAPAAAAAAAAAAAAAAAAAJgCAABkcnMvZG93&#10;bnJldi54bWxQSwUGAAAAAAQABAD1AAAAhwMAAAAA&#10;" strokecolor="white">
                    <v:textbox>
                      <w:txbxContent>
                        <w:p w:rsidR="00897B9E" w:rsidRPr="005D5793" w:rsidRDefault="00897B9E" w:rsidP="00D52460">
                          <w:pPr>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گام1</w:t>
                          </w:r>
                        </w:p>
                      </w:txbxContent>
                    </v:textbox>
                  </v:rect>
                  <v:rect id="Rectangle 107" o:spid="_x0000_s1240" style="position:absolute;left:1080;top:162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ZTMIA&#10;AADdAAAADwAAAGRycy9kb3ducmV2LnhtbERPS4vCMBC+C/sfwix401SRdalG8VHRgwfXXe9DMtuW&#10;bSaliVr31xtB8DYf33Om89ZW4kKNLx0rGPQTEMTamZJzBT/fm94nCB+QDVaOScGNPMxnb50ppsZd&#10;+Ysux5CLGMI+RQVFCHUqpdcFWfR9VxNH7tc1FkOETS5Ng9cYbis5TJIPabHk2FBgTauC9N/xbBUc&#10;ENeH/63Wy+y2H2W0OmXkKqW67+1iAiJQG17ip3tn4vzReAi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NlMwgAAAN0AAAAPAAAAAAAAAAAAAAAAAJgCAABkcnMvZG93&#10;bnJldi54bWxQSwUGAAAAAAQABAD1AAAAhwMAAAAA&#10;" strokecolor="white">
                    <v:textbox>
                      <w:txbxContent>
                        <w:p w:rsidR="00897B9E" w:rsidRPr="00DF7972" w:rsidRDefault="00897B9E" w:rsidP="00D52460">
                          <w:pPr>
                            <w:jc w:val="center"/>
                            <w:rPr>
                              <w:rFonts w:cs="Yagut"/>
                              <w:bCs/>
                            </w:rPr>
                          </w:pPr>
                          <w:r w:rsidRPr="005D5793">
                            <w:rPr>
                              <w:rFonts w:ascii="Times New Roman" w:eastAsia="Times New Roman" w:hAnsi="Times New Roman" w:cs="B Zar" w:hint="cs"/>
                              <w:sz w:val="24"/>
                              <w:szCs w:val="24"/>
                              <w:rtl/>
                              <w:lang w:bidi="fa-IR"/>
                            </w:rPr>
                            <w:t xml:space="preserve">گام </w:t>
                          </w:r>
                          <w:r w:rsidRPr="00DF7972">
                            <w:rPr>
                              <w:rFonts w:cs="Yagut" w:hint="cs"/>
                              <w:bCs/>
                              <w:rtl/>
                            </w:rPr>
                            <w:t>5</w:t>
                          </w:r>
                        </w:p>
                      </w:txbxContent>
                    </v:textbox>
                  </v:rect>
                  <v:rect id="Rectangle 108" o:spid="_x0000_s1241" style="position:absolute;left:7020;top:162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818MA&#10;AADdAAAADwAAAGRycy9kb3ducmV2LnhtbERPTWvCQBC9C/0PyxS86aYqbUldQ42RevBg1d6H3WkS&#10;mp0N2VWjv74rFHqbx/ucedbbRpyp87VjBU/jBASxdqbmUsHxsB69gvAB2WDjmBRcyUO2eBjMMTXu&#10;wp903odSxBD2KSqoQmhTKb2uyKIfu5Y4ct+usxgi7EppOrzEcNvISZI8S4s1x4YKW8or0j/7k1Ww&#10;Q1ztbh9aL4vrdlZQ/lWQa5QaPvbvbyAC9eFf/OfemDh/9jKF+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h818MAAADdAAAADwAAAAAAAAAAAAAAAACYAgAAZHJzL2Rv&#10;d25yZXYueG1sUEsFBgAAAAAEAAQA9QAAAIgDAAAAAA==&#10;" strokecolor="white">
                    <v:textbox>
                      <w:txbxContent>
                        <w:p w:rsidR="00897B9E" w:rsidRPr="00DF7972" w:rsidRDefault="00897B9E" w:rsidP="00D52460">
                          <w:pPr>
                            <w:jc w:val="center"/>
                            <w:rPr>
                              <w:rFonts w:cs="Yagut"/>
                              <w:b/>
                              <w:bCs/>
                            </w:rPr>
                          </w:pPr>
                          <w:r w:rsidRPr="005D5793">
                            <w:rPr>
                              <w:rFonts w:ascii="Times New Roman" w:eastAsia="Times New Roman" w:hAnsi="Times New Roman" w:cs="B Zar" w:hint="cs"/>
                              <w:sz w:val="24"/>
                              <w:szCs w:val="24"/>
                              <w:rtl/>
                              <w:lang w:bidi="fa-IR"/>
                            </w:rPr>
                            <w:t>گام 2</w:t>
                          </w:r>
                        </w:p>
                      </w:txbxContent>
                    </v:textbox>
                  </v:rect>
                  <v:rect id="Rectangle 109" o:spid="_x0000_s1242" style="position:absolute;left:5040;top:612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ko8MA&#10;AADdAAAADwAAAGRycy9kb3ducmV2LnhtbERPTWvCQBC9F/oflhF6qxslVImuoY0RPfRgtb0Pu2MS&#10;mp0N2a3G/nq3IPQ2j/c5y3ywrThT7xvHCibjBASxdqbhSsHncfM8B+EDssHWMSm4kod89fiwxMy4&#10;C3/Q+RAqEUPYZ6igDqHLpPS6Jot+7DriyJ1cbzFE2FfS9HiJ4baV0yR5kRYbjg01dlTUpL8PP1bB&#10;HnG9/91q/VZe39OSiq+SXKvU02h4XYAINIR/8d29M3F+Okvh75t4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ko8MAAADdAAAADwAAAAAAAAAAAAAAAACYAgAAZHJzL2Rv&#10;d25yZXYueG1sUEsFBgAAAAAEAAQA9QAAAIgDAAAAAA==&#10;" strokecolor="white">
                    <v:textbox>
                      <w:txbxContent>
                        <w:p w:rsidR="00897B9E" w:rsidRPr="005D5793" w:rsidRDefault="00897B9E" w:rsidP="00D52460">
                          <w:pPr>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گام 6</w:t>
                          </w:r>
                        </w:p>
                      </w:txbxContent>
                    </v:textbox>
                  </v:rect>
                  <v:line id="Line 110" o:spid="_x0000_s1243" style="position:absolute;flip:x;visibility:visible;mso-wrap-style:square" from="8460,288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L4wscAAADdAAAADwAAAGRycy9kb3ducmV2LnhtbESPzWvCQBDF70L/h2UKvYS68aNfqatY&#10;qyCUHpr20OOQnSbB7GzIjpr+964geJvhvd+bN7NF7xp1oC7Ung2Mhiko4sLbmksDP9+b+2dQQZAt&#10;Np7JwD8FWMxvBjPMrD/yFx1yKVUM4ZChgUqkzbQORUUOw9C3xFH7851DiWtXatvhMYa7Ro/T9FE7&#10;rDleqLClVUXFLt+7WGPzye+TSfLmdJK80PpXPlItxtzd9stXUEK9XM0XemsjN316gPM3cQQ9P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cvjCxwAAAN0AAAAPAAAAAAAA&#10;AAAAAAAAAKECAABkcnMvZG93bnJldi54bWxQSwUGAAAAAAQABAD5AAAAlQMAAAAA&#10;">
                    <v:stroke endarrow="block"/>
                  </v:line>
                  <v:line id="Line 111" o:spid="_x0000_s1244" style="position:absolute;flip:x;visibility:visible;mso-wrap-style:square" from="6300,2880" to="684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BmtcYAAADdAAAADwAAAGRycy9kb3ducmV2LnhtbESPT2vCQBDF7wW/wzKCl6AbtWhNXaV/&#10;FITSg9qDxyE7TYLZ2ZCdavrtu0LB2wzv/d68Wa47V6sLtaHybGA8SkER595WXBj4Om6HT6CCIFus&#10;PZOBXwqwXvUelphZf+U9XQ5SqBjCIUMDpUiTaR3ykhyGkW+Io/btW4cS17bQtsVrDHe1nqTpTDus&#10;OF4osaG3kvLz4cfFGttPfp9Ok1enk2RBm5N8pFqMGfS7l2dQQp3czf/0zkbucT6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gZrXGAAAA3QAAAA8AAAAAAAAA&#10;AAAAAAAAoQIAAGRycy9kb3ducmV2LnhtbFBLBQYAAAAABAAEAPkAAACUAwAAAAA=&#10;">
                    <v:stroke endarrow="block"/>
                  </v:line>
                  <v:line id="Line 112" o:spid="_x0000_s1245" style="position:absolute;flip:x;visibility:visible;mso-wrap-style:square" from="4320,2880" to="48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DLsYAAADdAAAADwAAAGRycy9kb3ducmV2LnhtbESPQWvCQBCF70L/wzIFL0E3rVJt6iqt&#10;VhCkB7WHHofsNAnNzobsqOm/dwXB2wzvfW/ezBadq9WJ2lB5NvA0TEER595WXBj4PqwHU1BBkC3W&#10;nsnAPwVYzB96M8ysP/OOTnspVAzhkKGBUqTJtA55SQ7D0DfEUfv1rUOJa1to2+I5hrtaP6fpi3ZY&#10;cbxQYkPLkvK//dHFGusvXo1GyYfTSfJKnz+yTbUY03/s3t9ACXVyN9/ojY3ceDK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swy7GAAAA3QAAAA8AAAAAAAAA&#10;AAAAAAAAoQIAAGRycy9kb3ducmV2LnhtbFBLBQYAAAAABAAEAPkAAACUAwAAAAA=&#10;">
                    <v:stroke endarrow="block"/>
                  </v:line>
                  <v:line id="Line 113" o:spid="_x0000_s1246" style="position:absolute;flip:x;visibility:visible;mso-wrap-style:square" from="2340,2880" to="288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XXMYAAADdAAAADwAAAGRycy9kb3ducmV2LnhtbESPT0vDQBDF74LfYRnBS2g3WvFP7Lao&#10;baFQPJh68DhkxySYnQ3ZsU2/fecgeJvHvN+bN/PlGDpzoCG1kR3cTHMwxFX0LdcOPvebySOYJMge&#10;u8jk4EQJlovLizkWPh75gw6l1EZDOBXooBHpC2tT1VDANI09se6+4xBQVA619QMeNTx09jbP723A&#10;lvVCgz29NVT9lL9Ba2zeeTWbZa/BZtkTrb9kl1tx7vpqfHkGIzTKv/mP3nrl7h60rn6jI9jFG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zV1zGAAAA3QAAAA8AAAAAAAAA&#10;AAAAAAAAoQIAAGRycy9kb3ducmV2LnhtbFBLBQYAAAAABAAEAPkAAACUAwAAAAA=&#10;">
                    <v:stroke endarrow="block"/>
                  </v:line>
                  <v:line id="Line 114" o:spid="_x0000_s1247" style="position:absolute;visibility:visible;mso-wrap-style:square" from="1800,5580" to="396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FqdsQAAADdAAAADwAAAGRycy9kb3ducmV2LnhtbERP32vCMBB+H+x/CDfY20wdYtdqlLEi&#10;7EEH6tjz2dyasuZSmqzG/94Ig73dx/fzlutoOzHS4FvHCqaTDARx7XTLjYLP4+bpBYQPyBo7x6Tg&#10;Qh7Wq/u7JZbanXlP4yE0IoWwL1GBCaEvpfS1IYt+4nrixH27wWJIcGikHvCcwm0nn7NsLi22nBoM&#10;9vRmqP45/FoFuan2MpfV9vhRje20iLv4dSqUenyIrwsQgWL4F/+533WaP8s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Wp2xAAAAN0AAAAPAAAAAAAAAAAA&#10;AAAAAKECAABkcnMvZG93bnJldi54bWxQSwUGAAAAAAQABAD5AAAAkgMAAAAA&#10;">
                    <v:stroke endarrow="block"/>
                  </v:line>
                  <v:line id="Line 115" o:spid="_x0000_s1248" style="position:absolute;flip:y;visibility:visible;mso-wrap-style:square" from="10286,3420" to="10286,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rfcYAAADdAAAADwAAAGRycy9kb3ducmV2LnhtbESPT0vDQBDF74LfYRnBSzAbbZE2Zlv8&#10;00JBPFh78DhkxySYnQ3ZsU2/vXMQvM1j3u/Nm2o9hd4caUxdZAe3eQGGuI6+48bB4WN7swCTBNlj&#10;H5kcnCnBenV5UWHp44nf6biXxmgIpxIdtCJDaW2qWwqY8jgQ6+4rjgFF5dhYP+JJw0Nv74ri3gbs&#10;WC+0ONBzS/X3/idoje0bv8xm2VOwWbakzae8Flacu76aHh/ACE3yb/6jd165+UL76zc6gl3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QK33GAAAA3QAAAA8AAAAAAAAA&#10;AAAAAAAAoQIAAGRycy9kb3ducmV2LnhtbFBLBQYAAAAABAAEAPkAAACUAwAAAAA=&#10;">
                    <v:stroke endarrow="block"/>
                  </v:line>
                  <v:line id="Line 116" o:spid="_x0000_s1249" style="position:absolute;flip:x;visibility:visible;mso-wrap-style:square" from="7046,5580" to="10286,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XzvMUAAADdAAAADwAAAGRycy9kb3ducmV2LnhtbERPTWsCMRC9F/wPYYReimYtUrarUaRQ&#10;6MFLraz0Nm7GzbKbyTZJdfvvG0HwNo/3Ocv1YDtxJh8axwpm0wwEceV0w7WC/df7JAcRIrLGzjEp&#10;+KMA69XoYYmFdhf+pPMu1iKFcChQgYmxL6QMlSGLYep64sSdnLcYE/S11B4vKdx28jnLXqTFhlOD&#10;wZ7eDFXt7tcqkPn26cdvjvO2bA+HV1NWZf+9VepxPGwWICIN8S6+uT90mj/PZ3D9Jp0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XzvMUAAADdAAAADwAAAAAAAAAA&#10;AAAAAAChAgAAZHJzL2Rvd25yZXYueG1sUEsFBgAAAAAEAAQA+QAAAJMDAAAAAA==&#10;"/>
                  <v:line id="Line 117" o:spid="_x0000_s1250" style="position:absolute;flip:y;visibility:visible;mso-wrap-style:square" from="1800,3420" to="180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dty8UAAADdAAAADwAAAGRycy9kb3ducmV2LnhtbERPTWsCMRC9F/ofwhR6KZqtSNmuRpFC&#10;oQcvWlnpbdyMm2U3k22S6vbfG0HwNo/3OfPlYDtxIh8axwpexxkI4srphmsFu+/PUQ4iRGSNnWNS&#10;8E8BlovHhzkW2p15Q6dtrEUK4VCgAhNjX0gZKkMWw9j1xIk7Om8xJuhrqT2eU7jt5CTL3qTFhlOD&#10;wZ4+DFXt9s8qkPn65devDtO2bPf7d1NWZf+zVur5aVjNQEQa4l18c3/pNH+aT+D6TTpB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dty8UAAADdAAAADwAAAAAAAAAA&#10;AAAAAAChAgAAZHJzL2Rvd25yZXYueG1sUEsFBgAAAAAEAAQA+QAAAJMDAAAAAA==&#10;"/>
                  <v:line id="Line 118" o:spid="_x0000_s1251" style="position:absolute;visibility:visible;mso-wrap-style:square" from="2700,2880" to="270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cPw8cAAADdAAAADwAAAGRycy9kb3ducmV2LnhtbERPTU/CQBC9m/AfNkPCxcgWNFgqC1Ej&#10;gQMXkKDeJt2h29CdbbprKf56l8TE27y8z5ktOluJlhpfOlYwGiYgiHOnSy4U7N+XdykIH5A1Vo5J&#10;wYU8LOa9mxlm2p15S+0uFCKGsM9QgQmhzqT0uSGLfuhq4sgdXWMxRNgUUjd4juG2kuMkmUiLJccG&#10;gzW9GspPu2+rYDUdFZ9ft48/ZnswL/uPw6advqVKDfrd8xOIQF34F/+51zrOf0jv4fpNPEH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w/DxwAAAN0AAAAPAAAAAAAA&#10;AAAAAAAAAKECAABkcnMvZG93bnJldi54bWxQSwUGAAAAAAQABAD5AAAAlQMAAAAA&#10;" strokeweight=".5pt">
                    <v:stroke dashstyle="dash" endarrow="block"/>
                  </v:line>
                  <v:line id="Line 119" o:spid="_x0000_s1252" style="position:absolute;visibility:visible;mso-wrap-style:square" from="2520,1620" to="252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6Xt8cAAADdAAAADwAAAGRycy9kb3ducmV2LnhtbERPTWvCQBC9F/wPywheSt0oUmPqKiot&#10;7cGLVmx7G7LTbDA7G7LbmPrru4LQ2zze58yXna1ES40vHSsYDRMQxLnTJRcKDu8vDykIH5A1Vo5J&#10;wS95WC56d3PMtDvzjtp9KEQMYZ+hAhNCnUnpc0MW/dDVxJH7do3FEGFTSN3gOYbbSo6T5FFaLDk2&#10;GKxpYyg/7X+sgtfZqPj8up9ezO5o1oeP47adPadKDfrd6glEoC78i2/uNx3nT9IJXL+JJ8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rpe3xwAAAN0AAAAPAAAAAAAA&#10;AAAAAAAAAKECAABkcnMvZG93bnJldi54bWxQSwUGAAAAAAQABAD5AAAAlQMAAAAA&#10;" strokeweight=".5pt">
                    <v:stroke dashstyle="dash" endarrow="block"/>
                  </v:line>
                  <v:line id="Line 120" o:spid="_x0000_s1253" style="position:absolute;visibility:visible;mso-wrap-style:square" from="2520,1620" to="468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PrIcEAAADdAAAADwAAAGRycy9kb3ducmV2LnhtbERPS4vCMBC+L/gfwgheFk0VX1SjqCDo&#10;YcUXnodmbIvNpDSx1n9vFhb2Nh/fc+bLxhSipsrllhX0exEI4sTqnFMF18u2OwXhPLLGwjIpeJOD&#10;5aL1NcdY2xefqD77VIQQdjEqyLwvYyldkpFB17MlceDutjLoA6xSqSt8hXBTyEEUjaXBnENDhiVt&#10;Mkoe56dRwPR9S38KLk3UTPbr401ORodaqU67Wc1AeGr8v/jPvdNh/nA6gt9vwgly8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k+shwQAAAN0AAAAPAAAAAAAAAAAAAAAA&#10;AKECAABkcnMvZG93bnJldi54bWxQSwUGAAAAAAQABAD5AAAAjwMAAAAA&#10;" strokeweight=".5pt">
                    <v:stroke dashstyle="dash"/>
                  </v:line>
                  <v:line id="Line 121" o:spid="_x0000_s1254" style="position:absolute;flip:y;visibility:visible;mso-wrap-style:square" from="4680,1620" to="468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LuYcIAAADdAAAADwAAAGRycy9kb3ducmV2LnhtbERPzWrCQBC+C77DMkIvYjYNEkKaVUTS&#10;Unqy6gNMs2MSzM6G7FaTt+8KQm/z8f1OsR1NJ240uNaygtcoBkFcWd1yreB8el9lIJxH1thZJgUT&#10;Odhu5rMCc23v/E23o69FCGGXo4LG+z6X0lUNGXSR7YkDd7GDQR/gUEs94D2Em04mcZxKgy2HhgZ7&#10;2jdUXY+/RkHyZXg8u5+PLCUrl4eybOOpVOplMe7eQHga/b/46f7UYf46S+HxTThB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LuYcIAAADdAAAADwAAAAAAAAAAAAAA&#10;AAChAgAAZHJzL2Rvd25yZXYueG1sUEsFBgAAAAAEAAQA+QAAAJADAAAAAA==&#10;" strokeweight=".5pt">
                    <v:stroke dashstyle="dash"/>
                  </v:line>
                </v:group>
                <v:line id="Line 122" o:spid="_x0000_s1255" style="position:absolute;visibility:visible;mso-wrap-style:square" from="3218,8460" to="8258,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hMsMAAADdAAAADwAAAGRycy9kb3ducmV2LnhtbERPTWvCQBC9F/wPywi91Y21qERXEUEt&#10;vTUVwduQHZOY7Gy6u9H033cLQm/zeJ+zXPemETdyvrKsYDxKQBDnVldcKDh+7V7mIHxA1thYJgU/&#10;5GG9GjwtMdX2zp90y0IhYgj7FBWUIbSplD4vyaAf2ZY4chfrDIYIXSG1w3sMN418TZKpNFhxbCix&#10;pW1JeZ11RsGpy/h8rXeuwW5/OFxO37WffCj1POw3CxCB+vAvfrjfdZz/Np/B3zfx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jYTLDAAAA3QAAAA8AAAAAAAAAAAAA&#10;AAAAoQIAAGRycy9kb3ducmV2LnhtbFBLBQYAAAAABAAEAPkAAACRAwAAAAA=&#10;" strokeweight="1.5pt"/>
                <v:rect id="Rectangle 123" o:spid="_x0000_s1256" style="position:absolute;left:3218;top:8640;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egcUA&#10;AADdAAAADwAAAGRycy9kb3ducmV2LnhtbESPQW/CMAyF75P2HyJP2m2kQ2hCHQEB68QOO0Bhdyvx&#10;2mqNUzUBCr9+PiBxs/We3/s8Wwy+VSfqYxPYwOsoA0Vsg2u4MnDYf75MQcWE7LANTAYuFGExf3yY&#10;Ye7CmXd0KlOlJIRjjgbqlLpc62hr8hhHoSMW7Tf0HpOsfaVdj2cJ960eZ9mb9tiwNNTY0bom+1ce&#10;vYEt4sf2urF2VVy+JwWtfwoKrTHPT8PyHVSiId3Nt+svJ/iTqeDK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6BxQAAAN0AAAAPAAAAAAAAAAAAAAAAAJgCAABkcnMv&#10;ZG93bnJldi54bWxQSwUGAAAAAAQABAD1AAAAigMAAAAA&#10;" strokecolor="white">
                  <v:textbox>
                    <w:txbxContent>
                      <w:p w:rsidR="00897B9E" w:rsidRPr="005D5793" w:rsidRDefault="00897B9E" w:rsidP="00D52460">
                        <w:pPr>
                          <w:bidi/>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 xml:space="preserve">شكل(2-10) : متد مميزي و ارتقاي </w:t>
                        </w:r>
                        <w:r w:rsidRPr="005D5793">
                          <w:rPr>
                            <w:rFonts w:ascii="Times New Roman" w:eastAsia="Times New Roman" w:hAnsi="Times New Roman" w:cs="B Zar"/>
                            <w:sz w:val="24"/>
                            <w:szCs w:val="24"/>
                            <w:lang w:bidi="fa-IR"/>
                          </w:rPr>
                          <w:t>PMS</w:t>
                        </w:r>
                      </w:p>
                    </w:txbxContent>
                  </v:textbox>
                </v:rect>
              </v:group>
            </w:pict>
          </mc:Fallback>
        </mc:AlternateConten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اين مدل مي تواند در تعيين و انتخاب شاخص هاي غير مالي كه تا به حال اندازه گيري نمي شده اند (شكافها) كمك نمايد.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اين مدل مي تواند شاخص هايي را كه نيازي به اندازه گيري آنها نيست و بايستي حذف گردند مشخص نمايد.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اين مدل مي تواند يك مسير روشن و متد مشخص براي انتخاب و بكارگيري شاخص ها ارائه نمايد.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اما سه محدوديت بزرگ و اصلي اين مدل به شرح زير مي باشد: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در گام دوم اين مدل ، مشكلات و موانع بسياري بر سر راه ايجاد ارتباط بين استراتژي يك شركت با اولويتهاي رقابتي شش گانه </w:t>
      </w:r>
      <w:r w:rsidRPr="005D7038">
        <w:rPr>
          <w:rFonts w:ascii="Times New Roman" w:eastAsia="Times New Roman" w:hAnsi="Times New Roman" w:cs="B Zar"/>
          <w:sz w:val="24"/>
          <w:szCs w:val="24"/>
          <w:lang w:bidi="fa-IR"/>
        </w:rPr>
        <w:t>PMG</w:t>
      </w:r>
      <w:r w:rsidRPr="005D7038">
        <w:rPr>
          <w:rFonts w:ascii="Times New Roman" w:eastAsia="Times New Roman" w:hAnsi="Times New Roman" w:cs="B Zar" w:hint="cs"/>
          <w:sz w:val="24"/>
          <w:szCs w:val="24"/>
          <w:rtl/>
          <w:lang w:bidi="fa-IR"/>
        </w:rPr>
        <w:t xml:space="preserve"> وجود دارد.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اگرچه چك ليست شاخص هاي اين مدل يك بخش مهم و جالب در اين مدل است اما بايد توجه داشت كه با گذشت زمان و تغيير محيط ، به روز كردن شاخص ها  ضروري مي باشد چرا كه ارزيابي عملكرد يك فرايند پوياست.</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lastRenderedPageBreak/>
        <w:t>يكي ديگر از محدوديتهاي اين مدل آنست كه شبكه ارزيابي در گام دوم تنها از شش اولويت رقابتي تشكيل شده است. در صورتي كه همانگونه كه در مدلهاي ديگر نشان داده شد، شاخص هاي عملكرد بايد به مقولات مختلف ديگري نيز توجه نمايند(</w:t>
      </w:r>
      <w:r w:rsidRPr="005D7038">
        <w:rPr>
          <w:rFonts w:ascii="Times New Roman" w:eastAsia="Times New Roman" w:hAnsi="Times New Roman" w:cs="B Zar"/>
          <w:sz w:val="24"/>
          <w:szCs w:val="24"/>
          <w:lang w:bidi="fa-IR"/>
        </w:rPr>
        <w:t>Ghalayini, 1997</w:t>
      </w:r>
      <w:r w:rsidRPr="005D7038">
        <w:rPr>
          <w:rFonts w:ascii="Times New Roman" w:eastAsia="Times New Roman" w:hAnsi="Times New Roman" w:cs="B Zar" w:hint="cs"/>
          <w:sz w:val="24"/>
          <w:szCs w:val="24"/>
          <w:rtl/>
          <w:lang w:bidi="fa-IR"/>
        </w:rPr>
        <w:t>).</w:t>
      </w:r>
    </w:p>
    <w:p w:rsidR="00D52460" w:rsidRPr="005D7038" w:rsidRDefault="00D52460" w:rsidP="005D7038">
      <w:pPr>
        <w:bidi/>
        <w:spacing w:after="0" w:line="360" w:lineRule="auto"/>
        <w:jc w:val="lowKashida"/>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فرايند</w:t>
      </w:r>
      <w:r w:rsidRPr="005D7038">
        <w:rPr>
          <w:rFonts w:ascii="Times New Roman" w:eastAsia="Times New Roman" w:hAnsi="Times New Roman" w:cs="B Zar"/>
          <w:bCs/>
          <w:sz w:val="24"/>
          <w:szCs w:val="24"/>
          <w:lang w:bidi="fa-IR"/>
        </w:rPr>
        <w:t xml:space="preserve"> </w:t>
      </w:r>
      <w:r w:rsidRPr="005D7038">
        <w:rPr>
          <w:rFonts w:ascii="Times New Roman" w:eastAsia="Times New Roman" w:hAnsi="Times New Roman" w:cs="B Zar" w:hint="cs"/>
          <w:bCs/>
          <w:sz w:val="24"/>
          <w:szCs w:val="24"/>
          <w:rtl/>
          <w:lang w:bidi="fa-IR"/>
        </w:rPr>
        <w:t xml:space="preserve"> ويسنر و فاست</w:t>
      </w:r>
      <w:r w:rsidRPr="005D7038">
        <w:rPr>
          <w:rFonts w:ascii="Times New Roman" w:eastAsia="Times New Roman" w:hAnsi="Times New Roman" w:cs="B Zar"/>
          <w:bCs/>
          <w:sz w:val="24"/>
          <w:szCs w:val="24"/>
          <w:vertAlign w:val="superscript"/>
          <w:rtl/>
          <w:lang w:bidi="fa-IR"/>
        </w:rPr>
        <w:footnoteReference w:id="50"/>
      </w:r>
      <w:r w:rsidRPr="005D7038">
        <w:rPr>
          <w:rFonts w:ascii="Times New Roman" w:eastAsia="Times New Roman" w:hAnsi="Times New Roman" w:cs="B Zar" w:hint="cs"/>
          <w:bCs/>
          <w:sz w:val="24"/>
          <w:szCs w:val="24"/>
          <w:rtl/>
          <w:lang w:bidi="fa-IR"/>
        </w:rPr>
        <w:t xml:space="preserve"> (1991)</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در سال 1991 اين دو محقق يك فرايند با جزئيات بسيار براي طراحي سيستم عملكرد پيشنهاد كردند كه در شكل(2-11) نشان داده شده است آنها نيز معتقدند كه شاخص ها بايستي از استراتژي ها منشعب شوند.</w:t>
      </w:r>
    </w:p>
    <w:p w:rsidR="00D52460" w:rsidRPr="005D7038" w:rsidRDefault="00AC1FFF" w:rsidP="005D5793">
      <w:pPr>
        <w:bidi/>
        <w:spacing w:after="0" w:line="360" w:lineRule="auto"/>
        <w:jc w:val="lowKashida"/>
        <w:rPr>
          <w:rFonts w:ascii="Times New Roman" w:eastAsia="Times New Roman" w:hAnsi="Times New Roman" w:cs="B Zar"/>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672576" behindDoc="0" locked="0" layoutInCell="1" allowOverlap="1">
                <wp:simplePos x="0" y="0"/>
                <wp:positionH relativeFrom="column">
                  <wp:posOffset>-457200</wp:posOffset>
                </wp:positionH>
                <wp:positionV relativeFrom="paragraph">
                  <wp:posOffset>276860</wp:posOffset>
                </wp:positionV>
                <wp:extent cx="6286500" cy="5406390"/>
                <wp:effectExtent l="9525" t="10160" r="9525" b="12700"/>
                <wp:wrapNone/>
                <wp:docPr id="1425"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5406390"/>
                          <a:chOff x="900" y="1998"/>
                          <a:chExt cx="9900" cy="8514"/>
                        </a:xfrm>
                      </wpg:grpSpPr>
                      <wpg:grpSp>
                        <wpg:cNvPr id="1426" name="Group 331"/>
                        <wpg:cNvGrpSpPr>
                          <a:grpSpLocks/>
                        </wpg:cNvGrpSpPr>
                        <wpg:grpSpPr bwMode="auto">
                          <a:xfrm>
                            <a:off x="900" y="1998"/>
                            <a:ext cx="9900" cy="8514"/>
                            <a:chOff x="900" y="1998"/>
                            <a:chExt cx="9900" cy="8514"/>
                          </a:xfrm>
                        </wpg:grpSpPr>
                        <wpg:grpSp>
                          <wpg:cNvPr id="1427" name="Group 332"/>
                          <wpg:cNvGrpSpPr>
                            <a:grpSpLocks/>
                          </wpg:cNvGrpSpPr>
                          <wpg:grpSpPr bwMode="auto">
                            <a:xfrm>
                              <a:off x="900" y="1998"/>
                              <a:ext cx="9900" cy="6840"/>
                              <a:chOff x="900" y="1998"/>
                              <a:chExt cx="9900" cy="6840"/>
                            </a:xfrm>
                          </wpg:grpSpPr>
                          <wps:wsp>
                            <wps:cNvPr id="1428" name="Line 333"/>
                            <wps:cNvCnPr/>
                            <wps:spPr bwMode="auto">
                              <a:xfrm flipH="1">
                                <a:off x="3780" y="4266"/>
                                <a:ext cx="3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9" name="Line 334"/>
                            <wps:cNvCnPr/>
                            <wps:spPr bwMode="auto">
                              <a:xfrm flipH="1">
                                <a:off x="4680" y="3546"/>
                                <a:ext cx="54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0" name="Line 335"/>
                            <wps:cNvCnPr/>
                            <wps:spPr bwMode="auto">
                              <a:xfrm>
                                <a:off x="4680" y="3546"/>
                                <a:ext cx="0" cy="486"/>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31" name="Line 336"/>
                            <wps:cNvCnPr/>
                            <wps:spPr bwMode="auto">
                              <a:xfrm flipH="1">
                                <a:off x="5400" y="3006"/>
                                <a:ext cx="72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2" name="Line 337"/>
                            <wps:cNvCnPr/>
                            <wps:spPr bwMode="auto">
                              <a:xfrm>
                                <a:off x="5400" y="3006"/>
                                <a:ext cx="0" cy="36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33" name="Line 338"/>
                            <wps:cNvCnPr/>
                            <wps:spPr bwMode="auto">
                              <a:xfrm flipH="1">
                                <a:off x="6300" y="2466"/>
                                <a:ext cx="72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4" name="Line 339"/>
                            <wps:cNvCnPr/>
                            <wps:spPr bwMode="auto">
                              <a:xfrm>
                                <a:off x="6300" y="2466"/>
                                <a:ext cx="0" cy="36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1435" name="Group 340"/>
                            <wpg:cNvGrpSpPr>
                              <a:grpSpLocks/>
                            </wpg:cNvGrpSpPr>
                            <wpg:grpSpPr bwMode="auto">
                              <a:xfrm>
                                <a:off x="900" y="1998"/>
                                <a:ext cx="9900" cy="6840"/>
                                <a:chOff x="900" y="1998"/>
                                <a:chExt cx="9900" cy="6840"/>
                              </a:xfrm>
                            </wpg:grpSpPr>
                            <wps:wsp>
                              <wps:cNvPr id="1436" name="Rectangle 341"/>
                              <wps:cNvSpPr>
                                <a:spLocks noChangeArrowheads="1"/>
                              </wps:cNvSpPr>
                              <wps:spPr bwMode="auto">
                                <a:xfrm>
                                  <a:off x="7020" y="2358"/>
                                  <a:ext cx="3780" cy="468"/>
                                </a:xfrm>
                                <a:prstGeom prst="rect">
                                  <a:avLst/>
                                </a:prstGeom>
                                <a:solidFill>
                                  <a:srgbClr val="FFFFFF"/>
                                </a:solidFill>
                                <a:ln w="19050">
                                  <a:solidFill>
                                    <a:srgbClr val="000000"/>
                                  </a:solidFill>
                                  <a:miter lim="800000"/>
                                  <a:headEnd/>
                                  <a:tailEnd/>
                                </a:ln>
                              </wps:spPr>
                              <wps:txbx>
                                <w:txbxContent>
                                  <w:p w:rsidR="00897B9E" w:rsidRPr="005D5793" w:rsidRDefault="00897B9E" w:rsidP="005D5793">
                                    <w:pPr>
                                      <w:bidi/>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رسالت سازمان را بصورت روشن تعريف نماييد</w:t>
                                    </w:r>
                                  </w:p>
                                </w:txbxContent>
                              </wps:txbx>
                              <wps:bodyPr rot="0" vert="horz" wrap="square" lIns="91440" tIns="45720" rIns="91440" bIns="45720" anchor="t" anchorCtr="0" upright="1">
                                <a:noAutofit/>
                              </wps:bodyPr>
                            </wps:wsp>
                            <wps:wsp>
                              <wps:cNvPr id="1437" name="Rectangle 342"/>
                              <wps:cNvSpPr>
                                <a:spLocks noChangeArrowheads="1"/>
                              </wps:cNvSpPr>
                              <wps:spPr bwMode="auto">
                                <a:xfrm>
                                  <a:off x="4140" y="4032"/>
                                  <a:ext cx="6660" cy="900"/>
                                </a:xfrm>
                                <a:prstGeom prst="rect">
                                  <a:avLst/>
                                </a:prstGeom>
                                <a:solidFill>
                                  <a:srgbClr val="EAEAEA">
                                    <a:alpha val="80000"/>
                                  </a:srgbClr>
                                </a:solidFill>
                                <a:ln w="19050">
                                  <a:solidFill>
                                    <a:srgbClr val="000000"/>
                                  </a:solidFill>
                                  <a:miter lim="800000"/>
                                  <a:headEnd/>
                                  <a:tailEnd/>
                                </a:ln>
                              </wps:spPr>
                              <wps:txbx>
                                <w:txbxContent>
                                  <w:p w:rsidR="00897B9E" w:rsidRPr="0067312A" w:rsidRDefault="00897B9E" w:rsidP="0067312A">
                                    <w:pPr>
                                      <w:bidi/>
                                      <w:spacing w:after="0" w:line="240" w:lineRule="auto"/>
                                      <w:rPr>
                                        <w:rFonts w:ascii="Times New Roman" w:eastAsia="Times New Roman" w:hAnsi="Times New Roman" w:cs="B Zar"/>
                                        <w:sz w:val="24"/>
                                        <w:szCs w:val="24"/>
                                        <w:lang w:bidi="fa-IR"/>
                                      </w:rPr>
                                    </w:pPr>
                                    <w:r w:rsidRPr="0067312A">
                                      <w:rPr>
                                        <w:rFonts w:ascii="Times New Roman" w:eastAsia="Times New Roman" w:hAnsi="Times New Roman" w:cs="B Zar" w:hint="cs"/>
                                        <w:sz w:val="24"/>
                                        <w:szCs w:val="24"/>
                                        <w:rtl/>
                                        <w:lang w:bidi="fa-IR"/>
                                      </w:rPr>
                                      <w:t>براي هر يك از نواحي، شاخص هاي عملكرد كلي ايجاد نماييد كه قادر باشند جايگاه رقابتي شركت را به مديران عالي نشان دهند</w:t>
                                    </w:r>
                                  </w:p>
                                </w:txbxContent>
                              </wps:txbx>
                              <wps:bodyPr rot="0" vert="horz" wrap="square" lIns="91440" tIns="45720" rIns="91440" bIns="45720" anchor="t" anchorCtr="0" upright="1">
                                <a:noAutofit/>
                              </wps:bodyPr>
                            </wps:wsp>
                            <wps:wsp>
                              <wps:cNvPr id="1438" name="Rectangle 343"/>
                              <wps:cNvSpPr>
                                <a:spLocks noChangeArrowheads="1"/>
                              </wps:cNvSpPr>
                              <wps:spPr bwMode="auto">
                                <a:xfrm>
                                  <a:off x="3420" y="4806"/>
                                  <a:ext cx="7380" cy="900"/>
                                </a:xfrm>
                                <a:prstGeom prst="rect">
                                  <a:avLst/>
                                </a:prstGeom>
                                <a:solidFill>
                                  <a:srgbClr val="EAEAEA"/>
                                </a:solidFill>
                                <a:ln w="19050">
                                  <a:solidFill>
                                    <a:srgbClr val="000000"/>
                                  </a:solidFill>
                                  <a:miter lim="800000"/>
                                  <a:headEnd/>
                                  <a:tailEnd/>
                                </a:ln>
                              </wps:spPr>
                              <wps:txbx>
                                <w:txbxContent>
                                  <w:p w:rsidR="00897B9E" w:rsidRPr="0067312A" w:rsidRDefault="00897B9E" w:rsidP="0067312A">
                                    <w:pPr>
                                      <w:spacing w:line="240" w:lineRule="auto"/>
                                      <w:jc w:val="right"/>
                                      <w:rPr>
                                        <w:rFonts w:ascii="Times New Roman" w:eastAsia="Times New Roman" w:hAnsi="Times New Roman" w:cs="B Zar"/>
                                        <w:sz w:val="24"/>
                                        <w:szCs w:val="24"/>
                                        <w:lang w:bidi="fa-IR"/>
                                      </w:rPr>
                                    </w:pPr>
                                    <w:r w:rsidRPr="0067312A">
                                      <w:rPr>
                                        <w:rFonts w:ascii="Times New Roman" w:eastAsia="Times New Roman" w:hAnsi="Times New Roman" w:cs="B Zar" w:hint="cs"/>
                                        <w:sz w:val="24"/>
                                        <w:szCs w:val="24"/>
                                        <w:rtl/>
                                        <w:lang w:bidi="fa-IR"/>
                                      </w:rPr>
                                      <w:t>اهداف استراتژيك و غايت هاي عملكرد را با سطوح پايين سازمان در ارتباط گذاريد و شاخص هاي عملكرد تخصصي تر در هر سطح تعريف كنيد</w:t>
                                    </w:r>
                                  </w:p>
                                </w:txbxContent>
                              </wps:txbx>
                              <wps:bodyPr rot="0" vert="horz" wrap="square" lIns="91440" tIns="45720" rIns="91440" bIns="45720" anchor="t" anchorCtr="0" upright="1">
                                <a:noAutofit/>
                              </wps:bodyPr>
                            </wps:wsp>
                            <wps:wsp>
                              <wps:cNvPr id="1439" name="Rectangle 344"/>
                              <wps:cNvSpPr>
                                <a:spLocks noChangeArrowheads="1"/>
                              </wps:cNvSpPr>
                              <wps:spPr bwMode="auto">
                                <a:xfrm>
                                  <a:off x="5220" y="3366"/>
                                  <a:ext cx="5580" cy="666"/>
                                </a:xfrm>
                                <a:prstGeom prst="rect">
                                  <a:avLst/>
                                </a:prstGeom>
                                <a:solidFill>
                                  <a:srgbClr val="DDDDDD">
                                    <a:alpha val="50000"/>
                                  </a:srgbClr>
                                </a:solidFill>
                                <a:ln w="19050">
                                  <a:solidFill>
                                    <a:srgbClr val="000000"/>
                                  </a:solidFill>
                                  <a:miter lim="800000"/>
                                  <a:headEnd/>
                                  <a:tailEnd/>
                                </a:ln>
                              </wps:spPr>
                              <wps:txbx>
                                <w:txbxContent>
                                  <w:p w:rsidR="00897B9E" w:rsidRPr="005D5793" w:rsidRDefault="00897B9E" w:rsidP="005D5793">
                                    <w:pPr>
                                      <w:bidi/>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نقش هر يك از نواحي عملياتي دركسب اهداف استراتژيك را مشخص نماييد</w:t>
                                    </w:r>
                                  </w:p>
                                </w:txbxContent>
                              </wps:txbx>
                              <wps:bodyPr rot="0" vert="horz" wrap="square" lIns="91440" tIns="45720" rIns="91440" bIns="45720" anchor="t" anchorCtr="0" upright="1">
                                <a:noAutofit/>
                              </wps:bodyPr>
                            </wps:wsp>
                            <wpg:grpSp>
                              <wpg:cNvPr id="1440" name="Group 345"/>
                              <wpg:cNvGrpSpPr>
                                <a:grpSpLocks/>
                              </wpg:cNvGrpSpPr>
                              <wpg:grpSpPr bwMode="auto">
                                <a:xfrm>
                                  <a:off x="900" y="1998"/>
                                  <a:ext cx="9900" cy="6840"/>
                                  <a:chOff x="900" y="1998"/>
                                  <a:chExt cx="9900" cy="6840"/>
                                </a:xfrm>
                              </wpg:grpSpPr>
                              <wps:wsp>
                                <wps:cNvPr id="1441" name="Rectangle 346"/>
                                <wps:cNvSpPr>
                                  <a:spLocks noChangeArrowheads="1"/>
                                </wps:cNvSpPr>
                                <wps:spPr bwMode="auto">
                                  <a:xfrm>
                                    <a:off x="1800" y="7092"/>
                                    <a:ext cx="9000" cy="900"/>
                                  </a:xfrm>
                                  <a:prstGeom prst="rect">
                                    <a:avLst/>
                                  </a:prstGeom>
                                  <a:solidFill>
                                    <a:srgbClr val="C0C0C0">
                                      <a:alpha val="60001"/>
                                    </a:srgbClr>
                                  </a:solidFill>
                                  <a:ln w="19050">
                                    <a:solidFill>
                                      <a:srgbClr val="000000"/>
                                    </a:solidFill>
                                    <a:miter lim="800000"/>
                                    <a:headEnd/>
                                    <a:tailEnd/>
                                  </a:ln>
                                </wps:spPr>
                                <wps:txbx>
                                  <w:txbxContent>
                                    <w:p w:rsidR="00897B9E" w:rsidRPr="0067312A" w:rsidRDefault="00897B9E" w:rsidP="0067312A">
                                      <w:pPr>
                                        <w:spacing w:line="240" w:lineRule="auto"/>
                                        <w:jc w:val="right"/>
                                        <w:rPr>
                                          <w:rFonts w:ascii="Times New Roman" w:eastAsia="Times New Roman" w:hAnsi="Times New Roman" w:cs="B Zar"/>
                                          <w:sz w:val="24"/>
                                          <w:szCs w:val="24"/>
                                          <w:rtl/>
                                          <w:lang w:bidi="fa-IR"/>
                                        </w:rPr>
                                      </w:pPr>
                                      <w:r w:rsidRPr="0067312A">
                                        <w:rPr>
                                          <w:rFonts w:ascii="Times New Roman" w:eastAsia="Times New Roman" w:hAnsi="Times New Roman" w:cs="B Zar" w:hint="cs"/>
                                          <w:sz w:val="24"/>
                                          <w:szCs w:val="24"/>
                                          <w:rtl/>
                                          <w:lang w:bidi="fa-IR"/>
                                        </w:rPr>
                                        <w:t>از</w:t>
                                      </w:r>
                                      <w:r w:rsidRPr="0067312A">
                                        <w:rPr>
                                          <w:rFonts w:ascii="Times New Roman" w:eastAsia="Times New Roman" w:hAnsi="Times New Roman" w:cs="B Zar"/>
                                          <w:sz w:val="24"/>
                                          <w:szCs w:val="24"/>
                                          <w:lang w:bidi="fa-IR"/>
                                        </w:rPr>
                                        <w:t xml:space="preserve"> PMS</w:t>
                                      </w:r>
                                      <w:r w:rsidRPr="0067312A">
                                        <w:rPr>
                                          <w:rFonts w:ascii="Times New Roman" w:eastAsia="Times New Roman" w:hAnsi="Times New Roman" w:cs="B Zar" w:hint="cs"/>
                                          <w:sz w:val="24"/>
                                          <w:szCs w:val="24"/>
                                          <w:rtl/>
                                          <w:lang w:bidi="fa-IR"/>
                                        </w:rPr>
                                        <w:t xml:space="preserve"> براي شناخت موقعيت رقابتي،  نواحي داراي مشكل، كمك به سازمان جهت به روز كردن اهداف استراتژيك و تصميم گيريهاي تاكتيكي براي رسيدن به اين هدفها و دادن بازخور پس از اجراي تصميمات استفاده نماييد.</w:t>
                                      </w:r>
                                    </w:p>
                                  </w:txbxContent>
                                </wps:txbx>
                                <wps:bodyPr rot="0" vert="horz" wrap="square" lIns="91440" tIns="45720" rIns="91440" bIns="45720" anchor="t" anchorCtr="0" upright="1">
                                  <a:noAutofit/>
                                </wps:bodyPr>
                              </wps:wsp>
                              <wps:wsp>
                                <wps:cNvPr id="1442" name="Rectangle 347"/>
                                <wps:cNvSpPr>
                                  <a:spLocks noChangeArrowheads="1"/>
                                </wps:cNvSpPr>
                                <wps:spPr bwMode="auto">
                                  <a:xfrm>
                                    <a:off x="2340" y="6372"/>
                                    <a:ext cx="8460" cy="720"/>
                                  </a:xfrm>
                                  <a:prstGeom prst="rect">
                                    <a:avLst/>
                                  </a:prstGeom>
                                  <a:solidFill>
                                    <a:srgbClr val="DDDDDD">
                                      <a:alpha val="80000"/>
                                    </a:srgbClr>
                                  </a:solidFill>
                                  <a:ln w="19050">
                                    <a:solidFill>
                                      <a:srgbClr val="000000"/>
                                    </a:solidFill>
                                    <a:miter lim="800000"/>
                                    <a:headEnd/>
                                    <a:tailEnd/>
                                  </a:ln>
                                </wps:spPr>
                                <wps:txbx>
                                  <w:txbxContent>
                                    <w:p w:rsidR="00897B9E" w:rsidRPr="00713B08" w:rsidRDefault="00897B9E" w:rsidP="0067312A">
                                      <w:pPr>
                                        <w:spacing w:line="240" w:lineRule="auto"/>
                                        <w:jc w:val="right"/>
                                        <w:rPr>
                                          <w:rFonts w:cs="Yagut"/>
                                          <w:b/>
                                          <w:bCs/>
                                          <w:sz w:val="20"/>
                                          <w:szCs w:val="20"/>
                                        </w:rPr>
                                      </w:pPr>
                                      <w:r w:rsidRPr="0067312A">
                                        <w:rPr>
                                          <w:rFonts w:ascii="Times New Roman" w:eastAsia="Times New Roman" w:hAnsi="Times New Roman" w:cs="B Zar" w:hint="cs"/>
                                          <w:sz w:val="24"/>
                                          <w:szCs w:val="24"/>
                                          <w:rtl/>
                                          <w:lang w:bidi="fa-IR"/>
                                        </w:rPr>
                                        <w:t>اطمينان حاصل كنيد كه شاخص هاي عملكرد بكار رفته در هر ناحيه عملياتي داراي قابليت تطبيق هستند</w:t>
                                      </w:r>
                                    </w:p>
                                  </w:txbxContent>
                                </wps:txbx>
                                <wps:bodyPr rot="0" vert="horz" wrap="square" lIns="91440" tIns="45720" rIns="91440" bIns="45720" anchor="t" anchorCtr="0" upright="1">
                                  <a:noAutofit/>
                                </wps:bodyPr>
                              </wps:wsp>
                              <wps:wsp>
                                <wps:cNvPr id="1443" name="Rectangle 348"/>
                                <wps:cNvSpPr>
                                  <a:spLocks noChangeArrowheads="1"/>
                                </wps:cNvSpPr>
                                <wps:spPr bwMode="auto">
                                  <a:xfrm>
                                    <a:off x="2880" y="5706"/>
                                    <a:ext cx="7920" cy="666"/>
                                  </a:xfrm>
                                  <a:prstGeom prst="rect">
                                    <a:avLst/>
                                  </a:prstGeom>
                                  <a:solidFill>
                                    <a:srgbClr val="DDDDDD">
                                      <a:alpha val="50000"/>
                                    </a:srgbClr>
                                  </a:solidFill>
                                  <a:ln w="19050">
                                    <a:solidFill>
                                      <a:srgbClr val="000000"/>
                                    </a:solidFill>
                                    <a:miter lim="800000"/>
                                    <a:headEnd/>
                                    <a:tailEnd/>
                                  </a:ln>
                                </wps:spPr>
                                <wps:txbx>
                                  <w:txbxContent>
                                    <w:p w:rsidR="00897B9E" w:rsidRPr="0067312A" w:rsidRDefault="00897B9E" w:rsidP="0067312A">
                                      <w:pPr>
                                        <w:spacing w:line="240" w:lineRule="auto"/>
                                        <w:jc w:val="right"/>
                                        <w:rPr>
                                          <w:rFonts w:ascii="Times New Roman" w:eastAsia="Times New Roman" w:hAnsi="Times New Roman" w:cs="B Zar"/>
                                          <w:sz w:val="24"/>
                                          <w:szCs w:val="24"/>
                                          <w:lang w:bidi="fa-IR"/>
                                        </w:rPr>
                                      </w:pPr>
                                      <w:r w:rsidRPr="0067312A">
                                        <w:rPr>
                                          <w:rFonts w:ascii="Times New Roman" w:eastAsia="Times New Roman" w:hAnsi="Times New Roman" w:cs="B Zar" w:hint="cs"/>
                                          <w:sz w:val="24"/>
                                          <w:szCs w:val="24"/>
                                          <w:rtl/>
                                          <w:lang w:bidi="fa-IR"/>
                                        </w:rPr>
                                        <w:t>اطمينان حاصل كنيد كه شاخص هاي عملكرد بكار رفته در هر سطح با اهداف استراتژيك سازگارند</w:t>
                                      </w:r>
                                    </w:p>
                                  </w:txbxContent>
                                </wps:txbx>
                                <wps:bodyPr rot="0" vert="horz" wrap="square" lIns="91440" tIns="45720" rIns="91440" bIns="45720" anchor="t" anchorCtr="0" upright="1">
                                  <a:noAutofit/>
                                </wps:bodyPr>
                              </wps:wsp>
                              <wps:wsp>
                                <wps:cNvPr id="1444" name="Rectangle 349"/>
                                <wps:cNvSpPr>
                                  <a:spLocks noChangeArrowheads="1"/>
                                </wps:cNvSpPr>
                                <wps:spPr bwMode="auto">
                                  <a:xfrm>
                                    <a:off x="1260" y="7992"/>
                                    <a:ext cx="9540" cy="846"/>
                                  </a:xfrm>
                                  <a:prstGeom prst="rect">
                                    <a:avLst/>
                                  </a:prstGeom>
                                  <a:solidFill>
                                    <a:srgbClr val="C0C0C0">
                                      <a:alpha val="80000"/>
                                    </a:srgbClr>
                                  </a:solidFill>
                                  <a:ln w="19050">
                                    <a:solidFill>
                                      <a:srgbClr val="000000"/>
                                    </a:solidFill>
                                    <a:miter lim="800000"/>
                                    <a:headEnd/>
                                    <a:tailEnd/>
                                  </a:ln>
                                </wps:spPr>
                                <wps:txbx>
                                  <w:txbxContent>
                                    <w:p w:rsidR="00897B9E" w:rsidRPr="0067312A" w:rsidRDefault="00897B9E" w:rsidP="0067312A">
                                      <w:pPr>
                                        <w:spacing w:line="240" w:lineRule="auto"/>
                                        <w:jc w:val="right"/>
                                        <w:rPr>
                                          <w:rFonts w:ascii="Times New Roman" w:eastAsia="Times New Roman" w:hAnsi="Times New Roman" w:cs="B Zar"/>
                                          <w:sz w:val="24"/>
                                          <w:szCs w:val="24"/>
                                          <w:lang w:bidi="fa-IR"/>
                                        </w:rPr>
                                      </w:pPr>
                                      <w:r w:rsidRPr="0067312A">
                                        <w:rPr>
                                          <w:rFonts w:ascii="Times New Roman" w:eastAsia="Times New Roman" w:hAnsi="Times New Roman" w:cs="B Zar" w:hint="cs"/>
                                          <w:sz w:val="24"/>
                                          <w:szCs w:val="24"/>
                                          <w:rtl/>
                                          <w:lang w:bidi="fa-IR"/>
                                        </w:rPr>
                                        <w:t>بصورت دوره اي، مناسب بودن سيستم ارزيابي عملكرد ايجاد شده را با توجه به محيط رقابتي ارزيابي نماييد.</w:t>
                                      </w:r>
                                    </w:p>
                                  </w:txbxContent>
                                </wps:txbx>
                                <wps:bodyPr rot="0" vert="horz" wrap="square" lIns="91440" tIns="45720" rIns="91440" bIns="45720" anchor="t" anchorCtr="0" upright="1">
                                  <a:noAutofit/>
                                </wps:bodyPr>
                              </wps:wsp>
                              <wps:wsp>
                                <wps:cNvPr id="1445" name="Line 350"/>
                                <wps:cNvCnPr/>
                                <wps:spPr bwMode="auto">
                                  <a:xfrm>
                                    <a:off x="1980" y="6426"/>
                                    <a:ext cx="0" cy="666"/>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46" name="Line 351"/>
                                <wps:cNvCnPr/>
                                <wps:spPr bwMode="auto">
                                  <a:xfrm>
                                    <a:off x="2520" y="5886"/>
                                    <a:ext cx="0" cy="486"/>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47" name="Line 352"/>
                                <wps:cNvCnPr/>
                                <wps:spPr bwMode="auto">
                                  <a:xfrm flipH="1">
                                    <a:off x="2520" y="5886"/>
                                    <a:ext cx="3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8" name="Line 353"/>
                                <wps:cNvCnPr/>
                                <wps:spPr bwMode="auto">
                                  <a:xfrm flipH="1">
                                    <a:off x="1980" y="6426"/>
                                    <a:ext cx="3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9" name="Line 354"/>
                                <wps:cNvCnPr/>
                                <wps:spPr bwMode="auto">
                                  <a:xfrm>
                                    <a:off x="1440" y="7326"/>
                                    <a:ext cx="0" cy="666"/>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50" name="Line 355"/>
                                <wps:cNvCnPr/>
                                <wps:spPr bwMode="auto">
                                  <a:xfrm>
                                    <a:off x="1440" y="7326"/>
                                    <a:ext cx="3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1" name="Line 356"/>
                                <wps:cNvCnPr/>
                                <wps:spPr bwMode="auto">
                                  <a:xfrm flipH="1">
                                    <a:off x="900" y="8352"/>
                                    <a:ext cx="3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2" name="Line 357"/>
                                <wps:cNvCnPr/>
                                <wps:spPr bwMode="auto">
                                  <a:xfrm flipV="1">
                                    <a:off x="900" y="1998"/>
                                    <a:ext cx="0" cy="6354"/>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3" name="Line 358"/>
                                <wps:cNvCnPr/>
                                <wps:spPr bwMode="auto">
                                  <a:xfrm>
                                    <a:off x="900" y="1998"/>
                                    <a:ext cx="72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4" name="Line 359"/>
                                <wps:cNvCnPr/>
                                <wps:spPr bwMode="auto">
                                  <a:xfrm>
                                    <a:off x="8100" y="1998"/>
                                    <a:ext cx="0" cy="36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s:wsp>
                            <wps:cNvPr id="1455" name="Line 360"/>
                            <wps:cNvCnPr/>
                            <wps:spPr bwMode="auto">
                              <a:xfrm flipH="1">
                                <a:off x="3060" y="5166"/>
                                <a:ext cx="3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6" name="Line 361"/>
                            <wps:cNvCnPr/>
                            <wps:spPr bwMode="auto">
                              <a:xfrm>
                                <a:off x="3060" y="5166"/>
                                <a:ext cx="0" cy="54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57" name="Line 362"/>
                            <wps:cNvCnPr/>
                            <wps:spPr bwMode="auto">
                              <a:xfrm>
                                <a:off x="3780" y="4266"/>
                                <a:ext cx="0" cy="54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1458" name="Line 363"/>
                          <wps:cNvCnPr/>
                          <wps:spPr bwMode="auto">
                            <a:xfrm>
                              <a:off x="2880" y="9612"/>
                              <a:ext cx="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9" name="Rectangle 364"/>
                          <wps:cNvSpPr>
                            <a:spLocks noChangeArrowheads="1"/>
                          </wps:cNvSpPr>
                          <wps:spPr bwMode="auto">
                            <a:xfrm>
                              <a:off x="2880" y="9792"/>
                              <a:ext cx="6480" cy="720"/>
                            </a:xfrm>
                            <a:prstGeom prst="rect">
                              <a:avLst/>
                            </a:prstGeom>
                            <a:solidFill>
                              <a:srgbClr val="FFFFFF">
                                <a:alpha val="0"/>
                              </a:srgbClr>
                            </a:solidFill>
                            <a:ln w="9525">
                              <a:solidFill>
                                <a:srgbClr val="FFFFFF"/>
                              </a:solidFill>
                              <a:miter lim="800000"/>
                              <a:headEnd/>
                              <a:tailEnd/>
                            </a:ln>
                          </wps:spPr>
                          <wps:txbx>
                            <w:txbxContent>
                              <w:p w:rsidR="00897B9E" w:rsidRPr="005D5793" w:rsidRDefault="00897B9E" w:rsidP="00D52460">
                                <w:pPr>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شكل(2-11) : طراحي سيستم ارزيابي ويسنر و فاست</w:t>
                                </w:r>
                              </w:p>
                            </w:txbxContent>
                          </wps:txbx>
                          <wps:bodyPr rot="0" vert="horz" wrap="square" lIns="91440" tIns="45720" rIns="91440" bIns="45720" anchor="t" anchorCtr="0" upright="1">
                            <a:noAutofit/>
                          </wps:bodyPr>
                        </wps:wsp>
                      </wpg:grpSp>
                      <wps:wsp>
                        <wps:cNvPr id="1460" name="Rectangle 365"/>
                        <wps:cNvSpPr>
                          <a:spLocks noChangeArrowheads="1"/>
                        </wps:cNvSpPr>
                        <wps:spPr bwMode="auto">
                          <a:xfrm>
                            <a:off x="6120" y="2826"/>
                            <a:ext cx="4680" cy="540"/>
                          </a:xfrm>
                          <a:prstGeom prst="rect">
                            <a:avLst/>
                          </a:prstGeom>
                          <a:solidFill>
                            <a:srgbClr val="F8F8F8"/>
                          </a:solidFill>
                          <a:ln w="19050">
                            <a:solidFill>
                              <a:srgbClr val="000000"/>
                            </a:solidFill>
                            <a:miter lim="800000"/>
                            <a:headEnd/>
                            <a:tailEnd/>
                          </a:ln>
                        </wps:spPr>
                        <wps:txbx>
                          <w:txbxContent>
                            <w:p w:rsidR="00897B9E" w:rsidRPr="005D5793" w:rsidRDefault="00897B9E" w:rsidP="005D5793">
                              <w:pPr>
                                <w:bidi/>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اهداف استراتژيك را شناسايي كنيد</w:t>
                              </w:r>
                            </w:p>
                            <w:p w:rsidR="00897B9E" w:rsidRPr="00713B08" w:rsidRDefault="00897B9E" w:rsidP="00D52460">
                              <w:pPr>
                                <w:rPr>
                                  <w:rFonts w:cs="Yagut"/>
                                  <w:b/>
                                  <w:bCs/>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257" style="position:absolute;left:0;text-align:left;margin-left:-36pt;margin-top:21.8pt;width:495pt;height:425.7pt;z-index:251672576;mso-position-horizontal-relative:text;mso-position-vertical-relative:text" coordorigin="900,1998" coordsize="9900,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U4YggAAHtaAAAOAAAAZHJzL2Uyb0RvYy54bWzsXF1zozYUfe9M/wPDe9Z8G5h1djJ2su3M&#10;tt3ptn0nGNtMMVBB4qSd/vfeKwlZYJu1nbU33iqZSbABIaSjo3vPvdLbd0/LTHtMSJUW+Ug33xi6&#10;luRxMU3z+Uj//be7K1/XqjrKp1FW5MlIf04q/d3199+9XZVhYhWLIpsmRINC8ipclSN9UddlOBhU&#10;8SJZRtWbokxyODkryDKq4SOZD6YkWkHpy2xgGYY3WBVkWpIiTqoKvp2wk/o1LX82S+L6l9msSmot&#10;G+lQt5r+JfTvPf4dXL+NwjmJykUa82pER9RiGaU5PFQUNYnqSHsg6UZRyzQmRVXM6jdxsRwUs1ka&#10;J/Qd4G1Mo/M270nxUNJ3mYereSmaCZq2005HFxv//PiRaOkU+s6xXF3LoyX0En2wZtu0fVblPITL&#10;3pPyU/mRsJeEww9F/GcFzTfonsfPc3axdr/6qZhCgdFDXdD2eZqRJRYBb6490W54Ft2QPNVaDF96&#10;lu+5BvRWDOdcx/DsgHdUvIDexPsCPA1nzSDwWR/Gi1t+e0BP4r2+azp4dhCF7Lm0rrxuCBFeUXbY&#10;agqv2xQmFtR9VezvL9UUm6/UtMfmC0Xh+Vpi2G0J6zW0hOc7x2GiuXEnJoCHqvVQq1421D4tojKh&#10;I7jCMbQeakCLbKh9SPMERprNGpVeNc4/Egq2KqxgxG0fRNosS8sfYATQYcWHkz302bhwLM/DEqOw&#10;AZHt8QFFm028fRSWpKrfJ8VSw4ORnkF9aJHR44eqZoOnuQTLy4u7NMto0VmuraAC1hAGI56qiiyd&#10;4ln6gczvxxnRHiNkXvqDFYIHty7DoidRtWDXVc/VpKhZxYH78il9ziKJprf8uI7SjB1DSVnO3xBq&#10;yo8Y6f4TGMGtf+s7V9AQt1eOMZlc3dyNnSvvzhy6E3syHk/Mf7HSphMu0uk0ybHezQRgOvv1Op+K&#10;GHWLKUC00KBdOn156I7mP600MBLrZSSXKrwvps+08+n3AET29TkQGXQQSZkT6wS4PR6RjscRabtO&#10;B5HA7IziFSIVImEscqwJjgTro82RLhLDIYhETuDM2INDjkLHp/i8dGbU6ucSDK6apFE+zxIdKXqZ&#10;THUtS8BAxyPGwoo7qYNxkOG8aza3zQ5SKZIOQerW2RwIErAJdqwNjg6bFJvZfGgp7lSzeT7fiUir&#10;g8jhC7izB4cchWhcMlpp/LvGZLwoq1JxJ3rz1AE6m90Jnk97lqf+/Iu50wPOpNxpOV1PSHGn8oRQ&#10;K9zJnU4HkcELuLMHh4o7v2GffaeyaHdFVqZjfW1lsZHFDlYWmxuF39TVWM+ip9lCr/0VJH/q+Wi2&#10;wzVbKmE02nXFhGstL8YLuC65IaRYocIESh+9ns6AoHmwG3Ai2i3CSQ7m0ECTHIx1y3a5JN0Y60yV&#10;Q0EavNB+O4lA7fvUt5Z2VskS2x394aW3LuMyXWC4x8t0y7SGME2WLkFUF1peFPYqc7Qhse2YLVE/&#10;3T/RQEMglCWmdmmkYGEZCCPBwaIgf4PXCiGZkV799RAR8GGzH3PonsB0UDKq6QfHpfM4kc/cy2ei&#10;PIaiwBPWNXY4rlnc56Ek6XwBT2LSaV7cQHBillKtE7ub1QpUurObQkJql0HM5fazgNgxsYERqIZN&#10;n7vWjz2vEZAxUNFr7B8P4tsb/GUDICsXEVOFKeIaZDPMbwrJrw7lQq1SKG+FPmwR+pBRLsc/Tk3V&#10;tsOp2vE3dBUb5Wqk6tOjnI2h103VQshSIG6DWERLZBCLiU2YDxDtOpG94VocxLbddXBdtwExkPap&#10;qHpCf7pUDWF7MTtw8+QCqFqIY5eD8p3+BU7grSQOh09Ep0vi2CdzoXETLtS/AFeCt6o83gU7nmG8&#10;m2AFUdNsaAQd0wza//ST1tjA3+549+DRzGsCprsY00xIjJcz3s/iRTsiaiCjXLDjGVBu2dwB8exh&#10;B+W+0zgg6PidyAHZPqtdpgMiZEuF8pbt5oiIg4xywQnnQLnPk2Lc4YYDEqBZhw6Ist1oyhdP89ol&#10;JpnM3FzrNkpN4tm8jghjyDAXpHAGmJsWMjZAeRhsmCwi+Qto/VRkvt1kuUgyN5mVpWDe5H+JLDFw&#10;b1rxYxC5wTbAhgKE75W3KIn4ZsCJ2YO8USxnrX/uy8qXkT+rMh3OL+8D0bWRKoenDkWq5XL5x/VZ&#10;3uIGUlU+o8oFh+TXvvVFuzIgHBGIYqsTXDkGtRdSt+Yz9mBWrU5QOTl9OTmOCBpxRMrxouMR2TPf&#10;K0QqRPYiUkSAOCLl4M9eiJTtTprYgJ6SrexOXCOmVid8udUJ4BG17U6RmXCMh7QbqYoxFWP2MaYr&#10;YmicMeXw2V6MudWqbKKPvs3M1LUjpACpANkLSBHu4oCUI137A/KPJpOQLzVsALnem6BJBG00JFgL&#10;2695ZmoRNqyd/v8twnZFaIojUo5K7YVIyajcjUMIoHIofiaQqnAY/j9xKGJHHIdy2OhQHPoYo8Mw&#10;0E5CxIm6N6B/GThUorokqkPAVuSoycc8qV7sZXSiDVbcTliIIeyQsNBWY9M2eEjTNbtZl8raVNZm&#10;r7XZCf94Lwn/9OCQz+wYYFecOtLVVkA7t5fbFf5xO+Ef7+Dwj2SF9mxJpZDaJBjQnQK/JaR+jRm/&#10;EyLyDg4RSai1mgy9wDM7eagerBo60b5VL1qiqfZLw437zrZvhSviP1J6nScHgU69jG2N0WE3vW6N&#10;0RPmSvMVxzhqovVizcbq+MxqgMCF3Ubx1tb6tz1XNH/J1cimIWa3S8mT/grkil4PW1Uko10OJJ0a&#10;7cDDUAdQESy/GyJle7thzvRnjV5y/Pp6/w5+uUndAu1rW3lsGmLmuyhEww7HdK0g340Zt1CWP8Ox&#10;vGf09X8AAAD//wMAUEsDBBQABgAIAAAAIQDj/nET4gAAAAoBAAAPAAAAZHJzL2Rvd25yZXYueG1s&#10;TI9BT8JAEIXvJv6HzZh4g21BsNRuCSHqiZAIJsbb0h3ahu5s013a8u8dT3p8817efC9bj7YRPXa+&#10;dqQgnkYgkApnaioVfB7fJgkIHzQZ3ThCBTf0sM7v7zKdGjfQB/aHUAouIZ9qBVUIbSqlLyq02k9d&#10;i8Te2XVWB5ZdKU2nBy63jZxF0VJaXRN/qHSL2wqLy+FqFbwPetjM49d+dzlvb9/Hxf5rF6NSjw/j&#10;5gVEwDH8heEXn9EhZ6aTu5LxolEweZ7xlqDgab4EwYFVnPDhpCBZLSKQeSb/T8h/AAAA//8DAFBL&#10;AQItABQABgAIAAAAIQC2gziS/gAAAOEBAAATAAAAAAAAAAAAAAAAAAAAAABbQ29udGVudF9UeXBl&#10;c10ueG1sUEsBAi0AFAAGAAgAAAAhADj9If/WAAAAlAEAAAsAAAAAAAAAAAAAAAAALwEAAF9yZWxz&#10;Ly5yZWxzUEsBAi0AFAAGAAgAAAAhAPkFdThiCAAAe1oAAA4AAAAAAAAAAAAAAAAALgIAAGRycy9l&#10;Mm9Eb2MueG1sUEsBAi0AFAAGAAgAAAAhAOP+cRPiAAAACgEAAA8AAAAAAAAAAAAAAAAAvAoAAGRy&#10;cy9kb3ducmV2LnhtbFBLBQYAAAAABAAEAPMAAADLCwAAAAA=&#10;">
                <v:group id="Group 331" o:spid="_x0000_s1258" style="position:absolute;left:900;top:1998;width:9900;height:8514" coordorigin="900,1998" coordsize="9900,8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Wk9cUAAADdAAAADwAAAGRycy9kb3ducmV2LnhtbERPTWvCQBC9F/wPyxS8&#10;NZtoGyTNKiJWPIRCVSi9DdkxCWZnQ3abxH/fLRR6m8f7nHwzmVYM1LvGsoIkikEQl1Y3XCm4nN+e&#10;ViCcR9bYWiYFd3KwWc8ecsy0HfmDhpOvRAhhl6GC2vsuk9KVNRl0ke2IA3e1vUEfYF9J3eMYwk0r&#10;F3GcSoMNh4YaO9rVVN5O30bBYcRxu0z2Q3G77u5f55f3zyIhpeaP0/YVhKfJ/4v/3Ecd5j8v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8FpPXFAAAA3QAA&#10;AA8AAAAAAAAAAAAAAAAAqgIAAGRycy9kb3ducmV2LnhtbFBLBQYAAAAABAAEAPoAAACcAwAAAAA=&#10;">
                  <v:group id="Group 332" o:spid="_x0000_s1259" style="position:absolute;left:900;top:1998;width:9900;height:6840" coordorigin="900,1998" coordsize="9900,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kBbsQAAADdAAAADwAAAGRycy9kb3ducmV2LnhtbERPS2vCQBC+C/6HZQRv&#10;dROfJbqKiEoPUqgWSm9DdkyC2dmQXZP477tCwdt8fM9ZbTpTioZqV1hWEI8iEMSp1QVnCr4vh7d3&#10;EM4jaywtk4IHOdis+70VJtq2/EXN2WcihLBLUEHufZVI6dKcDLqRrYgDd7W1QR9gnUldYxvCTSnH&#10;UTSXBgsODTlWtMspvZ3vRsGxxXY7iffN6XbdPX4vs8+fU0xKDQfddgnCU+df4n/3hw7zp+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EkBbsQAAADdAAAA&#10;DwAAAAAAAAAAAAAAAACqAgAAZHJzL2Rvd25yZXYueG1sUEsFBgAAAAAEAAQA+gAAAJsDAAAAAA==&#10;">
                    <v:line id="Line 333" o:spid="_x0000_s1260" style="position:absolute;flip:x;visibility:visible;mso-wrap-style:square" from="3780,4266" to="4140,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KOMMAAADdAAAADwAAAGRycy9kb3ducmV2LnhtbESPQWsCMRCF74L/IYzQm2ZXRGRrFC0U&#10;PHhpFHodkunu0s1k2URd/33nIPQ2w3vz3jfb/Rg6dachtZENlIsCFLGLvuXawPXyOd+AShnZYxeZ&#10;DDwpwX43nWyx8vHBX3S3uVYSwqlCA03OfaV1cg0FTIvYE4v2E4eAWdah1n7Ah4SHTi+LYq0DtiwN&#10;Dfb00ZD7tbdg4LhxYbTl0Z0tlWd9WN2+rSdj3mbj4R1UpjH/m1/XJy/4q6Xgyjcygt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gSjjDAAAA3QAAAA8AAAAAAAAAAAAA&#10;AAAAoQIAAGRycy9kb3ducmV2LnhtbFBLBQYAAAAABAAEAPkAAACRAwAAAAA=&#10;" strokeweight="1pt">
                      <v:stroke dashstyle="1 1"/>
                    </v:line>
                    <v:line id="Line 334" o:spid="_x0000_s1261" style="position:absolute;flip:x;visibility:visible;mso-wrap-style:square" from="4680,3546" to="5220,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zvo8AAAADdAAAADwAAAGRycy9kb3ducmV2LnhtbERPTYvCMBC9L/gfwgh726YVEbdrFF1Y&#10;8ODFKHgdkrEtNpPSRK3/fiMI3ubxPmexGlwrbtSHxrOCIstBEBtvG64UHA9/X3MQISJbbD2TggcF&#10;WC1HHwssrb/znm46ViKFcChRQR1jV0oZTE0OQ+Y74sSdfe8wJthX0vZ4T+GulZM8n0mHDaeGGjv6&#10;rclc9NUp2MyNG3SxMTtNxU6up9eTtqTU53hY/4CINMS3+OXe2jR/OvmG5zfpB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s76PAAAAA3QAAAA8AAAAAAAAAAAAAAAAA&#10;oQIAAGRycy9kb3ducmV2LnhtbFBLBQYAAAAABAAEAPkAAACOAwAAAAA=&#10;" strokeweight="1pt">
                      <v:stroke dashstyle="1 1"/>
                    </v:line>
                    <v:line id="Line 335" o:spid="_x0000_s1262" style="position:absolute;visibility:visible;mso-wrap-style:square" from="4680,3546" to="468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6qsUAAADdAAAADwAAAGRycy9kb3ducmV2LnhtbESP3WoCQQyF7wt9hyGF3tXZVpGydZS2&#10;IFTEC7UPEHayP+1OZtmJ7vr25kLwLuGcnPNlsRpDa87Upyayg9dJBoa4iL7hysHvcf3yDiYJssc2&#10;Mjm4UILV8vFhgbmPA+/pfJDKaAinHB3UIl1ubSpqCpgmsSNWrYx9QNG1r6zvcdDw0Nq3LJvbgA1r&#10;Q40dfddU/B9OwYFcyq1g2E3/NkW3HXbVV9nS3rnnp/HzA4zQKHfz7frHK/5sqvz6jY5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L6qsUAAADdAAAADwAAAAAAAAAA&#10;AAAAAAChAgAAZHJzL2Rvd25yZXYueG1sUEsFBgAAAAAEAAQA+QAAAJMDAAAAAA==&#10;" strokeweight="1pt">
                      <v:stroke dashstyle="1 1" endarrow="block"/>
                    </v:line>
                    <v:line id="Line 336" o:spid="_x0000_s1263" style="position:absolute;flip:x;visibility:visible;mso-wrap-style:square" from="5400,3006" to="6120,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N1eL8AAADdAAAADwAAAGRycy9kb3ducmV2LnhtbERPTYvCMBC9L/gfwgh7W9OqiFSjqCB4&#10;8LJR8DokY1tsJqWJWv/9RhD2No/3Oct17xrxoC7UnhXkowwEsfG25lLB+bT/mYMIEdli45kUvCjA&#10;ejX4WmJh/ZN/6aFjKVIIhwIVVDG2hZTBVOQwjHxLnLir7xzGBLtS2g6fKdw1cpxlM+mw5tRQYUu7&#10;isxN352C7dy4Xudbc9SUH+Vmer9oS0p9D/vNAkSkPv6LP+6DTfOnkxze36QT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N1eL8AAADdAAAADwAAAAAAAAAAAAAAAACh&#10;AgAAZHJzL2Rvd25yZXYueG1sUEsFBgAAAAAEAAQA+QAAAI0DAAAAAA==&#10;" strokeweight="1pt">
                      <v:stroke dashstyle="1 1"/>
                    </v:line>
                    <v:line id="Line 337" o:spid="_x0000_s1264" style="position:absolute;visibility:visible;mso-wrap-style:square" from="5400,3006" to="5400,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zBRsEAAADdAAAADwAAAGRycy9kb3ducmV2LnhtbERP22rCQBB9F/oPywh9040XSomuYguC&#10;RXxQ+wFDdnLR7GzITk38e1cQ+jaHc53lune1ulEbKs8GJuMEFHHmbcWFgd/zdvQJKgiyxdozGbhT&#10;gPXqbbDE1PqOj3Q7SaFiCIcUDZQiTap1yEpyGMa+IY5c7luHEmFbaNtiF8NdradJ8qEdVhwbSmzo&#10;u6TsevpzBuSe7wXdYXb5yZp9dyi+8pqOxrwP+80ClFAv/+KXe2fj/PlsCs9v4gl6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zMFGwQAAAN0AAAAPAAAAAAAAAAAAAAAA&#10;AKECAABkcnMvZG93bnJldi54bWxQSwUGAAAAAAQABAD5AAAAjwMAAAAA&#10;" strokeweight="1pt">
                      <v:stroke dashstyle="1 1" endarrow="block"/>
                    </v:line>
                    <v:line id="Line 338" o:spid="_x0000_s1265" style="position:absolute;flip:x;visibility:visible;mso-wrap-style:square" from="6300,2466" to="7020,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1OlMAAAADdAAAADwAAAGRycy9kb3ducmV2LnhtbERPTYvCMBC9C/sfwgh7s2lVRLpG0QVh&#10;D16MgtchmW2LzaQ0Ubv/fiMI3ubxPme1GVwr7tSHxrOCIstBEBtvG64UnE/7yRJEiMgWW8+k4I8C&#10;bNYfoxWW1j/4SHcdK5FCOJSooI6xK6UMpiaHIfMdceJ+fe8wJthX0vb4SOGuldM8X0iHDaeGGjv6&#10;rslc9c0p2C2NG3SxMwdNxUFu57eLtqTU53jYfoGINMS3+OX+sWn+fDaD5zfpB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dTpTAAAAA3QAAAA8AAAAAAAAAAAAAAAAA&#10;oQIAAGRycy9kb3ducmV2LnhtbFBLBQYAAAAABAAEAPkAAACOAwAAAAA=&#10;" strokeweight="1pt">
                      <v:stroke dashstyle="1 1"/>
                    </v:line>
                    <v:line id="Line 339" o:spid="_x0000_s1266" style="position:absolute;visibility:visible;mso-wrap-style:square" from="6300,2466" to="6300,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8qcEAAADdAAAADwAAAGRycy9kb3ducmV2LnhtbERP22rCQBB9L/gPywi+1Y1VRKKraKFg&#10;ER+8fMCQnVw0OxuyUxP/vlso+DaHc53Vpne1elAbKs8GJuMEFHHmbcWFgevl630BKgiyxdozGXhS&#10;gM168LbC1PqOT/Q4S6FiCIcUDZQiTap1yEpyGMa+IY5c7luHEmFbaNtiF8NdrT+SZK4dVhwbSmzo&#10;s6Tsfv5xBuSZHwTdcXr7zppDdyx2eU0nY0bDfrsEJdTLS/zv3ts4fzadwd838QS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afypwQAAAN0AAAAPAAAAAAAAAAAAAAAA&#10;AKECAABkcnMvZG93bnJldi54bWxQSwUGAAAAAAQABAD5AAAAjwMAAAAA&#10;" strokeweight="1pt">
                      <v:stroke dashstyle="1 1" endarrow="block"/>
                    </v:line>
                    <v:group id="Group 340" o:spid="_x0000_s1267" style="position:absolute;left:900;top:1998;width:9900;height:6840" coordorigin="900,1998" coordsize="9900,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6sX8UAAADdAAAADwAAAGRycy9kb3ducmV2LnhtbERPTWvCQBC9F/wPyxS8&#10;NZtoUyTNKiJVPIRCVSi9DdkxCWZnQ3abxH/fLRR6m8f7nHwzmVYM1LvGsoIkikEQl1Y3XCm4nPdP&#10;KxDOI2tsLZOCOznYrGcPOWbajvxBw8lXIoSwy1BB7X2XSenKmgy6yHbEgbva3qAPsK+k7nEM4aaV&#10;izh+kQYbDg01drSrqbydvo2Cw4jjdpm8DcXturt/ndP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OrF/FAAAA3QAA&#10;AA8AAAAAAAAAAAAAAAAAqgIAAGRycy9kb3ducmV2LnhtbFBLBQYAAAAABAAEAPoAAACcAwAAAAA=&#10;">
                      <v:rect id="Rectangle 341" o:spid="_x0000_s1268" style="position:absolute;left:7020;top:2358;width:37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XccQA&#10;AADdAAAADwAAAGRycy9kb3ducmV2LnhtbERPS4vCMBC+L/gfwix4WdbUB7JUo4gPEA/CuoIeh2Zs&#10;yzaTkkSt/nojCN7m43vOeNqYSlzI+dKygm4nAUGcWV1yrmD/t/r+AeEDssbKMim4kYfppPUxxlTb&#10;K//SZRdyEUPYp6igCKFOpfRZQQZ9x9bEkTtZZzBE6HKpHV5juKlkL0mG0mDJsaHAmuYFZf+7s1FQ&#10;H+ZollsZNu7Wvx/P++1ikXwp1f5sZiMQgZrwFr/cax3nD/pDeH4TT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V3HEAAAA3QAAAA8AAAAAAAAAAAAAAAAAmAIAAGRycy9k&#10;b3ducmV2LnhtbFBLBQYAAAAABAAEAPUAAACJAwAAAAA=&#10;" strokeweight="1.5pt">
                        <v:textbox>
                          <w:txbxContent>
                            <w:p w:rsidR="00897B9E" w:rsidRPr="005D5793" w:rsidRDefault="00897B9E" w:rsidP="005D5793">
                              <w:pPr>
                                <w:bidi/>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رسالت سازمان را بصورت روشن تعريف نماييد</w:t>
                              </w:r>
                            </w:p>
                          </w:txbxContent>
                        </v:textbox>
                      </v:rect>
                      <v:rect id="Rectangle 342" o:spid="_x0000_s1269" style="position:absolute;left:4140;top:4032;width:66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3zMUA&#10;AADdAAAADwAAAGRycy9kb3ducmV2LnhtbERPTWvCQBC9C/0PyxR6001b0ZJmI6mgeBAhKrTHITsm&#10;sdnZkF1N7K93C4Xe5vE+J1kMphFX6lxtWcHzJAJBXFhdc6ngeFiN30A4j6yxsUwKbuRgkT6MEoy1&#10;7Tmn696XIoSwi1FB5X0bS+mKigy6iW2JA3eynUEfYFdK3WEfwk0jX6JoJg3WHBoqbGlZUfG9vxgF&#10;n7v60lP2lW2baX7crs8fu/VPrtTT45C9g/A0+H/xn3ujw/zp6xx+vwkn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XfMxQAAAN0AAAAPAAAAAAAAAAAAAAAAAJgCAABkcnMv&#10;ZG93bnJldi54bWxQSwUGAAAAAAQABAD1AAAAigMAAAAA&#10;" fillcolor="#eaeaea" strokeweight="1.5pt">
                        <v:fill opacity="52428f"/>
                        <v:textbox>
                          <w:txbxContent>
                            <w:p w:rsidR="00897B9E" w:rsidRPr="0067312A" w:rsidRDefault="00897B9E" w:rsidP="0067312A">
                              <w:pPr>
                                <w:bidi/>
                                <w:spacing w:after="0" w:line="240" w:lineRule="auto"/>
                                <w:rPr>
                                  <w:rFonts w:ascii="Times New Roman" w:eastAsia="Times New Roman" w:hAnsi="Times New Roman" w:cs="B Zar"/>
                                  <w:sz w:val="24"/>
                                  <w:szCs w:val="24"/>
                                  <w:lang w:bidi="fa-IR"/>
                                </w:rPr>
                              </w:pPr>
                              <w:r w:rsidRPr="0067312A">
                                <w:rPr>
                                  <w:rFonts w:ascii="Times New Roman" w:eastAsia="Times New Roman" w:hAnsi="Times New Roman" w:cs="B Zar" w:hint="cs"/>
                                  <w:sz w:val="24"/>
                                  <w:szCs w:val="24"/>
                                  <w:rtl/>
                                  <w:lang w:bidi="fa-IR"/>
                                </w:rPr>
                                <w:t>براي هر يك از نواحي، شاخص هاي عملكرد كلي ايجاد نماييد كه قادر باشند جايگاه رقابتي شركت را به مديران عالي نشان دهند</w:t>
                              </w:r>
                            </w:p>
                          </w:txbxContent>
                        </v:textbox>
                      </v:rect>
                      <v:rect id="Rectangle 343" o:spid="_x0000_s1270" style="position:absolute;left:3420;top:4806;width:73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ZBsMA&#10;AADdAAAADwAAAGRycy9kb3ducmV2LnhtbESPQYvCQAyF78L+hyELe9OpqytSHUVWhD0JWr3HTmyr&#10;nUzpjFr/vTkIe0t4L+99mS87V6s7taHybGA4SEAR595WXBg4ZJv+FFSIyBZrz2TgSQGWi4/eHFPr&#10;H7yj+z4WSkI4pGigjLFJtQ55SQ7DwDfEop196zDK2hbatviQcFfr7ySZaIcVS0OJDf2WlF/3N2fA&#10;b/j0M9RZFY+j7Wp9fl7cLmTGfH12qxmoSF38N7+v/6zgj0eCK9/ICHr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ZBsMAAADdAAAADwAAAAAAAAAAAAAAAACYAgAAZHJzL2Rv&#10;d25yZXYueG1sUEsFBgAAAAAEAAQA9QAAAIgDAAAAAA==&#10;" fillcolor="#eaeaea" strokeweight="1.5pt">
                        <v:textbox>
                          <w:txbxContent>
                            <w:p w:rsidR="00897B9E" w:rsidRPr="0067312A" w:rsidRDefault="00897B9E" w:rsidP="0067312A">
                              <w:pPr>
                                <w:spacing w:line="240" w:lineRule="auto"/>
                                <w:jc w:val="right"/>
                                <w:rPr>
                                  <w:rFonts w:ascii="Times New Roman" w:eastAsia="Times New Roman" w:hAnsi="Times New Roman" w:cs="B Zar"/>
                                  <w:sz w:val="24"/>
                                  <w:szCs w:val="24"/>
                                  <w:lang w:bidi="fa-IR"/>
                                </w:rPr>
                              </w:pPr>
                              <w:r w:rsidRPr="0067312A">
                                <w:rPr>
                                  <w:rFonts w:ascii="Times New Roman" w:eastAsia="Times New Roman" w:hAnsi="Times New Roman" w:cs="B Zar" w:hint="cs"/>
                                  <w:sz w:val="24"/>
                                  <w:szCs w:val="24"/>
                                  <w:rtl/>
                                  <w:lang w:bidi="fa-IR"/>
                                </w:rPr>
                                <w:t>اهداف استراتژيك و غايت هاي عملكرد را با سطوح پايين سازمان در ارتباط گذاريد و شاخص هاي عملكرد تخصصي تر در هر سطح تعريف كنيد</w:t>
                              </w:r>
                            </w:p>
                          </w:txbxContent>
                        </v:textbox>
                      </v:rect>
                      <v:rect id="Rectangle 344" o:spid="_x0000_s1271" style="position:absolute;left:5220;top:3366;width:5580;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Kx8YA&#10;AADdAAAADwAAAGRycy9kb3ducmV2LnhtbERPTWvCQBC9F/wPywi91U1trTF1lbYgSKRQo4LHITsm&#10;0exsml01/fddodDbPN7nTOedqcWFWldZVvA4iEAQ51ZXXCjYbhYPMQjnkTXWlknBDzmYz3p3U0y0&#10;vfKaLpkvRAhhl6CC0vsmkdLlJRl0A9sQB+5gW4M+wLaQusVrCDe1HEbRizRYcWgosaGPkvJTdjYK&#10;Vos0Pn7l7+k4+xzGu8Mq3Y+230rd97u3VxCeOv8v/nMvdZj//DSB2zfhB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KKx8YAAADdAAAADwAAAAAAAAAAAAAAAACYAgAAZHJz&#10;L2Rvd25yZXYueG1sUEsFBgAAAAAEAAQA9QAAAIsDAAAAAA==&#10;" fillcolor="#ddd" strokeweight="1.5pt">
                        <v:fill opacity="32896f"/>
                        <v:textbox>
                          <w:txbxContent>
                            <w:p w:rsidR="00897B9E" w:rsidRPr="005D5793" w:rsidRDefault="00897B9E" w:rsidP="005D5793">
                              <w:pPr>
                                <w:bidi/>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نقش هر يك از نواحي عملياتي دركسب اهداف استراتژيك را مشخص نماييد</w:t>
                              </w:r>
                            </w:p>
                          </w:txbxContent>
                        </v:textbox>
                      </v:rect>
                      <v:group id="Group 345" o:spid="_x0000_s1272" style="position:absolute;left:900;top:1998;width:9900;height:6840" coordorigin="900,1998" coordsize="9900,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rect id="Rectangle 346" o:spid="_x0000_s1273" style="position:absolute;left:1800;top:7092;width:90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lqsIA&#10;AADdAAAADwAAAGRycy9kb3ducmV2LnhtbERPzWrCQBC+F3yHZQQvRTeKpBrdBCmW1mPVBxizY5I2&#10;O5vurhrfvisUepuP73fWRW9acSXnG8sKppMEBHFpdcOVguPhbbwA4QOyxtYyKbiThyIfPK0x0/bG&#10;n3Tdh0rEEPYZKqhD6DIpfVmTQT+xHXHkztYZDBG6SmqHtxhuWjlLklQabDg21NjRa03l9/5iFOD9&#10;ObXp7qd5WW5J40nzl9u8KzUa9psViEB9+Bf/uT90nD+fT+HxTTxB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mWqwgAAAN0AAAAPAAAAAAAAAAAAAAAAAJgCAABkcnMvZG93&#10;bnJldi54bWxQSwUGAAAAAAQABAD1AAAAhwMAAAAA&#10;" fillcolor="silver" strokeweight="1.5pt">
                          <v:fill opacity="39321f"/>
                          <v:textbox>
                            <w:txbxContent>
                              <w:p w:rsidR="00897B9E" w:rsidRPr="0067312A" w:rsidRDefault="00897B9E" w:rsidP="0067312A">
                                <w:pPr>
                                  <w:spacing w:line="240" w:lineRule="auto"/>
                                  <w:jc w:val="right"/>
                                  <w:rPr>
                                    <w:rFonts w:ascii="Times New Roman" w:eastAsia="Times New Roman" w:hAnsi="Times New Roman" w:cs="B Zar"/>
                                    <w:sz w:val="24"/>
                                    <w:szCs w:val="24"/>
                                    <w:rtl/>
                                    <w:lang w:bidi="fa-IR"/>
                                  </w:rPr>
                                </w:pPr>
                                <w:r w:rsidRPr="0067312A">
                                  <w:rPr>
                                    <w:rFonts w:ascii="Times New Roman" w:eastAsia="Times New Roman" w:hAnsi="Times New Roman" w:cs="B Zar" w:hint="cs"/>
                                    <w:sz w:val="24"/>
                                    <w:szCs w:val="24"/>
                                    <w:rtl/>
                                    <w:lang w:bidi="fa-IR"/>
                                  </w:rPr>
                                  <w:t>از</w:t>
                                </w:r>
                                <w:r w:rsidRPr="0067312A">
                                  <w:rPr>
                                    <w:rFonts w:ascii="Times New Roman" w:eastAsia="Times New Roman" w:hAnsi="Times New Roman" w:cs="B Zar"/>
                                    <w:sz w:val="24"/>
                                    <w:szCs w:val="24"/>
                                    <w:lang w:bidi="fa-IR"/>
                                  </w:rPr>
                                  <w:t xml:space="preserve"> PMS</w:t>
                                </w:r>
                                <w:r w:rsidRPr="0067312A">
                                  <w:rPr>
                                    <w:rFonts w:ascii="Times New Roman" w:eastAsia="Times New Roman" w:hAnsi="Times New Roman" w:cs="B Zar" w:hint="cs"/>
                                    <w:sz w:val="24"/>
                                    <w:szCs w:val="24"/>
                                    <w:rtl/>
                                    <w:lang w:bidi="fa-IR"/>
                                  </w:rPr>
                                  <w:t xml:space="preserve"> براي شناخت موقعيت رقابتي،  نواحي داراي مشكل، كمك به سازمان جهت به روز كردن اهداف استراتژيك و تصميم گيريهاي تاكتيكي براي رسيدن به اين هدفها و دادن بازخور پس از اجراي تصميمات استفاده نماييد.</w:t>
                                </w:r>
                              </w:p>
                            </w:txbxContent>
                          </v:textbox>
                        </v:rect>
                        <v:rect id="Rectangle 347" o:spid="_x0000_s1274" style="position:absolute;left:2340;top:6372;width:84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zNcIA&#10;AADdAAAADwAAAGRycy9kb3ducmV2LnhtbERPS2rDMBDdF3oHMYXuarkmJMaNYkohkG5KHOcAgzW1&#10;TaSRKymJc/uoUOhuHu8763q2RlzIh9GxgtcsB0HcOT1yr+DYbl9KECEiazSOScGNAtSbx4c1Vtpd&#10;uaHLIfYihXCoUMEQ41RJGbqBLIbMTcSJ+3beYkzQ91J7vKZwa2SR50tpceTUMOBEHwN1p8PZKlj5&#10;z5Ux7Y/2Gnf5KZRN2H81Sj0/ze9vICLN8V/8597pNH+xKOD3m3SC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LM1wgAAAN0AAAAPAAAAAAAAAAAAAAAAAJgCAABkcnMvZG93&#10;bnJldi54bWxQSwUGAAAAAAQABAD1AAAAhwMAAAAA&#10;" fillcolor="#ddd" strokeweight="1.5pt">
                          <v:fill opacity="52428f"/>
                          <v:textbox>
                            <w:txbxContent>
                              <w:p w:rsidR="00897B9E" w:rsidRPr="00713B08" w:rsidRDefault="00897B9E" w:rsidP="0067312A">
                                <w:pPr>
                                  <w:spacing w:line="240" w:lineRule="auto"/>
                                  <w:jc w:val="right"/>
                                  <w:rPr>
                                    <w:rFonts w:cs="Yagut"/>
                                    <w:b/>
                                    <w:bCs/>
                                    <w:sz w:val="20"/>
                                    <w:szCs w:val="20"/>
                                  </w:rPr>
                                </w:pPr>
                                <w:r w:rsidRPr="0067312A">
                                  <w:rPr>
                                    <w:rFonts w:ascii="Times New Roman" w:eastAsia="Times New Roman" w:hAnsi="Times New Roman" w:cs="B Zar" w:hint="cs"/>
                                    <w:sz w:val="24"/>
                                    <w:szCs w:val="24"/>
                                    <w:rtl/>
                                    <w:lang w:bidi="fa-IR"/>
                                  </w:rPr>
                                  <w:t>اطمينان حاصل كنيد كه شاخص هاي عملكرد بكار رفته در هر ناحيه عملياتي داراي قابليت تطبيق هستند</w:t>
                                </w:r>
                              </w:p>
                            </w:txbxContent>
                          </v:textbox>
                        </v:rect>
                        <v:rect id="Rectangle 348" o:spid="_x0000_s1275" style="position:absolute;left:2880;top:5706;width:7920;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OUMYA&#10;AADdAAAADwAAAGRycy9kb3ducmV2LnhtbERPTWvCQBC9C/6HZYTedKO1GqKrtAWhRAo1KngcsmMS&#10;m51Ns1tN/323UPA2j/c5y3VnanGl1lWWFYxHEQji3OqKCwWH/WYYg3AeWWNtmRT8kIP1qt9bYqLt&#10;jXd0zXwhQgi7BBWU3jeJlC4vyaAb2YY4cGfbGvQBtoXULd5CuKnlJIpm0mDFoaHEhl5Lyj+zb6Ng&#10;u0njy0f+ks6z90l8PG/T09PhS6mHQfe8AOGp83fxv/tNh/nT6SP8fRNO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zOUMYAAADdAAAADwAAAAAAAAAAAAAAAACYAgAAZHJz&#10;L2Rvd25yZXYueG1sUEsFBgAAAAAEAAQA9QAAAIsDAAAAAA==&#10;" fillcolor="#ddd" strokeweight="1.5pt">
                          <v:fill opacity="32896f"/>
                          <v:textbox>
                            <w:txbxContent>
                              <w:p w:rsidR="00897B9E" w:rsidRPr="0067312A" w:rsidRDefault="00897B9E" w:rsidP="0067312A">
                                <w:pPr>
                                  <w:spacing w:line="240" w:lineRule="auto"/>
                                  <w:jc w:val="right"/>
                                  <w:rPr>
                                    <w:rFonts w:ascii="Times New Roman" w:eastAsia="Times New Roman" w:hAnsi="Times New Roman" w:cs="B Zar"/>
                                    <w:sz w:val="24"/>
                                    <w:szCs w:val="24"/>
                                    <w:lang w:bidi="fa-IR"/>
                                  </w:rPr>
                                </w:pPr>
                                <w:r w:rsidRPr="0067312A">
                                  <w:rPr>
                                    <w:rFonts w:ascii="Times New Roman" w:eastAsia="Times New Roman" w:hAnsi="Times New Roman" w:cs="B Zar" w:hint="cs"/>
                                    <w:sz w:val="24"/>
                                    <w:szCs w:val="24"/>
                                    <w:rtl/>
                                    <w:lang w:bidi="fa-IR"/>
                                  </w:rPr>
                                  <w:t>اطمينان حاصل كنيد كه شاخص هاي عملكرد بكار رفته در هر سطح با اهداف استراتژيك سازگارند</w:t>
                                </w:r>
                              </w:p>
                            </w:txbxContent>
                          </v:textbox>
                        </v:rect>
                        <v:rect id="Rectangle 349" o:spid="_x0000_s1276" style="position:absolute;left:1260;top:7992;width:9540;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tOcYA&#10;AADdAAAADwAAAGRycy9kb3ducmV2LnhtbESP3WrCQBCF7wu+wzJC7+pGCVaiq4g/pdBCqAreDtkx&#10;CWZnw+5qUp++Wyj0boZzvjNnFqveNOJOzteWFYxHCQjiwuqaSwWn4/5lBsIHZI2NZVLwTR5Wy8HT&#10;AjNtO/6i+yGUIoawz1BBFUKbSemLigz6kW2Jo3axzmCIqyuldtjFcNPISZJMpcGa44UKW9pUVFwP&#10;NxNrbE1euiTXx93r46OrmyI/v30q9Tzs13MQgfrwb/6j33Xk0jSF32/iCH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DtOcYAAADdAAAADwAAAAAAAAAAAAAAAACYAgAAZHJz&#10;L2Rvd25yZXYueG1sUEsFBgAAAAAEAAQA9QAAAIsDAAAAAA==&#10;" fillcolor="silver" strokeweight="1.5pt">
                          <v:fill opacity="52428f"/>
                          <v:textbox>
                            <w:txbxContent>
                              <w:p w:rsidR="00897B9E" w:rsidRPr="0067312A" w:rsidRDefault="00897B9E" w:rsidP="0067312A">
                                <w:pPr>
                                  <w:spacing w:line="240" w:lineRule="auto"/>
                                  <w:jc w:val="right"/>
                                  <w:rPr>
                                    <w:rFonts w:ascii="Times New Roman" w:eastAsia="Times New Roman" w:hAnsi="Times New Roman" w:cs="B Zar"/>
                                    <w:sz w:val="24"/>
                                    <w:szCs w:val="24"/>
                                    <w:lang w:bidi="fa-IR"/>
                                  </w:rPr>
                                </w:pPr>
                                <w:r w:rsidRPr="0067312A">
                                  <w:rPr>
                                    <w:rFonts w:ascii="Times New Roman" w:eastAsia="Times New Roman" w:hAnsi="Times New Roman" w:cs="B Zar" w:hint="cs"/>
                                    <w:sz w:val="24"/>
                                    <w:szCs w:val="24"/>
                                    <w:rtl/>
                                    <w:lang w:bidi="fa-IR"/>
                                  </w:rPr>
                                  <w:t>بصورت دوره اي، مناسب بودن سيستم ارزيابي عملكرد ايجاد شده را با توجه به محيط رقابتي ارزيابي نماييد.</w:t>
                                </w:r>
                              </w:p>
                            </w:txbxContent>
                          </v:textbox>
                        </v:rect>
                        <v:line id="Line 350" o:spid="_x0000_s1277" style="position:absolute;visibility:visible;mso-wrap-style:square" from="1980,6426" to="1980,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qT8IAAADdAAAADwAAAGRycy9kb3ducmV2LnhtbERP22rCQBB9L/gPywh9qxurFYmuYgtC&#10;RXzw8gFDdnLR7GzITk38e7dQ6NscznWW697V6k5tqDwbGI8SUMSZtxUXBi7n7dscVBBki7VnMvCg&#10;AOvV4GWJqfUdH+l+kkLFEA4pGihFmlTrkJXkMIx8Qxy53LcOJcK20LbFLoa7Wr8nyUw7rDg2lNjQ&#10;V0nZ7fTjDMgj3wu6w+S6y5p9dyg+85qOxrwO+80ClFAv/+I/97eN86fTD/j9Jp6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MqT8IAAADdAAAADwAAAAAAAAAAAAAA&#10;AAChAgAAZHJzL2Rvd25yZXYueG1sUEsFBgAAAAAEAAQA+QAAAJADAAAAAA==&#10;" strokeweight="1pt">
                          <v:stroke dashstyle="1 1" endarrow="block"/>
                        </v:line>
                        <v:line id="Line 351" o:spid="_x0000_s1278" style="position:absolute;visibility:visible;mso-wrap-style:square" from="2520,5886" to="2520,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0OMEAAADdAAAADwAAAGRycy9kb3ducmV2LnhtbERP22rCQBB9F/oPywh9041VpERXsQXB&#10;Ij6o/YAhO7lodjZkRxP/vlsQfJvDuc5y3bta3akNlWcDk3ECijjztuLCwO95O/oEFQTZYu2ZDDwo&#10;wHr1Nlhian3HR7qfpFAxhEOKBkqRJtU6ZCU5DGPfEEcu961DibAttG2xi+Gu1h9JMtcOK44NJTb0&#10;XVJ2Pd2cAXnke0F3mF5+smbfHYqvvKajMe/DfrMAJdTLS/x072ycP5vN4f+beIJ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bQ4wQAAAN0AAAAPAAAAAAAAAAAAAAAA&#10;AKECAABkcnMvZG93bnJldi54bWxQSwUGAAAAAAQABAD5AAAAjwMAAAAA&#10;" strokeweight="1pt">
                          <v:stroke dashstyle="1 1" endarrow="block"/>
                        </v:line>
                        <v:line id="Line 352" o:spid="_x0000_s1279" style="position:absolute;flip:x;visibility:visible;mso-wrap-style:square" from="2520,5886" to="2880,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A76sAAAADdAAAADwAAAGRycy9kb3ducmV2LnhtbERPTYvCMBC9C/sfwix407RL2ZVqFF0Q&#10;PHjZKHgdkrEtNpPSRK3/3ggL3ubxPmexGlwrbtSHxrOCfJqBIDbeNlwpOB62kxmIEJEttp5JwYMC&#10;rJYfowWW1t/5j246ViKFcChRQR1jV0oZTE0Ow9R3xIk7+95hTLCvpO3xnsJdK7+y7Fs6bDg11NjR&#10;b03moq9OwWZm3KDzjdlryvdyXVxP2pJS489hPQcRaYhv8b97Z9P8oviB1zfpB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gO+rAAAAA3QAAAA8AAAAAAAAAAAAAAAAA&#10;oQIAAGRycy9kb3ducmV2LnhtbFBLBQYAAAAABAAEAPkAAACOAwAAAAA=&#10;" strokeweight="1pt">
                          <v:stroke dashstyle="1 1"/>
                        </v:line>
                        <v:line id="Line 353" o:spid="_x0000_s1280" style="position:absolute;flip:x;visibility:visible;mso-wrap-style:square" from="1980,6426" to="2340,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mMMAAADdAAAADwAAAGRycy9kb3ducmV2LnhtbESPQWvDMAyF74P9B6PBbquTEkrJ6oR2&#10;UNihl7mDXoWtJWGxHGK3zf79dBjsJvGe3vu0a5cwqhvNaYhsoFwVoIhd9AN3Bj7Px5ctqJSRPY6R&#10;ycAPJWibx4cd1j7e+YNuNndKQjjVaKDPeaq1Tq6ngGkVJ2LRvuIcMMs6d9rPeJfwMOp1UWx0wIGl&#10;oceJ3npy3/YaDBy2Liy2PLiTpfKk99X1Yj0Z8/y07F9BZVryv/nv+t0LflUJrnwjI+j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r5jDAAAA3QAAAA8AAAAAAAAAAAAA&#10;AAAAoQIAAGRycy9kb3ducmV2LnhtbFBLBQYAAAAABAAEAPkAAACRAwAAAAA=&#10;" strokeweight="1pt">
                          <v:stroke dashstyle="1 1"/>
                        </v:line>
                        <v:line id="Line 354" o:spid="_x0000_s1281" style="position:absolute;visibility:visible;mso-wrap-style:square" from="1440,7326" to="144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4gSsIAAADdAAAADwAAAGRycy9kb3ducmV2LnhtbERP22rCQBB9L/gPywh9qxurFI2uYgtC&#10;RXzw8gFDdnLR7GzITk38e7dQ6NscznWW697V6k5tqDwbGI8SUMSZtxUXBi7n7dsMVBBki7VnMvCg&#10;AOvV4GWJqfUdH+l+kkLFEA4pGihFmlTrkJXkMIx8Qxy53LcOJcK20LbFLoa7Wr8nyYd2WHFsKLGh&#10;r5Ky2+nHGZBHvhd0h8l1lzX77lB85jUdjXkd9psFKKFe/sV/7m8b50+nc/j9Jp6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4gSsIAAADdAAAADwAAAAAAAAAAAAAA&#10;AAChAgAAZHJzL2Rvd25yZXYueG1sUEsFBgAAAAAEAAQA+QAAAJADAAAAAA==&#10;" strokeweight="1pt">
                          <v:stroke dashstyle="1 1" endarrow="block"/>
                        </v:line>
                        <v:line id="Line 355" o:spid="_x0000_s1282" style="position:absolute;visibility:visible;mso-wrap-style:square" from="1440,7326" to="1800,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BVHMYAAADdAAAADwAAAGRycy9kb3ducmV2LnhtbESPT2sCMRDF74V+hzCFXoomlSqyNUpZ&#10;EAQL1j+9D5txd3EzWZJU12/fORR6m+G9ee83i9XgO3WlmNrAFl7HBhRxFVzLtYXTcT2ag0oZ2WEX&#10;mCzcKcFq+fiwwMKFG+/pesi1khBOBVpocu4LrVPVkMc0Dj2xaOcQPWZZY61dxJuE+05PjJlpjy1L&#10;Q4M9lQ1Vl8OPt/Dy+V1uJ1+zHZW8pmm9MbtYGWufn4aPd1CZhvxv/rveOMF/mwq/fCMj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gVRzGAAAA3QAAAA8AAAAAAAAA&#10;AAAAAAAAoQIAAGRycy9kb3ducmV2LnhtbFBLBQYAAAAABAAEAPkAAACUAwAAAAA=&#10;" strokeweight="1pt">
                          <v:stroke dashstyle="1 1"/>
                        </v:line>
                        <v:line id="Line 356" o:spid="_x0000_s1283" style="position:absolute;flip:x;visibility:visible;mso-wrap-style:square" from="900,8352" to="126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Q2MIAAADdAAAADwAAAGRycy9kb3ducmV2LnhtbERPPWvDMBDdC/0P4grZGtnBLcaxEpJA&#10;IEOWqoGsh3S1Ta2TsZTY+fdVodDtHu/z6u3senGnMXSeFeTLDASx8bbjRsHl8/hagggR2WLvmRQ8&#10;KMB28/xUY2X9xB9017ERKYRDhQraGIdKymBachiWfiBO3JcfHcYEx0baEacU7nq5yrJ36bDj1NDi&#10;QIeWzLe+OQX70rhZ53tz1pSf5a64XbUlpRYv824NItIc/8V/7pNN84u3HH6/SS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yQ2MIAAADdAAAADwAAAAAAAAAAAAAA&#10;AAChAgAAZHJzL2Rvd25yZXYueG1sUEsFBgAAAAAEAAQA+QAAAJADAAAAAA==&#10;" strokeweight="1pt">
                          <v:stroke dashstyle="1 1"/>
                        </v:line>
                        <v:line id="Line 357" o:spid="_x0000_s1284" style="position:absolute;flip:y;visibility:visible;mso-wrap-style:square" from="900,1998" to="90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4Or8AAAADdAAAADwAAAGRycy9kb3ducmV2LnhtbERPTYvCMBC9C/sfwgjebFpRka5RdEHw&#10;4MW4sNchmW2LzaQ0Ueu/3ywI3ubxPme9HVwr7tSHxrOCIstBEBtvG64UfF8O0xWIEJEttp5JwZMC&#10;bDcfozWW1j/4THcdK5FCOJSooI6xK6UMpiaHIfMdceJ+fe8wJthX0vb4SOGulbM8X0qHDaeGGjv6&#10;qslc9c0p2K+MG3SxNydNxUnu5rcfbUmpyXjYfYKINMS3+OU+2jR/vpjB/zfpB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ODq/AAAAA3QAAAA8AAAAAAAAAAAAAAAAA&#10;oQIAAGRycy9kb3ducmV2LnhtbFBLBQYAAAAABAAEAPkAAACOAwAAAAA=&#10;" strokeweight="1pt">
                          <v:stroke dashstyle="1 1"/>
                        </v:line>
                        <v:line id="Line 358" o:spid="_x0000_s1285" style="position:absolute;visibility:visible;mso-wrap-style:square" from="900,1998" to="8100,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LLa8IAAADdAAAADwAAAGRycy9kb3ducmV2LnhtbERPTWsCMRC9C/6HMIVeRBOtiqxGkQVB&#10;aEFr9T5sxt2lm8mSRN3++6ZQ8DaP9zmrTWcbcScfascaxiMFgrhwpuZSw/lrN1yACBHZYOOYNPxQ&#10;gM2631thZtyDP+l+iqVIIRwy1FDF2GZShqIii2HkWuLEXZ23GBP0pTQeHyncNnKi1FxarDk1VNhS&#10;XlHxfbpZDYOPS/4+Oc4PlPOOZuVeHXyhtH596bZLEJG6+BT/u/cmzZ/O3uDvm3S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LLa8IAAADdAAAADwAAAAAAAAAAAAAA&#10;AAChAgAAZHJzL2Rvd25yZXYueG1sUEsFBgAAAAAEAAQA+QAAAJADAAAAAA==&#10;" strokeweight="1pt">
                          <v:stroke dashstyle="1 1"/>
                        </v:line>
                        <v:line id="Line 359" o:spid="_x0000_s1286" style="position:absolute;visibility:visible;mso-wrap-style:square" from="8100,1998" to="8100,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YZCcIAAADdAAAADwAAAGRycy9kb3ducmV2LnhtbERP22rCQBB9L/gPywh9qxurFYmuYgtC&#10;RXzw8gFDdnLR7GzITk38e7dQ6NscznWW697V6k5tqDwbGI8SUMSZtxUXBi7n7dscVBBki7VnMvCg&#10;AOvV4GWJqfUdH+l+kkLFEA4pGihFmlTrkJXkMIx8Qxy53LcOJcK20LbFLoa7Wr8nyUw7rDg2lNjQ&#10;V0nZ7fTjDMgj3wu6w+S6y5p9dyg+85qOxrwO+80ClFAv/+I/97eN86cfU/j9Jp6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YZCcIAAADdAAAADwAAAAAAAAAAAAAA&#10;AAChAgAAZHJzL2Rvd25yZXYueG1sUEsFBgAAAAAEAAQA+QAAAJADAAAAAA==&#10;" strokeweight="1pt">
                          <v:stroke dashstyle="1 1" endarrow="block"/>
                        </v:line>
                      </v:group>
                    </v:group>
                    <v:line id="Line 360" o:spid="_x0000_s1287" style="position:absolute;flip:x;visibility:visible;mso-wrap-style:square" from="3060,5166" to="3420,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eW28AAAADdAAAADwAAAGRycy9kb3ducmV2LnhtbERPTYvCMBC9C/sfwgh7s2lFRbpG0QVh&#10;D16MgtchmW2LzaQ0Ubv/fiMI3ubxPme1GVwr7tSHxrOCIstBEBtvG64UnE/7yRJEiMgWW8+k4I8C&#10;bNYfoxWW1j/4SHcdK5FCOJSooI6xK6UMpiaHIfMdceJ+fe8wJthX0vb4SOGuldM8X0iHDaeGGjv6&#10;rslc9c0p2C2NG3SxMwdNxUFuZ7eLtqTU53jYfoGINMS3+OX+sWn+bD6H5zfpB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nltvAAAAA3QAAAA8AAAAAAAAAAAAAAAAA&#10;oQIAAGRycy9kb3ducmV2LnhtbFBLBQYAAAAABAAEAPkAAACOAwAAAAA=&#10;" strokeweight="1pt">
                      <v:stroke dashstyle="1 1"/>
                    </v:line>
                    <v:line id="Line 361" o:spid="_x0000_s1288" style="position:absolute;visibility:visible;mso-wrap-style:square" from="3060,5166" to="3060,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gi5cEAAADdAAAADwAAAGRycy9kb3ducmV2LnhtbERP22rCQBB9F/yHZYS+6cZeRKKraEFo&#10;ER+8fMCQnVw0Oxuyo4l/3y0U+jaHc53lune1elAbKs8GppMEFHHmbcWFgct5N56DCoJssfZMBp4U&#10;YL0aDpaYWt/xkR4nKVQM4ZCigVKkSbUOWUkOw8Q3xJHLfetQImwLbVvsYrir9WuSzLTDimNDiQ19&#10;lpTdTndnQJ75XtAd3q7fWbPvDsU2r+lozMuo3yxACfXyL/5zf9k4//1jBr/fxB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KCLlwQAAAN0AAAAPAAAAAAAAAAAAAAAA&#10;AKECAABkcnMvZG93bnJldi54bWxQSwUGAAAAAAQABAD5AAAAjwMAAAAA&#10;" strokeweight="1pt">
                      <v:stroke dashstyle="1 1" endarrow="block"/>
                    </v:line>
                    <v:line id="Line 362" o:spid="_x0000_s1289" style="position:absolute;visibility:visible;mso-wrap-style:square" from="3780,4266" to="3780,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SHfsIAAADdAAAADwAAAGRycy9kb3ducmV2LnhtbERP22rCQBB9L/QflhF8qxu1tRJdpRYE&#10;i/gQ7QcM2cmlzc6G7NTEv+8WCr7N4VxnvR1co67UhdqzgekkAUWce1tzaeDzsn9aggqCbLHxTAZu&#10;FGC7eXxYY2p9zxldz1KqGMIhRQOVSJtqHfKKHIaJb4kjV/jOoUTYldp22Mdw1+hZkiy0w5pjQ4Ut&#10;vVeUf59/nAG5FUdBd5p/feTtsT+Vu6KhzJjxaHhbgRIa5C7+dx9snP/88gp/38QT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SHfsIAAADdAAAADwAAAAAAAAAAAAAA&#10;AAChAgAAZHJzL2Rvd25yZXYueG1sUEsFBgAAAAAEAAQA+QAAAJADAAAAAA==&#10;" strokeweight="1pt">
                      <v:stroke dashstyle="1 1" endarrow="block"/>
                    </v:line>
                  </v:group>
                  <v:line id="Line 363" o:spid="_x0000_s1290" style="position:absolute;visibility:visible;mso-wrap-style:square" from="2880,9612" to="9360,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ZB8cAAADdAAAADwAAAGRycy9kb3ducmV2LnhtbESPT2vDMAzF74N9B6PBbquz7g8jq1tG&#10;oevobeko7CZiNckSy5nttOm3rw6F3iTe03s/zRaj69SBQmw8G3icZKCIS28brgz8bFcPb6BiQrbY&#10;eSYDJ4qwmN/ezDC3/sjfdChSpSSEY44G6pT6XOtY1uQwTnxPLNreB4dJ1lBpG/Ao4a7T0yx71Q4b&#10;loYae1rWVLbF4AzshoJ//9pV6HD4XK/3u/82Pm2Mub8bP95BJRrT1Xy5/rKC//wiuPKNjKDn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nNkHxwAAAN0AAAAPAAAAAAAA&#10;AAAAAAAAAKECAABkcnMvZG93bnJldi54bWxQSwUGAAAAAAQABAD5AAAAlQMAAAAA&#10;" strokeweight="1.5pt"/>
                  <v:rect id="Rectangle 364" o:spid="_x0000_s1291" style="position:absolute;left:2880;top:9792;width:64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PzMAA&#10;AADdAAAADwAAAGRycy9kb3ducmV2LnhtbERPS4vCMBC+L/gfwgh7W1MXn9UoUtnFa6sHvY3N2Bab&#10;SWmy2v33RhC8zcf3nOW6M7W4UesqywqGgwgEcW51xYWCw/7nawbCeWSNtWVS8E8O1qvexxJjbe+c&#10;0i3zhQgh7GJUUHrfxFK6vCSDbmAb4sBdbGvQB9gWUrd4D+Gmlt9RNJEGKw4NJTaUlJRfsz+jYHrO&#10;fvOEL/MOE0vbU3pMCa1Sn/1uswDhqfNv8cu902H+aDyH5zfhB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1PzMAAAADdAAAADwAAAAAAAAAAAAAAAACYAgAAZHJzL2Rvd25y&#10;ZXYueG1sUEsFBgAAAAAEAAQA9QAAAIUDAAAAAA==&#10;" strokecolor="white">
                    <v:fill opacity="0"/>
                    <v:textbox>
                      <w:txbxContent>
                        <w:p w:rsidR="00897B9E" w:rsidRPr="005D5793" w:rsidRDefault="00897B9E" w:rsidP="00D52460">
                          <w:pPr>
                            <w:jc w:val="center"/>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شكل(2-11) : طراحي سيستم ارزيابي ويسنر و فاست</w:t>
                          </w:r>
                        </w:p>
                      </w:txbxContent>
                    </v:textbox>
                  </v:rect>
                </v:group>
                <v:rect id="Rectangle 365" o:spid="_x0000_s1292" style="position:absolute;left:6120;top:2826;width:4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VgccA&#10;AADdAAAADwAAAGRycy9kb3ducmV2LnhtbESPzUvDQBDF74L/wzIFb2ZTlSBpt0WE+tkK/Ti0tyE7&#10;ZqPZ2ZBd2/S/dw6CtzfMm9+8N50PvlVH6mMT2MA4y0ERV8E2XBvYbRfX96BiQrbYBiYDZ4own11e&#10;TLG04cRrOm5SrQTCsUQDLqWu1DpWjjzGLHTEsvsMvcckY19r2+NJ4L7VN3leaI8NyweHHT06qr43&#10;P14oq+Xt+QO/7PvhObw97YuhXrw6Y65Gw8MEVKIh/Zv/rl+sxL8rJL+0EQl6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mlYHHAAAA3QAAAA8AAAAAAAAAAAAAAAAAmAIAAGRy&#10;cy9kb3ducmV2LnhtbFBLBQYAAAAABAAEAPUAAACMAwAAAAA=&#10;" fillcolor="#f8f8f8" strokeweight="1.5pt">
                  <v:textbox>
                    <w:txbxContent>
                      <w:p w:rsidR="00897B9E" w:rsidRPr="005D5793" w:rsidRDefault="00897B9E" w:rsidP="005D5793">
                        <w:pPr>
                          <w:bidi/>
                          <w:rPr>
                            <w:rFonts w:ascii="Times New Roman" w:eastAsia="Times New Roman" w:hAnsi="Times New Roman" w:cs="B Zar"/>
                            <w:sz w:val="24"/>
                            <w:szCs w:val="24"/>
                            <w:lang w:bidi="fa-IR"/>
                          </w:rPr>
                        </w:pPr>
                        <w:r w:rsidRPr="005D5793">
                          <w:rPr>
                            <w:rFonts w:ascii="Times New Roman" w:eastAsia="Times New Roman" w:hAnsi="Times New Roman" w:cs="B Zar" w:hint="cs"/>
                            <w:sz w:val="24"/>
                            <w:szCs w:val="24"/>
                            <w:rtl/>
                            <w:lang w:bidi="fa-IR"/>
                          </w:rPr>
                          <w:t>اهداف استراتژيك را شناسايي كنيد</w:t>
                        </w:r>
                      </w:p>
                      <w:p w:rsidR="00897B9E" w:rsidRPr="00713B08" w:rsidRDefault="00897B9E" w:rsidP="00D52460">
                        <w:pPr>
                          <w:rPr>
                            <w:rFonts w:cs="Yagut"/>
                            <w:b/>
                            <w:bCs/>
                            <w:sz w:val="20"/>
                            <w:szCs w:val="20"/>
                          </w:rPr>
                        </w:pPr>
                      </w:p>
                    </w:txbxContent>
                  </v:textbox>
                </v:rect>
              </v:group>
            </w:pict>
          </mc:Fallback>
        </mc:AlternateConten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67312A" w:rsidP="005D7038">
      <w:pPr>
        <w:bidi/>
        <w:spacing w:after="0" w:line="360" w:lineRule="auto"/>
        <w:jc w:val="lowKashida"/>
        <w:rPr>
          <w:rFonts w:ascii="Times New Roman" w:eastAsia="Times New Roman" w:hAnsi="Times New Roman" w:cs="B Zar"/>
          <w:bCs/>
          <w:sz w:val="24"/>
          <w:szCs w:val="24"/>
          <w:rtl/>
          <w:lang w:bidi="fa-IR"/>
        </w:rPr>
      </w:pPr>
      <w:r>
        <w:rPr>
          <w:rFonts w:ascii="Times New Roman" w:eastAsia="Times New Roman" w:hAnsi="Times New Roman" w:cs="B Zar" w:hint="cs"/>
          <w:bCs/>
          <w:sz w:val="24"/>
          <w:szCs w:val="24"/>
          <w:rtl/>
          <w:lang w:bidi="fa-IR"/>
        </w:rPr>
        <w:lastRenderedPageBreak/>
        <w:t xml:space="preserve">۲-۳-۴- </w:t>
      </w:r>
      <w:r w:rsidR="00D52460" w:rsidRPr="005D7038">
        <w:rPr>
          <w:rFonts w:ascii="Times New Roman" w:eastAsia="Times New Roman" w:hAnsi="Times New Roman" w:cs="B Zar" w:hint="cs"/>
          <w:bCs/>
          <w:sz w:val="24"/>
          <w:szCs w:val="24"/>
          <w:rtl/>
          <w:lang w:bidi="fa-IR"/>
        </w:rPr>
        <w:t>راهنمايي</w:t>
      </w:r>
      <w:r>
        <w:rPr>
          <w:rFonts w:ascii="Times New Roman" w:eastAsia="Times New Roman" w:hAnsi="Times New Roman" w:cs="B Zar"/>
          <w:bCs/>
          <w:sz w:val="24"/>
          <w:szCs w:val="24"/>
          <w:lang w:bidi="fa-IR"/>
        </w:rPr>
        <w:t xml:space="preserve"> </w:t>
      </w:r>
      <w:r w:rsidR="00D52460" w:rsidRPr="005D7038">
        <w:rPr>
          <w:rFonts w:ascii="Times New Roman" w:eastAsia="Times New Roman" w:hAnsi="Times New Roman" w:cs="B Zar" w:hint="cs"/>
          <w:bCs/>
          <w:sz w:val="24"/>
          <w:szCs w:val="24"/>
          <w:rtl/>
          <w:lang w:bidi="fa-IR"/>
        </w:rPr>
        <w:t xml:space="preserve">هاي انتخاب شاخص ها </w:t>
      </w:r>
    </w:p>
    <w:p w:rsidR="00D52460" w:rsidRPr="005D7038" w:rsidRDefault="00D52460" w:rsidP="0067312A">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يكي از سوالات كليدي در رابطه با چارچوبهايي نظير كارت امتيازدهي متوازن، چگونگي طراحي شاخص هاي عملكرد مختص به هر سازمان مي باشد ، چراكه مشخص گرديده كه طراحي شاخص هاي عملكرد نامناسب منجر به رفتار غير كاركردي مي شود و طراحي يك شاخص عملكرد فراتر از تعيين ساده يك فرمول مطلق بوده و بايد مباحثي نظير هدف هر شاخص، دفعات اندازه گيري و منبع داده ها نيز مورد توجه قرار گيرد(</w:t>
      </w:r>
      <w:r w:rsidRPr="005D7038">
        <w:rPr>
          <w:rFonts w:ascii="Times New Roman" w:eastAsia="Times New Roman" w:hAnsi="Times New Roman" w:cs="B Zar"/>
          <w:sz w:val="24"/>
          <w:szCs w:val="24"/>
          <w:lang w:bidi="fa-IR"/>
        </w:rPr>
        <w:t xml:space="preserve">Neely, et al, </w:t>
      </w:r>
      <w:r w:rsidR="0067312A">
        <w:rPr>
          <w:rFonts w:ascii="Times New Roman" w:eastAsia="Times New Roman" w:hAnsi="Times New Roman" w:cs="B Zar"/>
          <w:sz w:val="24"/>
          <w:szCs w:val="24"/>
          <w:lang w:bidi="fa-IR"/>
        </w:rPr>
        <w:t>200</w:t>
      </w:r>
      <w:r w:rsidRPr="005D7038">
        <w:rPr>
          <w:rFonts w:ascii="Times New Roman" w:eastAsia="Times New Roman" w:hAnsi="Times New Roman" w:cs="B Zar"/>
          <w:sz w:val="24"/>
          <w:szCs w:val="24"/>
          <w:lang w:bidi="fa-IR"/>
        </w:rPr>
        <w:t>7</w:t>
      </w:r>
      <w:r w:rsidRPr="005D7038">
        <w:rPr>
          <w:rFonts w:ascii="Times New Roman" w:eastAsia="Times New Roman" w:hAnsi="Times New Roman" w:cs="B Zar" w:hint="cs"/>
          <w:sz w:val="24"/>
          <w:szCs w:val="24"/>
          <w:rtl/>
          <w:lang w:bidi="fa-IR"/>
        </w:rPr>
        <w:t>).</w:t>
      </w:r>
    </w:p>
    <w:p w:rsidR="00D52460" w:rsidRPr="005D7038" w:rsidRDefault="00D52460" w:rsidP="0067312A">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"فراي"</w:t>
      </w:r>
      <w:r w:rsidRPr="005D7038">
        <w:rPr>
          <w:rFonts w:ascii="Times New Roman" w:eastAsia="Times New Roman" w:hAnsi="Times New Roman" w:cs="B Zar"/>
          <w:sz w:val="24"/>
          <w:szCs w:val="24"/>
          <w:vertAlign w:val="superscript"/>
          <w:rtl/>
          <w:lang w:bidi="fa-IR"/>
        </w:rPr>
        <w:footnoteReference w:id="51"/>
      </w:r>
      <w:r w:rsidRPr="005D7038">
        <w:rPr>
          <w:rFonts w:ascii="Times New Roman" w:eastAsia="Times New Roman" w:hAnsi="Times New Roman" w:cs="B Zar" w:hint="cs"/>
          <w:sz w:val="24"/>
          <w:szCs w:val="24"/>
          <w:rtl/>
          <w:lang w:bidi="fa-IR"/>
        </w:rPr>
        <w:t xml:space="preserve"> شاخص ها را به عنوان ابزاري براي دنبال كردن سازمان مي داند</w:t>
      </w:r>
      <w:r w:rsidRPr="005D7038">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و گلوبرسون بيان مي كند كه عدم وجود معيارهاي عملكرد مناسب كه بتوان با استفاده از آنها عملكرد افراد و سازمان را ارزيابي كرد، كنترل و برنامه ريزي را مشكل مي سازد(</w:t>
      </w:r>
      <w:r w:rsidRPr="005D7038">
        <w:rPr>
          <w:rFonts w:ascii="Times New Roman" w:eastAsia="Times New Roman" w:hAnsi="Times New Roman" w:cs="B Zar"/>
          <w:sz w:val="24"/>
          <w:szCs w:val="24"/>
          <w:lang w:bidi="fa-IR"/>
        </w:rPr>
        <w:t xml:space="preserve">Globerson, </w:t>
      </w:r>
      <w:r w:rsidR="0067312A">
        <w:rPr>
          <w:rFonts w:ascii="Times New Roman" w:eastAsia="Times New Roman" w:hAnsi="Times New Roman" w:cs="B Zar"/>
          <w:sz w:val="24"/>
          <w:szCs w:val="24"/>
          <w:lang w:bidi="fa-IR"/>
        </w:rPr>
        <w:t>200</w:t>
      </w:r>
      <w:r w:rsidRPr="005D7038">
        <w:rPr>
          <w:rFonts w:ascii="Times New Roman" w:eastAsia="Times New Roman" w:hAnsi="Times New Roman" w:cs="B Zar"/>
          <w:sz w:val="24"/>
          <w:szCs w:val="24"/>
          <w:lang w:bidi="fa-IR"/>
        </w:rPr>
        <w:t>5</w:t>
      </w:r>
      <w:r w:rsidRPr="005D7038">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ab/>
      </w:r>
      <w:r w:rsidRPr="005D7038">
        <w:rPr>
          <w:rFonts w:ascii="Times New Roman" w:eastAsia="Times New Roman" w:hAnsi="Times New Roman" w:cs="B Zar" w:hint="cs"/>
          <w:sz w:val="24"/>
          <w:szCs w:val="24"/>
          <w:rtl/>
          <w:lang w:bidi="fa-IR"/>
        </w:rPr>
        <w:tab/>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در زمينه انتخاب شاخص هاي مناسب براي طراحي يك سيستم ارزيابي عملكرد، برخي محققان راهنماييها و پيشنهاداتي را مطرح كرده اند. به عنوان مثال «پاركر»</w:t>
      </w:r>
      <w:r w:rsidRPr="005D7038">
        <w:rPr>
          <w:rFonts w:ascii="Times New Roman" w:eastAsia="Times New Roman" w:hAnsi="Times New Roman" w:cs="B Zar"/>
          <w:sz w:val="24"/>
          <w:szCs w:val="24"/>
          <w:vertAlign w:val="superscript"/>
          <w:rtl/>
          <w:lang w:bidi="fa-IR"/>
        </w:rPr>
        <w:footnoteReference w:id="52"/>
      </w:r>
      <w:r w:rsidRPr="005D7038">
        <w:rPr>
          <w:rFonts w:ascii="Times New Roman" w:eastAsia="Times New Roman" w:hAnsi="Times New Roman" w:cs="B Zar" w:hint="cs"/>
          <w:sz w:val="24"/>
          <w:szCs w:val="24"/>
          <w:rtl/>
          <w:lang w:bidi="fa-IR"/>
        </w:rPr>
        <w:t xml:space="preserve"> پيشنهاد مي كند كه شاخص هاي عملكرد بايد </w:t>
      </w:r>
      <w:r w:rsidRPr="005D7038">
        <w:rPr>
          <w:rFonts w:ascii="Times New Roman" w:eastAsia="Times New Roman" w:hAnsi="Times New Roman" w:cs="B Zar"/>
          <w:sz w:val="24"/>
          <w:szCs w:val="24"/>
          <w:lang w:bidi="fa-IR"/>
        </w:rPr>
        <w:t>:</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دركشان آسان باشد.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تاثيرگذاري واضح و روشني بر عملكرد داشته باشند.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به جاي تمركز بر انحرافات بر بهبود متمركز باشند.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براي همه كاركنان آشكار و در دسترس باشند.</w:t>
      </w:r>
    </w:p>
    <w:p w:rsidR="00D52460" w:rsidRPr="005D7038" w:rsidRDefault="00D52460" w:rsidP="0067312A">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 همچنين «گلوبرسون»</w:t>
      </w:r>
      <w:r w:rsidRPr="005D7038">
        <w:rPr>
          <w:rFonts w:ascii="Times New Roman" w:eastAsia="Times New Roman" w:hAnsi="Times New Roman" w:cs="B Zar"/>
          <w:sz w:val="24"/>
          <w:szCs w:val="24"/>
          <w:vertAlign w:val="superscript"/>
          <w:rtl/>
          <w:lang w:bidi="fa-IR"/>
        </w:rPr>
        <w:footnoteReference w:id="53"/>
      </w:r>
      <w:r w:rsidRPr="005D7038">
        <w:rPr>
          <w:rFonts w:ascii="Times New Roman" w:eastAsia="Times New Roman" w:hAnsi="Times New Roman" w:cs="B Zar" w:hint="cs"/>
          <w:sz w:val="24"/>
          <w:szCs w:val="24"/>
          <w:rtl/>
          <w:lang w:bidi="fa-IR"/>
        </w:rPr>
        <w:t xml:space="preserve"> يكي از محققاني است كه در اين زمينه راهنماييهاي ارزنده اي را ارائه كرده است. پيشنهادات او در زمينه شاخص هاي عملكرد به شرح زير مي باشد(</w:t>
      </w:r>
      <w:r w:rsidRPr="005D7038">
        <w:rPr>
          <w:rFonts w:ascii="Times New Roman" w:eastAsia="Times New Roman" w:hAnsi="Times New Roman" w:cs="B Zar"/>
          <w:sz w:val="24"/>
          <w:szCs w:val="24"/>
          <w:lang w:bidi="fa-IR"/>
        </w:rPr>
        <w:t xml:space="preserve">Globerson, </w:t>
      </w:r>
      <w:r w:rsidR="0067312A">
        <w:rPr>
          <w:rFonts w:ascii="Times New Roman" w:eastAsia="Times New Roman" w:hAnsi="Times New Roman" w:cs="B Zar"/>
          <w:sz w:val="24"/>
          <w:szCs w:val="24"/>
          <w:lang w:bidi="fa-IR"/>
        </w:rPr>
        <w:t>200</w:t>
      </w:r>
      <w:r w:rsidRPr="005D7038">
        <w:rPr>
          <w:rFonts w:ascii="Times New Roman" w:eastAsia="Times New Roman" w:hAnsi="Times New Roman" w:cs="B Zar"/>
          <w:sz w:val="24"/>
          <w:szCs w:val="24"/>
          <w:lang w:bidi="fa-IR"/>
        </w:rPr>
        <w:t>5</w:t>
      </w:r>
      <w:r w:rsidRPr="005D7038">
        <w:rPr>
          <w:rFonts w:ascii="Times New Roman" w:eastAsia="Times New Roman" w:hAnsi="Times New Roman" w:cs="B Zar" w:hint="cs"/>
          <w:sz w:val="24"/>
          <w:szCs w:val="24"/>
          <w:rtl/>
          <w:lang w:bidi="fa-IR"/>
        </w:rPr>
        <w:t>):</w:t>
      </w:r>
    </w:p>
    <w:p w:rsidR="00D52460" w:rsidRPr="005D7038" w:rsidRDefault="00D52460" w:rsidP="005D7038">
      <w:pPr>
        <w:numPr>
          <w:ilvl w:val="0"/>
          <w:numId w:val="29"/>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شاخص هاي عملكرد بايد از اهداف سازمان منشعب گردند.</w:t>
      </w:r>
    </w:p>
    <w:p w:rsidR="00D52460" w:rsidRPr="005D7038" w:rsidRDefault="00D52460" w:rsidP="005D7038">
      <w:pPr>
        <w:numPr>
          <w:ilvl w:val="0"/>
          <w:numId w:val="29"/>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شاخص هاي عملكرد بايد امكان مقايسه سازمان هايي كه در يك صنعت مشابه فعاليت مي كنند را ايجاد نمايد.</w:t>
      </w:r>
    </w:p>
    <w:p w:rsidR="00D52460" w:rsidRPr="005D7038" w:rsidRDefault="00D52460" w:rsidP="005D7038">
      <w:pPr>
        <w:numPr>
          <w:ilvl w:val="0"/>
          <w:numId w:val="29"/>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هدف هر يك از شاخص هاي عملكرد بايد واضح و روشن باشد.</w:t>
      </w:r>
    </w:p>
    <w:p w:rsidR="00D52460" w:rsidRPr="005D7038" w:rsidRDefault="00D52460" w:rsidP="005D7038">
      <w:pPr>
        <w:numPr>
          <w:ilvl w:val="0"/>
          <w:numId w:val="27"/>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گردآوري اطلاعات و روشهاي محاسبه هر يك از شاخص ها بايد به روشني تعريف گردند.</w:t>
      </w:r>
    </w:p>
    <w:p w:rsidR="00D52460" w:rsidRPr="005D7038" w:rsidRDefault="00D52460" w:rsidP="005D7038">
      <w:pPr>
        <w:numPr>
          <w:ilvl w:val="0"/>
          <w:numId w:val="27"/>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شاخص هاي عملكرد نسبتي بر اعداد مطلق ارجحيت دارند.</w:t>
      </w:r>
    </w:p>
    <w:p w:rsidR="00D52460" w:rsidRPr="005D7038" w:rsidRDefault="00D52460" w:rsidP="005D7038">
      <w:pPr>
        <w:numPr>
          <w:ilvl w:val="0"/>
          <w:numId w:val="27"/>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lastRenderedPageBreak/>
        <w:t>شاخص هاي عملكرد بايد تحت كنترل واحد سازماني مورد ارزيابي باشند.</w:t>
      </w:r>
    </w:p>
    <w:p w:rsidR="00D52460" w:rsidRPr="005D7038" w:rsidRDefault="00D52460" w:rsidP="005D7038">
      <w:pPr>
        <w:numPr>
          <w:ilvl w:val="0"/>
          <w:numId w:val="27"/>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شاخص هاي عملكرد بايستي از طريق مباحثه و بررسي نظرات افراد درگير نظير مشتريان، كاركنان و مديران انتخاب شوند.</w:t>
      </w:r>
    </w:p>
    <w:p w:rsidR="00D52460" w:rsidRPr="005D7038" w:rsidRDefault="00D52460" w:rsidP="005D7038">
      <w:pPr>
        <w:numPr>
          <w:ilvl w:val="0"/>
          <w:numId w:val="27"/>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شاخص هاي عملكرد عيني نسبت به شاخص هاي ذهني ارجحيت دارند.</w:t>
      </w:r>
    </w:p>
    <w:p w:rsidR="00D52460" w:rsidRPr="005D7038" w:rsidRDefault="00D52460" w:rsidP="0067312A">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     «فورتين» ديدگاه مشابهي را مطرح مي كند و پيشنهاد مي كند كه شاخص ها بايد(</w:t>
      </w:r>
      <w:r w:rsidRPr="005D7038">
        <w:rPr>
          <w:rFonts w:ascii="Times New Roman" w:eastAsia="Times New Roman" w:hAnsi="Times New Roman" w:cs="B Zar"/>
          <w:sz w:val="24"/>
          <w:szCs w:val="24"/>
          <w:lang w:bidi="fa-IR"/>
        </w:rPr>
        <w:t xml:space="preserve">Fortuin, </w:t>
      </w:r>
      <w:r w:rsidR="0067312A">
        <w:rPr>
          <w:rFonts w:ascii="Times New Roman" w:eastAsia="Times New Roman" w:hAnsi="Times New Roman" w:cs="B Zar"/>
          <w:sz w:val="24"/>
          <w:szCs w:val="24"/>
          <w:lang w:bidi="fa-IR"/>
        </w:rPr>
        <w:t>200</w:t>
      </w:r>
      <w:r w:rsidRPr="005D7038">
        <w:rPr>
          <w:rFonts w:ascii="Times New Roman" w:eastAsia="Times New Roman" w:hAnsi="Times New Roman" w:cs="B Zar"/>
          <w:sz w:val="24"/>
          <w:szCs w:val="24"/>
          <w:lang w:bidi="fa-IR"/>
        </w:rPr>
        <w:t>8</w:t>
      </w:r>
      <w:r w:rsidRPr="005D7038">
        <w:rPr>
          <w:rFonts w:ascii="Times New Roman" w:eastAsia="Times New Roman" w:hAnsi="Times New Roman" w:cs="B Zar" w:hint="cs"/>
          <w:sz w:val="24"/>
          <w:szCs w:val="24"/>
          <w:rtl/>
          <w:lang w:bidi="fa-IR"/>
        </w:rPr>
        <w:t>):</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بازخور سريعي را فراهم كنند.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دقيق باشند يعني دقيقا مربوط به آنچه باشند كه اندازه گيري مي شود.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اطلاعات (به جاي داده) ارائه دهند.</w:t>
      </w:r>
    </w:p>
    <w:p w:rsidR="00D52460" w:rsidRPr="005D7038" w:rsidRDefault="00D52460" w:rsidP="005D7038">
      <w:pPr>
        <w:numPr>
          <w:ilvl w:val="0"/>
          <w:numId w:val="10"/>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عيني باشند يعني بر مبناي عقيده نباشند.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بطور مشابه «ماسكل»</w:t>
      </w:r>
      <w:r w:rsidRPr="005D7038">
        <w:rPr>
          <w:rFonts w:ascii="Times New Roman" w:eastAsia="Times New Roman" w:hAnsi="Times New Roman" w:cs="B Zar"/>
          <w:sz w:val="24"/>
          <w:szCs w:val="24"/>
          <w:vertAlign w:val="superscript"/>
          <w:rtl/>
          <w:lang w:bidi="fa-IR"/>
        </w:rPr>
        <w:footnoteReference w:id="54"/>
      </w:r>
      <w:r w:rsidRPr="005D7038">
        <w:rPr>
          <w:rFonts w:ascii="Times New Roman" w:eastAsia="Times New Roman" w:hAnsi="Times New Roman" w:cs="B Zar" w:hint="cs"/>
          <w:sz w:val="24"/>
          <w:szCs w:val="24"/>
          <w:rtl/>
          <w:lang w:bidi="fa-IR"/>
        </w:rPr>
        <w:t xml:space="preserve">  نيز هفت اصل زير را براي شاخص هاي سيستم ارزيابي عملكرد پيشنهاد مي كند كه عبارتند از:</w:t>
      </w:r>
    </w:p>
    <w:p w:rsidR="00D52460" w:rsidRPr="005D7038" w:rsidRDefault="00D52460" w:rsidP="005D7038">
      <w:pPr>
        <w:numPr>
          <w:ilvl w:val="1"/>
          <w:numId w:val="32"/>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شاخص ها بايد بطور مستقيم به استراتژي شركت مربوط شوند.</w:t>
      </w:r>
    </w:p>
    <w:p w:rsidR="00D52460" w:rsidRPr="005D7038" w:rsidRDefault="00D52460" w:rsidP="005D7038">
      <w:pPr>
        <w:numPr>
          <w:ilvl w:val="1"/>
          <w:numId w:val="32"/>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شاخص هاي عملكرد غير مالي نيز بايد مورد توجه قرار گرفته و انتخاب شوند.</w:t>
      </w:r>
    </w:p>
    <w:p w:rsidR="00D52460" w:rsidRPr="005D7038" w:rsidRDefault="00D52460" w:rsidP="005D7038">
      <w:pPr>
        <w:numPr>
          <w:ilvl w:val="1"/>
          <w:numId w:val="32"/>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بايد به اين نكته توجه نمود كه شاخص هاي عملكرد در جاهاي مختلف متفاوتند. به بيان ديگر يك شاخص براي تمامي واحدها و يا سازمانها مناسب نمي باشد.</w:t>
      </w:r>
    </w:p>
    <w:p w:rsidR="00D52460" w:rsidRPr="005D7038" w:rsidRDefault="00D52460" w:rsidP="005D7038">
      <w:pPr>
        <w:numPr>
          <w:ilvl w:val="1"/>
          <w:numId w:val="32"/>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اين موضوع درباره شاخص ها حائز اهميت است كه با تغيير محيط شاخص ها نيز تغيير مي يابند.</w:t>
      </w:r>
    </w:p>
    <w:p w:rsidR="00D52460" w:rsidRPr="005D7038" w:rsidRDefault="00D52460" w:rsidP="005D7038">
      <w:pPr>
        <w:numPr>
          <w:ilvl w:val="1"/>
          <w:numId w:val="32"/>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شاخص هاي عملكرد بايد براي استفاده آسان و ساده باشند.</w:t>
      </w:r>
    </w:p>
    <w:p w:rsidR="00D52460" w:rsidRPr="005D7038" w:rsidRDefault="00D52460" w:rsidP="005D7038">
      <w:pPr>
        <w:numPr>
          <w:ilvl w:val="1"/>
          <w:numId w:val="32"/>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شاخص هاي عملكرد بايد بازخور سريعي را ارائه دهند.</w:t>
      </w:r>
    </w:p>
    <w:p w:rsidR="00D52460" w:rsidRPr="005D7038" w:rsidRDefault="00D52460" w:rsidP="005D7038">
      <w:pPr>
        <w:numPr>
          <w:ilvl w:val="1"/>
          <w:numId w:val="32"/>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شاخص هاي عملكرد بايد بگونه اي طراحي شوند كه بهبود مستمر را موجب گردند و تنها به نظارت و كنترل ساده اكتفا نكنند.</w:t>
      </w:r>
    </w:p>
    <w:p w:rsidR="00D52460" w:rsidRPr="005D7038" w:rsidRDefault="00D52460" w:rsidP="0067312A">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اندي نيلي با مروري جامع بر ادبيات موضوع مجموعه پيشنهادات انتخاب شاخص هاي عملكرد را به شرح جدول(2-1) خلاصه كرده است (</w:t>
      </w:r>
      <w:r w:rsidRPr="005D7038">
        <w:rPr>
          <w:rFonts w:ascii="Times New Roman" w:eastAsia="Times New Roman" w:hAnsi="Times New Roman" w:cs="B Zar"/>
          <w:sz w:val="24"/>
          <w:szCs w:val="24"/>
          <w:lang w:bidi="fa-IR"/>
        </w:rPr>
        <w:t xml:space="preserve">Neely, </w:t>
      </w:r>
      <w:r w:rsidR="0067312A">
        <w:rPr>
          <w:rFonts w:ascii="Times New Roman" w:eastAsia="Times New Roman" w:hAnsi="Times New Roman" w:cs="B Zar"/>
          <w:sz w:val="24"/>
          <w:szCs w:val="24"/>
          <w:lang w:bidi="fa-IR"/>
        </w:rPr>
        <w:t>200</w:t>
      </w:r>
      <w:r w:rsidRPr="005D7038">
        <w:rPr>
          <w:rFonts w:ascii="Times New Roman" w:eastAsia="Times New Roman" w:hAnsi="Times New Roman" w:cs="B Zar"/>
          <w:sz w:val="24"/>
          <w:szCs w:val="24"/>
          <w:lang w:bidi="fa-IR"/>
        </w:rPr>
        <w:t>7</w:t>
      </w:r>
      <w:r w:rsidRPr="005D7038">
        <w:rPr>
          <w:rFonts w:ascii="Times New Roman" w:eastAsia="Times New Roman" w:hAnsi="Times New Roman" w:cs="B Zar" w:hint="cs"/>
          <w:sz w:val="24"/>
          <w:szCs w:val="24"/>
          <w:rtl/>
          <w:lang w:bidi="fa-IR"/>
        </w:rPr>
        <w:t>):</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tbl>
      <w:tblPr>
        <w:tblStyle w:val="TableGrid1"/>
        <w:bidiVisual/>
        <w:tblW w:w="0" w:type="auto"/>
        <w:tblLook w:val="01E0" w:firstRow="1" w:lastRow="1" w:firstColumn="1" w:lastColumn="1" w:noHBand="0" w:noVBand="0"/>
      </w:tblPr>
      <w:tblGrid>
        <w:gridCol w:w="756"/>
        <w:gridCol w:w="8388"/>
      </w:tblGrid>
      <w:tr w:rsidR="00D52460" w:rsidRPr="005D7038" w:rsidTr="00D52460">
        <w:tc>
          <w:tcPr>
            <w:tcW w:w="9144" w:type="dxa"/>
            <w:gridSpan w:val="2"/>
            <w:tcBorders>
              <w:top w:val="nil"/>
              <w:left w:val="single" w:sz="4" w:space="0" w:color="FFFFFF"/>
              <w:bottom w:val="single" w:sz="18" w:space="0" w:color="auto"/>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lastRenderedPageBreak/>
              <w:t>جدول(2-1): پيشنهادهاي انتخاب شاخص هاي عملكرد</w:t>
            </w:r>
          </w:p>
        </w:tc>
      </w:tr>
      <w:tr w:rsidR="00D52460" w:rsidRPr="005D7038" w:rsidTr="00D52460">
        <w:tc>
          <w:tcPr>
            <w:tcW w:w="756" w:type="dxa"/>
            <w:tcBorders>
              <w:top w:val="single" w:sz="18" w:space="0" w:color="auto"/>
              <w:left w:val="single" w:sz="4" w:space="0" w:color="FFFFFF"/>
              <w:bottom w:val="thinThickSmallGap" w:sz="24" w:space="0" w:color="auto"/>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p>
        </w:tc>
        <w:tc>
          <w:tcPr>
            <w:tcW w:w="8388" w:type="dxa"/>
            <w:tcBorders>
              <w:top w:val="single" w:sz="18" w:space="0" w:color="auto"/>
              <w:left w:val="single" w:sz="4" w:space="0" w:color="FFFFFF"/>
              <w:bottom w:val="thinThickSmallGap" w:sz="24" w:space="0" w:color="auto"/>
              <w:right w:val="single" w:sz="4" w:space="0" w:color="FFFFFF"/>
            </w:tcBorders>
            <w:vAlign w:val="center"/>
          </w:tcPr>
          <w:p w:rsidR="00D52460" w:rsidRPr="005D7038" w:rsidRDefault="00D52460" w:rsidP="005D7038">
            <w:pPr>
              <w:bidi/>
              <w:spacing w:after="0" w:line="360" w:lineRule="auto"/>
              <w:rPr>
                <w:rFonts w:cs="B Zar"/>
                <w:sz w:val="24"/>
                <w:szCs w:val="24"/>
                <w:rtl/>
                <w:lang w:bidi="fa-IR"/>
              </w:rPr>
            </w:pPr>
            <w:r w:rsidRPr="005D7038">
              <w:rPr>
                <w:rFonts w:cs="B Zar" w:hint="cs"/>
                <w:sz w:val="24"/>
                <w:szCs w:val="24"/>
                <w:rtl/>
                <w:lang w:bidi="fa-IR"/>
              </w:rPr>
              <w:t>شرح پيشنهاد</w:t>
            </w:r>
          </w:p>
        </w:tc>
      </w:tr>
      <w:tr w:rsidR="00D52460" w:rsidRPr="005D7038" w:rsidTr="00D52460">
        <w:trPr>
          <w:trHeight w:val="287"/>
        </w:trPr>
        <w:tc>
          <w:tcPr>
            <w:tcW w:w="756" w:type="dxa"/>
            <w:tcBorders>
              <w:top w:val="thinThickSmallGap" w:sz="24" w:space="0" w:color="auto"/>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1</w:t>
            </w:r>
          </w:p>
        </w:tc>
        <w:tc>
          <w:tcPr>
            <w:tcW w:w="8388" w:type="dxa"/>
            <w:tcBorders>
              <w:top w:val="thinThickSmallGap" w:sz="24" w:space="0" w:color="auto"/>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از استراتژي ها نشات بگيرند.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2</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آسان باشند تا به راحتي درك گردند.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3</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بازخور دقيق و به موقع ارائه دهند.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4</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بر مبناي اعدادي باشند كه توسط كاربران قابل كنترل و تاثير پذير باشند.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5</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انعكاس دهنده فرايند كسب و كار باشند. مثلا هم مشتريان و هم تامين كنندگان در تعريف شاخص هاي عملكرد دخالت داشته باشند.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6</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به اهداف مخصوصي مربوط باشند.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7</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مرتبط باشند.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8</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بخشي از چرخه مديريت باشند.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9</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دقيقا و به روشني تعريف شده باشند.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10</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تاثير واضح داشته باشند.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11</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بر بهبود تمركز داشته باشند.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12</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يكنواخت باشند( در طي زمان معنادار باشند)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13</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بازخور سريعي ارائه دهند.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14</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هدف صريحي داشته باشند.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15</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بر مبناي يك فرمول و منبع اطلاعاتي صريح تعريف شوند.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16</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از اعداد نسبتي بجاي اعداد ثابت استفاده كنند.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17</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از داده هايي استفاده كنند كه بصورت اتوماتيك، بعنوان بخشي از فرايند، جمع آوري مي شوند.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18</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در قالبي ساده و قابل فهم گزارش شوند.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19</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بجاي مبتني بودن بر يك لحظه خاص بر مبناي روندها باشند.</w:t>
            </w:r>
          </w:p>
        </w:tc>
      </w:tr>
      <w:tr w:rsidR="00D52460" w:rsidRPr="005D7038" w:rsidTr="00D52460">
        <w:trPr>
          <w:trHeight w:val="465"/>
        </w:trPr>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lastRenderedPageBreak/>
              <w:t>20</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بجاي ارائه داده ها ، اطلاعات ارائه دهند.</w:t>
            </w:r>
          </w:p>
        </w:tc>
      </w:tr>
      <w:tr w:rsidR="00D52460" w:rsidRPr="005D7038" w:rsidTr="00D52460">
        <w:tc>
          <w:tcPr>
            <w:tcW w:w="756"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21</w:t>
            </w:r>
          </w:p>
        </w:tc>
        <w:tc>
          <w:tcPr>
            <w:tcW w:w="8388" w:type="dxa"/>
            <w:tcBorders>
              <w:top w:val="single" w:sz="4" w:space="0" w:color="FFFFFF"/>
              <w:left w:val="single" w:sz="4" w:space="0" w:color="FFFFFF"/>
              <w:bottom w:val="single" w:sz="4" w:space="0" w:color="FFFFFF"/>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دقيق باشند يعني دقيقا درباره چيزي باشند كه اندازه مي گيرند.</w:t>
            </w:r>
          </w:p>
        </w:tc>
      </w:tr>
      <w:tr w:rsidR="00D52460" w:rsidRPr="005D7038" w:rsidTr="00D52460">
        <w:tc>
          <w:tcPr>
            <w:tcW w:w="756" w:type="dxa"/>
            <w:tcBorders>
              <w:top w:val="single" w:sz="4" w:space="0" w:color="FFFFFF"/>
              <w:left w:val="single" w:sz="4" w:space="0" w:color="FFFFFF"/>
              <w:bottom w:val="thickThinSmallGap" w:sz="24" w:space="0" w:color="auto"/>
              <w:right w:val="single" w:sz="4" w:space="0" w:color="FFFFFF"/>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22</w:t>
            </w:r>
          </w:p>
        </w:tc>
        <w:tc>
          <w:tcPr>
            <w:tcW w:w="8388" w:type="dxa"/>
            <w:tcBorders>
              <w:top w:val="single" w:sz="4" w:space="0" w:color="FFFFFF"/>
              <w:left w:val="single" w:sz="4" w:space="0" w:color="FFFFFF"/>
              <w:bottom w:val="thickThinSmallGap" w:sz="24" w:space="0" w:color="auto"/>
              <w:right w:val="single" w:sz="4" w:space="0" w:color="FFFFFF"/>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شاخص هاي عملكرد بايد عيني باشند و بر مبناي نظرات ذهني نباشند.</w:t>
            </w:r>
          </w:p>
        </w:tc>
      </w:tr>
    </w:tbl>
    <w:p w:rsidR="00D52460" w:rsidRPr="005D7038" w:rsidRDefault="00D52460" w:rsidP="0067312A">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بر اساس جدول بالا و پيشنهادهاي مطرح شده در زمينه انتخاب شاخص هاي عملكرد  چارچوب «برگه ثبت شاخص هاي عملكرد»</w:t>
      </w:r>
      <w:r w:rsidRPr="005D7038">
        <w:rPr>
          <w:rFonts w:ascii="Times New Roman" w:eastAsia="Times New Roman" w:hAnsi="Times New Roman" w:cs="B Zar"/>
          <w:sz w:val="24"/>
          <w:szCs w:val="24"/>
          <w:vertAlign w:val="superscript"/>
          <w:rtl/>
          <w:lang w:bidi="fa-IR"/>
        </w:rPr>
        <w:footnoteReference w:id="55"/>
      </w:r>
      <w:r w:rsidRPr="005D7038">
        <w:rPr>
          <w:rFonts w:ascii="Times New Roman" w:eastAsia="Times New Roman" w:hAnsi="Times New Roman" w:cs="B Zar" w:hint="cs"/>
          <w:sz w:val="24"/>
          <w:szCs w:val="24"/>
          <w:rtl/>
          <w:lang w:bidi="fa-IR"/>
        </w:rPr>
        <w:t xml:space="preserve"> ارائه شده كه پس از انجام چندين اقدام پژوهي ، موفقيتهاي قابل توجه اي را در پي داشته است. نتيجه نهايي اين برگه به شكل زير است(</w:t>
      </w:r>
      <w:r w:rsidRPr="005D7038">
        <w:rPr>
          <w:rFonts w:ascii="Times New Roman" w:eastAsia="Times New Roman" w:hAnsi="Times New Roman" w:cs="B Zar"/>
          <w:sz w:val="24"/>
          <w:szCs w:val="24"/>
          <w:lang w:bidi="fa-IR"/>
        </w:rPr>
        <w:t xml:space="preserve">Neely, et al, </w:t>
      </w:r>
      <w:r w:rsidR="0067312A">
        <w:rPr>
          <w:rFonts w:ascii="Times New Roman" w:eastAsia="Times New Roman" w:hAnsi="Times New Roman" w:cs="B Zar"/>
          <w:sz w:val="24"/>
          <w:szCs w:val="24"/>
          <w:lang w:bidi="fa-IR"/>
        </w:rPr>
        <w:t>200</w:t>
      </w:r>
      <w:r w:rsidRPr="005D7038">
        <w:rPr>
          <w:rFonts w:ascii="Times New Roman" w:eastAsia="Times New Roman" w:hAnsi="Times New Roman" w:cs="B Zar"/>
          <w:sz w:val="24"/>
          <w:szCs w:val="24"/>
          <w:lang w:bidi="fa-IR"/>
        </w:rPr>
        <w:t>7</w:t>
      </w:r>
      <w:r w:rsidRPr="005D7038">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bCs/>
          <w:sz w:val="24"/>
          <w:szCs w:val="24"/>
          <w:rtl/>
          <w:lang w:bidi="fa-IR"/>
        </w:rPr>
        <w:t>:</w:t>
      </w:r>
    </w:p>
    <w:tbl>
      <w:tblPr>
        <w:tblStyle w:val="TableGrid1"/>
        <w:bidiVisual/>
        <w:tblW w:w="0" w:type="auto"/>
        <w:tblLook w:val="01E0" w:firstRow="1" w:lastRow="1" w:firstColumn="1" w:lastColumn="1" w:noHBand="0" w:noVBand="0"/>
      </w:tblPr>
      <w:tblGrid>
        <w:gridCol w:w="9144"/>
      </w:tblGrid>
      <w:tr w:rsidR="00D52460" w:rsidRPr="005D7038" w:rsidTr="00D52460">
        <w:tc>
          <w:tcPr>
            <w:tcW w:w="9144" w:type="dxa"/>
            <w:tcBorders>
              <w:top w:val="nil"/>
              <w:left w:val="nil"/>
              <w:bottom w:val="single" w:sz="18" w:space="0" w:color="000000"/>
              <w:right w:val="nil"/>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جدول(2-2) : برگه ثبت شاخص هاي عملكرد</w:t>
            </w:r>
          </w:p>
        </w:tc>
      </w:tr>
      <w:tr w:rsidR="00D52460" w:rsidRPr="005D7038" w:rsidTr="00D52460">
        <w:tc>
          <w:tcPr>
            <w:tcW w:w="9144" w:type="dxa"/>
            <w:tcBorders>
              <w:top w:val="single" w:sz="18" w:space="0" w:color="000000"/>
              <w:left w:val="nil"/>
              <w:bottom w:val="single" w:sz="18" w:space="0" w:color="000000"/>
              <w:right w:val="nil"/>
            </w:tcBorders>
          </w:tcPr>
          <w:p w:rsidR="00D52460" w:rsidRPr="005D7038" w:rsidRDefault="00D52460" w:rsidP="005D7038">
            <w:pPr>
              <w:bidi/>
              <w:spacing w:after="0" w:line="360" w:lineRule="auto"/>
              <w:jc w:val="center"/>
              <w:rPr>
                <w:rFonts w:cs="B Zar"/>
                <w:sz w:val="24"/>
                <w:szCs w:val="24"/>
                <w:rtl/>
                <w:lang w:bidi="fa-IR"/>
              </w:rPr>
            </w:pPr>
            <w:r w:rsidRPr="005D7038">
              <w:rPr>
                <w:rFonts w:cs="B Zar" w:hint="cs"/>
                <w:sz w:val="24"/>
                <w:szCs w:val="24"/>
                <w:rtl/>
                <w:lang w:bidi="fa-IR"/>
              </w:rPr>
              <w:t>شرح</w:t>
            </w:r>
          </w:p>
        </w:tc>
      </w:tr>
      <w:tr w:rsidR="00D52460" w:rsidRPr="005D7038" w:rsidTr="00D52460">
        <w:trPr>
          <w:trHeight w:val="5740"/>
        </w:trPr>
        <w:tc>
          <w:tcPr>
            <w:tcW w:w="9144" w:type="dxa"/>
            <w:tcBorders>
              <w:top w:val="single" w:sz="18" w:space="0" w:color="000000"/>
              <w:left w:val="nil"/>
              <w:bottom w:val="single" w:sz="18" w:space="0" w:color="000000"/>
              <w:right w:val="nil"/>
            </w:tcBorders>
          </w:tcPr>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عنوان</w:t>
            </w:r>
          </w:p>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هدف</w:t>
            </w:r>
          </w:p>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مربوط است به</w:t>
            </w:r>
          </w:p>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غايت</w:t>
            </w:r>
          </w:p>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فرمول محاسبه</w:t>
            </w:r>
          </w:p>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دفعات اندازه گيري</w:t>
            </w:r>
          </w:p>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دفعات بازنگري</w:t>
            </w:r>
          </w:p>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چه كسي اندازه گيري نمايد؟</w:t>
            </w:r>
          </w:p>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منبع داده ها</w:t>
            </w:r>
          </w:p>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چه كسي اقدام نمايد؟</w:t>
            </w:r>
          </w:p>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چه كاري انجام دهد؟</w:t>
            </w:r>
          </w:p>
          <w:p w:rsidR="00D52460" w:rsidRPr="005D7038" w:rsidRDefault="00D52460" w:rsidP="005D7038">
            <w:pPr>
              <w:bidi/>
              <w:spacing w:after="0" w:line="360" w:lineRule="auto"/>
              <w:jc w:val="lowKashida"/>
              <w:rPr>
                <w:rFonts w:cs="B Zar"/>
                <w:sz w:val="24"/>
                <w:szCs w:val="24"/>
                <w:rtl/>
                <w:lang w:bidi="fa-IR"/>
              </w:rPr>
            </w:pPr>
            <w:r w:rsidRPr="005D7038">
              <w:rPr>
                <w:rFonts w:cs="B Zar" w:hint="cs"/>
                <w:sz w:val="24"/>
                <w:szCs w:val="24"/>
                <w:rtl/>
                <w:lang w:bidi="fa-IR"/>
              </w:rPr>
              <w:t>يادداشت ها و نظرات</w:t>
            </w:r>
          </w:p>
        </w:tc>
      </w:tr>
    </w:tbl>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lastRenderedPageBreak/>
        <w:t>با توجه به مدلها و چارچوبهاي توضيح داده شده و طبق نظر اكثر صاحبنظران در زمينه ارزيابي عملكرد، مي توان ويژگيهاي يك سيستم ارزيابي عملكرد مناسب را به شرح زير خلاصه نمود(</w:t>
      </w:r>
      <w:r w:rsidRPr="005D7038">
        <w:rPr>
          <w:rFonts w:ascii="Times New Roman" w:eastAsia="Times New Roman" w:hAnsi="Times New Roman" w:cs="B Zar"/>
          <w:sz w:val="24"/>
          <w:szCs w:val="24"/>
          <w:lang w:bidi="fa-IR"/>
        </w:rPr>
        <w:t>Tangen, 2004</w:t>
      </w:r>
      <w:r w:rsidRPr="005D7038">
        <w:rPr>
          <w:rFonts w:ascii="Times New Roman" w:eastAsia="Times New Roman" w:hAnsi="Times New Roman" w:cs="B Zar" w:hint="cs"/>
          <w:sz w:val="24"/>
          <w:szCs w:val="24"/>
          <w:rtl/>
          <w:lang w:bidi="fa-IR"/>
        </w:rPr>
        <w:t>):</w:t>
      </w:r>
    </w:p>
    <w:p w:rsidR="00D52460" w:rsidRPr="005D7038" w:rsidRDefault="00D52460" w:rsidP="005D7038">
      <w:pPr>
        <w:numPr>
          <w:ilvl w:val="1"/>
          <w:numId w:val="18"/>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bCs/>
          <w:sz w:val="24"/>
          <w:szCs w:val="24"/>
          <w:rtl/>
          <w:lang w:bidi="fa-IR"/>
        </w:rPr>
        <w:t>از اهداف استراتژيك پشتيباني نمايد:</w:t>
      </w:r>
      <w:r w:rsidRPr="005D7038">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ها بايد از اهداف استراتژيك نشات گرفته باشند. در غير اين صورت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ممكن است فعاليتهايي را پشتيباني نمايد كه اثر معكوس بر اهداف استراتژيك بگذارد. بعلاوه بايد به اين نكته توجه كرد كه اگر در طول زمان استراتژي ها تغيير يابند، برخي شاخص هاي عملكرد نيز تغيير خواهند كرد. در نتيجه نياز به انعطاف پذيري در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ها احساس مي شود تا بتوان از اين طريق اطمينان حاصل نمود كه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هميشه با اهداف سازمان سازگار مي باشد.</w:t>
      </w:r>
    </w:p>
    <w:p w:rsidR="00D52460" w:rsidRPr="005D7038" w:rsidRDefault="00D52460" w:rsidP="005D7038">
      <w:pPr>
        <w:numPr>
          <w:ilvl w:val="1"/>
          <w:numId w:val="18"/>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bCs/>
          <w:sz w:val="24"/>
          <w:szCs w:val="24"/>
          <w:rtl/>
          <w:lang w:bidi="fa-IR"/>
        </w:rPr>
        <w:t>متوازن باشد:</w:t>
      </w:r>
      <w:r w:rsidRPr="005D7038">
        <w:rPr>
          <w:rFonts w:ascii="Times New Roman" w:eastAsia="Times New Roman" w:hAnsi="Times New Roman" w:cs="B Zar" w:hint="cs"/>
          <w:sz w:val="24"/>
          <w:szCs w:val="24"/>
          <w:rtl/>
          <w:lang w:bidi="fa-IR"/>
        </w:rPr>
        <w:t xml:space="preserve"> اين موضوع كه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نبايد تنها از نقطه نظر مالي ديده شود بسيار حياتي است. يك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بايستي انواع مختلفي از شاخص هاي عملكرد را شامل شود تا تمامي جنبه هاي مهم براي موفقيت سازمان را پوشش دهد. لذا بايستي بين شاخص هاي مختلف توازن وجود داشته باشد. يعني بصورت متناسبي بر روي نتايج كوتاه و بلند مدت ، انواع مختلف عملكرد (نظير هزينه، كيفيت، تحويل، انعطاف پذيري و...) جنبه هاي مختلف ( نظير مشتريان، ذي نفعان، رقبا، نوآوري و...) و سطوح مختلف سازماني (نظير عملكرد كلي و بخشي) تمركز داشته باشد.</w:t>
      </w:r>
    </w:p>
    <w:p w:rsidR="00D52460" w:rsidRPr="005D7038" w:rsidRDefault="00D52460" w:rsidP="005D7038">
      <w:pPr>
        <w:numPr>
          <w:ilvl w:val="1"/>
          <w:numId w:val="18"/>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bCs/>
          <w:sz w:val="24"/>
          <w:szCs w:val="24"/>
          <w:rtl/>
          <w:lang w:bidi="fa-IR"/>
        </w:rPr>
        <w:t>در مقابل بهينه سازي بخشي بايستد:</w:t>
      </w:r>
      <w:r w:rsidRPr="005D7038">
        <w:rPr>
          <w:rFonts w:ascii="Times New Roman" w:eastAsia="Times New Roman" w:hAnsi="Times New Roman" w:cs="B Zar" w:hint="cs"/>
          <w:sz w:val="24"/>
          <w:szCs w:val="24"/>
          <w:rtl/>
          <w:lang w:bidi="fa-IR"/>
        </w:rPr>
        <w:t xml:space="preserve"> از آنجا كه شاخص هاي عملكرد بر روي رفتار كاركنان اثرگذارند ، مجموعه اي نامناسب از شاخص ها مي تواند منجر به رفتار غير كاركردي از طرف كاركنان شود. به عبارت ديگر،  كاركناني كه تنها در پي ارتقاء و بهبود شاخص عملكرد مربوط به خود مي باشند، ممكن است تصميماتي بگيرند كه در تضاد با خواسته هاي مديران باشد و بهبود در عملكرد واحد آنها منجر به آسيب ديگر قسمتها و يا حتي عملكرد كلي سازمان شود. يك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بايد از اينگونه بهينه سازيها جلوگيري نمايد.</w:t>
      </w:r>
    </w:p>
    <w:p w:rsidR="00D52460" w:rsidRPr="005D7038" w:rsidRDefault="00D52460" w:rsidP="005D7038">
      <w:pPr>
        <w:numPr>
          <w:ilvl w:val="1"/>
          <w:numId w:val="18"/>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bCs/>
          <w:sz w:val="24"/>
          <w:szCs w:val="24"/>
          <w:rtl/>
          <w:lang w:bidi="fa-IR"/>
        </w:rPr>
        <w:t>تعداد شاخص هاي عملكرد آن محدود باشد:</w:t>
      </w:r>
      <w:r w:rsidRPr="005D7038">
        <w:rPr>
          <w:rFonts w:ascii="Times New Roman" w:eastAsia="Times New Roman" w:hAnsi="Times New Roman" w:cs="B Zar" w:hint="cs"/>
          <w:sz w:val="24"/>
          <w:szCs w:val="24"/>
          <w:rtl/>
          <w:lang w:bidi="fa-IR"/>
        </w:rPr>
        <w:t xml:space="preserve"> براي ايجاد عملكرد مناسب ضروري است كه تعداد شاخص هاي عملكرد محدود باشند. افزايش تعداد شاخص ها نياز به زمان تحليل بيشتري دارد. گردآوري اطلاعاتي كه از آنها استفاده اي نمي شود يك اتلاف تلقي مي شود. بنابراين ضروري است كه تنها داده هايي كه براي يك هدف خاص كاربرد دارند و هزينه گردآوري آنها از مزاياي مورد انتظارشان بيشتر نمي باشد گردآوري شوند(</w:t>
      </w:r>
      <w:r w:rsidRPr="005D7038">
        <w:rPr>
          <w:rFonts w:ascii="Times New Roman" w:eastAsia="Times New Roman" w:hAnsi="Times New Roman" w:cs="B Zar"/>
          <w:sz w:val="24"/>
          <w:szCs w:val="24"/>
          <w:lang w:bidi="fa-IR"/>
        </w:rPr>
        <w:t>Bernolak 1997</w:t>
      </w:r>
      <w:r w:rsidRPr="005D7038">
        <w:rPr>
          <w:rFonts w:ascii="Times New Roman" w:eastAsia="Times New Roman" w:hAnsi="Times New Roman" w:cs="B Zar" w:hint="cs"/>
          <w:sz w:val="24"/>
          <w:szCs w:val="24"/>
          <w:rtl/>
          <w:lang w:bidi="fa-IR"/>
        </w:rPr>
        <w:t>). همچنين افزايش تعداد شاخص هاي عملكرد ، ريسك انباشت اطلاعات را افزايش مي دهد كه اين امر موجب مي شود كه امكان اولويت بندي شاخص ها وجود نداشته باشد.</w:t>
      </w:r>
    </w:p>
    <w:p w:rsidR="00D52460" w:rsidRPr="005D7038" w:rsidRDefault="00D52460" w:rsidP="005D7038">
      <w:pPr>
        <w:numPr>
          <w:ilvl w:val="1"/>
          <w:numId w:val="18"/>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bCs/>
          <w:sz w:val="24"/>
          <w:szCs w:val="24"/>
          <w:rtl/>
          <w:lang w:bidi="fa-IR"/>
        </w:rPr>
        <w:lastRenderedPageBreak/>
        <w:t>دسترسي به آن آسان باشد:</w:t>
      </w:r>
      <w:r w:rsidRPr="005D7038">
        <w:rPr>
          <w:rFonts w:ascii="Times New Roman" w:eastAsia="Times New Roman" w:hAnsi="Times New Roman" w:cs="B Zar" w:hint="cs"/>
          <w:sz w:val="24"/>
          <w:szCs w:val="24"/>
          <w:rtl/>
          <w:lang w:bidi="fa-IR"/>
        </w:rPr>
        <w:t xml:space="preserve"> هدف يك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 xml:space="preserve"> ، دادن اطلاعات مهم ، در زمان مناسب و به شخص مناسب مي باشد. لذا نكته مهم درباره </w:t>
      </w:r>
      <w:r w:rsidRPr="005D7038">
        <w:rPr>
          <w:rFonts w:ascii="Times New Roman" w:eastAsia="Times New Roman" w:hAnsi="Times New Roman" w:cs="B Zar"/>
          <w:sz w:val="24"/>
          <w:szCs w:val="24"/>
          <w:lang w:bidi="fa-IR"/>
        </w:rPr>
        <w:t>PMS</w:t>
      </w:r>
      <w:r w:rsidRPr="005D7038">
        <w:rPr>
          <w:rFonts w:ascii="Times New Roman" w:eastAsia="Times New Roman" w:hAnsi="Times New Roman" w:cs="B Zar" w:hint="cs"/>
          <w:sz w:val="24"/>
          <w:szCs w:val="24"/>
          <w:rtl/>
          <w:lang w:bidi="fa-IR"/>
        </w:rPr>
        <w:t>ها آنست كه بايد بگونه اي طراحي شوند كه اطلاعات آنها به راحتي قابل بهبود يافتن باشد و به راحتي در دسترس استفاده كنندگان از آن قرار گيرد و براي آنها قابل فهم باشد.</w:t>
      </w:r>
    </w:p>
    <w:p w:rsidR="00D52460" w:rsidRPr="005D7038" w:rsidRDefault="00D52460" w:rsidP="005D7038">
      <w:pPr>
        <w:numPr>
          <w:ilvl w:val="1"/>
          <w:numId w:val="18"/>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bCs/>
          <w:sz w:val="24"/>
          <w:szCs w:val="24"/>
          <w:rtl/>
          <w:lang w:bidi="fa-IR"/>
        </w:rPr>
        <w:t>شامل شاخص هاي عملكرد جامع باشد:</w:t>
      </w:r>
      <w:r w:rsidRPr="005D7038">
        <w:rPr>
          <w:rFonts w:ascii="Times New Roman" w:eastAsia="Times New Roman" w:hAnsi="Times New Roman" w:cs="B Zar" w:hint="cs"/>
          <w:sz w:val="24"/>
          <w:szCs w:val="24"/>
          <w:rtl/>
          <w:lang w:bidi="fa-IR"/>
        </w:rPr>
        <w:t xml:space="preserve"> يك شاخص عملكرد بايد هدف مشخص داشته باشد. بعلاوه ضروري است كه يك غايت مشخص نيز براي هر شاخصي تعريف شود و چارچوب زماني كه در قالب آن بايستي به آن غايت نائل شد مشخص گردد.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0E066A">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با توجه به مطالب بالا مي توان پي برد كه موضوع ارزيابي عملكرد يكي از مباحث گسترده است كه دامنه وسيعي از رشته ها و صاحبنظران بر آن اثرگذار بوده اند. اما برخي مدل</w:t>
      </w:r>
      <w:r w:rsidR="0067312A">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 مفهومي، محققين و رشته ها بيشترين اثر را بر روي شكل دهي اين زمينه خاص داشته اند كه در اين رابطه تحقيقي توسط «</w:t>
      </w:r>
      <w:r w:rsidRPr="005D7038">
        <w:rPr>
          <w:rFonts w:ascii="Times New Roman" w:eastAsia="Times New Roman" w:hAnsi="Times New Roman" w:cs="B Zar"/>
          <w:sz w:val="24"/>
          <w:szCs w:val="24"/>
          <w:lang w:bidi="fa-IR"/>
        </w:rPr>
        <w:t>Marr</w:t>
      </w:r>
      <w:r w:rsidRPr="005D7038">
        <w:rPr>
          <w:rFonts w:ascii="Times New Roman" w:eastAsia="Times New Roman" w:hAnsi="Times New Roman" w:cs="B Zar" w:hint="cs"/>
          <w:sz w:val="24"/>
          <w:szCs w:val="24"/>
          <w:rtl/>
          <w:lang w:bidi="fa-IR"/>
        </w:rPr>
        <w:t xml:space="preserve">» صورت گرفته است و محقق به بررسي  سايت </w:t>
      </w:r>
      <w:r w:rsidR="0067312A">
        <w:rPr>
          <w:rFonts w:ascii="Times New Roman" w:eastAsia="Times New Roman" w:hAnsi="Times New Roman" w:cs="B Zar" w:hint="cs"/>
          <w:sz w:val="24"/>
          <w:szCs w:val="24"/>
          <w:rtl/>
          <w:lang w:bidi="fa-IR"/>
        </w:rPr>
        <w:t xml:space="preserve">های </w:t>
      </w:r>
      <w:r w:rsidRPr="005D7038">
        <w:rPr>
          <w:rFonts w:ascii="Times New Roman" w:eastAsia="Times New Roman" w:hAnsi="Times New Roman" w:cs="B Zar" w:hint="cs"/>
          <w:sz w:val="24"/>
          <w:szCs w:val="24"/>
          <w:rtl/>
          <w:lang w:bidi="fa-IR"/>
        </w:rPr>
        <w:t>اينترنتي و مقالات حاصل از تحقيقات نويسند</w:t>
      </w:r>
      <w:r w:rsidR="0067312A">
        <w:rPr>
          <w:rFonts w:ascii="Times New Roman" w:eastAsia="Times New Roman" w:hAnsi="Times New Roman" w:cs="B Zar" w:hint="cs"/>
          <w:sz w:val="24"/>
          <w:szCs w:val="24"/>
          <w:rtl/>
          <w:lang w:bidi="fa-IR"/>
        </w:rPr>
        <w:t xml:space="preserve">گان </w:t>
      </w:r>
      <w:r w:rsidRPr="005D7038">
        <w:rPr>
          <w:rFonts w:ascii="Times New Roman" w:eastAsia="Times New Roman" w:hAnsi="Times New Roman" w:cs="B Zar" w:hint="cs"/>
          <w:sz w:val="24"/>
          <w:szCs w:val="24"/>
          <w:rtl/>
          <w:lang w:bidi="fa-IR"/>
        </w:rPr>
        <w:t xml:space="preserve"> كشور</w:t>
      </w:r>
      <w:r w:rsidR="0067312A">
        <w:rPr>
          <w:rFonts w:ascii="Times New Roman" w:eastAsia="Times New Roman" w:hAnsi="Times New Roman" w:cs="B Zar" w:hint="cs"/>
          <w:sz w:val="24"/>
          <w:szCs w:val="24"/>
          <w:rtl/>
          <w:lang w:bidi="fa-IR"/>
        </w:rPr>
        <w:t>های</w:t>
      </w:r>
      <w:r w:rsidRPr="005D7038">
        <w:rPr>
          <w:rFonts w:ascii="Times New Roman" w:eastAsia="Times New Roman" w:hAnsi="Times New Roman" w:cs="B Zar" w:hint="cs"/>
          <w:sz w:val="24"/>
          <w:szCs w:val="24"/>
          <w:rtl/>
          <w:lang w:bidi="fa-IR"/>
        </w:rPr>
        <w:t xml:space="preserve"> مختلف و در بين سال</w:t>
      </w:r>
      <w:r w:rsidR="0067312A">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 1998 تا</w:t>
      </w:r>
      <w:r w:rsidR="0067312A">
        <w:rPr>
          <w:rFonts w:ascii="Times New Roman" w:eastAsia="Times New Roman" w:hAnsi="Times New Roman" w:cs="B Zar" w:hint="cs"/>
          <w:sz w:val="24"/>
          <w:szCs w:val="24"/>
          <w:rtl/>
          <w:lang w:bidi="fa-IR"/>
        </w:rPr>
        <w:t xml:space="preserve"> ۲۰۱۵ </w:t>
      </w:r>
      <w:r w:rsidRPr="005D7038">
        <w:rPr>
          <w:rFonts w:ascii="Times New Roman" w:eastAsia="Times New Roman" w:hAnsi="Times New Roman" w:cs="B Zar" w:hint="cs"/>
          <w:sz w:val="24"/>
          <w:szCs w:val="24"/>
          <w:rtl/>
          <w:lang w:bidi="fa-IR"/>
        </w:rPr>
        <w:t>پرداخته است. فرض اساسي و بنيادين در اين تحقيق آنست كه مقالاتي كه به دفعات بيشتري در مرجع شناسي ديگر مقالات ذكر مي شوند ، تاثير بيشتري بر روي آن زمينه علمي خاص گذاشته اند</w:t>
      </w:r>
      <w:r w:rsidRPr="005D7038">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w:t>
      </w:r>
      <w:r w:rsidRPr="005D7038">
        <w:rPr>
          <w:rFonts w:ascii="Times New Roman" w:eastAsia="Times New Roman" w:hAnsi="Times New Roman" w:cs="B Zar"/>
          <w:sz w:val="24"/>
          <w:szCs w:val="24"/>
          <w:lang w:bidi="fa-IR"/>
        </w:rPr>
        <w:t>Todorov 1988</w:t>
      </w:r>
      <w:r w:rsidRPr="005D7038">
        <w:rPr>
          <w:rFonts w:ascii="Times New Roman" w:eastAsia="Times New Roman" w:hAnsi="Times New Roman" w:cs="B Zar" w:hint="cs"/>
          <w:sz w:val="24"/>
          <w:szCs w:val="24"/>
          <w:rtl/>
          <w:lang w:bidi="fa-IR"/>
        </w:rPr>
        <w:t xml:space="preserve">). يكي از نتايج اين </w:t>
      </w:r>
      <w:r w:rsidR="000E066A">
        <w:rPr>
          <w:rFonts w:ascii="Times New Roman" w:eastAsia="Times New Roman" w:hAnsi="Times New Roman" w:cs="B Zar" w:hint="cs"/>
          <w:sz w:val="24"/>
          <w:szCs w:val="24"/>
          <w:rtl/>
          <w:lang w:bidi="fa-IR"/>
        </w:rPr>
        <w:t xml:space="preserve">بررسی این است که </w:t>
      </w:r>
      <w:r w:rsidRPr="005D7038">
        <w:rPr>
          <w:rFonts w:ascii="Times New Roman" w:eastAsia="Times New Roman" w:hAnsi="Times New Roman" w:cs="B Zar" w:hint="cs"/>
          <w:sz w:val="24"/>
          <w:szCs w:val="24"/>
          <w:rtl/>
          <w:lang w:bidi="fa-IR"/>
        </w:rPr>
        <w:t>در بين نويسندگان اين زمينه «رابرت كاپلن» در مقام اول و «ديويد نورتن» و «اندي نيلي» در مقامهاي دوم و سوم قرار دارند</w:t>
      </w:r>
      <w:r w:rsidR="000E066A">
        <w:rPr>
          <w:rFonts w:ascii="Times New Roman" w:eastAsia="Times New Roman" w:hAnsi="Times New Roman" w:cs="B Zar" w:hint="cs"/>
          <w:sz w:val="24"/>
          <w:szCs w:val="24"/>
          <w:rtl/>
          <w:lang w:bidi="fa-IR"/>
        </w:rPr>
        <w:t>.</w:t>
      </w:r>
    </w:p>
    <w:p w:rsidR="00D52460" w:rsidRDefault="000E066A" w:rsidP="000E066A">
      <w:pPr>
        <w:bidi/>
        <w:spacing w:after="0" w:line="360" w:lineRule="auto"/>
        <w:jc w:val="lowKashida"/>
        <w:rPr>
          <w:rFonts w:ascii="Times New Roman" w:eastAsia="Times New Roman" w:hAnsi="Times New Roman" w:cs="B Zar"/>
          <w:sz w:val="24"/>
          <w:szCs w:val="24"/>
          <w:rtl/>
          <w:lang w:bidi="fa-IR"/>
        </w:rPr>
      </w:pPr>
      <w:r>
        <w:rPr>
          <w:rFonts w:ascii="Times New Roman" w:eastAsia="Times New Roman" w:hAnsi="Times New Roman" w:cs="B Zar" w:hint="cs"/>
          <w:sz w:val="24"/>
          <w:szCs w:val="24"/>
          <w:rtl/>
          <w:lang w:bidi="fa-IR"/>
        </w:rPr>
        <w:t>در مورد مج</w:t>
      </w:r>
      <w:r w:rsidR="00D52460" w:rsidRPr="005D7038">
        <w:rPr>
          <w:rFonts w:ascii="Times New Roman" w:eastAsia="Times New Roman" w:hAnsi="Times New Roman" w:cs="B Zar" w:hint="cs"/>
          <w:sz w:val="24"/>
          <w:szCs w:val="24"/>
          <w:rtl/>
          <w:lang w:bidi="fa-IR"/>
        </w:rPr>
        <w:t>له هايي كه بيشتر به اين موضوع پرداخته اند و در اين باره مقاله چاپ كرده اند مي توان به مجله «</w:t>
      </w:r>
      <w:r w:rsidR="00D52460" w:rsidRPr="005D7038">
        <w:rPr>
          <w:rFonts w:ascii="Times New Roman" w:eastAsia="Times New Roman" w:hAnsi="Times New Roman" w:cs="B Zar"/>
          <w:sz w:val="24"/>
          <w:szCs w:val="24"/>
          <w:lang w:bidi="fa-IR"/>
        </w:rPr>
        <w:t>Harvard Business Review</w:t>
      </w:r>
      <w:r>
        <w:rPr>
          <w:rFonts w:ascii="Times New Roman" w:eastAsia="Times New Roman" w:hAnsi="Times New Roman" w:cs="B Zar" w:hint="cs"/>
          <w:sz w:val="24"/>
          <w:szCs w:val="24"/>
          <w:rtl/>
          <w:lang w:bidi="fa-IR"/>
        </w:rPr>
        <w:t xml:space="preserve">» </w:t>
      </w:r>
      <w:r w:rsidR="00D52460" w:rsidRPr="005D7038">
        <w:rPr>
          <w:rFonts w:ascii="Times New Roman" w:eastAsia="Times New Roman" w:hAnsi="Times New Roman" w:cs="B Zar" w:hint="cs"/>
          <w:sz w:val="24"/>
          <w:szCs w:val="24"/>
          <w:rtl/>
          <w:lang w:bidi="fa-IR"/>
        </w:rPr>
        <w:t xml:space="preserve"> اشاره نمود. همچنين ب</w:t>
      </w:r>
      <w:r>
        <w:rPr>
          <w:rFonts w:ascii="Times New Roman" w:eastAsia="Times New Roman" w:hAnsi="Times New Roman" w:cs="B Zar" w:hint="cs"/>
          <w:sz w:val="24"/>
          <w:szCs w:val="24"/>
          <w:rtl/>
          <w:lang w:bidi="fa-IR"/>
        </w:rPr>
        <w:t>ررسي مج</w:t>
      </w:r>
      <w:r w:rsidR="00D52460" w:rsidRPr="005D7038">
        <w:rPr>
          <w:rFonts w:ascii="Times New Roman" w:eastAsia="Times New Roman" w:hAnsi="Times New Roman" w:cs="B Zar" w:hint="cs"/>
          <w:sz w:val="24"/>
          <w:szCs w:val="24"/>
          <w:rtl/>
          <w:lang w:bidi="fa-IR"/>
        </w:rPr>
        <w:t>لات نشان مي دهد كه رشته هاي اصلي اثر گذار بر روي ارزيابي عملكرد مديريت استراتژيك، مديريت عمليات، بازاريابي، مديريت مالي و حسابداري مي باشند. اما در مورد مقالات و</w:t>
      </w:r>
      <w:r>
        <w:rPr>
          <w:rFonts w:ascii="Times New Roman" w:eastAsia="Times New Roman" w:hAnsi="Times New Roman" w:cs="B Zar" w:hint="cs"/>
          <w:sz w:val="24"/>
          <w:szCs w:val="24"/>
          <w:rtl/>
          <w:lang w:bidi="fa-IR"/>
        </w:rPr>
        <w:t xml:space="preserve"> مستندات مورد ارجاع،</w:t>
      </w:r>
      <w:r w:rsidR="00D52460" w:rsidRPr="005D7038">
        <w:rPr>
          <w:rFonts w:ascii="Times New Roman" w:eastAsia="Times New Roman" w:hAnsi="Times New Roman" w:cs="B Zar" w:hint="cs"/>
          <w:sz w:val="24"/>
          <w:szCs w:val="24"/>
          <w:rtl/>
          <w:lang w:bidi="fa-IR"/>
        </w:rPr>
        <w:t xml:space="preserve"> كتاب مشهور «</w:t>
      </w:r>
      <w:r w:rsidR="00D52460" w:rsidRPr="005D7038">
        <w:rPr>
          <w:rFonts w:ascii="Times New Roman" w:eastAsia="Times New Roman" w:hAnsi="Times New Roman" w:cs="B Zar"/>
          <w:sz w:val="24"/>
          <w:szCs w:val="24"/>
          <w:lang w:bidi="fa-IR"/>
        </w:rPr>
        <w:t>BSC</w:t>
      </w:r>
      <w:r w:rsidR="00D52460" w:rsidRPr="005D7038">
        <w:rPr>
          <w:rFonts w:ascii="Times New Roman" w:eastAsia="Times New Roman" w:hAnsi="Times New Roman" w:cs="B Zar" w:hint="cs"/>
          <w:sz w:val="24"/>
          <w:szCs w:val="24"/>
          <w:rtl/>
          <w:lang w:bidi="fa-IR"/>
        </w:rPr>
        <w:t>: تبديل استراتژي به عمل» نوشته «كاپلن» بيشترين ارجاعات را داشته است و كتاب "ارزيابي عملكرد: چرا، براي چه و چگونه" نوشته «اندي نيلي» رتبه سوم و مقاله «منشور عملكرد» او رتبه پنجم را در سال 2002 كسب نموده است(</w:t>
      </w:r>
      <w:r w:rsidR="00D52460" w:rsidRPr="005D7038">
        <w:rPr>
          <w:rFonts w:ascii="Times New Roman" w:eastAsia="Times New Roman" w:hAnsi="Times New Roman" w:cs="B Zar"/>
          <w:sz w:val="24"/>
          <w:szCs w:val="24"/>
          <w:lang w:bidi="fa-IR"/>
        </w:rPr>
        <w:t>Mar&amp;Neely , 2001</w:t>
      </w:r>
      <w:r w:rsidR="00D52460" w:rsidRPr="005D7038">
        <w:rPr>
          <w:rFonts w:ascii="Times New Roman" w:eastAsia="Times New Roman" w:hAnsi="Times New Roman" w:cs="B Zar" w:hint="cs"/>
          <w:sz w:val="24"/>
          <w:szCs w:val="24"/>
          <w:rtl/>
          <w:lang w:bidi="fa-IR"/>
        </w:rPr>
        <w:t>).</w:t>
      </w:r>
    </w:p>
    <w:p w:rsidR="00D52460" w:rsidRPr="005D7038" w:rsidRDefault="00D52460" w:rsidP="000E066A">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از اين تحقيق مي توان نتيجه گرفت كه مفاهيم و نويسندگان انگشت شماري بر روي اين زمينه، اثر شگرف داشته اند كه مدل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«كاپلن» و «نورتون» مفهوم غالب بوده و به دنبال آن مفهوم «منشور عملكرد» قرار دارد. بر اين اساس در ادامه، مدل «منشورعملكرد» كه چارچوب مورد استفاده </w:t>
      </w:r>
      <w:r w:rsidR="000E066A">
        <w:rPr>
          <w:rFonts w:ascii="Times New Roman" w:eastAsia="Times New Roman" w:hAnsi="Times New Roman" w:cs="B Zar" w:hint="cs"/>
          <w:sz w:val="24"/>
          <w:szCs w:val="24"/>
          <w:rtl/>
          <w:lang w:bidi="fa-IR"/>
        </w:rPr>
        <w:t>تحقیقات بسیاری بوده است</w:t>
      </w:r>
      <w:r w:rsidRPr="005D7038">
        <w:rPr>
          <w:rFonts w:ascii="Times New Roman" w:eastAsia="Times New Roman" w:hAnsi="Times New Roman" w:cs="B Zar" w:hint="cs"/>
          <w:sz w:val="24"/>
          <w:szCs w:val="24"/>
          <w:rtl/>
          <w:lang w:bidi="fa-IR"/>
        </w:rPr>
        <w:t xml:space="preserve"> تشريح خواهد شد.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مدل منشور عملكرد</w:t>
      </w:r>
      <w:r w:rsidRPr="005D7038">
        <w:rPr>
          <w:rFonts w:ascii="Times New Roman" w:eastAsia="Times New Roman" w:hAnsi="Times New Roman" w:cs="B Zar"/>
          <w:bCs/>
          <w:sz w:val="24"/>
          <w:szCs w:val="24"/>
          <w:vertAlign w:val="superscript"/>
          <w:rtl/>
          <w:lang w:bidi="fa-IR"/>
        </w:rPr>
        <w:footnoteReference w:id="56"/>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مدل منشور عملكرد نتيجه يكسري مناظرات و مباحثات در زمينه ارزيابي عملكرد توسط اعضاي </w:t>
      </w:r>
      <w:r w:rsidRPr="005D7038">
        <w:rPr>
          <w:rFonts w:ascii="Times New Roman" w:eastAsia="Times New Roman" w:hAnsi="Times New Roman" w:cs="B Zar"/>
          <w:sz w:val="24"/>
          <w:szCs w:val="24"/>
          <w:vertAlign w:val="superscript"/>
          <w:rtl/>
          <w:lang w:bidi="fa-IR"/>
        </w:rPr>
        <w:footnoteReference w:id="57"/>
      </w:r>
      <w:r w:rsidRPr="005D7038">
        <w:rPr>
          <w:rFonts w:ascii="Times New Roman" w:eastAsia="Times New Roman" w:hAnsi="Times New Roman" w:cs="B Zar"/>
          <w:sz w:val="24"/>
          <w:szCs w:val="24"/>
          <w:lang w:bidi="fa-IR"/>
        </w:rPr>
        <w:t>CBP</w:t>
      </w:r>
      <w:r w:rsidRPr="005D7038">
        <w:rPr>
          <w:rFonts w:ascii="Times New Roman" w:eastAsia="Times New Roman" w:hAnsi="Times New Roman" w:cs="B Zar" w:hint="cs"/>
          <w:sz w:val="24"/>
          <w:szCs w:val="24"/>
          <w:rtl/>
          <w:lang w:bidi="fa-IR"/>
        </w:rPr>
        <w:t xml:space="preserve"> مي باشد. هدف اوليه اين گروه، مرور تمامي چارچوب</w:t>
      </w:r>
      <w:r w:rsidR="000E066A">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 ارزيابي عملكرد موجود و بررسي توانايي</w:t>
      </w:r>
      <w:r w:rsidR="00B257E2">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 و ضعف</w:t>
      </w:r>
      <w:r w:rsidR="00B257E2">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 آنها بود. اما موضوع جالب در اين بررسي آن بود كه اكثر چارچوب</w:t>
      </w:r>
      <w:r w:rsidR="00B257E2">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 موجود ، تنها قسمتي از جنبه هاي مختلف عملكرد را مورد توجه قرار مي دادند. آنها بر روي مباحث به خصوص متمركز بوده و به هيچ عنوان به تمامي آنها توجه نداشتند</w:t>
      </w:r>
      <w:r w:rsidRPr="005D7038">
        <w:rPr>
          <w:rFonts w:ascii="Times New Roman" w:eastAsia="Times New Roman" w:hAnsi="Times New Roman" w:cs="B Zar"/>
          <w:sz w:val="24"/>
          <w:szCs w:val="24"/>
          <w:lang w:bidi="fa-IR"/>
        </w:rPr>
        <w:t>.</w:t>
      </w:r>
      <w:r w:rsidRPr="005D7038">
        <w:rPr>
          <w:rFonts w:ascii="Times New Roman" w:eastAsia="Times New Roman" w:hAnsi="Times New Roman" w:cs="B Zar" w:hint="cs"/>
          <w:sz w:val="24"/>
          <w:szCs w:val="24"/>
          <w:rtl/>
          <w:lang w:bidi="fa-IR"/>
        </w:rPr>
        <w:t xml:space="preserve"> لذا علي رغم چارچوبها و متدولوژي هاي مختلف در اين زمينه هيچيك را نمي توان بعنوان بهترين روش معرفي كرد ، چرا كه عملكرد سازماني يك مفهوم چند بعدي مي باشد(</w:t>
      </w:r>
      <w:r w:rsidRPr="005D7038">
        <w:rPr>
          <w:rFonts w:ascii="Times New Roman" w:eastAsia="Times New Roman" w:hAnsi="Times New Roman" w:cs="B Zar"/>
          <w:sz w:val="24"/>
          <w:szCs w:val="24"/>
          <w:lang w:bidi="fa-IR"/>
        </w:rPr>
        <w:t>Neely, et al , 2001</w:t>
      </w:r>
      <w:r w:rsidRPr="005D7038">
        <w:rPr>
          <w:rFonts w:ascii="Times New Roman" w:eastAsia="Times New Roman" w:hAnsi="Times New Roman" w:cs="B Zar" w:hint="cs"/>
          <w:sz w:val="24"/>
          <w:szCs w:val="24"/>
          <w:rtl/>
          <w:lang w:bidi="fa-IR"/>
        </w:rPr>
        <w:t>). براي رفع اين نقطه ضعف مدل</w:t>
      </w:r>
      <w:r w:rsidR="00B257E2">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 ارزيابي عملكرد ، مدل منشور عملكرد توسط پروفسور «نيلي»  طراحي شد و با اين كار چارچوبي جامع و كامل درباره عملكرد سازماني و شاخص هاي آن ارائه گرديد.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منشورعملكرد يكي از چارچوب</w:t>
      </w:r>
      <w:r w:rsidR="00B257E2">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 نسل دوم ارزيابي عملكرد است كه به منظور كمك به فرايند حياتي انتخاب شاخص هاي درست يك سيستم ارزيابي عملكرد طراحي شده است. اين مدل چارچوبي جامع براي بيان مباحث كليدي كسب و كار است كه انواع مختلفي از سازمانها (انتفاعي و غير انتفاعي) قادر به استفاده از آن مي باشند. اين مدل با بيان سوالات كليدي، مديران را تشويق مي كند تا درباره ارتباط بين شاخص ها فكر نمايند كه ديگر چارچوبها اين موضوع را ناديده مي گيرند(</w:t>
      </w:r>
      <w:r w:rsidRPr="005D7038">
        <w:rPr>
          <w:rFonts w:ascii="Times New Roman" w:eastAsia="Times New Roman" w:hAnsi="Times New Roman" w:cs="B Zar"/>
          <w:sz w:val="24"/>
          <w:szCs w:val="24"/>
          <w:lang w:bidi="fa-IR"/>
        </w:rPr>
        <w:t>Neely, et al, 2002</w:t>
      </w:r>
      <w:r w:rsidRPr="005D7038">
        <w:rPr>
          <w:rFonts w:ascii="Times New Roman" w:eastAsia="Times New Roman" w:hAnsi="Times New Roman" w:cs="B Zar" w:hint="cs"/>
          <w:sz w:val="24"/>
          <w:szCs w:val="24"/>
          <w:rtl/>
          <w:lang w:bidi="fa-IR"/>
        </w:rPr>
        <w:t>). اين مدل پنج وجه دارد كه وجوه بالايي و پاييني آن عبارتند از «رضايت ذي نفعان» و «كمكهاي حاصل از ذي نفعان» و سه وجه ديگر شامل استراتژيها ، فرايندها و توانمنديها مي باشند. اما چرا اين مدل اينگونه طراحي شده و از اين اجزاء تشكيل شده است؟</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پروفسور «نيلي» معتقد است كه سازمان</w:t>
      </w:r>
      <w:r w:rsidR="00B257E2">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هايي كه مي خواهند در محيط كسب و كار امروزي در بلند مدت موفق باشند بايد تصويري روشن از ذي نفعان كليدي خود و نيازها و خواسته هاي آنها داشته باشند. همچنين بايد استراتژي هاي مناسب را براي ارضاي نيازهاي اين ذي نفعان طراحي نمايند. آنها مي فهمند كه براي عملي شدن اين استراتژي ها چه فرايندهايي لازم است و بايد توانم</w:t>
      </w:r>
      <w:r w:rsidR="00B257E2">
        <w:rPr>
          <w:rFonts w:ascii="Times New Roman" w:eastAsia="Times New Roman" w:hAnsi="Times New Roman" w:cs="B Zar" w:hint="cs"/>
          <w:sz w:val="24"/>
          <w:szCs w:val="24"/>
          <w:rtl/>
          <w:lang w:bidi="fa-IR"/>
        </w:rPr>
        <w:t>ن</w:t>
      </w:r>
      <w:r w:rsidRPr="005D7038">
        <w:rPr>
          <w:rFonts w:ascii="Times New Roman" w:eastAsia="Times New Roman" w:hAnsi="Times New Roman" w:cs="B Zar" w:hint="cs"/>
          <w:sz w:val="24"/>
          <w:szCs w:val="24"/>
          <w:rtl/>
          <w:lang w:bidi="fa-IR"/>
        </w:rPr>
        <w:t>دي</w:t>
      </w:r>
      <w:r w:rsidR="00B257E2">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 لازم جهت راه اندازي و بكارگيري اين فرايندها را شناسايي نمايند. افراد با هوش ، خبره و آينده نگر درباره آنچه سازمانشان از ذي نفعان انتظار دارد ( نظير وفاداري كاركنان، سودآوري مشتريان، سرمايه گذاري هاي بلند مدت و ...) نيز به دقت مي انديشند. در اين حالت است كه آنها مدلي شفاف از كسب و كار داشته و دركي روشن از آنچه موجب عملكرد خوب و مناسب مي شود خواهند داشت.</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آغاز با ذي نفعان ب</w:t>
      </w:r>
      <w:r w:rsidR="00B257E2">
        <w:rPr>
          <w:rFonts w:ascii="Times New Roman" w:eastAsia="Times New Roman" w:hAnsi="Times New Roman" w:cs="B Zar" w:hint="cs"/>
          <w:bCs/>
          <w:sz w:val="24"/>
          <w:szCs w:val="24"/>
          <w:rtl/>
          <w:lang w:bidi="fa-IR"/>
        </w:rPr>
        <w:t xml:space="preserve">ه </w:t>
      </w:r>
      <w:r w:rsidRPr="005D7038">
        <w:rPr>
          <w:rFonts w:ascii="Times New Roman" w:eastAsia="Times New Roman" w:hAnsi="Times New Roman" w:cs="B Zar" w:hint="cs"/>
          <w:bCs/>
          <w:sz w:val="24"/>
          <w:szCs w:val="24"/>
          <w:rtl/>
          <w:lang w:bidi="fa-IR"/>
        </w:rPr>
        <w:t>جاي استراتژي ها</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يكي از بزرگترين اشتباهات مرسوم در ارزيابي عملكرد، انتخاب شاخص ها از استراتژي ها مي باشد. از هر 10 مطلب در اين زمينه 9 بار اين جمله تكرار شده است كه "شاخص ها را از استراتژي هايتان بدست آوريد". اما انتخاب شاخص ها از استراتژي ها نشان دهنده عدم درك نقش استراتژي و هدف ارزيابي عملكرد مي باشد. شاخص هاي عملكرد براي كمك به افراد طراحي مي شوند تا بفهمند كه آيا به طرف مقصد از قبل تعيين شده درحركتند و يا از آن منحرف شده اند. اما استراتژي ها به مقصد مربوط نمي شوند بلكه مسير رسيدن به مقصد را مشخص مي كنند. بنابراين اگرچه استراتژي ها ارزش افزا هستند ولي هدف نهايي نمي باشند. در واقع با بكارگيري استراتژي ها ، سازمان قادر خواهد بود تا ارزش بيشتري را براي ذي نفعان مختلف ايجاد نمايد. ذي نفعاني نظير سرمايه گذاران، مشتريان، واسطه ها، كاركنان، تامين كننده ها، قانونگذار و گروههاي اجتماعي كه اهميت هر يك در سازمانهاي مختلف ، متفاوت مي باشد. بنابراين اولين و اصلي ترين جنبه عملكرد ، ذي نفعان مي باشند(</w:t>
      </w:r>
      <w:r w:rsidRPr="005D7038">
        <w:rPr>
          <w:rFonts w:ascii="Times New Roman" w:eastAsia="Times New Roman" w:hAnsi="Times New Roman" w:cs="B Zar"/>
          <w:sz w:val="24"/>
          <w:szCs w:val="24"/>
          <w:lang w:bidi="fa-IR"/>
        </w:rPr>
        <w:t>Neely, et al , 2002</w:t>
      </w:r>
      <w:r w:rsidRPr="005D7038">
        <w:rPr>
          <w:rFonts w:ascii="Times New Roman" w:eastAsia="Times New Roman" w:hAnsi="Times New Roman" w:cs="B Zar" w:hint="cs"/>
          <w:sz w:val="24"/>
          <w:szCs w:val="24"/>
          <w:rtl/>
          <w:lang w:bidi="fa-IR"/>
        </w:rPr>
        <w:t xml:space="preserve">). لذا اولين وجه منشور عملكرد، رضايت ذي نفعان است كه مي پرسد: "ذي نفعان كليدي ما چه كساني هستند و نيازها و خواسته هاي آنها چه مي باشد؟". اين وجه منشور عملكرد بدون شك بسيار گسترده تر از نگاه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به ذي نفعان است كه تنها سهامداران و مشتريان را شامل مي شود و هيچ توجه اي به ديگر ذي نفعان نظير كاركنان، تامين كنندگان، قانونگذاران، گروههاي محلي و... نمي كند. در حالي كه تمامي اين گروهها بر روي عملكرد و موفقيت سازمان اثرگذار هستند(</w:t>
      </w:r>
      <w:r w:rsidRPr="005D7038">
        <w:rPr>
          <w:rFonts w:ascii="Times New Roman" w:eastAsia="Times New Roman" w:hAnsi="Times New Roman" w:cs="B Zar"/>
          <w:sz w:val="24"/>
          <w:szCs w:val="24"/>
          <w:lang w:bidi="fa-IR"/>
        </w:rPr>
        <w:t>Neely , 2001</w:t>
      </w:r>
      <w:r w:rsidRPr="005D7038">
        <w:rPr>
          <w:rFonts w:ascii="Times New Roman" w:eastAsia="Times New Roman" w:hAnsi="Times New Roman" w:cs="B Zar" w:hint="cs"/>
          <w:sz w:val="24"/>
          <w:szCs w:val="24"/>
          <w:rtl/>
          <w:lang w:bidi="fa-IR"/>
        </w:rPr>
        <w:t xml:space="preserve">). </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دومين وجه اين مدل بر روي استراتژي تمركز دارد. همانطور كه گفته شد پيش از اين نظر بر آن بود كه شاخص ها بايستي از استراتژي ها ناشي شوند. اما تنها دليل تدوين استراتژي ها، ايجاد ارزش براي برخي ذي نفعان مي باشد. پس نقطه آغازين بايد اين سوال باشد كه "ذينفعان ما چه كساني هستند و خواسته هاي آنها چه مي باشد". تنها پس از جوابگويي به اين سوال مي توان به انتخاب استراتژي پرداخت تا بتوان از ارضاي نيازهاي ذي نفعان اطمينان حاصل نمود. بنابراين دومين وجه منشورعملكرد پرسيدن اين سوال است كه " استراتژي هاي مورد نياز براي اطمينان از جلب رضايت ذي نفعان و برطرف كردن نيازهاي آنها چه مي باشد؟"(</w:t>
      </w:r>
      <w:r w:rsidRPr="005D7038">
        <w:rPr>
          <w:rFonts w:ascii="Times New Roman" w:eastAsia="Times New Roman" w:hAnsi="Times New Roman" w:cs="B Zar"/>
          <w:sz w:val="24"/>
          <w:szCs w:val="24"/>
          <w:lang w:bidi="fa-IR"/>
        </w:rPr>
        <w:t>Neely , 2003</w:t>
      </w:r>
      <w:r w:rsidRPr="005D7038">
        <w:rPr>
          <w:rFonts w:ascii="Times New Roman" w:eastAsia="Times New Roman" w:hAnsi="Times New Roman" w:cs="B Zar" w:hint="cs"/>
          <w:sz w:val="24"/>
          <w:szCs w:val="24"/>
          <w:rtl/>
          <w:lang w:bidi="fa-IR"/>
        </w:rPr>
        <w:t xml:space="preserve"> ).</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اكثر مدلهاي قبلي در اين نقطه توقف مي كنند ، در حالي كه بسياري از استراتژي ها در عمل با مشكل روبرو مي شوند و دليل اصلي آن اينست كه فرايندهاي سازماني با استراتژي ها همخواني ندارند و حتي اگر اين فرايندها همخواني هم داشته باشند ممكن است توانمنديهاي لازم براي عملياتي كردن اين فرايندها وجود نداشته باشد. بنابراين دو جنبه ديگر عملكرد «فرايندها» و «توانمندي</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 مي باشند. لذا پاسخگويي به سوال زير ضروري است:</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lastRenderedPageBreak/>
        <w:t>" به چه فرايندهايي براي اجرايي شدن استراتژي ها نياز داريم؟"</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در اينجا ما درباره فرايندهاي عمومي يك كسب و كار كه در اكثر سازمانها وجود دارند صحبت مي كنيم. اين فرايندها شامل: ايجاد محصول و خدمات جديد ، ايجاد تقاضا ، برطرف كردن تقاضا، برنامه ريزي و مديريت سازمان مي باشد و براي هر يك از اين فرايندها بايد بتوان شاخص هاي مشخص را تعيين نمود.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چهارمين وجه منشور ، وجه توانمندي</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 مي باشد كه كمتر مورد توجه قرار گرفته است. همان</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گونه كه مي توان ديد توانمندي</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 يك مفهوم نسبتا جديد اما مهم در مديريت هستند. توانمندي</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 تركيبي از افراد، فعاليت</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 تكنولوژي</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 و زيرساخت</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 را شامل مي شود كه روي هم رفته اجراي فرايندهاي سازماني را ممكن مي سازند. آنها بنيان هاي اصلي سازمان براي رقابت هستند. بدون داشتن كاركنان، عمليات، تكنولوژي و زير ساخت</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مناسب، امكان اجرا و بهبود فرايندها وجود نخواهد داشت. لذا سوال كليدي مربوط به اين وجه عبارتست از: "توانمندي</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مورد نياز ما براي اجراي فرايندها چه مي باشد؟". پس از پاسخگويي به اين سوال مي توان شاخص هايي را شناسايي كرد كه امكان ارزيابي اين كه آيا شركت توانمندي</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لازم را داراست و يا از توانمندي</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خود استفاده مناسب را كرده و از آنها محافظت و پشتيباني مي نمايد فراهم مي گردد.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پنجمين و آخرين جنبه عملكرد «كمك</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مورد انتظار از ذي نفعان» است كه درست مقابل وجه «رضايت ذي نفعان» مي باشد. بعنوان مثال كاركنان به عنوان يكي از ذي نفعان سازمان از سازمان انتظار امنيت شغلي در كار ، حقوق و مزاياي منصفانه، توجه و فرصت براي ارائه پيشنهاد را دارند . در عوض سازمان از كاركنان خود انتظار كمك به كسب و كار را دارد. سازمان توقع دارد كه كاركنان پيشنهاد ارائه دهند، به سازمان وفادار باشند، مهارت</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خود را گسترش دهند و مسوليت كارها را بپذيرند. همچنين علاقه سازمان</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 به ارزيابي عملكرد تامين كنندگان در رابطه با تحويل سر موعد، تحويل اجناس با كيفيت و كميت مناسب، ارسال دقيق و به موقع و... در واقع خواسته هايي است كه سازمان از تامين كنندگان خود دارد و رضايت تامين كنندگان كاملا با اين موضوع متفاوت مي باشد(</w:t>
      </w:r>
      <w:r w:rsidRPr="005D7038">
        <w:rPr>
          <w:rFonts w:ascii="Times New Roman" w:eastAsia="Times New Roman" w:hAnsi="Times New Roman" w:cs="B Zar"/>
          <w:sz w:val="24"/>
          <w:szCs w:val="24"/>
          <w:lang w:bidi="fa-IR"/>
        </w:rPr>
        <w:t xml:space="preserve"> Neely , 2002</w:t>
      </w:r>
      <w:r w:rsidRPr="005D7038">
        <w:rPr>
          <w:rFonts w:ascii="Times New Roman" w:eastAsia="Times New Roman" w:hAnsi="Times New Roman" w:cs="B Zar" w:hint="cs"/>
          <w:sz w:val="24"/>
          <w:szCs w:val="24"/>
          <w:rtl/>
          <w:lang w:bidi="fa-IR"/>
        </w:rPr>
        <w:t xml:space="preserve">). </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تمامي چار چوب</w:t>
      </w:r>
      <w:r w:rsidR="000600C3">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ارزيابي ديگر به اين رابطه دو طرفه بين ذي نفعان و سازمان بي توجه مي باشند و توجه اين مدل به اين رابطه از جنبه هاي منحصر به فرد و حساس آن به شمار مي رود.</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منشور عملكرد چارچوب و يا ابزاري است كه مي تواند ب</w:t>
      </w:r>
      <w:r w:rsidR="00DB454C">
        <w:rPr>
          <w:rFonts w:ascii="Times New Roman" w:eastAsia="Times New Roman" w:hAnsi="Times New Roman" w:cs="B Zar" w:hint="cs"/>
          <w:sz w:val="24"/>
          <w:szCs w:val="24"/>
          <w:rtl/>
          <w:lang w:bidi="fa-IR"/>
        </w:rPr>
        <w:t xml:space="preserve">ه </w:t>
      </w:r>
      <w:r w:rsidRPr="005D7038">
        <w:rPr>
          <w:rFonts w:ascii="Times New Roman" w:eastAsia="Times New Roman" w:hAnsi="Times New Roman" w:cs="B Zar" w:hint="cs"/>
          <w:sz w:val="24"/>
          <w:szCs w:val="24"/>
          <w:rtl/>
          <w:lang w:bidi="fa-IR"/>
        </w:rPr>
        <w:t>وسيله تيم مديران مورد استفاده قرار گيرد و بر تفكر آنها اثر گذار باشد و موجبات مديريت بهتر كسب و كارشان را فراهم نمايد و همچنين در طراحي شاخص هاي عملكرد كمك كننده باشد. ب</w:t>
      </w:r>
      <w:r w:rsidR="00DB454C">
        <w:rPr>
          <w:rFonts w:ascii="Times New Roman" w:eastAsia="Times New Roman" w:hAnsi="Times New Roman" w:cs="B Zar" w:hint="cs"/>
          <w:sz w:val="24"/>
          <w:szCs w:val="24"/>
          <w:rtl/>
          <w:lang w:bidi="fa-IR"/>
        </w:rPr>
        <w:t xml:space="preserve">ه </w:t>
      </w:r>
      <w:r w:rsidRPr="005D7038">
        <w:rPr>
          <w:rFonts w:ascii="Times New Roman" w:eastAsia="Times New Roman" w:hAnsi="Times New Roman" w:cs="B Zar" w:hint="cs"/>
          <w:sz w:val="24"/>
          <w:szCs w:val="24"/>
          <w:rtl/>
          <w:lang w:bidi="fa-IR"/>
        </w:rPr>
        <w:t>طور خلاصه پنج جنبه به هم مرتبط عملكرد به همراه پنج سوال كليدي آن براي هر يك، به منظور طراحي شاخص ها به شرح زير مي باشد:</w:t>
      </w:r>
    </w:p>
    <w:p w:rsidR="00D52460" w:rsidRPr="005D7038" w:rsidRDefault="00D52460" w:rsidP="005D7038">
      <w:pPr>
        <w:numPr>
          <w:ilvl w:val="0"/>
          <w:numId w:val="19"/>
        </w:num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lastRenderedPageBreak/>
        <w:t>رضايت ذي نفعان: ذي نفعان كليدي چه كساني هستند و نيازها و خواسته هاي آنها چه مي باشد؟</w:t>
      </w:r>
    </w:p>
    <w:p w:rsidR="00D52460" w:rsidRPr="005D7038" w:rsidRDefault="00D52460" w:rsidP="005D7038">
      <w:pPr>
        <w:numPr>
          <w:ilvl w:val="0"/>
          <w:numId w:val="19"/>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استراتژي ها: چه استراتژي هايي بايد تدوين گردد تا خواسته ها و نيازهاي ذي نفعان كليدي ارضاء شود؟</w:t>
      </w:r>
    </w:p>
    <w:p w:rsidR="00D52460" w:rsidRPr="005D7038" w:rsidRDefault="00D52460" w:rsidP="005D7038">
      <w:pPr>
        <w:numPr>
          <w:ilvl w:val="0"/>
          <w:numId w:val="19"/>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فرايندها: چه فرايندهاي بحراني و كليدي لازم است تا استراتژي ها اجرا گردند؟</w:t>
      </w:r>
    </w:p>
    <w:p w:rsidR="00D52460" w:rsidRPr="005D7038" w:rsidRDefault="00D52460" w:rsidP="005D7038">
      <w:pPr>
        <w:numPr>
          <w:ilvl w:val="0"/>
          <w:numId w:val="19"/>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توانمنديها: چه توانمندي</w:t>
      </w:r>
      <w:r w:rsidR="00DB454C">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هايي نياز داريم تا اين فرايندها را عملياتي كرده و گسترش دهيم؟</w:t>
      </w:r>
    </w:p>
    <w:p w:rsidR="00D52460" w:rsidRPr="005D7038" w:rsidRDefault="00D52460" w:rsidP="005D7038">
      <w:pPr>
        <w:numPr>
          <w:ilvl w:val="0"/>
          <w:numId w:val="19"/>
        </w:num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كمكهاي ذي نفعان: اگر اين توانمنديها توسعه يافته و حفظ گردند چه كمكها و خواسته هايي را از ذي نفعان خود انتظار داريم؟</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AC1FFF" w:rsidP="005D7038">
      <w:pPr>
        <w:bidi/>
        <w:spacing w:after="0" w:line="360" w:lineRule="auto"/>
        <w:jc w:val="lowKashida"/>
        <w:rPr>
          <w:rFonts w:ascii="Times New Roman" w:eastAsia="Times New Roman" w:hAnsi="Times New Roman" w:cs="B Zar"/>
          <w:sz w:val="24"/>
          <w:szCs w:val="24"/>
          <w:lang w:bidi="fa-IR"/>
        </w:rPr>
      </w:pPr>
      <w:r>
        <w:rPr>
          <w:rFonts w:ascii="Times New Roman" w:eastAsia="Times New Roman" w:hAnsi="Times New Roman" w:cs="B Zar"/>
          <w:noProof/>
          <w:sz w:val="24"/>
          <w:szCs w:val="24"/>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5715000" cy="6057900"/>
                <wp:effectExtent l="19050" t="19050" r="19050" b="9525"/>
                <wp:wrapNone/>
                <wp:docPr id="139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057900"/>
                          <a:chOff x="1800" y="3420"/>
                          <a:chExt cx="9000" cy="9540"/>
                        </a:xfrm>
                      </wpg:grpSpPr>
                      <wpg:grpSp>
                        <wpg:cNvPr id="1398" name="Group 149"/>
                        <wpg:cNvGrpSpPr>
                          <a:grpSpLocks/>
                        </wpg:cNvGrpSpPr>
                        <wpg:grpSpPr bwMode="auto">
                          <a:xfrm>
                            <a:off x="1800" y="3420"/>
                            <a:ext cx="9000" cy="8100"/>
                            <a:chOff x="1822" y="4273"/>
                            <a:chExt cx="9000" cy="8100"/>
                          </a:xfrm>
                        </wpg:grpSpPr>
                        <wpg:grpSp>
                          <wpg:cNvPr id="1399" name="Group 150"/>
                          <wpg:cNvGrpSpPr>
                            <a:grpSpLocks/>
                          </wpg:cNvGrpSpPr>
                          <wpg:grpSpPr bwMode="auto">
                            <a:xfrm>
                              <a:off x="4882" y="4453"/>
                              <a:ext cx="2880" cy="7560"/>
                              <a:chOff x="1755" y="1800"/>
                              <a:chExt cx="2880" cy="7560"/>
                            </a:xfrm>
                          </wpg:grpSpPr>
                          <wps:wsp>
                            <wps:cNvPr id="1400" name="Rectangle 151"/>
                            <wps:cNvSpPr>
                              <a:spLocks noChangeArrowheads="1"/>
                            </wps:cNvSpPr>
                            <wps:spPr bwMode="auto">
                              <a:xfrm>
                                <a:off x="2295" y="1800"/>
                                <a:ext cx="1620" cy="810"/>
                              </a:xfrm>
                              <a:prstGeom prst="rect">
                                <a:avLst/>
                              </a:prstGeom>
                              <a:solidFill>
                                <a:srgbClr val="DDDDDD"/>
                              </a:solidFill>
                              <a:ln w="9525">
                                <a:solidFill>
                                  <a:srgbClr val="000000"/>
                                </a:solidFill>
                                <a:miter lim="800000"/>
                                <a:headEnd/>
                                <a:tailEnd/>
                              </a:ln>
                            </wps:spPr>
                            <wps:txbx>
                              <w:txbxContent>
                                <w:p w:rsidR="00897B9E" w:rsidRPr="00DB454C" w:rsidRDefault="00897B9E" w:rsidP="00DB454C">
                                  <w:pPr>
                                    <w:bidi/>
                                    <w:jc w:val="center"/>
                                    <w:rPr>
                                      <w:rFonts w:ascii="Times New Roman" w:eastAsia="Times New Roman" w:hAnsi="Times New Roman" w:cs="B Zar"/>
                                      <w:b/>
                                      <w:bCs/>
                                      <w:sz w:val="18"/>
                                      <w:szCs w:val="18"/>
                                      <w:lang w:bidi="fa-IR"/>
                                    </w:rPr>
                                  </w:pPr>
                                  <w:r w:rsidRPr="00DB454C">
                                    <w:rPr>
                                      <w:rFonts w:ascii="Times New Roman" w:eastAsia="Times New Roman" w:hAnsi="Times New Roman" w:cs="B Zar" w:hint="cs"/>
                                      <w:b/>
                                      <w:bCs/>
                                      <w:sz w:val="18"/>
                                      <w:szCs w:val="18"/>
                                      <w:rtl/>
                                      <w:lang w:bidi="fa-IR"/>
                                    </w:rPr>
                                    <w:t>ذي نفعان</w:t>
                                  </w:r>
                                </w:p>
                              </w:txbxContent>
                            </wps:txbx>
                            <wps:bodyPr rot="0" vert="horz" wrap="square" lIns="91440" tIns="45720" rIns="91440" bIns="45720" anchor="t" anchorCtr="0" upright="1">
                              <a:noAutofit/>
                            </wps:bodyPr>
                          </wps:wsp>
                          <wps:wsp>
                            <wps:cNvPr id="1401" name="Oval 152"/>
                            <wps:cNvSpPr>
                              <a:spLocks noChangeArrowheads="1"/>
                            </wps:cNvSpPr>
                            <wps:spPr bwMode="auto">
                              <a:xfrm>
                                <a:off x="2295" y="3240"/>
                                <a:ext cx="1800" cy="900"/>
                              </a:xfrm>
                              <a:prstGeom prst="ellipse">
                                <a:avLst/>
                              </a:prstGeom>
                              <a:solidFill>
                                <a:srgbClr val="FFFFFF"/>
                              </a:solidFill>
                              <a:ln w="9525">
                                <a:solidFill>
                                  <a:srgbClr val="000000"/>
                                </a:solidFill>
                                <a:round/>
                                <a:headEnd/>
                                <a:tailEnd/>
                              </a:ln>
                            </wps:spPr>
                            <wps:txbx>
                              <w:txbxContent>
                                <w:p w:rsidR="00897B9E" w:rsidRPr="00DB454C" w:rsidRDefault="00897B9E" w:rsidP="00D52460">
                                  <w:pPr>
                                    <w:jc w:val="center"/>
                                    <w:rPr>
                                      <w:rFonts w:ascii="Times New Roman" w:eastAsia="Times New Roman" w:hAnsi="Times New Roman" w:cs="B Zar"/>
                                      <w:b/>
                                      <w:bCs/>
                                      <w:sz w:val="18"/>
                                      <w:szCs w:val="18"/>
                                      <w:lang w:bidi="fa-IR"/>
                                    </w:rPr>
                                  </w:pPr>
                                  <w:r w:rsidRPr="00DB454C">
                                    <w:rPr>
                                      <w:rFonts w:ascii="Times New Roman" w:eastAsia="Times New Roman" w:hAnsi="Times New Roman" w:cs="B Zar" w:hint="cs"/>
                                      <w:b/>
                                      <w:bCs/>
                                      <w:sz w:val="18"/>
                                      <w:szCs w:val="18"/>
                                      <w:rtl/>
                                      <w:lang w:bidi="fa-IR"/>
                                    </w:rPr>
                                    <w:t>مشتريان و واسطه ها</w:t>
                                  </w:r>
                                </w:p>
                              </w:txbxContent>
                            </wps:txbx>
                            <wps:bodyPr rot="0" vert="horz" wrap="square" lIns="91440" tIns="45720" rIns="91440" bIns="45720" anchor="t" anchorCtr="0" upright="1">
                              <a:noAutofit/>
                            </wps:bodyPr>
                          </wps:wsp>
                          <wps:wsp>
                            <wps:cNvPr id="1402" name="Oval 153"/>
                            <wps:cNvSpPr>
                              <a:spLocks noChangeArrowheads="1"/>
                            </wps:cNvSpPr>
                            <wps:spPr bwMode="auto">
                              <a:xfrm>
                                <a:off x="2295" y="8460"/>
                                <a:ext cx="1800" cy="900"/>
                              </a:xfrm>
                              <a:prstGeom prst="ellipse">
                                <a:avLst/>
                              </a:prstGeom>
                              <a:solidFill>
                                <a:srgbClr val="FFFFFF"/>
                              </a:solidFill>
                              <a:ln w="9525">
                                <a:solidFill>
                                  <a:srgbClr val="000000"/>
                                </a:solidFill>
                                <a:round/>
                                <a:headEnd/>
                                <a:tailEnd/>
                              </a:ln>
                            </wps:spPr>
                            <wps:txbx>
                              <w:txbxContent>
                                <w:p w:rsidR="00897B9E" w:rsidRDefault="00897B9E" w:rsidP="00D52460">
                                  <w:pPr>
                                    <w:jc w:val="center"/>
                                  </w:pPr>
                                  <w:r>
                                    <w:rPr>
                                      <w:rFonts w:hint="cs"/>
                                      <w:rtl/>
                                    </w:rPr>
                                    <w:t>سرمايه گذاران</w:t>
                                  </w:r>
                                </w:p>
                              </w:txbxContent>
                            </wps:txbx>
                            <wps:bodyPr rot="0" vert="horz" wrap="square" lIns="91440" tIns="45720" rIns="91440" bIns="45720" anchor="t" anchorCtr="0" upright="1">
                              <a:noAutofit/>
                            </wps:bodyPr>
                          </wps:wsp>
                          <wps:wsp>
                            <wps:cNvPr id="1403" name="Oval 154"/>
                            <wps:cNvSpPr>
                              <a:spLocks noChangeArrowheads="1"/>
                            </wps:cNvSpPr>
                            <wps:spPr bwMode="auto">
                              <a:xfrm>
                                <a:off x="2295" y="7020"/>
                                <a:ext cx="1800" cy="900"/>
                              </a:xfrm>
                              <a:prstGeom prst="ellipse">
                                <a:avLst/>
                              </a:prstGeom>
                              <a:solidFill>
                                <a:srgbClr val="FFFFFF"/>
                              </a:solidFill>
                              <a:ln w="9525">
                                <a:solidFill>
                                  <a:srgbClr val="000000"/>
                                </a:solidFill>
                                <a:round/>
                                <a:headEnd/>
                                <a:tailEnd/>
                              </a:ln>
                            </wps:spPr>
                            <wps:txbx>
                              <w:txbxContent>
                                <w:p w:rsidR="00897B9E" w:rsidRPr="00DB454C" w:rsidRDefault="00897B9E" w:rsidP="00D52460">
                                  <w:pPr>
                                    <w:jc w:val="center"/>
                                    <w:rPr>
                                      <w:rFonts w:ascii="Times New Roman" w:eastAsia="Times New Roman" w:hAnsi="Times New Roman" w:cs="B Zar"/>
                                      <w:b/>
                                      <w:bCs/>
                                      <w:sz w:val="16"/>
                                      <w:szCs w:val="16"/>
                                      <w:lang w:bidi="fa-IR"/>
                                    </w:rPr>
                                  </w:pPr>
                                  <w:r w:rsidRPr="00DB454C">
                                    <w:rPr>
                                      <w:rFonts w:ascii="Times New Roman" w:eastAsia="Times New Roman" w:hAnsi="Times New Roman" w:cs="B Zar" w:hint="cs"/>
                                      <w:b/>
                                      <w:bCs/>
                                      <w:sz w:val="16"/>
                                      <w:szCs w:val="16"/>
                                      <w:rtl/>
                                      <w:lang w:bidi="fa-IR"/>
                                    </w:rPr>
                                    <w:t>قانون گذاران مجامع قانوني</w:t>
                                  </w:r>
                                </w:p>
                              </w:txbxContent>
                            </wps:txbx>
                            <wps:bodyPr rot="0" vert="horz" wrap="square" lIns="91440" tIns="45720" rIns="91440" bIns="45720" anchor="t" anchorCtr="0" upright="1">
                              <a:noAutofit/>
                            </wps:bodyPr>
                          </wps:wsp>
                          <wps:wsp>
                            <wps:cNvPr id="1404" name="Oval 155"/>
                            <wps:cNvSpPr>
                              <a:spLocks noChangeArrowheads="1"/>
                            </wps:cNvSpPr>
                            <wps:spPr bwMode="auto">
                              <a:xfrm>
                                <a:off x="2295" y="5760"/>
                                <a:ext cx="1800" cy="900"/>
                              </a:xfrm>
                              <a:prstGeom prst="ellipse">
                                <a:avLst/>
                              </a:prstGeom>
                              <a:solidFill>
                                <a:srgbClr val="FFFFFF"/>
                              </a:solidFill>
                              <a:ln w="9525">
                                <a:solidFill>
                                  <a:srgbClr val="000000"/>
                                </a:solidFill>
                                <a:round/>
                                <a:headEnd/>
                                <a:tailEnd/>
                              </a:ln>
                            </wps:spPr>
                            <wps:txbx>
                              <w:txbxContent>
                                <w:p w:rsidR="00897B9E" w:rsidRPr="00DB454C" w:rsidRDefault="00897B9E" w:rsidP="00D52460">
                                  <w:pPr>
                                    <w:jc w:val="center"/>
                                    <w:rPr>
                                      <w:rFonts w:ascii="Times New Roman" w:eastAsia="Times New Roman" w:hAnsi="Times New Roman" w:cs="B Zar"/>
                                      <w:b/>
                                      <w:bCs/>
                                      <w:sz w:val="18"/>
                                      <w:szCs w:val="18"/>
                                      <w:lang w:bidi="fa-IR"/>
                                    </w:rPr>
                                  </w:pPr>
                                  <w:r w:rsidRPr="00DB454C">
                                    <w:rPr>
                                      <w:rFonts w:ascii="Times New Roman" w:eastAsia="Times New Roman" w:hAnsi="Times New Roman" w:cs="B Zar" w:hint="cs"/>
                                      <w:b/>
                                      <w:bCs/>
                                      <w:sz w:val="18"/>
                                      <w:szCs w:val="18"/>
                                      <w:rtl/>
                                      <w:lang w:bidi="fa-IR"/>
                                    </w:rPr>
                                    <w:t>تامين كنندگان</w:t>
                                  </w:r>
                                </w:p>
                              </w:txbxContent>
                            </wps:txbx>
                            <wps:bodyPr rot="0" vert="horz" wrap="square" lIns="91440" tIns="45720" rIns="91440" bIns="45720" anchor="t" anchorCtr="0" upright="1">
                              <a:noAutofit/>
                            </wps:bodyPr>
                          </wps:wsp>
                          <wps:wsp>
                            <wps:cNvPr id="1405" name="Oval 156"/>
                            <wps:cNvSpPr>
                              <a:spLocks noChangeArrowheads="1"/>
                            </wps:cNvSpPr>
                            <wps:spPr bwMode="auto">
                              <a:xfrm>
                                <a:off x="2295" y="4500"/>
                                <a:ext cx="1800" cy="900"/>
                              </a:xfrm>
                              <a:prstGeom prst="ellipse">
                                <a:avLst/>
                              </a:prstGeom>
                              <a:solidFill>
                                <a:srgbClr val="FFFFFF"/>
                              </a:solidFill>
                              <a:ln w="9525">
                                <a:solidFill>
                                  <a:srgbClr val="000000"/>
                                </a:solidFill>
                                <a:round/>
                                <a:headEnd/>
                                <a:tailEnd/>
                              </a:ln>
                            </wps:spPr>
                            <wps:txbx>
                              <w:txbxContent>
                                <w:p w:rsidR="00897B9E" w:rsidRPr="00DB454C" w:rsidRDefault="00897B9E" w:rsidP="00D52460">
                                  <w:pPr>
                                    <w:jc w:val="center"/>
                                    <w:rPr>
                                      <w:rFonts w:ascii="Times New Roman" w:eastAsia="Times New Roman" w:hAnsi="Times New Roman" w:cs="B Zar"/>
                                      <w:b/>
                                      <w:bCs/>
                                      <w:sz w:val="18"/>
                                      <w:szCs w:val="18"/>
                                      <w:lang w:bidi="fa-IR"/>
                                    </w:rPr>
                                  </w:pPr>
                                  <w:r w:rsidRPr="00DB454C">
                                    <w:rPr>
                                      <w:rFonts w:ascii="Times New Roman" w:eastAsia="Times New Roman" w:hAnsi="Times New Roman" w:cs="B Zar" w:hint="cs"/>
                                      <w:b/>
                                      <w:bCs/>
                                      <w:sz w:val="18"/>
                                      <w:szCs w:val="18"/>
                                      <w:rtl/>
                                      <w:lang w:bidi="fa-IR"/>
                                    </w:rPr>
                                    <w:t>كاركنان</w:t>
                                  </w:r>
                                </w:p>
                              </w:txbxContent>
                            </wps:txbx>
                            <wps:bodyPr rot="0" vert="horz" wrap="square" lIns="91440" tIns="45720" rIns="91440" bIns="45720" anchor="t" anchorCtr="0" upright="1">
                              <a:noAutofit/>
                            </wps:bodyPr>
                          </wps:wsp>
                          <wps:wsp>
                            <wps:cNvPr id="1406" name="AutoShape 157"/>
                            <wps:cNvSpPr>
                              <a:spLocks noChangeArrowheads="1"/>
                            </wps:cNvSpPr>
                            <wps:spPr bwMode="auto">
                              <a:xfrm>
                                <a:off x="4275" y="8640"/>
                                <a:ext cx="360" cy="540"/>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07" name="AutoShape 158"/>
                            <wps:cNvSpPr>
                              <a:spLocks noChangeArrowheads="1"/>
                            </wps:cNvSpPr>
                            <wps:spPr bwMode="auto">
                              <a:xfrm>
                                <a:off x="1755" y="8640"/>
                                <a:ext cx="360" cy="54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08" name="AutoShape 159"/>
                            <wps:cNvSpPr>
                              <a:spLocks noChangeArrowheads="1"/>
                            </wps:cNvSpPr>
                            <wps:spPr bwMode="auto">
                              <a:xfrm>
                                <a:off x="4275" y="3420"/>
                                <a:ext cx="360" cy="540"/>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09" name="AutoShape 160"/>
                            <wps:cNvSpPr>
                              <a:spLocks noChangeArrowheads="1"/>
                            </wps:cNvSpPr>
                            <wps:spPr bwMode="auto">
                              <a:xfrm>
                                <a:off x="4275" y="4680"/>
                                <a:ext cx="360" cy="540"/>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10" name="AutoShape 161"/>
                            <wps:cNvSpPr>
                              <a:spLocks noChangeArrowheads="1"/>
                            </wps:cNvSpPr>
                            <wps:spPr bwMode="auto">
                              <a:xfrm>
                                <a:off x="4275" y="5940"/>
                                <a:ext cx="360" cy="540"/>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11" name="AutoShape 162"/>
                            <wps:cNvSpPr>
                              <a:spLocks noChangeArrowheads="1"/>
                            </wps:cNvSpPr>
                            <wps:spPr bwMode="auto">
                              <a:xfrm>
                                <a:off x="4275" y="7200"/>
                                <a:ext cx="360" cy="540"/>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12" name="AutoShape 163"/>
                            <wps:cNvSpPr>
                              <a:spLocks noChangeArrowheads="1"/>
                            </wps:cNvSpPr>
                            <wps:spPr bwMode="auto">
                              <a:xfrm>
                                <a:off x="1755" y="3420"/>
                                <a:ext cx="360" cy="54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13" name="AutoShape 164"/>
                            <wps:cNvSpPr>
                              <a:spLocks noChangeArrowheads="1"/>
                            </wps:cNvSpPr>
                            <wps:spPr bwMode="auto">
                              <a:xfrm>
                                <a:off x="1755" y="4680"/>
                                <a:ext cx="360" cy="54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14" name="AutoShape 165"/>
                            <wps:cNvSpPr>
                              <a:spLocks noChangeArrowheads="1"/>
                            </wps:cNvSpPr>
                            <wps:spPr bwMode="auto">
                              <a:xfrm>
                                <a:off x="1755" y="5940"/>
                                <a:ext cx="360" cy="54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15" name="AutoShape 166"/>
                            <wps:cNvSpPr>
                              <a:spLocks noChangeArrowheads="1"/>
                            </wps:cNvSpPr>
                            <wps:spPr bwMode="auto">
                              <a:xfrm>
                                <a:off x="1755" y="7200"/>
                                <a:ext cx="360" cy="54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grpSp>
                          <wpg:cNvPr id="1416" name="Group 167"/>
                          <wpg:cNvGrpSpPr>
                            <a:grpSpLocks/>
                          </wpg:cNvGrpSpPr>
                          <wpg:grpSpPr bwMode="auto">
                            <a:xfrm>
                              <a:off x="8122" y="4273"/>
                              <a:ext cx="2700" cy="8100"/>
                              <a:chOff x="4815" y="1440"/>
                              <a:chExt cx="2700" cy="8100"/>
                            </a:xfrm>
                          </wpg:grpSpPr>
                          <wps:wsp>
                            <wps:cNvPr id="1417" name="Rectangle 168"/>
                            <wps:cNvSpPr>
                              <a:spLocks noChangeArrowheads="1"/>
                            </wps:cNvSpPr>
                            <wps:spPr bwMode="auto">
                              <a:xfrm>
                                <a:off x="4815" y="1440"/>
                                <a:ext cx="2700" cy="1620"/>
                              </a:xfrm>
                              <a:prstGeom prst="rect">
                                <a:avLst/>
                              </a:prstGeom>
                              <a:solidFill>
                                <a:srgbClr val="FFFFFF"/>
                              </a:solidFill>
                              <a:ln w="38100">
                                <a:solidFill>
                                  <a:srgbClr val="000000"/>
                                </a:solidFill>
                                <a:miter lim="800000"/>
                                <a:headEnd/>
                                <a:tailEnd/>
                              </a:ln>
                            </wps:spPr>
                            <wps:txbx>
                              <w:txbxContent>
                                <w:p w:rsidR="00897B9E" w:rsidRPr="00DB454C" w:rsidRDefault="00897B9E" w:rsidP="00DB454C">
                                  <w:pPr>
                                    <w:bidi/>
                                    <w:spacing w:after="240"/>
                                    <w:jc w:val="center"/>
                                    <w:rPr>
                                      <w:rFonts w:ascii="Times New Roman" w:eastAsia="Times New Roman" w:hAnsi="Times New Roman" w:cs="B Zar"/>
                                      <w:sz w:val="24"/>
                                      <w:szCs w:val="24"/>
                                      <w:rtl/>
                                      <w:lang w:bidi="fa-IR"/>
                                    </w:rPr>
                                  </w:pPr>
                                  <w:r w:rsidRPr="00DB454C">
                                    <w:rPr>
                                      <w:rFonts w:ascii="Times New Roman" w:eastAsia="Times New Roman" w:hAnsi="Times New Roman" w:cs="B Zar" w:hint="cs"/>
                                      <w:sz w:val="24"/>
                                      <w:szCs w:val="24"/>
                                      <w:rtl/>
                                      <w:lang w:bidi="fa-IR"/>
                                    </w:rPr>
                                    <w:t>كمك</w:t>
                                  </w:r>
                                  <w:r>
                                    <w:rPr>
                                      <w:rFonts w:ascii="Times New Roman" w:eastAsia="Times New Roman" w:hAnsi="Times New Roman" w:cs="B Zar" w:hint="cs"/>
                                      <w:sz w:val="24"/>
                                      <w:szCs w:val="24"/>
                                      <w:rtl/>
                                      <w:lang w:bidi="fa-IR"/>
                                    </w:rPr>
                                    <w:t xml:space="preserve"> </w:t>
                                  </w:r>
                                  <w:r w:rsidRPr="00DB454C">
                                    <w:rPr>
                                      <w:rFonts w:ascii="Times New Roman" w:eastAsia="Times New Roman" w:hAnsi="Times New Roman" w:cs="B Zar" w:hint="cs"/>
                                      <w:sz w:val="24"/>
                                      <w:szCs w:val="24"/>
                                      <w:rtl/>
                                      <w:lang w:bidi="fa-IR"/>
                                    </w:rPr>
                                    <w:t>هاي ذي نفعان</w:t>
                                  </w:r>
                                </w:p>
                                <w:p w:rsidR="00897B9E" w:rsidRDefault="00897B9E" w:rsidP="00DB454C">
                                  <w:pPr>
                                    <w:bidi/>
                                    <w:spacing w:after="240"/>
                                    <w:jc w:val="center"/>
                                  </w:pPr>
                                  <w:r w:rsidRPr="00DB454C">
                                    <w:rPr>
                                      <w:rFonts w:ascii="Times New Roman" w:eastAsia="Times New Roman" w:hAnsi="Times New Roman" w:cs="B Zar" w:hint="cs"/>
                                      <w:sz w:val="24"/>
                                      <w:szCs w:val="24"/>
                                      <w:rtl/>
                                      <w:lang w:bidi="fa-IR"/>
                                    </w:rPr>
                                    <w:t>(خواسته ها و نيازهاي سازمان)</w:t>
                                  </w:r>
                                </w:p>
                              </w:txbxContent>
                            </wps:txbx>
                            <wps:bodyPr rot="0" vert="horz" wrap="square" lIns="91440" tIns="45720" rIns="91440" bIns="45720" anchor="t" anchorCtr="0" upright="1">
                              <a:noAutofit/>
                            </wps:bodyPr>
                          </wps:wsp>
                          <wps:wsp>
                            <wps:cNvPr id="1418" name="Rectangle 169"/>
                            <wps:cNvSpPr>
                              <a:spLocks noChangeArrowheads="1"/>
                            </wps:cNvSpPr>
                            <wps:spPr bwMode="auto">
                              <a:xfrm>
                                <a:off x="4815" y="3060"/>
                                <a:ext cx="2700" cy="6480"/>
                              </a:xfrm>
                              <a:prstGeom prst="rect">
                                <a:avLst/>
                              </a:prstGeom>
                              <a:solidFill>
                                <a:srgbClr val="FFFFFF"/>
                              </a:solidFill>
                              <a:ln w="38100">
                                <a:solidFill>
                                  <a:srgbClr val="000000"/>
                                </a:solidFill>
                                <a:miter lim="800000"/>
                                <a:headEnd/>
                                <a:tailEnd/>
                              </a:ln>
                            </wps:spPr>
                            <wps:txbx>
                              <w:txbxContent>
                                <w:p w:rsidR="00897B9E" w:rsidRPr="00DB454C" w:rsidRDefault="00897B9E" w:rsidP="00DB454C">
                                  <w:pPr>
                                    <w:bidi/>
                                    <w:spacing w:after="120"/>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صداقت ، سود ، رشد</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صرف نيرو، وجدان كاري، باوركاري، ارائه پيشنهاد</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سرعت ، دقت ، قيمت پايين، آساني</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33378B" w:rsidRDefault="00897B9E" w:rsidP="00DB454C">
                                  <w:pPr>
                                    <w:bidi/>
                                    <w:jc w:val="center"/>
                                    <w:rPr>
                                      <w:rFonts w:cs="Yagut"/>
                                      <w:sz w:val="26"/>
                                      <w:szCs w:val="26"/>
                                      <w:rtl/>
                                    </w:rPr>
                                  </w:pPr>
                                  <w:r w:rsidRPr="00DB454C">
                                    <w:rPr>
                                      <w:rFonts w:ascii="Times New Roman" w:eastAsia="Times New Roman" w:hAnsi="Times New Roman" w:cs="B Zar" w:hint="cs"/>
                                      <w:b/>
                                      <w:bCs/>
                                      <w:sz w:val="18"/>
                                      <w:szCs w:val="18"/>
                                      <w:rtl/>
                                      <w:lang w:bidi="fa-IR"/>
                                    </w:rPr>
                                    <w:t>قوانين مناسب ، شفاف سازي</w:t>
                                  </w:r>
                                </w:p>
                                <w:p w:rsidR="00897B9E" w:rsidRPr="0033378B" w:rsidRDefault="00897B9E" w:rsidP="00D52460">
                                  <w:pPr>
                                    <w:jc w:val="center"/>
                                    <w:rPr>
                                      <w:rFonts w:cs="Yagut"/>
                                      <w:sz w:val="26"/>
                                      <w:szCs w:val="26"/>
                                      <w:rtl/>
                                    </w:rPr>
                                  </w:pPr>
                                </w:p>
                                <w:p w:rsidR="00897B9E" w:rsidRDefault="00897B9E" w:rsidP="00DB454C">
                                  <w:pPr>
                                    <w:bidi/>
                                    <w:jc w:val="center"/>
                                  </w:pPr>
                                  <w:r w:rsidRPr="00DB454C">
                                    <w:rPr>
                                      <w:rFonts w:ascii="Times New Roman" w:eastAsia="Times New Roman" w:hAnsi="Times New Roman" w:cs="B Zar" w:hint="cs"/>
                                      <w:b/>
                                      <w:bCs/>
                                      <w:sz w:val="18"/>
                                      <w:szCs w:val="18"/>
                                      <w:rtl/>
                                      <w:lang w:bidi="fa-IR"/>
                                    </w:rPr>
                                    <w:t>سرمايه ، اعتبار ، ريسك ، حمايت</w:t>
                                  </w:r>
                                </w:p>
                              </w:txbxContent>
                            </wps:txbx>
                            <wps:bodyPr rot="0" vert="horz" wrap="square" lIns="91440" tIns="45720" rIns="91440" bIns="45720" anchor="t" anchorCtr="0" upright="1">
                              <a:noAutofit/>
                            </wps:bodyPr>
                          </wps:wsp>
                        </wpg:grpSp>
                        <wpg:grpSp>
                          <wpg:cNvPr id="1419" name="Group 170"/>
                          <wpg:cNvGrpSpPr>
                            <a:grpSpLocks/>
                          </wpg:cNvGrpSpPr>
                          <wpg:grpSpPr bwMode="auto">
                            <a:xfrm>
                              <a:off x="1822" y="4273"/>
                              <a:ext cx="2700" cy="8100"/>
                              <a:chOff x="1980" y="1260"/>
                              <a:chExt cx="2700" cy="8100"/>
                            </a:xfrm>
                          </wpg:grpSpPr>
                          <wps:wsp>
                            <wps:cNvPr id="1420" name="Rectangle 171"/>
                            <wps:cNvSpPr>
                              <a:spLocks noChangeArrowheads="1"/>
                            </wps:cNvSpPr>
                            <wps:spPr bwMode="auto">
                              <a:xfrm>
                                <a:off x="1980" y="1260"/>
                                <a:ext cx="2700" cy="1762"/>
                              </a:xfrm>
                              <a:prstGeom prst="rect">
                                <a:avLst/>
                              </a:prstGeom>
                              <a:solidFill>
                                <a:srgbClr val="FFFFFF"/>
                              </a:solidFill>
                              <a:ln w="38100">
                                <a:solidFill>
                                  <a:srgbClr val="000000"/>
                                </a:solidFill>
                                <a:miter lim="800000"/>
                                <a:headEnd/>
                                <a:tailEnd/>
                              </a:ln>
                            </wps:spPr>
                            <wps:txbx>
                              <w:txbxContent>
                                <w:p w:rsidR="00897B9E" w:rsidRDefault="00897B9E" w:rsidP="00DB454C">
                                  <w:pPr>
                                    <w:bidi/>
                                    <w:jc w:val="center"/>
                                    <w:rPr>
                                      <w:rFonts w:ascii="Times New Roman" w:eastAsia="Times New Roman" w:hAnsi="Times New Roman" w:cs="B Zar"/>
                                      <w:sz w:val="24"/>
                                      <w:szCs w:val="24"/>
                                      <w:rtl/>
                                      <w:lang w:bidi="fa-IR"/>
                                    </w:rPr>
                                  </w:pPr>
                                  <w:r w:rsidRPr="00DB454C">
                                    <w:rPr>
                                      <w:rFonts w:ascii="Times New Roman" w:eastAsia="Times New Roman" w:hAnsi="Times New Roman" w:cs="B Zar" w:hint="cs"/>
                                      <w:sz w:val="24"/>
                                      <w:szCs w:val="24"/>
                                      <w:rtl/>
                                      <w:lang w:bidi="fa-IR"/>
                                    </w:rPr>
                                    <w:t xml:space="preserve">رضايت ذي نفعان </w:t>
                                  </w:r>
                                </w:p>
                                <w:p w:rsidR="00897B9E" w:rsidRDefault="00897B9E" w:rsidP="00DB454C">
                                  <w:pPr>
                                    <w:bidi/>
                                    <w:jc w:val="center"/>
                                  </w:pPr>
                                  <w:r w:rsidRPr="00DB454C">
                                    <w:rPr>
                                      <w:rFonts w:ascii="Times New Roman" w:eastAsia="Times New Roman" w:hAnsi="Times New Roman" w:cs="B Zar" w:hint="cs"/>
                                      <w:sz w:val="24"/>
                                      <w:szCs w:val="24"/>
                                      <w:rtl/>
                                      <w:lang w:bidi="fa-IR"/>
                                    </w:rPr>
                                    <w:t>(خواسته ها و نيازهاي ذي نفعان)</w:t>
                                  </w:r>
                                </w:p>
                              </w:txbxContent>
                            </wps:txbx>
                            <wps:bodyPr rot="0" vert="horz" wrap="square" lIns="91440" tIns="45720" rIns="91440" bIns="45720" anchor="t" anchorCtr="0" upright="1">
                              <a:noAutofit/>
                            </wps:bodyPr>
                          </wps:wsp>
                          <wps:wsp>
                            <wps:cNvPr id="1421" name="Rectangle 172"/>
                            <wps:cNvSpPr>
                              <a:spLocks noChangeArrowheads="1"/>
                            </wps:cNvSpPr>
                            <wps:spPr bwMode="auto">
                              <a:xfrm>
                                <a:off x="1980" y="2880"/>
                                <a:ext cx="2700" cy="6480"/>
                              </a:xfrm>
                              <a:prstGeom prst="rect">
                                <a:avLst/>
                              </a:prstGeom>
                              <a:solidFill>
                                <a:srgbClr val="FFFFFF"/>
                              </a:solidFill>
                              <a:ln w="38100">
                                <a:solidFill>
                                  <a:srgbClr val="000000"/>
                                </a:solidFill>
                                <a:miter lim="800000"/>
                                <a:headEnd/>
                                <a:tailEnd/>
                              </a:ln>
                            </wps:spPr>
                            <wps:txbx>
                              <w:txbxContent>
                                <w:p w:rsidR="00897B9E" w:rsidRPr="00DB454C" w:rsidRDefault="00897B9E" w:rsidP="00DB454C">
                                  <w:pPr>
                                    <w:bidi/>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سرعت ، دقت ، قيمت مناسب و آسان</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پرداخت ، مهارت ، امنيت ، حمايت</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صداقت ، سود ، رشد</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33378B" w:rsidRDefault="00897B9E" w:rsidP="00DB454C">
                                  <w:pPr>
                                    <w:bidi/>
                                    <w:jc w:val="center"/>
                                    <w:rPr>
                                      <w:rFonts w:cs="Yagut"/>
                                      <w:sz w:val="26"/>
                                      <w:szCs w:val="26"/>
                                      <w:rtl/>
                                    </w:rPr>
                                  </w:pPr>
                                  <w:r w:rsidRPr="00DB454C">
                                    <w:rPr>
                                      <w:rFonts w:ascii="Times New Roman" w:eastAsia="Times New Roman" w:hAnsi="Times New Roman" w:cs="B Zar" w:hint="cs"/>
                                      <w:b/>
                                      <w:bCs/>
                                      <w:sz w:val="18"/>
                                      <w:szCs w:val="18"/>
                                      <w:rtl/>
                                      <w:lang w:bidi="fa-IR"/>
                                    </w:rPr>
                                    <w:t>رعايت قانون ، عدالت</w:t>
                                  </w:r>
                                </w:p>
                                <w:p w:rsidR="00897B9E" w:rsidRDefault="00897B9E" w:rsidP="00D52460">
                                  <w:pPr>
                                    <w:jc w:val="center"/>
                                    <w:rPr>
                                      <w:rFonts w:cs="Yagut"/>
                                      <w:sz w:val="26"/>
                                      <w:szCs w:val="26"/>
                                      <w:rtl/>
                                    </w:rPr>
                                  </w:pPr>
                                </w:p>
                                <w:p w:rsidR="00897B9E" w:rsidRPr="0033378B" w:rsidRDefault="00897B9E" w:rsidP="00D52460">
                                  <w:pPr>
                                    <w:jc w:val="center"/>
                                    <w:rPr>
                                      <w:rFonts w:cs="Yagut"/>
                                      <w:sz w:val="26"/>
                                      <w:szCs w:val="26"/>
                                      <w:rtl/>
                                    </w:rPr>
                                  </w:pPr>
                                </w:p>
                                <w:p w:rsidR="00897B9E" w:rsidRDefault="00897B9E" w:rsidP="00D52460">
                                  <w:pPr>
                                    <w:jc w:val="center"/>
                                  </w:pPr>
                                  <w:r w:rsidRPr="00DB454C">
                                    <w:rPr>
                                      <w:rFonts w:ascii="Times New Roman" w:eastAsia="Times New Roman" w:hAnsi="Times New Roman" w:cs="B Zar" w:hint="cs"/>
                                      <w:b/>
                                      <w:bCs/>
                                      <w:sz w:val="18"/>
                                      <w:szCs w:val="18"/>
                                      <w:rtl/>
                                      <w:lang w:bidi="fa-IR"/>
                                    </w:rPr>
                                    <w:t>برگشت سرمايه ، سود ، حسابها ، وفاداري</w:t>
                                  </w:r>
                                </w:p>
                              </w:txbxContent>
                            </wps:txbx>
                            <wps:bodyPr rot="0" vert="horz" wrap="square" lIns="91440" tIns="45720" rIns="91440" bIns="45720" anchor="t" anchorCtr="0" upright="1">
                              <a:noAutofit/>
                            </wps:bodyPr>
                          </wps:wsp>
                        </wpg:grpSp>
                      </wpg:grpSp>
                      <wpg:grpSp>
                        <wpg:cNvPr id="1422" name="Group 173"/>
                        <wpg:cNvGrpSpPr>
                          <a:grpSpLocks/>
                        </wpg:cNvGrpSpPr>
                        <wpg:grpSpPr bwMode="auto">
                          <a:xfrm>
                            <a:off x="3600" y="12060"/>
                            <a:ext cx="5760" cy="900"/>
                            <a:chOff x="3240" y="12060"/>
                            <a:chExt cx="5760" cy="900"/>
                          </a:xfrm>
                        </wpg:grpSpPr>
                        <wps:wsp>
                          <wps:cNvPr id="1423" name="Line 174"/>
                          <wps:cNvCnPr/>
                          <wps:spPr bwMode="auto">
                            <a:xfrm>
                              <a:off x="3240" y="12060"/>
                              <a:ext cx="5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4" name="Rectangle 175"/>
                          <wps:cNvSpPr>
                            <a:spLocks noChangeArrowheads="1"/>
                          </wps:cNvSpPr>
                          <wps:spPr bwMode="auto">
                            <a:xfrm>
                              <a:off x="3240" y="12240"/>
                              <a:ext cx="5760" cy="720"/>
                            </a:xfrm>
                            <a:prstGeom prst="rect">
                              <a:avLst/>
                            </a:prstGeom>
                            <a:solidFill>
                              <a:srgbClr val="FFFFFF">
                                <a:alpha val="0"/>
                              </a:srgbClr>
                            </a:solidFill>
                            <a:ln w="9525">
                              <a:solidFill>
                                <a:srgbClr val="FFFFFF"/>
                              </a:solidFill>
                              <a:miter lim="800000"/>
                              <a:headEnd/>
                              <a:tailEnd/>
                            </a:ln>
                          </wps:spPr>
                          <wps:txbx>
                            <w:txbxContent>
                              <w:p w:rsidR="00897B9E" w:rsidRPr="00AE3800" w:rsidRDefault="00897B9E" w:rsidP="00D52460">
                                <w:pPr>
                                  <w:bidi/>
                                  <w:jc w:val="center"/>
                                  <w:rPr>
                                    <w:rFonts w:cs="Badr"/>
                                    <w:b/>
                                    <w:bCs/>
                                    <w:sz w:val="32"/>
                                    <w:szCs w:val="32"/>
                                    <w:lang w:bidi="fa-IR"/>
                                  </w:rPr>
                                </w:pPr>
                                <w:r w:rsidRPr="00DB454C">
                                  <w:rPr>
                                    <w:rFonts w:ascii="Times New Roman" w:eastAsia="Times New Roman" w:hAnsi="Times New Roman" w:cs="B Zar" w:hint="cs"/>
                                    <w:sz w:val="24"/>
                                    <w:szCs w:val="24"/>
                                    <w:rtl/>
                                    <w:lang w:bidi="fa-IR"/>
                                  </w:rPr>
                                  <w:t>شكل(2-12) : رابطه دو طرفه سازمان و ذي نفعان</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8" o:spid="_x0000_s1293" style="position:absolute;left:0;text-align:left;margin-left:9pt;margin-top:9pt;width:450pt;height:477pt;z-index:251664384;mso-position-horizontal-relative:text;mso-position-vertical-relative:text" coordorigin="1800,3420" coordsize="9000,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oqWgcAAG1HAAAOAAAAZHJzL2Uyb0RvYy54bWzsXG1vo0YQ/l6p/wHxPWfAYLB1zulkJ6dK&#10;117Ua3/ABrBNi4EuJM616n/v7OwLi3HuEjtGTbs5KQdhgd3Z55nZmdnh7buHbW7dp7TOymJuu28c&#10;20qLuEyyYj23f/3l+iKyrbohRULyskjn9pe0tt9dfv/d2101S71yU+ZJSi14SFHPdtXc3jRNNRuN&#10;6niTbkn9pqzSAi6uSrolDZzS9SihZAdP3+Yjz3Emo11Jk4qWcVrX8Nclv2hf4vNXqzRuPq1WddpY&#10;+dyGvjX4m+LvW/Z7dPmWzNaUVJssFt0gR/RiS7ICXqoetSQNse5o1nvUNotpWZer5k1cbkflapXF&#10;KY4BRuM6e6P5QMu7Cseynu3WlRITiHZPTkc/Nv7p/oZaWQJzN56GtlWQLcwSvthy/YjJZ1etZ9Ds&#10;A60+VzeUDxIOP5bx7zVcHu1fZ+dr3ti63f1YJvBActeUKJ+HFd2yR8DIrQechi9qGtKHxorhj0Ho&#10;Bo4DsxXDtYkThFM4wYmKNzCb7D43Ytfh8tj31LUrcT80FzdPAx+vjsiMvxg7KzrHR4YnapCtLAC3&#10;XVlMzy2LA2OSEmlHFLkHZOF5KAvfC8dSTn1ZyDuPkMV0TxYBCnV/3hn4XwoXfhSJMfmBGJOUhRdF&#10;YnbDYKLmXuIiDAKUBQpTYEbKon/no7IAZVS3fKtP49vnDalSpHHNiCQx5jOUcoz9DHqKFOs8tdzA&#10;5TjDppJwNWebVZSLDbRL31Na7jYpSaBn2B5wrd3ATmrg6jfp53nTfXFJMbsTIBYyEIDDuqRkRWYV&#10;rZsPabm12MHcptB7JDe5/1g3vKlswrhel3mWXGd5jid0fbvIqXVPQCMv8Uc8vdMsL6zd3J4GXoBP&#10;7lyr9UcA1xnd+Vs7zbZZA6Ylz7ZzG7SFaERmTGxXRYLYaEiW82MYXV6gMuOiYxqhnjUPtw9cOTq+&#10;nJbbMvkCoqUltyVg++BgU9I/bWsHdmRu13/cEZraVv5DAdMzdX3QQVaDJ34QMqlS/cqtfoUUMTxq&#10;bje2xQ8XDTdWdxXN1ht4k4vyKMr3oFFXGUqb9ZT3SgwAsMv7PwSIXQniTzClgF9PCgqgPhh+xx5X&#10;9GSm8IsWglkQYT0ex2+a51lVM4aS2bMhfI0/h/D3AhAG+y+QeiRqAzkZBrVd1QvWhategVo0Mh0l&#10;Cnrr3Fo38qUBM6jVde3EoPbwgmG8h1pllIbUtaEjl9wGtTpqQ4Paw6j191CrjNKQqA1Co2vRfd9b&#10;1woXX64gzbqWr/d9BxyjzgpBGaUhUetDIISpFbOu7XpjIhhjUAtiATy2IYWJRC3zDzHwAC6ZskwD&#10;QBeCUDykEE32XbIxaGCMKOxH5foRBebrYpCjdcoYCdaJ4CRJfgO/c7XNIVjL3E6giSSK3gZW+W0b&#10;jzViZAJPEN08PHpaoGLhsH/i5k6U4QW8vBcIVBj3rksDFcnWaaBM3QA0cGUg8hQa5OnKsOAZ4TrD&#10;gi4LVA5DZ4EynQOwQBmDNk0jfUZjDJQx6tgTYwy09O+z0pqPpllU+kqjAXcGBwr4KRr4E8hddZbz&#10;hgaGBrCGHyBRA1k8sXjWaTBktlHRIJga12CwHKZZFHUWRa7KV+o0GDJpqWgAuWBjDbTdAMyHN9Zg&#10;IGugEqA6DYbMgioP+RTfwHjIz9vQYoxB1xiohKrOgiGzqooFp7gGhgWGBU/YTvyYg+yqBK3OgiGz&#10;tIoFp3gGhgWGBaewQCV8dRYMmfVVLDjFMTAs+G+yoK1c+Frdgu+qBLCo4ZiI5O/5ajgit1d/IIP8&#10;Xgj+nNxELnxdVcPhRy7PFOMOaYyKxpsrUcPRv1Pt320lwapRWAh3iOiZyihqe/UnQ2YUD4irL2bc&#10;tc9T3LLSRia4T96s/62dzmOsMME9/o9u+D+ri9/u1ucVCwwaxuHpOjwqJajDeNCUoGT92NnfkNdy&#10;fuLzPInifH+HyNE1J68Jxio6/1pg3Ormr1splZITVipE43DOijI3Os5KuVNWbgZlJK4n8frvtVKs&#10;uKhXURYqFA2Q8T8grgNWKpxgwP3/Tm+VdXgt9B5oseWpHI1mpUIlrSFhjDWjnYy9sVJ7pZGuyhq8&#10;FhjrVko/VpXr3HgBztTGWmY8uGaVFkuM+nx+FWwNkZant1TCagZ0rPq18VgLyS2Wuq81Wb07lRJu&#10;JTGgX+WpCPzHrIDy51APvi+KGwrcY1rnSeXMh0YurU87blxqqFH3VpY59KPddcx9KelDMeemKFkp&#10;M6oEvvfXnTpQEH+s3/PEEk8sAIDqavYaNiT8tsRfU2d6FV1F/oXvTa4ufGe5vHh/vfAvJtcQS1qO&#10;l4vF0v2bdc31Z5ssSdKC9V1+58L1n1bXLr64wb9Qob50oeQw6j4dd1VDF+X/2GnAll5XzRUFk62w&#10;KIP58Z6KdeumZchYtwbSXtFyC1JWJ86xdy4/niGJ5NWG8FJ8+TpRXI+z19mY+OSN7o87WC+wt1Hz&#10;8ZWmeLVmB77pgnIW359hH43Rz5Ee7VdyLv8BAAD//wMAUEsDBBQABgAIAAAAIQDjDEuk2wAAAAkB&#10;AAAPAAAAZHJzL2Rvd25yZXYueG1sTE9NS8NAEL0L/odlBG92k4raxmxKKeqpCG0F6W2aTJPQ7GzI&#10;bpP03zuKoKeZN294H+litI3qqfO1YwPxJAJFnLui5tLAx+71bgbKB+QCG8dk4EIeFtn1VYpJ4Qbe&#10;UL8NpRIR9gkaqEJoE619XpFFP3EtsXBH11kMArtSFx0OIm4bPY2iR22xZnGosKVVRflpe7YG3gYc&#10;lvfxS78+HVeX/e7h/XMdkzG3N+PyGVSgMfw9w3d8iQ6ZZDq4MxdeNYJnUiX8TuHnP4eDLE/TCHSW&#10;6v8Nsi8AAAD//wMAUEsBAi0AFAAGAAgAAAAhALaDOJL+AAAA4QEAABMAAAAAAAAAAAAAAAAAAAAA&#10;AFtDb250ZW50X1R5cGVzXS54bWxQSwECLQAUAAYACAAAACEAOP0h/9YAAACUAQAACwAAAAAAAAAA&#10;AAAAAAAvAQAAX3JlbHMvLnJlbHNQSwECLQAUAAYACAAAACEALzs6KloHAABtRwAADgAAAAAAAAAA&#10;AAAAAAAuAgAAZHJzL2Uyb0RvYy54bWxQSwECLQAUAAYACAAAACEA4wxLpNsAAAAJAQAADwAAAAAA&#10;AAAAAAAAAAC0CQAAZHJzL2Rvd25yZXYueG1sUEsFBgAAAAAEAAQA8wAAALwKAAAAAA==&#10;">
                <v:group id="Group 149" o:spid="_x0000_s1294" style="position:absolute;left:1800;top:3420;width:9000;height:8100" coordorigin="1822,4273" coordsize="900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ORns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sORnscAAADd&#10;AAAADwAAAAAAAAAAAAAAAACqAgAAZHJzL2Rvd25yZXYueG1sUEsFBgAAAAAEAAQA+gAAAJ4DAAAA&#10;AA==&#10;">
                  <v:group id="Group 150" o:spid="_x0000_s1295" style="position:absolute;left:4882;top:4453;width:2880;height:7560" coordorigin="1755,1800" coordsize="288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80BcUAAADdAAAADwAAAGRycy9kb3ducmV2LnhtbERPS2vCQBC+F/wPywi9&#10;1U0MLTV1FQm29BCEqiC9DdkxCWZnQ3abx7/vFoTe5uN7zno7mkb01LnasoJ4EYEgLqyuuVRwPr0/&#10;vYJwHlljY5kUTORgu5k9rDHVduAv6o++FCGEXYoKKu/bVEpXVGTQLWxLHLir7Qz6ALtS6g6HEG4a&#10;uYyiF2mw5tBQYUtZRcXt+GMUfAw47JJ43+e3azZ9n54PlzwmpR7n4+4NhKfR/4vv7k8d5ier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2PNAXFAAAA3QAA&#10;AA8AAAAAAAAAAAAAAAAAqgIAAGRycy9kb3ducmV2LnhtbFBLBQYAAAAABAAEAPoAAACcAwAAAAA=&#10;">
                    <v:rect id="Rectangle 151" o:spid="_x0000_s1296" style="position:absolute;left:2295;top:1800;width:162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tV8cA&#10;AADdAAAADwAAAGRycy9kb3ducmV2LnhtbESPQWvCQBCF74L/YZmCF6mbFtGSuoq0FMRFodpLb0N2&#10;moRmZ9PsqvHfOwehtxnem/e+Wax636gzdbEObOBpkoEiLoKruTTwdfx4fAEVE7LDJjAZuFKE1XI4&#10;WGDuwoU/6XxIpZIQjjkaqFJqc61jUZHHOAktsWg/ofOYZO1K7Tq8SLhv9HOWzbTHmqWhwpbeKip+&#10;DydvwLb12Nrd+zjs7HbzN7/utf3eGzN66NevoBL16d98v944wZ9mwi/fyAh6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ALVfHAAAA3QAAAA8AAAAAAAAAAAAAAAAAmAIAAGRy&#10;cy9kb3ducmV2LnhtbFBLBQYAAAAABAAEAPUAAACMAwAAAAA=&#10;" fillcolor="#ddd">
                      <v:textbox>
                        <w:txbxContent>
                          <w:p w:rsidR="00897B9E" w:rsidRPr="00DB454C" w:rsidRDefault="00897B9E" w:rsidP="00DB454C">
                            <w:pPr>
                              <w:bidi/>
                              <w:jc w:val="center"/>
                              <w:rPr>
                                <w:rFonts w:ascii="Times New Roman" w:eastAsia="Times New Roman" w:hAnsi="Times New Roman" w:cs="B Zar"/>
                                <w:b/>
                                <w:bCs/>
                                <w:sz w:val="18"/>
                                <w:szCs w:val="18"/>
                                <w:lang w:bidi="fa-IR"/>
                              </w:rPr>
                            </w:pPr>
                            <w:r w:rsidRPr="00DB454C">
                              <w:rPr>
                                <w:rFonts w:ascii="Times New Roman" w:eastAsia="Times New Roman" w:hAnsi="Times New Roman" w:cs="B Zar" w:hint="cs"/>
                                <w:b/>
                                <w:bCs/>
                                <w:sz w:val="18"/>
                                <w:szCs w:val="18"/>
                                <w:rtl/>
                                <w:lang w:bidi="fa-IR"/>
                              </w:rPr>
                              <w:t>ذي نفعان</w:t>
                            </w:r>
                          </w:p>
                        </w:txbxContent>
                      </v:textbox>
                    </v:rect>
                    <v:oval id="Oval 152" o:spid="_x0000_s1297" style="position:absolute;left:2295;top:3240;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R18IA&#10;AADdAAAADwAAAGRycy9kb3ducmV2LnhtbERPTWvCQBC9C/6HZYTedJOmSkldRSoFPXhobO9DdkyC&#10;2dmQncb037sFobd5vM9Zb0fXqoH60Hg2kC4SUMSltw1XBr7OH/NXUEGQLbaeycAvBdhuppM15tbf&#10;+JOGQioVQzjkaKAW6XKtQ1mTw7DwHXHkLr53KBH2lbY93mK4a/Vzkqy0w4ZjQ40dvddUXosfZ2Bf&#10;7YrVoDNZZpf9QZbX79MxS415mo27N1BCo/yLH+6DjfNfkhT+vokn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NHXwgAAAN0AAAAPAAAAAAAAAAAAAAAAAJgCAABkcnMvZG93&#10;bnJldi54bWxQSwUGAAAAAAQABAD1AAAAhwMAAAAA&#10;">
                      <v:textbox>
                        <w:txbxContent>
                          <w:p w:rsidR="00897B9E" w:rsidRPr="00DB454C" w:rsidRDefault="00897B9E" w:rsidP="00D52460">
                            <w:pPr>
                              <w:jc w:val="center"/>
                              <w:rPr>
                                <w:rFonts w:ascii="Times New Roman" w:eastAsia="Times New Roman" w:hAnsi="Times New Roman" w:cs="B Zar"/>
                                <w:b/>
                                <w:bCs/>
                                <w:sz w:val="18"/>
                                <w:szCs w:val="18"/>
                                <w:lang w:bidi="fa-IR"/>
                              </w:rPr>
                            </w:pPr>
                            <w:r w:rsidRPr="00DB454C">
                              <w:rPr>
                                <w:rFonts w:ascii="Times New Roman" w:eastAsia="Times New Roman" w:hAnsi="Times New Roman" w:cs="B Zar" w:hint="cs"/>
                                <w:b/>
                                <w:bCs/>
                                <w:sz w:val="18"/>
                                <w:szCs w:val="18"/>
                                <w:rtl/>
                                <w:lang w:bidi="fa-IR"/>
                              </w:rPr>
                              <w:t>مشتريان و واسطه ها</w:t>
                            </w:r>
                          </w:p>
                        </w:txbxContent>
                      </v:textbox>
                    </v:oval>
                    <v:oval id="Oval 153" o:spid="_x0000_s1298" style="position:absolute;left:2295;top:8460;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PoMMA&#10;AADdAAAADwAAAGRycy9kb3ducmV2LnhtbERPS2vCQBC+C/0Pywi96UZTpcSsIhXBHnpo2t6H7OSB&#10;2dmQHWP677uFQm/z8T0nP0yuUyMNofVsYLVMQBGX3rZcG/j8OC+eQQVBtth5JgPfFOCwf5jlmFl/&#10;53caC6lVDOGQoYFGpM+0DmVDDsPS98SRq/zgUCIcam0HvMdw1+l1kmy1w5ZjQ4M9vTRUXoubM3Cq&#10;j8V21Kls0up0kc316+01XRnzOJ+OO1BCk/yL/9wXG+c/JWv4/Saeo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JPoMMAAADdAAAADwAAAAAAAAAAAAAAAACYAgAAZHJzL2Rv&#10;d25yZXYueG1sUEsFBgAAAAAEAAQA9QAAAIgDAAAAAA==&#10;">
                      <v:textbox>
                        <w:txbxContent>
                          <w:p w:rsidR="00897B9E" w:rsidRDefault="00897B9E" w:rsidP="00D52460">
                            <w:pPr>
                              <w:jc w:val="center"/>
                            </w:pPr>
                            <w:r>
                              <w:rPr>
                                <w:rFonts w:hint="cs"/>
                                <w:rtl/>
                              </w:rPr>
                              <w:t>سرمايه گذاران</w:t>
                            </w:r>
                          </w:p>
                        </w:txbxContent>
                      </v:textbox>
                    </v:oval>
                    <v:oval id="Oval 154" o:spid="_x0000_s1299" style="position:absolute;left:2295;top:7020;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7qO8IA&#10;AADdAAAADwAAAGRycy9kb3ducmV2LnhtbERPTWvCQBC9F/oflil4qxsblZK6ilQEPXhobO9DdkyC&#10;2dmQHWP8964g9DaP9zmL1eAa1VMXas8GJuMEFHHhbc2lgd/j9v0TVBBki41nMnCjAKvl68sCM+uv&#10;/EN9LqWKIRwyNFCJtJnWoajIYRj7ljhyJ985lAi7UtsOrzHcNfojSebaYc2xocKWvisqzvnFGdiU&#10;63ze61Rm6Wmzk9n577BPJ8aM3ob1FyihQf7FT/fOxvnTJIXHN/EE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uo7wgAAAN0AAAAPAAAAAAAAAAAAAAAAAJgCAABkcnMvZG93&#10;bnJldi54bWxQSwUGAAAAAAQABAD1AAAAhwMAAAAA&#10;">
                      <v:textbox>
                        <w:txbxContent>
                          <w:p w:rsidR="00897B9E" w:rsidRPr="00DB454C" w:rsidRDefault="00897B9E" w:rsidP="00D52460">
                            <w:pPr>
                              <w:jc w:val="center"/>
                              <w:rPr>
                                <w:rFonts w:ascii="Times New Roman" w:eastAsia="Times New Roman" w:hAnsi="Times New Roman" w:cs="B Zar"/>
                                <w:b/>
                                <w:bCs/>
                                <w:sz w:val="16"/>
                                <w:szCs w:val="16"/>
                                <w:lang w:bidi="fa-IR"/>
                              </w:rPr>
                            </w:pPr>
                            <w:r w:rsidRPr="00DB454C">
                              <w:rPr>
                                <w:rFonts w:ascii="Times New Roman" w:eastAsia="Times New Roman" w:hAnsi="Times New Roman" w:cs="B Zar" w:hint="cs"/>
                                <w:b/>
                                <w:bCs/>
                                <w:sz w:val="16"/>
                                <w:szCs w:val="16"/>
                                <w:rtl/>
                                <w:lang w:bidi="fa-IR"/>
                              </w:rPr>
                              <w:t>قانون گذاران مجامع قانوني</w:t>
                            </w:r>
                          </w:p>
                        </w:txbxContent>
                      </v:textbox>
                    </v:oval>
                    <v:oval id="Oval 155" o:spid="_x0000_s1300" style="position:absolute;left:2295;top:5760;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yT8IA&#10;AADdAAAADwAAAGRycy9kb3ducmV2LnhtbERPTWvCQBC9C/0Pywi96UajUqKrSKVgDz002vuQHZNg&#10;djZkxxj/vVso9DaP9zmb3eAa1VMXas8GZtMEFHHhbc2lgfPpY/IGKgiyxcYzGXhQgN32ZbTBzPo7&#10;f1OfS6liCIcMDVQibaZ1KCpyGKa+JY7cxXcOJcKu1LbDewx3jZ4nyUo7rDk2VNjSe0XFNb85A4dy&#10;n696ncoyvRyOsrz+fH2mM2Nex8N+DUpokH/xn/to4/xFsoDfb+IJ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3JPwgAAAN0AAAAPAAAAAAAAAAAAAAAAAJgCAABkcnMvZG93&#10;bnJldi54bWxQSwUGAAAAAAQABAD1AAAAhwMAAAAA&#10;">
                      <v:textbox>
                        <w:txbxContent>
                          <w:p w:rsidR="00897B9E" w:rsidRPr="00DB454C" w:rsidRDefault="00897B9E" w:rsidP="00D52460">
                            <w:pPr>
                              <w:jc w:val="center"/>
                              <w:rPr>
                                <w:rFonts w:ascii="Times New Roman" w:eastAsia="Times New Roman" w:hAnsi="Times New Roman" w:cs="B Zar"/>
                                <w:b/>
                                <w:bCs/>
                                <w:sz w:val="18"/>
                                <w:szCs w:val="18"/>
                                <w:lang w:bidi="fa-IR"/>
                              </w:rPr>
                            </w:pPr>
                            <w:r w:rsidRPr="00DB454C">
                              <w:rPr>
                                <w:rFonts w:ascii="Times New Roman" w:eastAsia="Times New Roman" w:hAnsi="Times New Roman" w:cs="B Zar" w:hint="cs"/>
                                <w:b/>
                                <w:bCs/>
                                <w:sz w:val="18"/>
                                <w:szCs w:val="18"/>
                                <w:rtl/>
                                <w:lang w:bidi="fa-IR"/>
                              </w:rPr>
                              <w:t>تامين كنندگان</w:t>
                            </w:r>
                          </w:p>
                        </w:txbxContent>
                      </v:textbox>
                    </v:oval>
                    <v:oval id="Oval 156" o:spid="_x0000_s1301" style="position:absolute;left:2295;top:4500;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vX1MMA&#10;AADdAAAADwAAAGRycy9kb3ducmV2LnhtbERPTWvCQBC9F/oflin0Vjc2JpTUVaQi2EMPxvY+ZMck&#10;mJ0N2TGm/74rFLzN433Ocj25To00hNazgfksAUVcedtybeD7uHt5AxUE2WLnmQz8UoD16vFhiYX1&#10;Vz7QWEqtYgiHAg00In2hdagachhmvieO3MkPDiXCodZ2wGsMd51+TZJcO2w5NjTY00dD1bm8OAPb&#10;elPmo04lS0/bvWTnn6/PdG7M89O0eQclNMld/O/e2zh/kWRw+ya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vX1MMAAADdAAAADwAAAAAAAAAAAAAAAACYAgAAZHJzL2Rv&#10;d25yZXYueG1sUEsFBgAAAAAEAAQA9QAAAIgDAAAAAA==&#10;">
                      <v:textbox>
                        <w:txbxContent>
                          <w:p w:rsidR="00897B9E" w:rsidRPr="00DB454C" w:rsidRDefault="00897B9E" w:rsidP="00D52460">
                            <w:pPr>
                              <w:jc w:val="center"/>
                              <w:rPr>
                                <w:rFonts w:ascii="Times New Roman" w:eastAsia="Times New Roman" w:hAnsi="Times New Roman" w:cs="B Zar"/>
                                <w:b/>
                                <w:bCs/>
                                <w:sz w:val="18"/>
                                <w:szCs w:val="18"/>
                                <w:lang w:bidi="fa-IR"/>
                              </w:rPr>
                            </w:pPr>
                            <w:r w:rsidRPr="00DB454C">
                              <w:rPr>
                                <w:rFonts w:ascii="Times New Roman" w:eastAsia="Times New Roman" w:hAnsi="Times New Roman" w:cs="B Zar" w:hint="cs"/>
                                <w:b/>
                                <w:bCs/>
                                <w:sz w:val="18"/>
                                <w:szCs w:val="18"/>
                                <w:rtl/>
                                <w:lang w:bidi="fa-IR"/>
                              </w:rPr>
                              <w:t>كاركنان</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7" o:spid="_x0000_s1302" type="#_x0000_t13" style="position:absolute;left:4275;top:864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LmsQA&#10;AADdAAAADwAAAGRycy9kb3ducmV2LnhtbERP30vDMBB+F/wfwgl7GVviKHV0y4Yow+qT1rG9Hs3Z&#10;FJtLabKt/vdGGPh2H9/PW29H14kzDaH1rOF+rkAQ19603GjYf+5mSxAhIhvsPJOGHwqw3dzerLEw&#10;/sIfdK5iI1IIhwI12Bj7QspQW3IY5r4nTtyXHxzGBIdGmgEvKdx1cqFULh22nBos9vRkqf6uTk5D&#10;9hJOx6l6W9jnWB34/aHMXvNS68nd+LgCEWmM/+KruzRpfqZy+PsmnS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pi5rEAAAA3QAAAA8AAAAAAAAAAAAAAAAAmAIAAGRycy9k&#10;b3ducmV2LnhtbFBLBQYAAAAABAAEAPUAAACJAwAAAAA=&#10;" fillcolor="silver"/>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8" o:spid="_x0000_s1303" type="#_x0000_t66" style="position:absolute;left:1755;top:864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H3MUA&#10;AADdAAAADwAAAGRycy9kb3ducmV2LnhtbERP22oCMRB9F/yHMAXfNOlN69Yo7ZaKIKXUCr5ON+Pu&#10;4mayJqlu/74RCn2bw7nObNHZRpzIh9qxhuuRAkFcOFNzqWH7+Tp8ABEissHGMWn4oQCLeb83w8y4&#10;M3/QaRNLkUI4ZKihirHNpAxFRRbDyLXEids7bzEm6EtpPJ5TuG3kjVJjabHm1FBhS3lFxWHzbTWs&#10;97n3S/X1nj+X97vt8eVtEm+nWg+uuqdHEJG6+C/+c69Mmn+nJnD5Jp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fcxQAAAN0AAAAPAAAAAAAAAAAAAAAAAJgCAABkcnMv&#10;ZG93bnJldi54bWxQSwUGAAAAAAQABAD1AAAAigMAAAAA&#10;" fillcolor="silver"/>
                    <v:shape id="AutoShape 159" o:spid="_x0000_s1304" type="#_x0000_t13" style="position:absolute;left:4275;top:34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6c8YA&#10;AADdAAAADwAAAGRycy9kb3ducmV2LnhtbESPQUvDQBCF70L/wzKCF7G7llAl7bYURYyeahS9Dtlp&#10;NpidDdltG/+9cxC8zfDevPfNejuFXp1oTF1kC7dzA4q4ia7j1sLH+9PNPaiUkR32kcnCDyXYbmYX&#10;ayxdPPMbnercKgnhVKIFn/NQap0aTwHTPA7Eoh3iGDDLOrbajXiW8NDrhTFLHbBjafA40IOn5rs+&#10;BgvFczp+XZvXhX/M9Sfv76riZVlZe3U57VagMk353/x3XTnBL4zgyj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q6c8YAAADdAAAADwAAAAAAAAAAAAAAAACYAgAAZHJz&#10;L2Rvd25yZXYueG1sUEsFBgAAAAAEAAQA9QAAAIsDAAAAAA==&#10;" fillcolor="silver"/>
                    <v:shape id="AutoShape 160" o:spid="_x0000_s1305" type="#_x0000_t13" style="position:absolute;left:4275;top:46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f6MQA&#10;AADdAAAADwAAAGRycy9kb3ducmV2LnhtbERP32vCMBB+H/g/hBN8GZpMits6o8hE7Hza6thej+bW&#10;FJtLaaJ2//0yGOztPr6ft1wPrhUX6kPjWcPdTIEgrrxpuNbwftxNH0CEiGyw9UwavinAejW6WWJu&#10;/JXf6FLGWqQQDjlqsDF2uZShsuQwzHxHnLgv3zuMCfa1ND1eU7hr5VyphXTYcGqw2NGzpepUnp2G&#10;bB/On7fqMLfbWH7w632RvSwKrSfjYfMEItIQ/8V/7sKk+Zl6hN9v0gl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2H+jEAAAA3QAAAA8AAAAAAAAAAAAAAAAAmAIAAGRycy9k&#10;b3ducmV2LnhtbFBLBQYAAAAABAAEAPUAAACJAwAAAAA=&#10;" fillcolor="silver"/>
                    <v:shape id="AutoShape 161" o:spid="_x0000_s1306" type="#_x0000_t13" style="position:absolute;left:4275;top:594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gqMcA&#10;AADdAAAADwAAAGRycy9kb3ducmV2LnhtbESPQUvDQBCF74L/YRnBi9hNS6iSdltEEVNPbRR7HbLT&#10;bGh2NmS3bfz3zqHgbYb35r1vluvRd+pMQ2wDG5hOMlDEdbAtNwa+v94fn0HFhGyxC0wGfinCenV7&#10;s8TChgvv6FylRkkIxwINuJT6QutYO/IYJ6EnFu0QBo9J1qHRdsCLhPtOz7Jsrj22LA0Oe3p1VB+r&#10;kzeQf8TT/iH7nLm3VP3w9qnMN/PSmPu78WUBKtGY/s3X69IKfj4Vfv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VIKjHAAAA3QAAAA8AAAAAAAAAAAAAAAAAmAIAAGRy&#10;cy9kb3ducmV2LnhtbFBLBQYAAAAABAAEAPUAAACMAwAAAAA=&#10;" fillcolor="silver"/>
                    <v:shape id="AutoShape 162" o:spid="_x0000_s1307" type="#_x0000_t13" style="position:absolute;left:4275;top:72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FM8QA&#10;AADdAAAADwAAAGRycy9kb3ducmV2LnhtbERPTWvCQBC9F/wPywi9lLqJBJXoKqKUpj1pLO11yI7Z&#10;YHY2ZFdN/323UOhtHu9zVpvBtuJGvW8cK0gnCQjiyumGawUfp5fnBQgfkDW2jknBN3nYrEcPK8y1&#10;u/ORbmWoRQxhn6MCE0KXS+krQxb9xHXEkTu73mKIsK+l7vEew20rp0kykxYbjg0GO9oZqi7l1SrI&#10;Xv316yl5n5p9KD/5MC+yt1mh1ON42C5BBBrCv/jPXeg4P0tT+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ZhTPEAAAA3QAAAA8AAAAAAAAAAAAAAAAAmAIAAGRycy9k&#10;b3ducmV2LnhtbFBLBQYAAAAABAAEAPUAAACJAwAAAAA=&#10;" fillcolor="silver"/>
                    <v:shape id="AutoShape 163" o:spid="_x0000_s1308" type="#_x0000_t66" style="position:absolute;left:1755;top:34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ymcUA&#10;AADdAAAADwAAAGRycy9kb3ducmV2LnhtbERP32vCMBB+F/wfwgl7m6nOqatG2To2BkNEJ+z11pxt&#10;sbl0SdT635vBwLf7+H7efNmaWpzI+cqygkE/AUGcW11xoWD39XY/BeEDssbaMim4kIflotuZY6rt&#10;mTd02oZCxBD2KSooQ2hSKX1ekkHftw1x5PbWGQwRukJqh+cYbmo5TJKxNFhxbCixoayk/LA9GgWf&#10;+8y59+Rnnb0Uj9+739fVJDw8KXXXa59nIAK14Sb+d3/oOH80GMLfN/EE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nKZxQAAAN0AAAAPAAAAAAAAAAAAAAAAAJgCAABkcnMv&#10;ZG93bnJldi54bWxQSwUGAAAAAAQABAD1AAAAigMAAAAA&#10;" fillcolor="silver"/>
                    <v:shape id="AutoShape 164" o:spid="_x0000_s1309" type="#_x0000_t66" style="position:absolute;left:1755;top:46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XAsUA&#10;AADdAAAADwAAAGRycy9kb3ducmV2LnhtbERP32vCMBB+F/wfwgl7m6nTqatG2To2BkNEJ+z11pxt&#10;sbl0SdT635vBwLf7+H7efNmaWpzI+cqygkE/AUGcW11xoWD39XY/BeEDssbaMim4kIflotuZY6rt&#10;mTd02oZCxBD2KSooQ2hSKX1ekkHftw1x5PbWGQwRukJqh+cYbmr5kCRjabDi2FBiQ1lJ+WF7NAo+&#10;95lz78nPOnspHr93v6+rSRg+KXXXa59nIAK14Sb+d3/oOH80GMLfN/EE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tcCxQAAAN0AAAAPAAAAAAAAAAAAAAAAAJgCAABkcnMv&#10;ZG93bnJldi54bWxQSwUGAAAAAAQABAD1AAAAigMAAAAA&#10;" fillcolor="silver"/>
                    <v:shape id="AutoShape 165" o:spid="_x0000_s1310" type="#_x0000_t66" style="position:absolute;left:1755;top:594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PdsYA&#10;AADdAAAADwAAAGRycy9kb3ducmV2LnhtbERP20oDMRB9F/yHMELf3Gxr62XdtNQtiiAi1oKv42b2&#10;gpvJNknb7d83BcG3OZzr5IvBdGJPzreWFYyTFARxaXXLtYLN1/P1PQgfkDV2lknBkTws5pcXOWba&#10;HviT9utQixjCPkMFTQh9JqUvGzLoE9sTR66yzmCI0NVSOzzEcNPJSZreSoMtx4YGeyoaKn/XO6Pg&#10;rSqce0l/Poqneva92a7e78LNg1Kjq2H5CCLQEP7Ff+5XHedPx1M4fxNPkP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PdsYAAADdAAAADwAAAAAAAAAAAAAAAACYAgAAZHJz&#10;L2Rvd25yZXYueG1sUEsFBgAAAAAEAAQA9QAAAIsDAAAAAA==&#10;" fillcolor="silver"/>
                    <v:shape id="AutoShape 166" o:spid="_x0000_s1311" type="#_x0000_t66" style="position:absolute;left:1755;top:72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q7cUA&#10;AADdAAAADwAAAGRycy9kb3ducmV2LnhtbERP22rCQBB9F/oPywh9azZa7SW6ik1RBCmlVujrNDsm&#10;odnZdHfV9O9doeDbHM51pvPONOJIzteWFQySFARxYXXNpYLd5/LuCYQPyBoby6TgjzzMZze9KWba&#10;nviDjttQihjCPkMFVQhtJqUvKjLoE9sSR25vncEQoSuldniK4aaRwzR9kAZrjg0VtpRXVPxsD0bB&#10;Zp87t0q/3/OXcvy1+319ewz3z0rd9rvFBESgLlzF/+61jvNHgzFcvokn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rtxQAAAN0AAAAPAAAAAAAAAAAAAAAAAJgCAABkcnMv&#10;ZG93bnJldi54bWxQSwUGAAAAAAQABAD1AAAAigMAAAAA&#10;" fillcolor="silver"/>
                  </v:group>
                  <v:group id="Group 167" o:spid="_x0000_s1312" style="position:absolute;left:8122;top:4273;width:2700;height:8100" coordorigin="4815,1440" coordsize="270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luSMMAAADdAAAADwAAAGRycy9kb3ducmV2LnhtbERPS4vCMBC+C/6HMII3&#10;Tau7snSNIqLiQRZ8wLK3oRnbYjMpTWzrv98Igrf5+J4zX3amFA3VrrCsIB5HIIhTqwvOFFzO29EX&#10;COeRNZaWScGDHCwX/d4cE21bPlJz8pkIIewSVJB7XyVSujQng25sK+LAXW1t0AdYZ1LX2IZwU8pJ&#10;FM2kwYJDQ44VrXNKb6e7UbBrsV1N401zuF3Xj7/z58/vISalhoNu9Q3CU+ff4pd7r8P8j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aW5IwwAAAN0AAAAP&#10;AAAAAAAAAAAAAAAAAKoCAABkcnMvZG93bnJldi54bWxQSwUGAAAAAAQABAD6AAAAmgMAAAAA&#10;">
                    <v:rect id="Rectangle 168" o:spid="_x0000_s1313" style="position:absolute;left:4815;top:1440;width:27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EssQA&#10;AADdAAAADwAAAGRycy9kb3ducmV2LnhtbERP32vCMBB+H/g/hBP2pqky3KxGmcrYRAabjvl6NGfb&#10;tbmUJNb63y8DYW/38f28+bIztWjJ+dKygtEwAUGcWV1yruDr8DJ4AuEDssbaMim4koflonc3x1Tb&#10;C39Suw+5iCHsU1RQhNCkUvqsIIN+aBviyJ2sMxgidLnUDi8x3NRynCQTabDk2FBgQ+uCsmp/Ngp+&#10;thPz3VbH45krDKudm25eP96Vuu93zzMQgbrwL76533Sc/zB6hL9v4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3BLLEAAAA3QAAAA8AAAAAAAAAAAAAAAAAmAIAAGRycy9k&#10;b3ducmV2LnhtbFBLBQYAAAAABAAEAPUAAACJAwAAAAA=&#10;" strokeweight="3pt">
                      <v:textbox>
                        <w:txbxContent>
                          <w:p w:rsidR="00897B9E" w:rsidRPr="00DB454C" w:rsidRDefault="00897B9E" w:rsidP="00DB454C">
                            <w:pPr>
                              <w:bidi/>
                              <w:spacing w:after="240"/>
                              <w:jc w:val="center"/>
                              <w:rPr>
                                <w:rFonts w:ascii="Times New Roman" w:eastAsia="Times New Roman" w:hAnsi="Times New Roman" w:cs="B Zar"/>
                                <w:sz w:val="24"/>
                                <w:szCs w:val="24"/>
                                <w:rtl/>
                                <w:lang w:bidi="fa-IR"/>
                              </w:rPr>
                            </w:pPr>
                            <w:r w:rsidRPr="00DB454C">
                              <w:rPr>
                                <w:rFonts w:ascii="Times New Roman" w:eastAsia="Times New Roman" w:hAnsi="Times New Roman" w:cs="B Zar" w:hint="cs"/>
                                <w:sz w:val="24"/>
                                <w:szCs w:val="24"/>
                                <w:rtl/>
                                <w:lang w:bidi="fa-IR"/>
                              </w:rPr>
                              <w:t>كمك</w:t>
                            </w:r>
                            <w:r>
                              <w:rPr>
                                <w:rFonts w:ascii="Times New Roman" w:eastAsia="Times New Roman" w:hAnsi="Times New Roman" w:cs="B Zar" w:hint="cs"/>
                                <w:sz w:val="24"/>
                                <w:szCs w:val="24"/>
                                <w:rtl/>
                                <w:lang w:bidi="fa-IR"/>
                              </w:rPr>
                              <w:t xml:space="preserve"> </w:t>
                            </w:r>
                            <w:r w:rsidRPr="00DB454C">
                              <w:rPr>
                                <w:rFonts w:ascii="Times New Roman" w:eastAsia="Times New Roman" w:hAnsi="Times New Roman" w:cs="B Zar" w:hint="cs"/>
                                <w:sz w:val="24"/>
                                <w:szCs w:val="24"/>
                                <w:rtl/>
                                <w:lang w:bidi="fa-IR"/>
                              </w:rPr>
                              <w:t>هاي ذي نفعان</w:t>
                            </w:r>
                          </w:p>
                          <w:p w:rsidR="00897B9E" w:rsidRDefault="00897B9E" w:rsidP="00DB454C">
                            <w:pPr>
                              <w:bidi/>
                              <w:spacing w:after="240"/>
                              <w:jc w:val="center"/>
                            </w:pPr>
                            <w:r w:rsidRPr="00DB454C">
                              <w:rPr>
                                <w:rFonts w:ascii="Times New Roman" w:eastAsia="Times New Roman" w:hAnsi="Times New Roman" w:cs="B Zar" w:hint="cs"/>
                                <w:sz w:val="24"/>
                                <w:szCs w:val="24"/>
                                <w:rtl/>
                                <w:lang w:bidi="fa-IR"/>
                              </w:rPr>
                              <w:t>(خواسته ها و نيازهاي سازمان)</w:t>
                            </w:r>
                          </w:p>
                        </w:txbxContent>
                      </v:textbox>
                    </v:rect>
                    <v:rect id="Rectangle 169" o:spid="_x0000_s1314" style="position:absolute;left:4815;top:3060;width:270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QwMcA&#10;AADdAAAADwAAAGRycy9kb3ducmV2LnhtbESPQUvDQBCF74L/YRnBm920lKKx22JbiooUtIq9Dtkx&#10;icnOht1tmv77zkHwNsN789438+XgWtVTiLVnA+NRBoq48Lbm0sDX5/buHlRMyBZbz2TgTBGWi+ur&#10;OebWn/iD+n0qlYRwzNFAlVKXax2LihzGke+IRfvxwWGSNZTaBjxJuGv1JMtm2mHN0lBhR+uKimZ/&#10;dAZ+X2fuu28OhyM3mFZv4WHz/L4z5vZmeHoElWhI/+a/6xcr+NOx4Mo3MoJe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okMDHAAAA3QAAAA8AAAAAAAAAAAAAAAAAmAIAAGRy&#10;cy9kb3ducmV2LnhtbFBLBQYAAAAABAAEAPUAAACMAwAAAAA=&#10;" strokeweight="3pt">
                      <v:textbox>
                        <w:txbxContent>
                          <w:p w:rsidR="00897B9E" w:rsidRPr="00DB454C" w:rsidRDefault="00897B9E" w:rsidP="00DB454C">
                            <w:pPr>
                              <w:bidi/>
                              <w:spacing w:after="120"/>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صداقت ، سود ، رشد</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صرف نيرو، وجدان كاري، باوركاري، ارائه پيشنهاد</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سرعت ، دقت ، قيمت پايين، آساني</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33378B" w:rsidRDefault="00897B9E" w:rsidP="00DB454C">
                            <w:pPr>
                              <w:bidi/>
                              <w:jc w:val="center"/>
                              <w:rPr>
                                <w:rFonts w:cs="Yagut"/>
                                <w:sz w:val="26"/>
                                <w:szCs w:val="26"/>
                                <w:rtl/>
                              </w:rPr>
                            </w:pPr>
                            <w:r w:rsidRPr="00DB454C">
                              <w:rPr>
                                <w:rFonts w:ascii="Times New Roman" w:eastAsia="Times New Roman" w:hAnsi="Times New Roman" w:cs="B Zar" w:hint="cs"/>
                                <w:b/>
                                <w:bCs/>
                                <w:sz w:val="18"/>
                                <w:szCs w:val="18"/>
                                <w:rtl/>
                                <w:lang w:bidi="fa-IR"/>
                              </w:rPr>
                              <w:t>قوانين مناسب ، شفاف سازي</w:t>
                            </w:r>
                          </w:p>
                          <w:p w:rsidR="00897B9E" w:rsidRPr="0033378B" w:rsidRDefault="00897B9E" w:rsidP="00D52460">
                            <w:pPr>
                              <w:jc w:val="center"/>
                              <w:rPr>
                                <w:rFonts w:cs="Yagut"/>
                                <w:sz w:val="26"/>
                                <w:szCs w:val="26"/>
                                <w:rtl/>
                              </w:rPr>
                            </w:pPr>
                          </w:p>
                          <w:p w:rsidR="00897B9E" w:rsidRDefault="00897B9E" w:rsidP="00DB454C">
                            <w:pPr>
                              <w:bidi/>
                              <w:jc w:val="center"/>
                            </w:pPr>
                            <w:r w:rsidRPr="00DB454C">
                              <w:rPr>
                                <w:rFonts w:ascii="Times New Roman" w:eastAsia="Times New Roman" w:hAnsi="Times New Roman" w:cs="B Zar" w:hint="cs"/>
                                <w:b/>
                                <w:bCs/>
                                <w:sz w:val="18"/>
                                <w:szCs w:val="18"/>
                                <w:rtl/>
                                <w:lang w:bidi="fa-IR"/>
                              </w:rPr>
                              <w:t>سرمايه ، اعتبار ، ريسك ، حمايت</w:t>
                            </w:r>
                          </w:p>
                        </w:txbxContent>
                      </v:textbox>
                    </v:rect>
                  </v:group>
                  <v:group id="Group 170" o:spid="_x0000_s1315" style="position:absolute;left:1822;top:4273;width:2700;height:8100" coordorigin="1980,1260" coordsize="270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v:rect id="Rectangle 171" o:spid="_x0000_s1316" style="position:absolute;left:1980;top:1260;width:2700;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We8cA&#10;AADdAAAADwAAAGRycy9kb3ducmV2LnhtbESPW0vDQBCF3wX/wzKCb+3GIqWm3RYviEop2Av2dciO&#10;SUx2Nuxu0/jvnYeCbzOcM+d8s1gNrlU9hVh7NnA3zkARF97WXBo47F9HM1AxIVtsPZOBX4qwWl5f&#10;LTC3/sxb6nepVBLCMUcDVUpdrnUsKnIYx74jFu3bB4dJ1lBqG/As4a7Vkyybaoc1S0OFHT1XVDS7&#10;kzPw8zF1X31zPJ64wfS0Dg8vb58bY25vhsc5qERD+jdfrt+t4N9P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yVnvHAAAA3QAAAA8AAAAAAAAAAAAAAAAAmAIAAGRy&#10;cy9kb3ducmV2LnhtbFBLBQYAAAAABAAEAPUAAACMAwAAAAA=&#10;" strokeweight="3pt">
                      <v:textbox>
                        <w:txbxContent>
                          <w:p w:rsidR="00897B9E" w:rsidRDefault="00897B9E" w:rsidP="00DB454C">
                            <w:pPr>
                              <w:bidi/>
                              <w:jc w:val="center"/>
                              <w:rPr>
                                <w:rFonts w:ascii="Times New Roman" w:eastAsia="Times New Roman" w:hAnsi="Times New Roman" w:cs="B Zar"/>
                                <w:sz w:val="24"/>
                                <w:szCs w:val="24"/>
                                <w:rtl/>
                                <w:lang w:bidi="fa-IR"/>
                              </w:rPr>
                            </w:pPr>
                            <w:r w:rsidRPr="00DB454C">
                              <w:rPr>
                                <w:rFonts w:ascii="Times New Roman" w:eastAsia="Times New Roman" w:hAnsi="Times New Roman" w:cs="B Zar" w:hint="cs"/>
                                <w:sz w:val="24"/>
                                <w:szCs w:val="24"/>
                                <w:rtl/>
                                <w:lang w:bidi="fa-IR"/>
                              </w:rPr>
                              <w:t xml:space="preserve">رضايت ذي نفعان </w:t>
                            </w:r>
                          </w:p>
                          <w:p w:rsidR="00897B9E" w:rsidRDefault="00897B9E" w:rsidP="00DB454C">
                            <w:pPr>
                              <w:bidi/>
                              <w:jc w:val="center"/>
                            </w:pPr>
                            <w:r w:rsidRPr="00DB454C">
                              <w:rPr>
                                <w:rFonts w:ascii="Times New Roman" w:eastAsia="Times New Roman" w:hAnsi="Times New Roman" w:cs="B Zar" w:hint="cs"/>
                                <w:sz w:val="24"/>
                                <w:szCs w:val="24"/>
                                <w:rtl/>
                                <w:lang w:bidi="fa-IR"/>
                              </w:rPr>
                              <w:t>(خواسته ها و نيازهاي ذي نفعان)</w:t>
                            </w:r>
                          </w:p>
                        </w:txbxContent>
                      </v:textbox>
                    </v:rect>
                    <v:rect id="Rectangle 172" o:spid="_x0000_s1317" style="position:absolute;left:1980;top:2880;width:270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z4MQA&#10;AADdAAAADwAAAGRycy9kb3ducmV2LnhtbERP32vCMBB+F/wfwg32NlNlyFaNsk1EhwibE309mrOt&#10;bS4libX7781g4Nt9fD9vOu9MLVpyvrSsYDhIQBBnVpecK9j/LJ9eQPiArLG2TAp+ycN81u9NMdX2&#10;yt/U7kIuYgj7FBUUITSplD4ryKAf2IY4cifrDIYIXS61w2sMN7UcJclYGiw5NhTY0EdBWbW7GAXn&#10;z7E5tNXxeOEKw/vGvS5WX1ulHh+6twmIQF24i//dax3nP4+G8PdNPE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8+DEAAAA3QAAAA8AAAAAAAAAAAAAAAAAmAIAAGRycy9k&#10;b3ducmV2LnhtbFBLBQYAAAAABAAEAPUAAACJAwAAAAA=&#10;" strokeweight="3pt">
                      <v:textbox>
                        <w:txbxContent>
                          <w:p w:rsidR="00897B9E" w:rsidRPr="00DB454C" w:rsidRDefault="00897B9E" w:rsidP="00DB454C">
                            <w:pPr>
                              <w:bidi/>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سرعت ، دقت ، قيمت مناسب و آسان</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پرداخت ، مهارت ، امنيت ، حمايت</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r w:rsidRPr="00DB454C">
                              <w:rPr>
                                <w:rFonts w:ascii="Times New Roman" w:eastAsia="Times New Roman" w:hAnsi="Times New Roman" w:cs="B Zar" w:hint="cs"/>
                                <w:b/>
                                <w:bCs/>
                                <w:sz w:val="18"/>
                                <w:szCs w:val="18"/>
                                <w:rtl/>
                                <w:lang w:bidi="fa-IR"/>
                              </w:rPr>
                              <w:t>صداقت ، سود ، رشد</w:t>
                            </w: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DB454C" w:rsidRDefault="00897B9E" w:rsidP="00DB454C">
                            <w:pPr>
                              <w:bidi/>
                              <w:jc w:val="center"/>
                              <w:rPr>
                                <w:rFonts w:ascii="Times New Roman" w:eastAsia="Times New Roman" w:hAnsi="Times New Roman" w:cs="B Zar"/>
                                <w:b/>
                                <w:bCs/>
                                <w:sz w:val="18"/>
                                <w:szCs w:val="18"/>
                                <w:rtl/>
                                <w:lang w:bidi="fa-IR"/>
                              </w:rPr>
                            </w:pPr>
                          </w:p>
                          <w:p w:rsidR="00897B9E" w:rsidRPr="0033378B" w:rsidRDefault="00897B9E" w:rsidP="00DB454C">
                            <w:pPr>
                              <w:bidi/>
                              <w:jc w:val="center"/>
                              <w:rPr>
                                <w:rFonts w:cs="Yagut"/>
                                <w:sz w:val="26"/>
                                <w:szCs w:val="26"/>
                                <w:rtl/>
                              </w:rPr>
                            </w:pPr>
                            <w:r w:rsidRPr="00DB454C">
                              <w:rPr>
                                <w:rFonts w:ascii="Times New Roman" w:eastAsia="Times New Roman" w:hAnsi="Times New Roman" w:cs="B Zar" w:hint="cs"/>
                                <w:b/>
                                <w:bCs/>
                                <w:sz w:val="18"/>
                                <w:szCs w:val="18"/>
                                <w:rtl/>
                                <w:lang w:bidi="fa-IR"/>
                              </w:rPr>
                              <w:t>رعايت قانون ، عدالت</w:t>
                            </w:r>
                          </w:p>
                          <w:p w:rsidR="00897B9E" w:rsidRDefault="00897B9E" w:rsidP="00D52460">
                            <w:pPr>
                              <w:jc w:val="center"/>
                              <w:rPr>
                                <w:rFonts w:cs="Yagut"/>
                                <w:sz w:val="26"/>
                                <w:szCs w:val="26"/>
                                <w:rtl/>
                              </w:rPr>
                            </w:pPr>
                          </w:p>
                          <w:p w:rsidR="00897B9E" w:rsidRPr="0033378B" w:rsidRDefault="00897B9E" w:rsidP="00D52460">
                            <w:pPr>
                              <w:jc w:val="center"/>
                              <w:rPr>
                                <w:rFonts w:cs="Yagut"/>
                                <w:sz w:val="26"/>
                                <w:szCs w:val="26"/>
                                <w:rtl/>
                              </w:rPr>
                            </w:pPr>
                          </w:p>
                          <w:p w:rsidR="00897B9E" w:rsidRDefault="00897B9E" w:rsidP="00D52460">
                            <w:pPr>
                              <w:jc w:val="center"/>
                            </w:pPr>
                            <w:r w:rsidRPr="00DB454C">
                              <w:rPr>
                                <w:rFonts w:ascii="Times New Roman" w:eastAsia="Times New Roman" w:hAnsi="Times New Roman" w:cs="B Zar" w:hint="cs"/>
                                <w:b/>
                                <w:bCs/>
                                <w:sz w:val="18"/>
                                <w:szCs w:val="18"/>
                                <w:rtl/>
                                <w:lang w:bidi="fa-IR"/>
                              </w:rPr>
                              <w:t>برگشت سرمايه ، سود ، حسابها ، وفاداري</w:t>
                            </w:r>
                          </w:p>
                        </w:txbxContent>
                      </v:textbox>
                    </v:rect>
                  </v:group>
                </v:group>
                <v:group id="Group 173" o:spid="_x0000_s1318" style="position:absolute;left:3600;top:12060;width:5760;height:900" coordorigin="3240,12060" coordsize="57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6i9sQAAADdAAAADwAAAGRycy9kb3ducmV2LnhtbERPS2vCQBC+F/wPywje&#10;6iaxFYmuIqLSgxR8gHgbsmMSzM6G7JrEf98tFHqbj+85i1VvKtFS40rLCuJxBII4s7rkXMHlvHuf&#10;gXAeWWNlmRS8yMFqOXhbYKptx0dqTz4XIYRdigoK7+tUSpcVZNCNbU0cuLttDPoAm1zqBrsQbiqZ&#10;RNFUGiw5NBRY06ag7HF6GgX7Drv1JN62h8d987qdP7+vh5iUGg379RyEp97/i//cXzrM/0g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6i9sQAAADdAAAA&#10;DwAAAAAAAAAAAAAAAACqAgAAZHJzL2Rvd25yZXYueG1sUEsFBgAAAAAEAAQA+gAAAJsDAAAAAA==&#10;">
                  <v:line id="Line 174" o:spid="_x0000_s1319" style="position:absolute;visibility:visible;mso-wrap-style:square" from="3240,12060" to="900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44C8MAAADdAAAADwAAAGRycy9kb3ducmV2LnhtbERPS2vCQBC+F/wPywje6kYtRaKriOCD&#10;3poWwduQHZOY7Gzc3Wj8991Cobf5+J6zXPemEXdyvrKsYDJOQBDnVldcKPj+2r3OQfiArLGxTAqe&#10;5GG9GrwsMdX2wZ90z0IhYgj7FBWUIbSplD4vyaAf25Y4chfrDIYIXSG1w0cMN42cJsm7NFhxbCix&#10;pW1JeZ11RsGpy/h8rXeuwW5/OFxOt9rPPpQaDfvNAkSgPvyL/9xHHee/TWf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OAvDAAAA3QAAAA8AAAAAAAAAAAAA&#10;AAAAoQIAAGRycy9kb3ducmV2LnhtbFBLBQYAAAAABAAEAPkAAACRAwAAAAA=&#10;" strokeweight="1.5pt"/>
                  <v:rect id="Rectangle 175" o:spid="_x0000_s1320" style="position:absolute;left:3240;top:12240;width:57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TL8AA&#10;AADdAAAADwAAAGRycy9kb3ducmV2LnhtbERPTYvCMBC9L/gfwgje1lSRVatRpKLstd096G1sxrbY&#10;TEoTtf57Iwje5vE+Z7nuTC1u1LrKsoLRMAJBnFtdcaHg/2/3PQPhPLLG2jIpeJCD9ar3tcRY2zun&#10;dMt8IUIIuxgVlN43sZQuL8mgG9qGOHBn2xr0AbaF1C3eQ7ip5TiKfqTBikNDiQ0lJeWX7GoUTE/Z&#10;Pk/4PO8wsbQ9poeU0Co16HebBQhPnf+I3+5fHeZPxhN4fRNO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qTL8AAAADdAAAADwAAAAAAAAAAAAAAAACYAgAAZHJzL2Rvd25y&#10;ZXYueG1sUEsFBgAAAAAEAAQA9QAAAIUDAAAAAA==&#10;" strokecolor="white">
                    <v:fill opacity="0"/>
                    <v:textbox>
                      <w:txbxContent>
                        <w:p w:rsidR="00897B9E" w:rsidRPr="00AE3800" w:rsidRDefault="00897B9E" w:rsidP="00D52460">
                          <w:pPr>
                            <w:bidi/>
                            <w:jc w:val="center"/>
                            <w:rPr>
                              <w:rFonts w:cs="Badr"/>
                              <w:b/>
                              <w:bCs/>
                              <w:sz w:val="32"/>
                              <w:szCs w:val="32"/>
                              <w:lang w:bidi="fa-IR"/>
                            </w:rPr>
                          </w:pPr>
                          <w:r w:rsidRPr="00DB454C">
                            <w:rPr>
                              <w:rFonts w:ascii="Times New Roman" w:eastAsia="Times New Roman" w:hAnsi="Times New Roman" w:cs="B Zar" w:hint="cs"/>
                              <w:sz w:val="24"/>
                              <w:szCs w:val="24"/>
                              <w:rtl/>
                              <w:lang w:bidi="fa-IR"/>
                            </w:rPr>
                            <w:t>شكل(2-12) : رابطه دو طرفه سازمان و ذي نفعان</w:t>
                          </w:r>
                        </w:p>
                      </w:txbxContent>
                    </v:textbox>
                  </v:rect>
                </v:group>
              </v:group>
            </w:pict>
          </mc:Fallback>
        </mc:AlternateContent>
      </w: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lastRenderedPageBreak/>
        <w:t>همان</w:t>
      </w:r>
      <w:r w:rsidR="00DB454C">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گونه كه در شكل(2-13) نشان داده شده است اين پنج جنبه عملكرد را مي توان ب</w:t>
      </w:r>
      <w:r w:rsidR="00DB454C">
        <w:rPr>
          <w:rFonts w:ascii="Times New Roman" w:eastAsia="Times New Roman" w:hAnsi="Times New Roman" w:cs="B Zar" w:hint="cs"/>
          <w:sz w:val="24"/>
          <w:szCs w:val="24"/>
          <w:rtl/>
          <w:lang w:bidi="fa-IR"/>
        </w:rPr>
        <w:t xml:space="preserve">ه </w:t>
      </w:r>
      <w:r w:rsidRPr="005D7038">
        <w:rPr>
          <w:rFonts w:ascii="Times New Roman" w:eastAsia="Times New Roman" w:hAnsi="Times New Roman" w:cs="B Zar" w:hint="cs"/>
          <w:sz w:val="24"/>
          <w:szCs w:val="24"/>
          <w:rtl/>
          <w:lang w:bidi="fa-IR"/>
        </w:rPr>
        <w:t>صورت يك منشور نشان داد، چرا كه همانگونه كه يك منشور نور را تجزيه كرده و پيچيدگي</w:t>
      </w:r>
      <w:r w:rsidR="00DB454C">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 پنهان نور سفيد را آشكار مي سازد، منشور عملكرد نيز پيچيدگي</w:t>
      </w:r>
      <w:r w:rsidR="00DB454C">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 xml:space="preserve">هاي ارزيابي و مديريت عملكرد را نشان مي دهد لذا به منظور شناخت و درك جامع و كلي عملكرد، ضروري است كه به آن بعنوان موضوعي چند وجهي، با وجوه به هم مرتبط نگاه كرد كه در منشورعملكرد اين موضوع لحاظ شده است. </w: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AC1FFF" w:rsidP="005D7038">
      <w:pPr>
        <w:bidi/>
        <w:spacing w:after="0" w:line="360" w:lineRule="auto"/>
        <w:jc w:val="lowKashida"/>
        <w:rPr>
          <w:rFonts w:ascii="Times New Roman" w:eastAsia="Times New Roman" w:hAnsi="Times New Roman" w:cs="B Zar"/>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665408" behindDoc="0" locked="0" layoutInCell="1" allowOverlap="1">
                <wp:simplePos x="0" y="0"/>
                <wp:positionH relativeFrom="column">
                  <wp:posOffset>-228600</wp:posOffset>
                </wp:positionH>
                <wp:positionV relativeFrom="paragraph">
                  <wp:posOffset>12065</wp:posOffset>
                </wp:positionV>
                <wp:extent cx="6078855" cy="5600700"/>
                <wp:effectExtent l="285750" t="145415" r="83820" b="6985"/>
                <wp:wrapNone/>
                <wp:docPr id="135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5600700"/>
                          <a:chOff x="1080" y="4212"/>
                          <a:chExt cx="9573" cy="8820"/>
                        </a:xfrm>
                      </wpg:grpSpPr>
                      <wpg:grpSp>
                        <wpg:cNvPr id="1360" name="Group 177"/>
                        <wpg:cNvGrpSpPr>
                          <a:grpSpLocks/>
                        </wpg:cNvGrpSpPr>
                        <wpg:grpSpPr bwMode="auto">
                          <a:xfrm>
                            <a:off x="1080" y="4212"/>
                            <a:ext cx="9573" cy="7602"/>
                            <a:chOff x="1045" y="1255"/>
                            <a:chExt cx="9573" cy="7602"/>
                          </a:xfrm>
                        </wpg:grpSpPr>
                        <wpg:grpSp>
                          <wpg:cNvPr id="1361" name="Group 178"/>
                          <wpg:cNvGrpSpPr>
                            <a:grpSpLocks/>
                          </wpg:cNvGrpSpPr>
                          <wpg:grpSpPr bwMode="auto">
                            <a:xfrm>
                              <a:off x="3780" y="3420"/>
                              <a:ext cx="3780" cy="1440"/>
                              <a:chOff x="4320" y="3420"/>
                              <a:chExt cx="3780" cy="1440"/>
                            </a:xfrm>
                          </wpg:grpSpPr>
                          <wps:wsp>
                            <wps:cNvPr id="1362" name="AutoShape 179"/>
                            <wps:cNvSpPr>
                              <a:spLocks noChangeArrowheads="1"/>
                            </wps:cNvSpPr>
                            <wps:spPr bwMode="auto">
                              <a:xfrm>
                                <a:off x="5400" y="3420"/>
                                <a:ext cx="2700" cy="1260"/>
                              </a:xfrm>
                              <a:prstGeom prst="triangle">
                                <a:avLst>
                                  <a:gd name="adj" fmla="val 50000"/>
                                </a:avLst>
                              </a:prstGeom>
                              <a:solidFill>
                                <a:srgbClr val="C0C0C0"/>
                              </a:solidFill>
                              <a:ln w="9525">
                                <a:solidFill>
                                  <a:srgbClr val="000000"/>
                                </a:solidFill>
                                <a:miter lim="800000"/>
                                <a:headEnd/>
                                <a:tailEnd/>
                              </a:ln>
                            </wps:spPr>
                            <wps:txbx>
                              <w:txbxContent>
                                <w:p w:rsidR="00897B9E" w:rsidRPr="00120906" w:rsidRDefault="00897B9E" w:rsidP="00D52460">
                                  <w:pPr>
                                    <w:rPr>
                                      <w:rFonts w:cs="Yagut"/>
                                      <w:sz w:val="18"/>
                                      <w:szCs w:val="18"/>
                                    </w:rPr>
                                  </w:pPr>
                                  <w:r w:rsidRPr="00120906">
                                    <w:rPr>
                                      <w:rFonts w:cs="Yagut" w:hint="cs"/>
                                      <w:sz w:val="18"/>
                                      <w:szCs w:val="18"/>
                                      <w:rtl/>
                                    </w:rPr>
                                    <w:t>كمك ذي نفعان</w:t>
                                  </w:r>
                                </w:p>
                                <w:p w:rsidR="00897B9E" w:rsidRPr="00120906" w:rsidRDefault="00897B9E" w:rsidP="00D52460">
                                  <w:pPr>
                                    <w:rPr>
                                      <w:rFonts w:cs="Yagut"/>
                                      <w:sz w:val="18"/>
                                      <w:szCs w:val="18"/>
                                    </w:rPr>
                                  </w:pPr>
                                </w:p>
                              </w:txbxContent>
                            </wps:txbx>
                            <wps:bodyPr rot="0" vert="horz" wrap="square" lIns="91440" tIns="45720" rIns="91440" bIns="45720" anchor="t" anchorCtr="0" upright="1">
                              <a:noAutofit/>
                            </wps:bodyPr>
                          </wps:wsp>
                          <wps:wsp>
                            <wps:cNvPr id="1363" name="AutoShape 180"/>
                            <wps:cNvSpPr>
                              <a:spLocks noChangeArrowheads="1"/>
                            </wps:cNvSpPr>
                            <wps:spPr bwMode="auto">
                              <a:xfrm>
                                <a:off x="4320" y="3600"/>
                                <a:ext cx="2697" cy="1260"/>
                              </a:xfrm>
                              <a:prstGeom prst="triangle">
                                <a:avLst>
                                  <a:gd name="adj" fmla="val 50000"/>
                                </a:avLst>
                              </a:prstGeom>
                              <a:solidFill>
                                <a:srgbClr val="C0C0C0"/>
                              </a:solidFill>
                              <a:ln w="9525">
                                <a:solidFill>
                                  <a:srgbClr val="000000"/>
                                </a:solidFill>
                                <a:miter lim="800000"/>
                                <a:headEnd/>
                                <a:tailEnd/>
                              </a:ln>
                            </wps:spPr>
                            <wps:txbx>
                              <w:txbxContent>
                                <w:p w:rsidR="00897B9E" w:rsidRPr="00120906" w:rsidRDefault="00897B9E" w:rsidP="00D52460">
                                  <w:pPr>
                                    <w:jc w:val="center"/>
                                    <w:rPr>
                                      <w:rFonts w:cs="Yagut"/>
                                      <w:sz w:val="20"/>
                                      <w:szCs w:val="20"/>
                                    </w:rPr>
                                  </w:pPr>
                                  <w:r w:rsidRPr="00120906">
                                    <w:rPr>
                                      <w:rFonts w:cs="Yagut" w:hint="cs"/>
                                      <w:sz w:val="20"/>
                                      <w:szCs w:val="20"/>
                                      <w:rtl/>
                                    </w:rPr>
                                    <w:t>رضايت ذي نفعان</w:t>
                                  </w:r>
                                </w:p>
                              </w:txbxContent>
                            </wps:txbx>
                            <wps:bodyPr rot="0" vert="horz" wrap="square" lIns="91440" tIns="45720" rIns="91440" bIns="45720" anchor="t" anchorCtr="0" upright="1">
                              <a:noAutofit/>
                            </wps:bodyPr>
                          </wps:wsp>
                          <wps:wsp>
                            <wps:cNvPr id="1364" name="Line 181"/>
                            <wps:cNvCnPr/>
                            <wps:spPr bwMode="auto">
                              <a:xfrm flipV="1">
                                <a:off x="7020" y="4680"/>
                                <a:ext cx="10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82"/>
                            <wps:cNvCnPr/>
                            <wps:spPr bwMode="auto">
                              <a:xfrm flipV="1">
                                <a:off x="5760" y="3420"/>
                                <a:ext cx="90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66" name="Group 183"/>
                          <wpg:cNvGrpSpPr>
                            <a:grpSpLocks/>
                          </wpg:cNvGrpSpPr>
                          <wpg:grpSpPr bwMode="auto">
                            <a:xfrm>
                              <a:off x="4680" y="6300"/>
                              <a:ext cx="1466" cy="1980"/>
                              <a:chOff x="4500" y="6300"/>
                              <a:chExt cx="1466" cy="1980"/>
                            </a:xfrm>
                          </wpg:grpSpPr>
                          <wps:wsp>
                            <wps:cNvPr id="1367" name="Rectangle 184"/>
                            <wps:cNvSpPr>
                              <a:spLocks noChangeArrowheads="1"/>
                            </wps:cNvSpPr>
                            <wps:spPr bwMode="auto">
                              <a:xfrm>
                                <a:off x="4526" y="6840"/>
                                <a:ext cx="1440" cy="1440"/>
                              </a:xfrm>
                              <a:prstGeom prst="rect">
                                <a:avLst/>
                              </a:prstGeom>
                              <a:solidFill>
                                <a:srgbClr val="C0C0C0"/>
                              </a:solidFill>
                              <a:ln w="9525">
                                <a:solidFill>
                                  <a:srgbClr val="000000"/>
                                </a:solidFill>
                                <a:miter lim="800000"/>
                                <a:headEnd/>
                                <a:tailEnd/>
                              </a:ln>
                            </wps:spPr>
                            <wps:txbx>
                              <w:txbxContent>
                                <w:p w:rsidR="00897B9E" w:rsidRDefault="00897B9E" w:rsidP="00D52460">
                                  <w:pPr>
                                    <w:jc w:val="center"/>
                                    <w:rPr>
                                      <w:rtl/>
                                    </w:rPr>
                                  </w:pPr>
                                </w:p>
                                <w:p w:rsidR="00897B9E" w:rsidRPr="00120906" w:rsidRDefault="00897B9E" w:rsidP="00D52460">
                                  <w:pPr>
                                    <w:jc w:val="center"/>
                                    <w:rPr>
                                      <w:rFonts w:cs="Yagut"/>
                                      <w:sz w:val="32"/>
                                      <w:szCs w:val="32"/>
                                    </w:rPr>
                                  </w:pPr>
                                  <w:r w:rsidRPr="00120906">
                                    <w:rPr>
                                      <w:rFonts w:cs="Yagut" w:hint="cs"/>
                                      <w:sz w:val="32"/>
                                      <w:szCs w:val="32"/>
                                      <w:rtl/>
                                    </w:rPr>
                                    <w:t>فرايندها</w:t>
                                  </w:r>
                                </w:p>
                              </w:txbxContent>
                            </wps:txbx>
                            <wps:bodyPr rot="0" vert="horz" wrap="square" lIns="91440" tIns="45720" rIns="91440" bIns="45720" anchor="t" anchorCtr="0" upright="1">
                              <a:noAutofit/>
                            </wps:bodyPr>
                          </wps:wsp>
                          <wps:wsp>
                            <wps:cNvPr id="1368" name="AutoShape 185"/>
                            <wps:cNvSpPr>
                              <a:spLocks noChangeArrowheads="1"/>
                            </wps:cNvSpPr>
                            <wps:spPr bwMode="auto">
                              <a:xfrm>
                                <a:off x="4500" y="6300"/>
                                <a:ext cx="1440" cy="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9" name="Line 186"/>
                            <wps:cNvCnPr/>
                            <wps:spPr bwMode="auto">
                              <a:xfrm flipV="1">
                                <a:off x="4526" y="7740"/>
                                <a:ext cx="720" cy="54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0" name="Line 187"/>
                            <wps:cNvCnPr/>
                            <wps:spPr bwMode="auto">
                              <a:xfrm flipH="1" flipV="1">
                                <a:off x="5220" y="7740"/>
                                <a:ext cx="720" cy="54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1" name="Line 188"/>
                            <wps:cNvCnPr/>
                            <wps:spPr bwMode="auto">
                              <a:xfrm flipV="1">
                                <a:off x="5220" y="6300"/>
                                <a:ext cx="0" cy="144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72" name="Group 189"/>
                          <wpg:cNvGrpSpPr>
                            <a:grpSpLocks/>
                          </wpg:cNvGrpSpPr>
                          <wpg:grpSpPr bwMode="auto">
                            <a:xfrm>
                              <a:off x="1080" y="2520"/>
                              <a:ext cx="2339" cy="1977"/>
                              <a:chOff x="720" y="2520"/>
                              <a:chExt cx="2339" cy="1977"/>
                            </a:xfrm>
                          </wpg:grpSpPr>
                          <wps:wsp>
                            <wps:cNvPr id="1373" name="AutoShape 190"/>
                            <wps:cNvSpPr>
                              <a:spLocks noChangeArrowheads="1"/>
                            </wps:cNvSpPr>
                            <wps:spPr bwMode="auto">
                              <a:xfrm rot="375509">
                                <a:off x="721" y="3217"/>
                                <a:ext cx="2159" cy="1260"/>
                              </a:xfrm>
                              <a:prstGeom prst="parallelogram">
                                <a:avLst>
                                  <a:gd name="adj" fmla="val 42837"/>
                                </a:avLst>
                              </a:prstGeom>
                              <a:solidFill>
                                <a:srgbClr val="C0C0C0"/>
                              </a:solidFill>
                              <a:ln w="9525">
                                <a:solidFill>
                                  <a:srgbClr val="000000"/>
                                </a:solidFill>
                                <a:miter lim="800000"/>
                                <a:headEnd/>
                                <a:tailEnd/>
                              </a:ln>
                            </wps:spPr>
                            <wps:txbx>
                              <w:txbxContent>
                                <w:p w:rsidR="00897B9E" w:rsidRPr="00120906" w:rsidRDefault="00897B9E" w:rsidP="00D52460">
                                  <w:pPr>
                                    <w:rPr>
                                      <w:rFonts w:cs="Yagut"/>
                                      <w:b/>
                                      <w:bCs/>
                                    </w:rPr>
                                  </w:pPr>
                                  <w:r w:rsidRPr="00120906">
                                    <w:rPr>
                                      <w:rFonts w:cs="Yagut" w:hint="cs"/>
                                      <w:b/>
                                      <w:bCs/>
                                      <w:rtl/>
                                    </w:rPr>
                                    <w:t>استراتژيها</w:t>
                                  </w:r>
                                </w:p>
                              </w:txbxContent>
                            </wps:txbx>
                            <wps:bodyPr rot="0" vert="horz" wrap="square" lIns="91440" tIns="45720" rIns="91440" bIns="45720" anchor="t" anchorCtr="0" upright="1">
                              <a:noAutofit/>
                            </wps:bodyPr>
                          </wps:wsp>
                          <wps:wsp>
                            <wps:cNvPr id="1374" name="AutoShape 191"/>
                            <wps:cNvSpPr>
                              <a:spLocks noChangeArrowheads="1"/>
                            </wps:cNvSpPr>
                            <wps:spPr bwMode="auto">
                              <a:xfrm rot="404704">
                                <a:off x="1440" y="2520"/>
                                <a:ext cx="1619" cy="71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75" name="Line 192"/>
                            <wps:cNvCnPr/>
                            <wps:spPr bwMode="auto">
                              <a:xfrm flipH="1">
                                <a:off x="1620" y="2520"/>
                                <a:ext cx="720" cy="144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6" name="Line 193"/>
                            <wps:cNvCnPr/>
                            <wps:spPr bwMode="auto">
                              <a:xfrm flipV="1">
                                <a:off x="720" y="3960"/>
                                <a:ext cx="900" cy="36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7" name="Line 194"/>
                            <wps:cNvCnPr/>
                            <wps:spPr bwMode="auto">
                              <a:xfrm>
                                <a:off x="1620" y="3957"/>
                                <a:ext cx="720" cy="54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78" name="Group 195"/>
                          <wpg:cNvGrpSpPr>
                            <a:grpSpLocks/>
                          </wpg:cNvGrpSpPr>
                          <wpg:grpSpPr bwMode="auto">
                            <a:xfrm>
                              <a:off x="8280" y="2520"/>
                              <a:ext cx="2338" cy="2264"/>
                              <a:chOff x="8822" y="2517"/>
                              <a:chExt cx="2338" cy="2264"/>
                            </a:xfrm>
                          </wpg:grpSpPr>
                          <wps:wsp>
                            <wps:cNvPr id="1379" name="AutoShape 196"/>
                            <wps:cNvSpPr>
                              <a:spLocks noChangeArrowheads="1"/>
                            </wps:cNvSpPr>
                            <wps:spPr bwMode="auto">
                              <a:xfrm rot="-6731507">
                                <a:off x="9190" y="2978"/>
                                <a:ext cx="1800" cy="1805"/>
                              </a:xfrm>
                              <a:prstGeom prst="parallelogram">
                                <a:avLst>
                                  <a:gd name="adj" fmla="val 25000"/>
                                </a:avLst>
                              </a:prstGeom>
                              <a:solidFill>
                                <a:srgbClr val="C0C0C0"/>
                              </a:solidFill>
                              <a:ln w="9525">
                                <a:solidFill>
                                  <a:srgbClr val="000000"/>
                                </a:solidFill>
                                <a:miter lim="800000"/>
                                <a:headEnd/>
                                <a:tailEnd/>
                              </a:ln>
                            </wps:spPr>
                            <wps:txbx>
                              <w:txbxContent>
                                <w:p w:rsidR="00897B9E" w:rsidRPr="008579EB" w:rsidRDefault="00897B9E" w:rsidP="00D52460">
                                  <w:pPr>
                                    <w:rPr>
                                      <w:rFonts w:cs="Yagut"/>
                                      <w:b/>
                                      <w:bCs/>
                                      <w:rtl/>
                                    </w:rPr>
                                  </w:pPr>
                                  <w:r w:rsidRPr="008579EB">
                                    <w:rPr>
                                      <w:rFonts w:cs="Yagut" w:hint="cs"/>
                                      <w:b/>
                                      <w:bCs/>
                                      <w:rtl/>
                                    </w:rPr>
                                    <w:t>توانمنديها</w:t>
                                  </w:r>
                                </w:p>
                              </w:txbxContent>
                            </wps:txbx>
                            <wps:bodyPr rot="0" vert="horz" wrap="square" lIns="91440" tIns="45720" rIns="91440" bIns="45720" anchor="t" anchorCtr="0" upright="1">
                              <a:noAutofit/>
                            </wps:bodyPr>
                          </wps:wsp>
                          <wps:wsp>
                            <wps:cNvPr id="1380" name="AutoShape 197"/>
                            <wps:cNvSpPr>
                              <a:spLocks noChangeArrowheads="1"/>
                            </wps:cNvSpPr>
                            <wps:spPr bwMode="auto">
                              <a:xfrm rot="-496357">
                                <a:off x="8822" y="2558"/>
                                <a:ext cx="1978" cy="7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1" name="Line 198"/>
                            <wps:cNvCnPr/>
                            <wps:spPr bwMode="auto">
                              <a:xfrm>
                                <a:off x="9720" y="2517"/>
                                <a:ext cx="540" cy="144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2" name="Line 199"/>
                            <wps:cNvCnPr/>
                            <wps:spPr bwMode="auto">
                              <a:xfrm flipV="1">
                                <a:off x="9360" y="3957"/>
                                <a:ext cx="900" cy="72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3" name="Line 200"/>
                            <wps:cNvCnPr/>
                            <wps:spPr bwMode="auto">
                              <a:xfrm flipH="1" flipV="1">
                                <a:off x="10260" y="3957"/>
                                <a:ext cx="900" cy="3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384" name="AutoShape 201"/>
                          <wps:cNvSpPr>
                            <a:spLocks noChangeArrowheads="1"/>
                          </wps:cNvSpPr>
                          <wps:spPr bwMode="auto">
                            <a:xfrm rot="536374">
                              <a:off x="3240" y="3780"/>
                              <a:ext cx="720" cy="720"/>
                            </a:xfrm>
                            <a:prstGeom prst="leftRight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5" name="AutoShape 202"/>
                          <wps:cNvSpPr>
                            <a:spLocks noChangeArrowheads="1"/>
                          </wps:cNvSpPr>
                          <wps:spPr bwMode="auto">
                            <a:xfrm rot="9079731">
                              <a:off x="7560" y="3600"/>
                              <a:ext cx="720" cy="720"/>
                            </a:xfrm>
                            <a:prstGeom prst="leftRight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6" name="AutoShape 203"/>
                          <wps:cNvSpPr>
                            <a:spLocks noChangeArrowheads="1"/>
                          </wps:cNvSpPr>
                          <wps:spPr bwMode="auto">
                            <a:xfrm rot="5400000">
                              <a:off x="5040" y="5040"/>
                              <a:ext cx="720" cy="720"/>
                            </a:xfrm>
                            <a:prstGeom prst="leftRight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7" name="AutoShape 204"/>
                          <wps:cNvSpPr>
                            <a:spLocks noChangeArrowheads="1"/>
                          </wps:cNvSpPr>
                          <wps:spPr bwMode="auto">
                            <a:xfrm rot="-1432385">
                              <a:off x="1045" y="5009"/>
                              <a:ext cx="1980" cy="3780"/>
                            </a:xfrm>
                            <a:prstGeom prst="curvedRightArrow">
                              <a:avLst>
                                <a:gd name="adj1" fmla="val 38182"/>
                                <a:gd name="adj2" fmla="val 76364"/>
                                <a:gd name="adj3" fmla="val 315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8" name="AutoShape 205"/>
                          <wps:cNvSpPr>
                            <a:spLocks noChangeArrowheads="1"/>
                          </wps:cNvSpPr>
                          <wps:spPr bwMode="auto">
                            <a:xfrm rot="13420356">
                              <a:off x="8372" y="4897"/>
                              <a:ext cx="1800" cy="3960"/>
                            </a:xfrm>
                            <a:prstGeom prst="curvedRightArrow">
                              <a:avLst>
                                <a:gd name="adj1" fmla="val 44000"/>
                                <a:gd name="adj2" fmla="val 88000"/>
                                <a:gd name="adj3" fmla="val 315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9" name="AutoShape 206"/>
                          <wps:cNvSpPr>
                            <a:spLocks noChangeArrowheads="1"/>
                          </wps:cNvSpPr>
                          <wps:spPr bwMode="auto">
                            <a:xfrm rot="10269995">
                              <a:off x="5635" y="1255"/>
                              <a:ext cx="3240" cy="1620"/>
                            </a:xfrm>
                            <a:prstGeom prst="curvedUp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0" name="AutoShape 207"/>
                          <wps:cNvSpPr>
                            <a:spLocks noChangeArrowheads="1"/>
                          </wps:cNvSpPr>
                          <wps:spPr bwMode="auto">
                            <a:xfrm rot="12370955">
                              <a:off x="2340" y="1260"/>
                              <a:ext cx="3293" cy="1440"/>
                            </a:xfrm>
                            <a:prstGeom prst="curvedUpArrow">
                              <a:avLst>
                                <a:gd name="adj1" fmla="val 45736"/>
                                <a:gd name="adj2" fmla="val 9147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1" name="Rectangle 208"/>
                          <wps:cNvSpPr>
                            <a:spLocks noChangeArrowheads="1"/>
                          </wps:cNvSpPr>
                          <wps:spPr bwMode="auto">
                            <a:xfrm>
                              <a:off x="7560" y="6480"/>
                              <a:ext cx="1980" cy="720"/>
                            </a:xfrm>
                            <a:prstGeom prst="rect">
                              <a:avLst/>
                            </a:prstGeom>
                            <a:solidFill>
                              <a:srgbClr val="FFFFFF">
                                <a:alpha val="0"/>
                              </a:srgbClr>
                            </a:solidFill>
                            <a:ln w="9525">
                              <a:solidFill>
                                <a:srgbClr val="FFFFFF"/>
                              </a:solidFill>
                              <a:miter lim="800000"/>
                              <a:headEnd/>
                              <a:tailEnd/>
                            </a:ln>
                          </wps:spPr>
                          <wps:txbx>
                            <w:txbxContent>
                              <w:p w:rsidR="00897B9E" w:rsidRPr="00762FE0" w:rsidRDefault="00897B9E" w:rsidP="00D52460">
                                <w:pPr>
                                  <w:rPr>
                                    <w:rFonts w:cs="Yagut"/>
                                    <w:b/>
                                    <w:bCs/>
                                  </w:rPr>
                                </w:pPr>
                                <w:r w:rsidRPr="00762FE0">
                                  <w:rPr>
                                    <w:rFonts w:cs="Yagut" w:hint="cs"/>
                                    <w:b/>
                                    <w:bCs/>
                                    <w:rtl/>
                                  </w:rPr>
                                  <w:t>ايجاد راه حلها</w:t>
                                </w:r>
                              </w:p>
                            </w:txbxContent>
                          </wps:txbx>
                          <wps:bodyPr rot="0" vert="horz" wrap="square" lIns="91440" tIns="45720" rIns="91440" bIns="45720" anchor="t" anchorCtr="0" upright="1">
                            <a:noAutofit/>
                          </wps:bodyPr>
                        </wps:wsp>
                        <wps:wsp>
                          <wps:cNvPr id="1392" name="Rectangle 209"/>
                          <wps:cNvSpPr>
                            <a:spLocks noChangeArrowheads="1"/>
                          </wps:cNvSpPr>
                          <wps:spPr bwMode="auto">
                            <a:xfrm>
                              <a:off x="1800" y="5940"/>
                              <a:ext cx="1440" cy="1080"/>
                            </a:xfrm>
                            <a:prstGeom prst="rect">
                              <a:avLst/>
                            </a:prstGeom>
                            <a:solidFill>
                              <a:srgbClr val="FFFFFF"/>
                            </a:solidFill>
                            <a:ln w="9525">
                              <a:solidFill>
                                <a:srgbClr val="FFFFFF"/>
                              </a:solidFill>
                              <a:miter lim="800000"/>
                              <a:headEnd/>
                              <a:tailEnd/>
                            </a:ln>
                          </wps:spPr>
                          <wps:txbx>
                            <w:txbxContent>
                              <w:p w:rsidR="00897B9E" w:rsidRPr="00762FE0" w:rsidRDefault="00897B9E" w:rsidP="00D52460">
                                <w:pPr>
                                  <w:jc w:val="center"/>
                                  <w:rPr>
                                    <w:rFonts w:cs="Yagut"/>
                                    <w:bCs/>
                                  </w:rPr>
                                </w:pPr>
                                <w:r w:rsidRPr="00762FE0">
                                  <w:rPr>
                                    <w:rFonts w:cs="Yagut" w:hint="cs"/>
                                    <w:bCs/>
                                    <w:rtl/>
                                  </w:rPr>
                                  <w:t>جهت استراتژيك</w:t>
                                </w:r>
                              </w:p>
                            </w:txbxContent>
                          </wps:txbx>
                          <wps:bodyPr rot="0" vert="horz" wrap="square" lIns="91440" tIns="45720" rIns="91440" bIns="45720" anchor="t" anchorCtr="0" upright="1">
                            <a:noAutofit/>
                          </wps:bodyPr>
                        </wps:wsp>
                        <wps:wsp>
                          <wps:cNvPr id="1393" name="Rectangle 210"/>
                          <wps:cNvSpPr>
                            <a:spLocks noChangeArrowheads="1"/>
                          </wps:cNvSpPr>
                          <wps:spPr bwMode="auto">
                            <a:xfrm>
                              <a:off x="7020" y="1980"/>
                              <a:ext cx="1080" cy="1260"/>
                            </a:xfrm>
                            <a:prstGeom prst="rect">
                              <a:avLst/>
                            </a:prstGeom>
                            <a:solidFill>
                              <a:srgbClr val="FFFFFF">
                                <a:alpha val="0"/>
                              </a:srgbClr>
                            </a:solidFill>
                            <a:ln w="9525">
                              <a:solidFill>
                                <a:srgbClr val="FFFFFF"/>
                              </a:solidFill>
                              <a:miter lim="800000"/>
                              <a:headEnd/>
                              <a:tailEnd/>
                            </a:ln>
                          </wps:spPr>
                          <wps:txbx>
                            <w:txbxContent>
                              <w:p w:rsidR="00897B9E" w:rsidRPr="00762FE0" w:rsidRDefault="00897B9E" w:rsidP="00D52460">
                                <w:pPr>
                                  <w:jc w:val="center"/>
                                  <w:rPr>
                                    <w:rFonts w:cs="Yagut"/>
                                    <w:b/>
                                    <w:bCs/>
                                  </w:rPr>
                                </w:pPr>
                                <w:r w:rsidRPr="00762FE0">
                                  <w:rPr>
                                    <w:rFonts w:cs="Yagut" w:hint="cs"/>
                                    <w:b/>
                                    <w:bCs/>
                                    <w:rtl/>
                                  </w:rPr>
                                  <w:t>جلب رضايت</w:t>
                                </w:r>
                              </w:p>
                            </w:txbxContent>
                          </wps:txbx>
                          <wps:bodyPr rot="0" vert="horz" wrap="square" lIns="91440" tIns="45720" rIns="91440" bIns="45720" anchor="t" anchorCtr="0" upright="1">
                            <a:noAutofit/>
                          </wps:bodyPr>
                        </wps:wsp>
                        <wps:wsp>
                          <wps:cNvPr id="1394" name="Rectangle 211"/>
                          <wps:cNvSpPr>
                            <a:spLocks noChangeArrowheads="1"/>
                          </wps:cNvSpPr>
                          <wps:spPr bwMode="auto">
                            <a:xfrm>
                              <a:off x="3240" y="1980"/>
                              <a:ext cx="1260" cy="1080"/>
                            </a:xfrm>
                            <a:prstGeom prst="rect">
                              <a:avLst/>
                            </a:prstGeom>
                            <a:solidFill>
                              <a:srgbClr val="FFFFFF">
                                <a:alpha val="0"/>
                              </a:srgbClr>
                            </a:solidFill>
                            <a:ln w="9525">
                              <a:solidFill>
                                <a:srgbClr val="FFFFFF"/>
                              </a:solidFill>
                              <a:miter lim="800000"/>
                              <a:headEnd/>
                              <a:tailEnd/>
                            </a:ln>
                          </wps:spPr>
                          <wps:txbx>
                            <w:txbxContent>
                              <w:p w:rsidR="00897B9E" w:rsidRPr="00762FE0" w:rsidRDefault="00897B9E" w:rsidP="00D52460">
                                <w:pPr>
                                  <w:jc w:val="center"/>
                                  <w:rPr>
                                    <w:rFonts w:cs="Yagut"/>
                                    <w:b/>
                                    <w:bCs/>
                                  </w:rPr>
                                </w:pPr>
                                <w:r w:rsidRPr="00762FE0">
                                  <w:rPr>
                                    <w:rFonts w:cs="Yagut" w:hint="cs"/>
                                    <w:b/>
                                    <w:bCs/>
                                    <w:rtl/>
                                  </w:rPr>
                                  <w:t>تقاضاي ذي نفعان</w:t>
                                </w:r>
                              </w:p>
                            </w:txbxContent>
                          </wps:txbx>
                          <wps:bodyPr rot="0" vert="horz" wrap="square" lIns="91440" tIns="45720" rIns="91440" bIns="45720" anchor="t" anchorCtr="0" upright="1">
                            <a:noAutofit/>
                          </wps:bodyPr>
                        </wps:wsp>
                      </wpg:grpSp>
                      <wps:wsp>
                        <wps:cNvPr id="1395" name="Line 212"/>
                        <wps:cNvCnPr/>
                        <wps:spPr bwMode="auto">
                          <a:xfrm>
                            <a:off x="2340" y="12132"/>
                            <a:ext cx="7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6" name="Rectangle 213"/>
                        <wps:cNvSpPr>
                          <a:spLocks noChangeArrowheads="1"/>
                        </wps:cNvSpPr>
                        <wps:spPr bwMode="auto">
                          <a:xfrm>
                            <a:off x="2340" y="12312"/>
                            <a:ext cx="7560" cy="720"/>
                          </a:xfrm>
                          <a:prstGeom prst="rect">
                            <a:avLst/>
                          </a:prstGeom>
                          <a:solidFill>
                            <a:srgbClr val="FFFFFF">
                              <a:alpha val="0"/>
                            </a:srgbClr>
                          </a:solidFill>
                          <a:ln w="9525">
                            <a:solidFill>
                              <a:srgbClr val="FFFFFF"/>
                            </a:solidFill>
                            <a:miter lim="800000"/>
                            <a:headEnd/>
                            <a:tailEnd/>
                          </a:ln>
                        </wps:spPr>
                        <wps:txbx>
                          <w:txbxContent>
                            <w:p w:rsidR="00897B9E" w:rsidRPr="00DB454C" w:rsidRDefault="00897B9E" w:rsidP="00D52460">
                              <w:pPr>
                                <w:bidi/>
                                <w:jc w:val="center"/>
                                <w:rPr>
                                  <w:rFonts w:ascii="Times New Roman" w:eastAsia="Times New Roman" w:hAnsi="Times New Roman" w:cs="B Zar"/>
                                  <w:sz w:val="24"/>
                                  <w:szCs w:val="24"/>
                                  <w:lang w:bidi="fa-IR"/>
                                </w:rPr>
                              </w:pPr>
                              <w:r w:rsidRPr="00DB454C">
                                <w:rPr>
                                  <w:rFonts w:ascii="Times New Roman" w:eastAsia="Times New Roman" w:hAnsi="Times New Roman" w:cs="B Zar" w:hint="cs"/>
                                  <w:sz w:val="24"/>
                                  <w:szCs w:val="24"/>
                                  <w:rtl/>
                                  <w:lang w:bidi="fa-IR"/>
                                </w:rPr>
                                <w:t>شكل(2-13) : منشور عملكرد و رابطه بين وجوه آن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321" style="position:absolute;left:0;text-align:left;margin-left:-18pt;margin-top:.95pt;width:478.65pt;height:441pt;z-index:251665408;mso-position-horizontal-relative:text;mso-position-vertical-relative:text" coordorigin="1080,4212" coordsize="9573,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jvQoAAD5jAAAOAAAAZHJzL2Uyb0RvYy54bWzsXVlz28gRfk9V/gMK7zJxHyzTWy4dTqq8&#10;iWudzTtEgiR2QYABIFHeVP57unsOzBCieEjgSjbkKpkUDg56+vi+7p7h+58eVrlxn1Z1VhYT035n&#10;mUZaTMtZViwm5q//urmITKNukmKW5GWRTsxvaW3+9OGvf3m/WY9Tp1yW+SytDLhJUY8364m5bJr1&#10;eDSqp8t0ldTvynVawMF5Wa2SBt5Wi9GsSjZw91U+ciwrGG3Karauymla1/DXK3bQ/ED3n8/TafPP&#10;+bxOGyOfmDC2hn5X9PsWf48+vE/GiypZL7MpH0ZywihWSVbAh8pbXSVNYtxVWedWq2xalXU5b95N&#10;y9WonM+zaUrPAE9jW1tP86kq79b0LIvxZrGWYgLRbsnp5NtO/3H/pTKyGcyd68emUSQrmCX6YMMO&#10;A5TPZr0Yw2mfqvXX9ZeKPSS8/FxOf6/h8Gj7OL5fsJON283P5QxumNw1JcnnYV6t8Bbw5MYDTcM3&#10;OQ3pQ2NM4Y+BFUaR75vGFI75gWWFFp+o6RJmE6+zrQhmEw57ju2wSZwur/n1sR+67OIocujKUTJm&#10;H0yD5YNjT0Zv5ENKWQRwe10WYd+yeOSZhETaJwoDSz6vlIUHsgJZ2A4IjRT6MVmIK0+Qhb0ti6hv&#10;Wbghn1/XYzOYjIUs2CFUDdvztvXCc+F0lEV7XSuL7pU7ZQHOqG7trX6evX1dJuuUzLhGQ2p1zBFy&#10;/QjmQWeBzcVMtnSqMLiaWZtRlJfLpFikH6uq3CzTZAYjs/F80GvlAnxTg63uNT/fA8vSxSXE7KDR&#10;kQXaDhgDfoYwomS8rurmU1quDHwxMZsqg1Hl+IzJOLn/XDfkJWbcgpLZb6YxX+XgWO+T3PAt+OE3&#10;5CfDrcUt8cq6zLPZTZbn9KZa3F7mlQGXTsxLC//xi7XT8sLYTMzYd3wahXasVm+Bny4/XzttlTUQ&#10;i/JsNTEjeVIyRjlfFzMyrCbJcvYahpwXXPAoa3Qh9bh5uH1g3tQmU8S/3ZazbzAXVcmCDwRLeLEs&#10;qz9MYwOBZ2LW/7lLqtQ08r8XMJ8xqbXR0BvPD1GhK/XIrXokKaZwK5gC02AvLxsW3e7WVbZYwifZ&#10;JI+iRB2bZ41QFjYq/gCg7Gz859B68M3MsypaD9YOA9OUGNSgJ61vnQTEFvzc1rk4QRwOWo8SOVHr&#10;OWIYtJ7549bXe0LrP2dFatgRuW2u8JfFl4qr/263bczzbP1vYc8cP4UWj3dewEyoVWUGJyhOskO7&#10;/XcOQ2p9N3oI3R8XJTpjMpQXcLMAark3fVLH6El4KMGgRGj6v7EVX0fXkXfhOcH1hWddXV18vLn0&#10;LoIbO/Sv3KvLyyv7f/gstjdeZrNZWuDQBbK3vcMiOecYDJNLbC/FMNLvTvKCIYr/adAUkdvAwNwt&#10;ihbn/Kz+FsAh87dc8wg/PlvzfMCTO6BDLJHDoHiM2YK+vCLFa0kQ4z27KFAgFIfTwchlQbo/Okhe&#10;DPFo4G5HZtsLYDzkzmLh6iQd9ABTkjK217Wwv3ul9IStJASAOwcAAoTBDPIXSE8QcIZ44J0TAPkO&#10;yBLFHAkGJWA/A58qu5LCamMCh/0VDP+psKGBaw2DvyEYz2n/AGi2AQ0k9rowXpIe4LlfebaoNxjf&#10;NfquFgPDRcParcTn46439MNHo9nGC4CqF+CuA0/VszMyG8pxk6Q2oNunI3ZP+N4w3Pa9RPXR9e5V&#10;2qMBu83TOZhuqIoZeW1NBTX3TMkPYTfaaZiluUrqJcvG1N/qq7JBjU7GA6o/K6oPAe9oqF7GqaO0&#10;82/IJx9llr7DmeWgpwP73F+q2pXjDmXtgHtRXjqgbPXpXlRqZwv4RewHwzgMvg5O9NWmRlpe9iRD&#10;DWUBRTBUXjzpj6HKIp3jg3+kyCcUz3FdgAyMoYbkjpOxZKgU2yG0t5e1BLV7oYSrrSDOSFCxetqB&#10;9jE9bZ8ZelYhcUPft2ICKCLH6YAPAdG5js2lKiVuY8maJL63RrVOqiTP07yEYv+qZa0IXRY7ClWe&#10;E7n0iTAd33GhSnrkgQBoBCCUKXulUBWrefteGC4zA8/yQstTzYBlZjQXIuzADmxuB6EtYLtotBB1&#10;1bOXavfRXUZJ0P40hnEgERn4rtIldVT3z06ktlUniE+rExCjwFnl3tsOOI9oI59QW8l3RSOHDHud&#10;VOPxWM2PwtM7AQaaC9m+11C8gg40jebGvATxTPog0Jgbs9aWtmoqa1fuvqaXQSXHr6usxQurskuy&#10;p64tgPa6SqqVm4MY7WPe0YUWP51OSO/YQzZwcI7UbdtXZb9lbU/TV1lC4fQ15uWT/uhr5EDtFMlU&#10;NxoDC4XxIJlynIB0WqGv0EgLXJuuEyRM469bV8pA3krinPxVZu5V4K6m73sE7hdB6Nq+FarQPbaB&#10;PZP04pDYVhtvbOg05BQ2smj6pew6IOgECutgsyUvOX3HFFb2zA4UVqOwaOzdTA4Fmv4zORdeHLgQ&#10;1ZRwp7gRf9sQ0DTI/WDgG0q2lFrc1248qLuu7lvFhlimtg4tiim6GguS4Pgi5AniioiMpR35CoTd&#10;Pvt4lkCVWhzHKWmRgbi+EuIaydLEZ+r3jWWIOlQVH63KxkhLKRne4QuSue71n4NO/pjMFfo3VeYK&#10;yycxzh7dCby7Z8C2sAyzRz17SKwMLvOMdPYsS+OgHbYDXOEZFX3tkcL5buBC8UfBAq6DER/oLy0h&#10;1Kq+Mk2z3+2m8+YXXJNFq/fo9o+ulcOGnO5iOb1MCdGlPQcM+WSSt69K82cvqBsQro5wZZGmTW04&#10;bEVw/4QutsIYkhuqYYSwPJsZRmcp3WAYu9soh+rlS1cvI1koUg1DrRb1GTBgGTW6YCVi+BaPGPRi&#10;iBhDWR8Xgf8Jy/8iWa5SDUOtWfVoGBc2rLV2I1aIFw0BFt+uAlLTRIqVZDiu7KLEisBZuxMr07vq&#10;Pp0djafcyAZqTvaotn1peCoMXFEAUc8B9tRiLsjxByJdf2xifcBcb2rDgkiW6VQL6n2lE+sDs3Ej&#10;E9cP1NgCXYmsGOdFsFuBFlvacpJobXhxC4KUJ2MbTzCSCPfP6FrZYEE/5pYf0SMFWcc6U0EWk1Jx&#10;DKV1FZ1BYYpoS7tlksjtM6pPPcXYuQbWtc+Cfl0fQ+gJKnZNQwtAtPtM9xzdfFz44cMbAhCC7e92&#10;xxxsHtiu4jrQYQC62T/ptx03tGLYWEwxH8fl5EZsDdVCONeBFr0Da2MMwh1pPrC3GzmOJ6IP7KAE&#10;AbKD8Qbz+TGjD7Tsc/Np91twLLU03AsDUuxFZskCT2xdIcKNLSnP3vzx6dstcMKBI0ry9TJhq3dF&#10;cOPUnAKdVnM+eFn6bkLzAomudks1Fo7R5Q1ZYS0rDK36j2i4WnHuW8MZ74ACiR9DaNApCfZIsIiA&#10;m3Y+CaiereLs7q9bi2UVa9BiXYshQDOYo/hptp6pT5ij+mmxmxp5ZV2LacPZw5YaPluL37yjlkuH&#10;BhXXVVyWtVUVlw4BWoP6dtSykv2IilPzBql4/476zau4LC29FRVvW/EZbTzDTmeQdOEenZrg+Fbd&#10;3Jkfu1RGIZ22y+mdQNEMYKPq7gEYx7e+xZbPCnsaqDiwnDVsinPWTXFiWQRW3au01DO4V0VJXbEx&#10;fVdJB6oHOdUnd892ZIHyTblX+JIGotH8CyXwWyDU9/Ba/dqLD/8HAAD//wMAUEsDBBQABgAIAAAA&#10;IQCeehL+4AAAAAkBAAAPAAAAZHJzL2Rvd25yZXYueG1sTI9BS8NAEIXvgv9hGcFbu0mDJYnZlFLU&#10;UxFsBfG2zU6T0OxsyG6T9N87nvQ4fMN73ys2s+3EiINvHSmIlxEIpMqZlmoFn8fXRQrCB01Gd45Q&#10;wQ09bMr7u0Lnxk30geMh1IJDyOdaQRNCn0vpqwat9kvXIzE7u8HqwOdQSzPoicNtJ1dRtJZWt8QN&#10;je5x12B1OVytgrdJT9skfhn3l/Pu9n18ev/ax6jU48O8fQYRcA5/z/Crz+pQstPJXcl40SlYJGve&#10;EhhkIJhnqzgBcVKQpkkGsizk/wXlDwAAAP//AwBQSwECLQAUAAYACAAAACEAtoM4kv4AAADhAQAA&#10;EwAAAAAAAAAAAAAAAAAAAAAAW0NvbnRlbnRfVHlwZXNdLnhtbFBLAQItABQABgAIAAAAIQA4/SH/&#10;1gAAAJQBAAALAAAAAAAAAAAAAAAAAC8BAABfcmVscy8ucmVsc1BLAQItABQABgAIAAAAIQA7/Ywj&#10;vQoAAD5jAAAOAAAAAAAAAAAAAAAAAC4CAABkcnMvZTJvRG9jLnhtbFBLAQItABQABgAIAAAAIQCe&#10;ehL+4AAAAAkBAAAPAAAAAAAAAAAAAAAAABcNAABkcnMvZG93bnJldi54bWxQSwUGAAAAAAQABADz&#10;AAAAJA4AAAAA&#10;">
                <v:group id="Group 177" o:spid="_x0000_s1322" style="position:absolute;left:1080;top:4212;width:9573;height:7602" coordorigin="1045,1255" coordsize="9573,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tv8cAAADdAAAADwAAAGRycy9kb3ducmV2LnhtbESPT2vCQBDF70K/wzJC&#10;b7pJpVKiGxFpSw9SUAultyE7+YPZ2ZDdJvHbdw4FbzO8N+/9ZrubXKsG6kPj2UC6TEARF942XBn4&#10;urwtXkCFiGyx9UwGbhRglz/MtphZP/KJhnOslIRwyNBAHWOXaR2KmhyGpe+IRSt97zDK2lfa9jhK&#10;uGv1U5KstcOGpaHGjg41FdfzrzPwPuK4X6Wvw/FaHm4/l+fP72NKxjzOp/0GVKQp3s3/1x9W8Fdr&#10;4Zd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WDtv8cAAADd&#10;AAAADwAAAAAAAAAAAAAAAACqAgAAZHJzL2Rvd25yZXYueG1sUEsFBgAAAAAEAAQA+gAAAJ4DAAAA&#10;AA==&#10;">
                  <v:group id="Group 178" o:spid="_x0000_s1323" style="position:absolute;left:3780;top:3420;width:3780;height:1440" coordorigin="4320,3420" coordsize="378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xIJMIAAADdAAAADwAAAGRycy9kb3ducmV2LnhtbERPTYvCMBC9L/gfwgje&#10;1rTKilSjiKh4EGFVEG9DM7bFZlKa2NZ/bxaEvc3jfc582ZlSNFS7wrKCeBiBIE6tLjhTcDlvv6cg&#10;nEfWWFomBS9ysFz0vuaYaNvyLzUnn4kQwi5BBbn3VSKlS3My6Ia2Ig7c3dYGfYB1JnWNbQg3pRxF&#10;0UQaLDg05FjROqf0cXoaBbsW29U43jSHx339up1/jtdDTEoN+t1qBsJT5//FH/deh/njSQ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YsSCTCAAAA3Q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9" o:spid="_x0000_s1324" type="#_x0000_t5" style="position:absolute;left:5400;top:3420;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hFsQA&#10;AADdAAAADwAAAGRycy9kb3ducmV2LnhtbERPTWvCQBC9F/wPywheim5UKjG6ipQKXlqsCuJtyI7Z&#10;YHY2ZNcY/323UOhtHu9zluvOVqKlxpeOFYxHCQji3OmSCwWn43aYgvABWWPlmBQ8ycN61XtZYqbd&#10;g7+pPYRCxBD2GSowIdSZlD43ZNGPXE0cuatrLIYIm0LqBh8x3FZykiQzabHk2GCwpndD+e1wtwrS&#10;1/Ty9nHZn3G3/+R2frx7c/1SatDvNgsQgbrwL/5z73ScP51N4Pebe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oRbEAAAA3QAAAA8AAAAAAAAAAAAAAAAAmAIAAGRycy9k&#10;b3ducmV2LnhtbFBLBQYAAAAABAAEAPUAAACJAwAAAAA=&#10;" fillcolor="silver">
                      <v:textbox>
                        <w:txbxContent>
                          <w:p w:rsidR="00897B9E" w:rsidRPr="00120906" w:rsidRDefault="00897B9E" w:rsidP="00D52460">
                            <w:pPr>
                              <w:rPr>
                                <w:rFonts w:cs="Yagut"/>
                                <w:sz w:val="18"/>
                                <w:szCs w:val="18"/>
                              </w:rPr>
                            </w:pPr>
                            <w:r w:rsidRPr="00120906">
                              <w:rPr>
                                <w:rFonts w:cs="Yagut" w:hint="cs"/>
                                <w:sz w:val="18"/>
                                <w:szCs w:val="18"/>
                                <w:rtl/>
                              </w:rPr>
                              <w:t>كمك ذي نفعان</w:t>
                            </w:r>
                          </w:p>
                          <w:p w:rsidR="00897B9E" w:rsidRPr="00120906" w:rsidRDefault="00897B9E" w:rsidP="00D52460">
                            <w:pPr>
                              <w:rPr>
                                <w:rFonts w:cs="Yagut"/>
                                <w:sz w:val="18"/>
                                <w:szCs w:val="18"/>
                              </w:rPr>
                            </w:pPr>
                          </w:p>
                        </w:txbxContent>
                      </v:textbox>
                    </v:shape>
                    <v:shape id="AutoShape 180" o:spid="_x0000_s1325" type="#_x0000_t5" style="position:absolute;left:4320;top:3600;width:2697;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EjcQA&#10;AADdAAAADwAAAGRycy9kb3ducmV2LnhtbERPTWvCQBC9F/wPywheim5UKjG6iogFLy1WBfE2ZMds&#10;MDsbsmtM/323UOhtHu9zluvOVqKlxpeOFYxHCQji3OmSCwXn0/swBeEDssbKMSn4Jg/rVe9liZl2&#10;T/6i9hgKEUPYZ6jAhFBnUvrckEU/cjVx5G6usRgibAqpG3zGcFvJSZLMpMWSY4PBmraG8vvxYRWk&#10;r+n1bXc9XHB/+OB2fnp4c/tUatDvNgsQgbrwL/5z73WcP51N4febe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7BI3EAAAA3QAAAA8AAAAAAAAAAAAAAAAAmAIAAGRycy9k&#10;b3ducmV2LnhtbFBLBQYAAAAABAAEAPUAAACJAwAAAAA=&#10;" fillcolor="silver">
                      <v:textbox>
                        <w:txbxContent>
                          <w:p w:rsidR="00897B9E" w:rsidRPr="00120906" w:rsidRDefault="00897B9E" w:rsidP="00D52460">
                            <w:pPr>
                              <w:jc w:val="center"/>
                              <w:rPr>
                                <w:rFonts w:cs="Yagut"/>
                                <w:sz w:val="20"/>
                                <w:szCs w:val="20"/>
                              </w:rPr>
                            </w:pPr>
                            <w:r w:rsidRPr="00120906">
                              <w:rPr>
                                <w:rFonts w:cs="Yagut" w:hint="cs"/>
                                <w:sz w:val="20"/>
                                <w:szCs w:val="20"/>
                                <w:rtl/>
                              </w:rPr>
                              <w:t>رضايت ذي نفعان</w:t>
                            </w:r>
                          </w:p>
                        </w:txbxContent>
                      </v:textbox>
                    </v:shape>
                    <v:line id="Line 181" o:spid="_x0000_s1326" style="position:absolute;flip:y;visibility:visible;mso-wrap-style:square" from="7020,4680" to="81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R7u8UAAADdAAAADwAAAGRycy9kb3ducmV2LnhtbERPTWsCMRC9C/0PYQq9lJptFbGrUaRQ&#10;8OBFLSu9jZvpZtnNZJukuv57IxS8zeN9znzZ21acyIfasYLXYQaCuHS65krB1/7zZQoiRGSNrWNS&#10;cKEAy8XDYI65dmfe0mkXK5FCOOSowMTY5VKG0pDFMHQdceJ+nLcYE/SV1B7PKdy28i3LJtJizanB&#10;YEcfhspm92cVyOnm+devjuOmaA6Hd1OURfe9UerpsV/NQETq4138717rNH80GcPtm3S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R7u8UAAADdAAAADwAAAAAAAAAA&#10;AAAAAAChAgAAZHJzL2Rvd25yZXYueG1sUEsFBgAAAAAEAAQA+QAAAJMDAAAAAA==&#10;"/>
                    <v:line id="Line 182" o:spid="_x0000_s1327" style="position:absolute;flip:y;visibility:visible;mso-wrap-style:square" from="5760,3420" to="66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jeIMUAAADdAAAADwAAAGRycy9kb3ducmV2LnhtbERPTWsCMRC9C/0PYQq9SM22WrFbo0hB&#10;8OCltqx4GzfTzbKbyTaJuv33TUHwNo/3OfNlb1txJh9qxwqeRhkI4tLpmisFX5/rxxmIEJE1to5J&#10;wS8FWC7uBnPMtbvwB513sRIphEOOCkyMXS5lKA1ZDCPXESfu23mLMUFfSe3xksJtK5+zbCot1pwa&#10;DHb0bqhsdierQM62wx+/Ok6aotnvX01RFt1hq9TDfb96AxGpjzfx1b3Raf54+gL/36QT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jeIMUAAADdAAAADwAAAAAAAAAA&#10;AAAAAAChAgAAZHJzL2Rvd25yZXYueG1sUEsFBgAAAAAEAAQA+QAAAJMDAAAAAA==&#10;"/>
                  </v:group>
                  <v:group id="Group 183" o:spid="_x0000_s1328" style="position:absolute;left:4680;top:6300;width:1466;height:1980" coordorigin="4500,6300" coordsize="1466,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XQUMMAAADdAAAADwAAAGRycy9kb3ducmV2LnhtbERPTYvCMBC9L/gfwgje&#10;1rSKRapRRFzZgwirgngbmrEtNpPSZNv67zeCsLd5vM9ZrntTiZYaV1pWEI8jEMSZ1SXnCi7nr885&#10;COeRNVaWScGTHKxXg48lptp2/EPtyecihLBLUUHhfZ1K6bKCDLqxrYkDd7eNQR9gk0vdYBfCTSUn&#10;UZRIgyWHhgJr2haUPU6/RsG+w24zjXft4XHfPm/n2fF6iEmp0bDfLEB46v2/+O3+1mH+NEn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xdBQwwAAAN0AAAAP&#10;AAAAAAAAAAAAAAAAAKoCAABkcnMvZG93bnJldi54bWxQSwUGAAAAAAQABAD6AAAAmgMAAAAA&#10;">
                    <v:rect id="Rectangle 184" o:spid="_x0000_s1329" style="position:absolute;left:4526;top:684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0YcQA&#10;AADdAAAADwAAAGRycy9kb3ducmV2LnhtbERP22rCQBB9L/gPyxT6ppu2eIuuIqUtCoKoAV+H3WkS&#10;mp0N2Y1J/fpuQejbHM51luveVuJKjS8dK3geJSCItTMl5wqy88dwBsIHZIOVY1LwQx7Wq8HDElPj&#10;Oj7S9RRyEUPYp6igCKFOpfS6IIt+5GriyH25xmKIsMmlabCL4baSL0kykRZLjg0F1vRWkP4+tVaB&#10;nre7LufdAW+ZH39e2ne9H2dKPT32mwWIQH34F9/dWxPnv06m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jNGHEAAAA3QAAAA8AAAAAAAAAAAAAAAAAmAIAAGRycy9k&#10;b3ducmV2LnhtbFBLBQYAAAAABAAEAPUAAACJAwAAAAA=&#10;" fillcolor="silver">
                      <v:textbox>
                        <w:txbxContent>
                          <w:p w:rsidR="00897B9E" w:rsidRDefault="00897B9E" w:rsidP="00D52460">
                            <w:pPr>
                              <w:jc w:val="center"/>
                              <w:rPr>
                                <w:rtl/>
                              </w:rPr>
                            </w:pPr>
                          </w:p>
                          <w:p w:rsidR="00897B9E" w:rsidRPr="00120906" w:rsidRDefault="00897B9E" w:rsidP="00D52460">
                            <w:pPr>
                              <w:jc w:val="center"/>
                              <w:rPr>
                                <w:rFonts w:cs="Yagut"/>
                                <w:sz w:val="32"/>
                                <w:szCs w:val="32"/>
                              </w:rPr>
                            </w:pPr>
                            <w:r w:rsidRPr="00120906">
                              <w:rPr>
                                <w:rFonts w:cs="Yagut" w:hint="cs"/>
                                <w:sz w:val="32"/>
                                <w:szCs w:val="32"/>
                                <w:rtl/>
                              </w:rPr>
                              <w:t>فرايندها</w:t>
                            </w:r>
                          </w:p>
                        </w:txbxContent>
                      </v:textbox>
                    </v:rect>
                    <v:shape id="AutoShape 185" o:spid="_x0000_s1330" type="#_x0000_t5" style="position:absolute;left:4500;top:630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ZcUA&#10;AADdAAAADwAAAGRycy9kb3ducmV2LnhtbESPQWvCQBCF7wX/wzJCL0U3taASXUWEYumlaETwNmTH&#10;JCQ7G7IbTf9951DwNsN789436+3gGnWnLlSeDbxPE1DEubcVFwbO2edkCSpEZIuNZzLwSwG2m9HL&#10;GlPrH3yk+ykWSkI4pGigjLFNtQ55SQ7D1LfEot185zDK2hXadviQcNfoWZLMtcOKpaHElvYl5fWp&#10;dwawvl6+nf3RfVZUyeHavy2ymox5HQ+7FahIQ3ya/6+/rOB/zAVXvpER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EllxQAAAN0AAAAPAAAAAAAAAAAAAAAAAJgCAABkcnMv&#10;ZG93bnJldi54bWxQSwUGAAAAAAQABAD1AAAAigMAAAAA&#10;"/>
                    <v:line id="Line 186" o:spid="_x0000_s1331" style="position:absolute;flip:y;visibility:visible;mso-wrap-style:square" from="4526,7740" to="5246,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TCwcAAAADdAAAADwAAAGRycy9kb3ducmV2LnhtbERPy6rCMBDdC/5DGMHdNfWBaDWK+AAX&#10;Lq6v/diMbbGZlCZq/XsjCO7mcJ4zndemEA+qXG5ZQbcTgSBOrM45VXA6bv5GIJxH1lhYJgUvcjCf&#10;NRtTjLV98p4eB5+KEMIuRgWZ92UspUsyMug6tiQO3NVWBn2AVSp1hc8QbgrZi6KhNJhzaMiwpGVG&#10;ye1wNwrcZUO3szuNuyv8T3E32PbWdqBUu1UvJiA81f4n/rq3OszvD8fw+Sac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wsHAAAAA3QAAAA8AAAAAAAAAAAAAAAAA&#10;oQIAAGRycy9kb3ducmV2LnhtbFBLBQYAAAAABAAEAPkAAACOAwAAAAA=&#10;" strokeweight="1pt">
                      <v:stroke dashstyle="1 1" endcap="round"/>
                    </v:line>
                    <v:line id="Line 187" o:spid="_x0000_s1332" style="position:absolute;flip:x y;visibility:visible;mso-wrap-style:square" from="5220,7740" to="59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qdcUAAADdAAAADwAAAGRycy9kb3ducmV2LnhtbESPQWvCQBCF70L/wzJCb7qJhViiq0hp&#10;odRL1f6AMTsmIdnZsLvV9N87B6G3Gd6b975Zb0fXqyuF2Ho2kM8zUMSVty3XBn5OH7NXUDEhW+w9&#10;k4E/irDdPE3WWFp/4wNdj6lWEsKxRANNSkOpdawachjnfiAW7eKDwyRrqLUNeJNw1+tFlhXaYcvS&#10;0OBAbw1V3fHXGWjfc+p0d+mXX8XhOw/784KKvTHP03G3ApVoTP/mx/WnFfyXpfDLNzKC3t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JqdcUAAADdAAAADwAAAAAAAAAA&#10;AAAAAAChAgAAZHJzL2Rvd25yZXYueG1sUEsFBgAAAAAEAAQA+QAAAJMDAAAAAA==&#10;" strokeweight="1pt">
                      <v:stroke dashstyle="1 1" endcap="round"/>
                    </v:line>
                    <v:line id="Line 188" o:spid="_x0000_s1333" style="position:absolute;flip:y;visibility:visible;mso-wrap-style:square" from="5220,6300" to="52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YGsMAAADdAAAADwAAAGRycy9kb3ducmV2LnhtbERPS2vCQBC+F/wPywi91U1UqkZXEW0g&#10;hx5aH/cxOybB7GzIbpP033cLhd7m43vOZjeYWnTUusqygngSgSDOra64UHA5py9LEM4ja6wtk4Jv&#10;crDbjp42mGjb8yd1J1+IEMIuQQWl900ipctLMugmtiEO3N22Bn2AbSF1i30IN7WcRtGrNFhxaCix&#10;oUNJ+eP0ZRS4W0qPq7us4iN+FPg+z6Zvdq7U83jYr0F4Gvy/+M+d6TB/tojh95twgt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LWBrDAAAA3QAAAA8AAAAAAAAAAAAA&#10;AAAAoQIAAGRycy9kb3ducmV2LnhtbFBLBQYAAAAABAAEAPkAAACRAwAAAAA=&#10;" strokeweight="1pt">
                      <v:stroke dashstyle="1 1" endcap="round"/>
                    </v:line>
                  </v:group>
                  <v:group id="Group 189" o:spid="_x0000_s1334" style="position:absolute;left:1080;top:2520;width:2339;height:1977" coordorigin="720,2520" coordsize="2339,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dAjsUAAADdAAAADwAAAGRycy9kb3ducmV2LnhtbERPS2vCQBC+F/wPyxR6&#10;q5sHtpK6BhFbPIhQFUpvQ3ZMQrKzIbtN4r/vFoTe5uN7ziqfTCsG6l1tWUE8j0AQF1bXXCq4nN+f&#10;lyCcR9bYWiYFN3KQr2cPK8y0HfmThpMvRQhhl6GCyvsuk9IVFRl0c9sRB+5qe4M+wL6UuscxhJtW&#10;JlH0Ig3WHBoq7GhbUdGcfoyCjxHHTRrvhkNz3d6+z4vj1yEmpZ4ep80bCE+T/xff3Xsd5qev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nQI7FAAAA3QAA&#10;AA8AAAAAAAAAAAAAAAAAqgIAAGRycy9kb3ducmV2LnhtbFBLBQYAAAAABAAEAPoAAACc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90" o:spid="_x0000_s1335" type="#_x0000_t7" style="position:absolute;left:721;top:3217;width:2159;height:1260;rotation:4101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2WMUA&#10;AADdAAAADwAAAGRycy9kb3ducmV2LnhtbERPS2sCMRC+F/ofwhR6kZq1iq1bo4gPED1VW+xx2Mw+&#10;2s1kSeK6/ntTKPQ2H99zpvPO1KIl5yvLCgb9BARxZnXFhYKP4+bpFYQPyBpry6TgSh7ms/u7Kaba&#10;Xvid2kMoRAxhn6KCMoQmldJnJRn0fdsQRy63zmCI0BVSO7zEcFPL5yQZS4MVx4YSG1qWlP0czkbB&#10;ZLdf57qlr9Ni38tXn6OjO4+/lXp86BZvIAJ14V/8597qOH/4MoTf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PZYxQAAAN0AAAAPAAAAAAAAAAAAAAAAAJgCAABkcnMv&#10;ZG93bnJldi54bWxQSwUGAAAAAAQABAD1AAAAigMAAAAA&#10;" fillcolor="silver">
                      <v:textbox>
                        <w:txbxContent>
                          <w:p w:rsidR="00897B9E" w:rsidRPr="00120906" w:rsidRDefault="00897B9E" w:rsidP="00D52460">
                            <w:pPr>
                              <w:rPr>
                                <w:rFonts w:cs="Yagut"/>
                                <w:b/>
                                <w:bCs/>
                              </w:rPr>
                            </w:pPr>
                            <w:r w:rsidRPr="00120906">
                              <w:rPr>
                                <w:rFonts w:cs="Yagut" w:hint="cs"/>
                                <w:b/>
                                <w:bCs/>
                                <w:rtl/>
                              </w:rPr>
                              <w:t>استراتژيها</w:t>
                            </w:r>
                          </w:p>
                        </w:txbxContent>
                      </v:textbox>
                    </v:shape>
                    <v:shape id="AutoShape 191" o:spid="_x0000_s1336" type="#_x0000_t5" style="position:absolute;left:1440;top:2520;width:1619;height:710;rotation:4420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aDcYA&#10;AADdAAAADwAAAGRycy9kb3ducmV2LnhtbESP0WrCQBBF3wv+wzKCb3VjI7WkrkEKQUtJodoPGLLT&#10;JJqdDburSf++Kwh9m+Hec+fOOh9NJ67kfGtZwWKegCCurG65VvB9LB5fQPiArLGzTAp+yUO+mTys&#10;MdN24C+6HkItYgj7DBU0IfSZlL5qyKCf2544aj/WGQxxdbXUDocYbjr5lCTP0mDL8UKDPb01VJ0P&#10;FxNrfKTlZ71z7+XylFYFu+5cDgulZtNx+woi0Bj+zXd6ryOXrpZw+yaO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IaDcYAAADdAAAADwAAAAAAAAAAAAAAAACYAgAAZHJz&#10;L2Rvd25yZXYueG1sUEsFBgAAAAAEAAQA9QAAAIsDAAAAAA==&#10;" strokeweight="1pt"/>
                    <v:line id="Line 192" o:spid="_x0000_s1337" style="position:absolute;flip:x;visibility:visible;mso-wrap-style:square" from="1620,2520" to="234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eKbcQAAADdAAAADwAAAGRycy9kb3ducmV2LnhtbERPS2vCQBC+C/0PyxS86caUWEldpRRS&#10;2kPBJ+htyE6zwexsyK6a9td3BaG3+fieM1/2thEX6nztWMFknIAgLp2uuVKw2xajGQgfkDU2jknB&#10;D3lYLh4Gc8y1u/KaLptQiRjCPkcFJoQ2l9KXhiz6sWuJI/ftOoshwq6SusNrDLeNTJNkKi3WHBsM&#10;tvRmqDxtzlbBr95V5t02q0973Ltt8ZW16SFTavjYv76ACNSHf/Hd/aHj/KfnDG7fxB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4ptxAAAAN0AAAAPAAAAAAAAAAAA&#10;AAAAAKECAABkcnMvZG93bnJldi54bWxQSwUGAAAAAAQABAD5AAAAkgMAAAAA&#10;" strokeweight="1.25pt">
                      <v:stroke dashstyle="1 1"/>
                    </v:line>
                    <v:line id="Line 193" o:spid="_x0000_s1338" style="position:absolute;flip:y;visibility:visible;mso-wrap-style:square" from="720,3960" to="16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UUGsQAAADdAAAADwAAAGRycy9kb3ducmV2LnhtbERPS2vCQBC+F/oflhG81Y2KtsRspBQs&#10;9iD4BL0N2Wk2NDsbsqum/vpuQfA2H99zsnlna3Gh1leOFQwHCQjiwumKSwX73eLlDYQPyBprx6Tg&#10;lzzM8+enDFPtrryhyzaUIoawT1GBCaFJpfSFIYt+4BriyH271mKIsC2lbvEaw20tR0kylRYrjg0G&#10;G/owVPxsz1bBTe9L82nr9Zc9HdxusZo0o+NEqX6ve5+BCNSFh/juXuo4f/w6hf9v4gk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RQaxAAAAN0AAAAPAAAAAAAAAAAA&#10;AAAAAKECAABkcnMvZG93bnJldi54bWxQSwUGAAAAAAQABAD5AAAAkgMAAAAA&#10;" strokeweight="1.25pt">
                      <v:stroke dashstyle="1 1"/>
                    </v:line>
                    <v:line id="Line 194" o:spid="_x0000_s1339" style="position:absolute;visibility:visible;mso-wrap-style:square" from="1620,3957" to="2340,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YC/cMAAADdAAAADwAAAGRycy9kb3ducmV2LnhtbERPS2vCQBC+C/6HZQRvurGWKNFVrFIq&#10;vRRf9zE7JtHsbMxuNf57Vyj0Nh/fc6bzxpTiRrUrLCsY9CMQxKnVBWcK9rvP3hiE88gaS8uk4EEO&#10;5rN2a4qJtnfe0G3rMxFC2CWoIPe+SqR0aU4GXd9WxIE72dqgD7DOpK7xHsJNKd+iKJYGCw4NOVa0&#10;zCm9bH+NguPyK/penc1hf/1o4uznHY9lGivV7TSLCQhPjf8X/7nXOswfjkbw+iac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GAv3DAAAA3QAAAA8AAAAAAAAAAAAA&#10;AAAAoQIAAGRycy9kb3ducmV2LnhtbFBLBQYAAAAABAAEAPkAAACRAwAAAAA=&#10;" strokeweight="1.25pt">
                      <v:stroke dashstyle="1 1"/>
                    </v:line>
                  </v:group>
                  <v:group id="Group 195" o:spid="_x0000_s1340" style="position:absolute;left:8280;top:2520;width:2338;height:2264" coordorigin="8822,2517" coordsize="2338,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3ZM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93ZMcAAADd&#10;AAAADwAAAAAAAAAAAAAAAACqAgAAZHJzL2Rvd25yZXYueG1sUEsFBgAAAAAEAAQA+gAAAJ4DAAAA&#10;AA==&#10;">
                    <v:shape id="AutoShape 196" o:spid="_x0000_s1341" type="#_x0000_t7" style="position:absolute;left:9190;top:2978;width:1800;height:1805;rotation:-73526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ZccA&#10;AADdAAAADwAAAGRycy9kb3ducmV2LnhtbESPQWvCQBCF74L/YRmhF9GNLVSNriItLaUXMQbE25Ad&#10;k2B2Nt3dxvTfdwsFbzO8N+97s972phEdOV9bVjCbJiCIC6trLhXkx7fJAoQPyBoby6TghzxsN8PB&#10;GlNtb3ygLguliCHsU1RQhdCmUvqiIoN+alviqF2sMxji6kqpHd5iuGnkY5I8S4M1R0KFLb1UVFyz&#10;bxO57j07fJ5MPivw/Jp/tXs3PnVKPYz63QpEoD7czf/XHzrWf5ov4e+bOIL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xhmXHAAAA3QAAAA8AAAAAAAAAAAAAAAAAmAIAAGRy&#10;cy9kb3ducmV2LnhtbFBLBQYAAAAABAAEAPUAAACMAwAAAAA=&#10;" fillcolor="silver">
                      <v:textbox>
                        <w:txbxContent>
                          <w:p w:rsidR="00897B9E" w:rsidRPr="008579EB" w:rsidRDefault="00897B9E" w:rsidP="00D52460">
                            <w:pPr>
                              <w:rPr>
                                <w:rFonts w:cs="Yagut"/>
                                <w:b/>
                                <w:bCs/>
                                <w:rtl/>
                              </w:rPr>
                            </w:pPr>
                            <w:r w:rsidRPr="008579EB">
                              <w:rPr>
                                <w:rFonts w:cs="Yagut" w:hint="cs"/>
                                <w:b/>
                                <w:bCs/>
                                <w:rtl/>
                              </w:rPr>
                              <w:t>توانمنديها</w:t>
                            </w:r>
                          </w:p>
                        </w:txbxContent>
                      </v:textbox>
                    </v:shape>
                    <v:shape id="AutoShape 197" o:spid="_x0000_s1342" type="#_x0000_t5" style="position:absolute;left:8822;top:2558;width:1978;height:720;rotation:-5421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WwMMA&#10;AADdAAAADwAAAGRycy9kb3ducmV2LnhtbESPQW/CMAyF70j7D5EncYN0bEKoIyDEWLVru/0ArzFt&#10;ReJUTQrl38+HSdxsvef3Pm/3k3fqSkPsAht4WWagiOtgO24M/Hx/LjagYkK26AKTgTtF2O+eZlvM&#10;bbhxSdcqNUpCOOZooE2pz7WOdUse4zL0xKKdw+AxyTo02g54k3Dv9CrL1tpjx9LQYk/HlupLNXoD&#10;qdZH+1GUVenH6nd0xcW9FSdj5s/T4R1Uoik9zP/XX1bwXzfCL9/IC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KWwMMAAADdAAAADwAAAAAAAAAAAAAAAACYAgAAZHJzL2Rv&#10;d25yZXYueG1sUEsFBgAAAAAEAAQA9QAAAIgDAAAAAA==&#10;"/>
                    <v:line id="Line 198" o:spid="_x0000_s1343" style="position:absolute;visibility:visible;mso-wrap-style:square" from="9720,2517" to="10260,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RpcIAAADdAAAADwAAAGRycy9kb3ducmV2LnhtbERPW2vCMBR+F/wP4Qz2IjPRoUg1LVIQ&#10;hA287v3QHNuy5qQkmXb/fhkM9nY+vuvZFIPtxJ18aB1rmE0VCOLKmZZrDdfL7mUFIkRkg51j0vBN&#10;AYp8PNpgZtyDT3Q/x1qkEA4Zamhi7DMpQ9WQxTB1PXHibs5bjAn6WhqPjxRuOzlXaikttpwaGuyp&#10;bKj6PH9ZDZP3j/JtflweqOQdLeq9OvhKaf38NGzXICIN8V/8596bNP91NYPfb9IJ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YRpcIAAADdAAAADwAAAAAAAAAAAAAA&#10;AAChAgAAZHJzL2Rvd25yZXYueG1sUEsFBgAAAAAEAAQA+QAAAJADAAAAAA==&#10;" strokeweight="1pt">
                      <v:stroke dashstyle="1 1"/>
                    </v:line>
                    <v:line id="Line 199" o:spid="_x0000_s1344" style="position:absolute;flip:y;visibility:visible;mso-wrap-style:square" from="9360,3957" to="10260,4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vjcAAAADdAAAADwAAAGRycy9kb3ducmV2LnhtbERPTYvCMBC9L/gfwgje1rS6LKUaRQXB&#10;g5fNCl6HZGyLzaQ0Ueu/N8LC3ubxPme5Hlwr7tSHxrOCfJqBIDbeNlwpOP3uPwsQISJbbD2TgicF&#10;WK9GH0ssrX/wD911rEQK4VCigjrGrpQymJochqnviBN38b3DmGBfSdvjI4W7Vs6y7Fs6bDg11NjR&#10;riZz1TenYFsYN+h8a46a8qPcfN3O2pJSk/GwWYCINMR/8Z/7YNP8eTGD9zfpB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E743AAAAA3QAAAA8AAAAAAAAAAAAAAAAA&#10;oQIAAGRycy9kb3ducmV2LnhtbFBLBQYAAAAABAAEAPkAAACOAwAAAAA=&#10;" strokeweight="1pt">
                      <v:stroke dashstyle="1 1"/>
                    </v:line>
                    <v:line id="Line 200" o:spid="_x0000_s1345" style="position:absolute;flip:x y;visibility:visible;mso-wrap-style:square" from="10260,3957" to="11160,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Ya8MAAADdAAAADwAAAGRycy9kb3ducmV2LnhtbERPTWsCMRC9F/wPYYTearYKVVajFKFF&#10;Ci2s9tLbuBk3i5vJmqSa/vtGELzN433OYpVsJ87kQ+tYwfOoAEFcO91yo+B79/Y0AxEissbOMSn4&#10;owCr5eBhgaV2F67ovI2NyCEcSlRgYuxLKUNtyGIYuZ44cwfnLcYMfSO1x0sOt50cF8WLtNhybjDY&#10;09pQfdz+WgVjNp236fSz+ap0+kzv++lHNVXqcZhe5yAipXgX39wbnedPZhO4fpN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EGGvDAAAA3QAAAA8AAAAAAAAAAAAA&#10;AAAAoQIAAGRycy9kb3ducmV2LnhtbFBLBQYAAAAABAAEAPkAAACRAwAAAAA=&#10;" strokeweight="1pt">
                      <v:stroke dashstyle="1 1"/>
                    </v:lin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01" o:spid="_x0000_s1346" type="#_x0000_t69" style="position:absolute;left:3240;top:3780;width:720;height:720;rotation:5858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ersUA&#10;AADdAAAADwAAAGRycy9kb3ducmV2LnhtbERP22oCMRB9L/QfwhR8q9mqiGyNUmy9QIW2VvF12Iy7&#10;i5vJmkTd+vVGEPo2h3Od4bgxlTiR86VlBS/tBARxZnXJuYL17/R5AMIHZI2VZVLwRx7Go8eHIaba&#10;nvmHTquQixjCPkUFRQh1KqXPCjLo27YmjtzOOoMhQpdL7fAcw00lO0nSlwZLjg0F1jQpKNuvjkZB&#10;/hkuG/cld7PN4Th/73zMv5fTrVKtp+btFUSgJvyL7+6FjvO7gx7cvoknyN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V6uxQAAAN0AAAAPAAAAAAAAAAAAAAAAAJgCAABkcnMv&#10;ZG93bnJldi54bWxQSwUGAAAAAAQABAD1AAAAigMAAAAA&#10;"/>
                  <v:shape id="AutoShape 202" o:spid="_x0000_s1347" type="#_x0000_t69" style="position:absolute;left:7560;top:3600;width:720;height:720;rotation:99174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D78UA&#10;AADdAAAADwAAAGRycy9kb3ducmV2LnhtbERPS0sDMRC+C/0PYQq9SJttax+uTYuUCuJF+lCvw2bc&#10;LG4mS5Lurv/eCIK3+fies9n1thYt+VA5VjCdZCCIC6crLhVczk/jNYgQkTXWjknBNwXYbQc3G8y1&#10;6/hI7SmWIoVwyFGBibHJpQyFIYth4hrixH06bzEm6EupPXYp3NZylmVLabHi1GCwob2h4ut0tQru&#10;+pf2vnt/XVnj528f0/NtWx6uSo2G/eMDiEh9/Bf/uZ91mj9fL+D3m3SC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oPvxQAAAN0AAAAPAAAAAAAAAAAAAAAAAJgCAABkcnMv&#10;ZG93bnJldi54bWxQSwUGAAAAAAQABAD1AAAAigMAAAAA&#10;"/>
                  <v:shape id="AutoShape 203" o:spid="_x0000_s1348" type="#_x0000_t69" style="position:absolute;left:5040;top:5040;width:72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PpsIA&#10;AADdAAAADwAAAGRycy9kb3ducmV2LnhtbERPS2vCQBC+C/0PyxS86cZKg0RXKQVp8SA+2vuQHbPR&#10;7GzMbpP477uC4G0+vucsVr2tREuNLx0rmIwTEMS50yUXCn6O69EMhA/IGivHpOBGHlbLl8ECM+06&#10;3lN7CIWIIewzVGBCqDMpfW7Ioh+7mjhyJ9dYDBE2hdQNdjHcVvItSVJpseTYYLCmT0P55fBnFbz/&#10;pudbmG7kxkjT2nyyu26/OqWGr/3HHESgPjzFD/e3jvOnsxTu38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k+mwgAAAN0AAAAPAAAAAAAAAAAAAAAAAJgCAABkcnMvZG93&#10;bnJldi54bWxQSwUGAAAAAAQABAD1AAAAhwM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04" o:spid="_x0000_s1349" type="#_x0000_t102" style="position:absolute;left:1045;top:5009;width:1980;height:3780;rotation:-15645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QpMMA&#10;AADdAAAADwAAAGRycy9kb3ducmV2LnhtbERPS4vCMBC+L/gfwgje1lQXH1SjqKB40IN1YfE2NLNt&#10;2WZSkqxWf70RFvY2H99z5svW1OJKzleWFQz6CQji3OqKCwWf5+37FIQPyBpry6TgTh6Wi87bHFNt&#10;b3yiaxYKEUPYp6igDKFJpfR5SQZ93zbEkfu2zmCI0BVSO7zFcFPLYZKMpcGKY0OJDW1Kyn+yX6OA&#10;2awvbnUcmXZbjHaPr8MOs4NSvW67moEI1IZ/8Z97r+P8j+kEXt/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QpMMAAADdAAAADwAAAAAAAAAAAAAAAACYAgAAZHJzL2Rv&#10;d25yZXYueG1sUEsFBgAAAAAEAAQA9QAAAIgDAAAAAA==&#10;" adj=",,14782"/>
                  <v:shape id="AutoShape 205" o:spid="_x0000_s1350" type="#_x0000_t102" style="position:absolute;left:8372;top:4897;width:1800;height:3960;rotation:-89343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VQscA&#10;AADdAAAADwAAAGRycy9kb3ducmV2LnhtbESPQUsDMRCF74L/IYzgRWy2XZCybVq0UOrBHqyC9DZs&#10;ppvFZLJu0u767zsHwdsM78173yzXY/DqQn1qIxuYTgpQxHW0LTcGPj+2j3NQKSNb9JHJwC8lWK9u&#10;b5ZY2TjwO10OuVESwqlCAy7nrtI61Y4CpknsiEU7xT5glrVvtO1xkPDg9awonnTAlqXBYUcbR/X3&#10;4RwMFPsvXT54+kmlH3Yu6pe309EZc383Pi9AZRrzv/nv+tUKfjkXXPlGRt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DFULHAAAA3QAAAA8AAAAAAAAAAAAAAAAAmAIAAGRy&#10;cy9kb3ducmV2LnhtbFBLBQYAAAAABAAEAPUAAACMAwAAAAA=&#10;" adj=",,14782"/>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06" o:spid="_x0000_s1351" type="#_x0000_t104" style="position:absolute;left:5635;top:1255;width:3240;height:1620;rotation:11217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yy8QA&#10;AADdAAAADwAAAGRycy9kb3ducmV2LnhtbERP32vCMBB+H/g/hBP2MjRVx9BqlCIMZLKHdRN8PJpb&#10;W5ZcShJt998bYbC3+/h+3mY3WCOu5EPrWMFsmoEgrpxuuVbw9fk6WYIIEVmjcUwKfinAbjt62GCu&#10;Xc8fdC1jLVIIhxwVNDF2uZShashimLqOOHHfzluMCfpaao99CrdGzrPsRVpsOTU02NG+oeqnvFgF&#10;p71/756ezcqUb7E4zn1RnQ+9Uo/joViDiDTEf/Gf+6DT/MVyBfdv0gl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8svEAAAA3QAAAA8AAAAAAAAAAAAAAAAAmAIAAGRycy9k&#10;b3ducmV2LnhtbFBLBQYAAAAABAAEAPUAAACJAwAAAAA=&#10;"/>
                  <v:shape id="AutoShape 207" o:spid="_x0000_s1352" type="#_x0000_t104" style="position:absolute;left:2340;top:1260;width:3293;height:1440;rotation:-100805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wMcA&#10;AADdAAAADwAAAGRycy9kb3ducmV2LnhtbESPQUvDQBCF70L/wzKCl2I3jSBt7LaIIipe2lTE45gd&#10;k9DsbMiObfz3zkHobYb35r1vVpsxdOZIQ2ojO5jPMjDEVfQt1w7e90/XCzBJkD12kcnBLyXYrCcX&#10;Kyx8PPGOjqXURkM4FeigEekLa1PVUMA0iz2xat9xCCi6DrX1A540PHQ2z7JbG7BlbWiwp4eGqkP5&#10;Exw87j/f5LncfW3z+cdU2tfttMpr564ux/s7MEKjnM3/1y9e8W+Wyq/f6Ah2/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TPsDHAAAA3QAAAA8AAAAAAAAAAAAAAAAAmAIAAGRy&#10;cy9kb3ducmV2LnhtbFBLBQYAAAAABAAEAPUAAACMAwAAAAA=&#10;"/>
                  <v:rect id="Rectangle 208" o:spid="_x0000_s1353" style="position:absolute;left:7560;top:648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0NcEA&#10;AADdAAAADwAAAGRycy9kb3ducmV2LnhtbERPS2vCQBC+F/wPywje6iYKrYmuQVKUXpP2oLcxO3lg&#10;djZkt5r++26h0Nt8fM/ZZZPpxZ1G11lWEC8jEMSV1R03Cj4/js8bEM4ja+wtk4JvcpDtZ087TLV9&#10;cEH30jcihLBLUUHr/ZBK6aqWDLqlHYgDV9vRoA9wbKQe8RHCTS9XUfQiDXYcGlocKG+pupVfRsHr&#10;tTxVOdfJhLmlt0txLgitUov5dNiC8DT5f/Gf+12H+eskht9vwgl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oNDXBAAAA3QAAAA8AAAAAAAAAAAAAAAAAmAIAAGRycy9kb3du&#10;cmV2LnhtbFBLBQYAAAAABAAEAPUAAACGAwAAAAA=&#10;" strokecolor="white">
                    <v:fill opacity="0"/>
                    <v:textbox>
                      <w:txbxContent>
                        <w:p w:rsidR="00897B9E" w:rsidRPr="00762FE0" w:rsidRDefault="00897B9E" w:rsidP="00D52460">
                          <w:pPr>
                            <w:rPr>
                              <w:rFonts w:cs="Yagut"/>
                              <w:b/>
                              <w:bCs/>
                            </w:rPr>
                          </w:pPr>
                          <w:r w:rsidRPr="00762FE0">
                            <w:rPr>
                              <w:rFonts w:cs="Yagut" w:hint="cs"/>
                              <w:b/>
                              <w:bCs/>
                              <w:rtl/>
                            </w:rPr>
                            <w:t>ايجاد راه حلها</w:t>
                          </w:r>
                        </w:p>
                      </w:txbxContent>
                    </v:textbox>
                  </v:rect>
                  <v:rect id="Rectangle 209" o:spid="_x0000_s1354" style="position:absolute;left:1800;top:5940;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08MA&#10;AADdAAAADwAAAGRycy9kb3ducmV2LnhtbERPS2sCMRC+C/6HMEJvmtVKabdG8bFFDx6s2vuQjLuL&#10;m8mySXX11xuh0Nt8fM+ZzFpbiQs1vnSsYDhIQBBrZ0rOFRwPX/13ED4gG6wck4IbeZhNu50JpsZd&#10;+Zsu+5CLGMI+RQVFCHUqpdcFWfQDVxNH7uQaiyHCJpemwWsMt5UcJcmbtFhybCiwpmVB+rz/tQp2&#10;iKvdfa31IrttxxktfzJylVIvvXb+CSJQG/7Ff+6NifNfP0bw/Ca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y08MAAADdAAAADwAAAAAAAAAAAAAAAACYAgAAZHJzL2Rv&#10;d25yZXYueG1sUEsFBgAAAAAEAAQA9QAAAIgDAAAAAA==&#10;" strokecolor="white">
                    <v:textbox>
                      <w:txbxContent>
                        <w:p w:rsidR="00897B9E" w:rsidRPr="00762FE0" w:rsidRDefault="00897B9E" w:rsidP="00D52460">
                          <w:pPr>
                            <w:jc w:val="center"/>
                            <w:rPr>
                              <w:rFonts w:cs="Yagut"/>
                              <w:bCs/>
                            </w:rPr>
                          </w:pPr>
                          <w:r w:rsidRPr="00762FE0">
                            <w:rPr>
                              <w:rFonts w:cs="Yagut" w:hint="cs"/>
                              <w:bCs/>
                              <w:rtl/>
                            </w:rPr>
                            <w:t>جهت استراتژيك</w:t>
                          </w:r>
                        </w:p>
                      </w:txbxContent>
                    </v:textbox>
                  </v:rect>
                  <v:rect id="Rectangle 210" o:spid="_x0000_s1355" style="position:absolute;left:7020;top:1980;width:10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P2cIA&#10;AADdAAAADwAAAGRycy9kb3ducmV2LnhtbERPTWuDQBC9F/Iflin0VtdGSBuTjQRDSq7aHtrb1J2o&#10;xJ0Vd6P233cDgd7m8T5nm82mEyMNrrWs4CWKQRBXVrdcK/j8OD6/gXAeWWNnmRT8koNst3jYYqrt&#10;xAWNpa9FCGGXooLG+z6V0lUNGXSR7YkDd7aDQR/gUEs94BTCTSeXcbySBlsODQ32lDdUXcqrUfD6&#10;U75XOZ/XM+aWDt/FV0FolXp6nPcbEJ5m/y++u086zE/WCdy+CS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9g/ZwgAAAN0AAAAPAAAAAAAAAAAAAAAAAJgCAABkcnMvZG93&#10;bnJldi54bWxQSwUGAAAAAAQABAD1AAAAhwMAAAAA&#10;" strokecolor="white">
                    <v:fill opacity="0"/>
                    <v:textbox>
                      <w:txbxContent>
                        <w:p w:rsidR="00897B9E" w:rsidRPr="00762FE0" w:rsidRDefault="00897B9E" w:rsidP="00D52460">
                          <w:pPr>
                            <w:jc w:val="center"/>
                            <w:rPr>
                              <w:rFonts w:cs="Yagut"/>
                              <w:b/>
                              <w:bCs/>
                            </w:rPr>
                          </w:pPr>
                          <w:r w:rsidRPr="00762FE0">
                            <w:rPr>
                              <w:rFonts w:cs="Yagut" w:hint="cs"/>
                              <w:b/>
                              <w:bCs/>
                              <w:rtl/>
                            </w:rPr>
                            <w:t>جلب رضايت</w:t>
                          </w:r>
                        </w:p>
                      </w:txbxContent>
                    </v:textbox>
                  </v:rect>
                  <v:rect id="Rectangle 211" o:spid="_x0000_s1356" style="position:absolute;left:3240;top:19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cEA&#10;AADdAAAADwAAAGRycy9kb3ducmV2LnhtbERPS4vCMBC+L/gfwgh7W1NX8VGNIpVdvLZ60NvYjG2x&#10;mZQmq91/bwTB23x8z1muO1OLG7WusqxgOIhAEOdWV1woOOx/vmYgnEfWWFsmBf/kYL3qfSwx1vbO&#10;Kd0yX4gQwi5GBaX3TSyly0sy6Aa2IQ7cxbYGfYBtIXWL9xBuavkdRRNpsOLQUGJDSUn5NfszCqbn&#10;7DdP+DLvMLG0PaXHlNAq9dnvNgsQnjr/Fr/cOx3mj+ZjeH4TT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fl63BAAAA3QAAAA8AAAAAAAAAAAAAAAAAmAIAAGRycy9kb3du&#10;cmV2LnhtbFBLBQYAAAAABAAEAPUAAACGAwAAAAA=&#10;" strokecolor="white">
                    <v:fill opacity="0"/>
                    <v:textbox>
                      <w:txbxContent>
                        <w:p w:rsidR="00897B9E" w:rsidRPr="00762FE0" w:rsidRDefault="00897B9E" w:rsidP="00D52460">
                          <w:pPr>
                            <w:jc w:val="center"/>
                            <w:rPr>
                              <w:rFonts w:cs="Yagut"/>
                              <w:b/>
                              <w:bCs/>
                            </w:rPr>
                          </w:pPr>
                          <w:r w:rsidRPr="00762FE0">
                            <w:rPr>
                              <w:rFonts w:cs="Yagut" w:hint="cs"/>
                              <w:b/>
                              <w:bCs/>
                              <w:rtl/>
                            </w:rPr>
                            <w:t>تقاضاي ذي نفعان</w:t>
                          </w:r>
                        </w:p>
                      </w:txbxContent>
                    </v:textbox>
                  </v:rect>
                </v:group>
                <v:line id="Line 212" o:spid="_x0000_s1357" style="position:absolute;visibility:visible;mso-wrap-style:square" from="2340,12132" to="9900,1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4BZsMAAADdAAAADwAAAGRycy9kb3ducmV2LnhtbERPS2vCQBC+F/wPywje6sZKi0ZXkYIP&#10;emsqgrchOyYx2dm4u9H033cLhd7m43vOct2bRtzJ+cqygsk4AUGcW11xoeD4tX2egfABWWNjmRR8&#10;k4f1avC0xFTbB3/SPQuFiCHsU1RQhtCmUvq8JIN+bFviyF2sMxgidIXUDh8x3DTyJUnepMGKY0OJ&#10;Lb2XlNdZZxScuozP13rrGux2+/3ldKv99EOp0bDfLEAE6sO/+M990HH+dP4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AWbDAAAA3QAAAA8AAAAAAAAAAAAA&#10;AAAAoQIAAGRycy9kb3ducmV2LnhtbFBLBQYAAAAABAAEAPkAAACRAwAAAAA=&#10;" strokeweight="1.5pt"/>
                <v:rect id="Rectangle 213" o:spid="_x0000_s1358" style="position:absolute;left:2340;top:12312;width:75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sQcEA&#10;AADdAAAADwAAAGRycy9kb3ducmV2LnhtbERPTWvCQBC9C/6HZQredFOFtEbXIBFLr0l7aG/T7JgE&#10;s7Mhuybpv+8KQm/zeJ+zTyfTioF611hW8LyKQBCXVjdcKfj8OC9fQTiPrLG1TAp+yUF6mM/2mGg7&#10;ck5D4SsRQtglqKD2vkukdGVNBt3KdsSBu9jeoA+wr6TucQzhppXrKIqlwYZDQ40dZTWV1+JmFLz8&#10;FG9lxpfthJml03f+lRNapRZP03EHwtPk/8UP97sO8zfbGO7fhB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BrEHBAAAA3QAAAA8AAAAAAAAAAAAAAAAAmAIAAGRycy9kb3du&#10;cmV2LnhtbFBLBQYAAAAABAAEAPUAAACGAwAAAAA=&#10;" strokecolor="white">
                  <v:fill opacity="0"/>
                  <v:textbox>
                    <w:txbxContent>
                      <w:p w:rsidR="00897B9E" w:rsidRPr="00DB454C" w:rsidRDefault="00897B9E" w:rsidP="00D52460">
                        <w:pPr>
                          <w:bidi/>
                          <w:jc w:val="center"/>
                          <w:rPr>
                            <w:rFonts w:ascii="Times New Roman" w:eastAsia="Times New Roman" w:hAnsi="Times New Roman" w:cs="B Zar"/>
                            <w:sz w:val="24"/>
                            <w:szCs w:val="24"/>
                            <w:lang w:bidi="fa-IR"/>
                          </w:rPr>
                        </w:pPr>
                        <w:r w:rsidRPr="00DB454C">
                          <w:rPr>
                            <w:rFonts w:ascii="Times New Roman" w:eastAsia="Times New Roman" w:hAnsi="Times New Roman" w:cs="B Zar" w:hint="cs"/>
                            <w:sz w:val="24"/>
                            <w:szCs w:val="24"/>
                            <w:rtl/>
                            <w:lang w:bidi="fa-IR"/>
                          </w:rPr>
                          <w:t>شكل(2-13) : منشور عملكرد و رابطه بين وجوه آن</w:t>
                        </w:r>
                      </w:p>
                    </w:txbxContent>
                  </v:textbox>
                </v:rect>
              </v:group>
            </w:pict>
          </mc:Fallback>
        </mc:AlternateContent>
      </w: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rtl/>
          <w:lang w:bidi="fa-IR"/>
        </w:rPr>
      </w:pPr>
    </w:p>
    <w:p w:rsidR="00D52460" w:rsidRDefault="00D52460" w:rsidP="005D7038">
      <w:pPr>
        <w:bidi/>
        <w:spacing w:after="0" w:line="360" w:lineRule="auto"/>
        <w:jc w:val="lowKashida"/>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lastRenderedPageBreak/>
        <w:t xml:space="preserve">جدول زيرمقايسه نقاط قوت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و منشور عملكرد را از نقطه نظر «نيلي» نشان مي دهد.</w:t>
      </w:r>
    </w:p>
    <w:p w:rsidR="00DB454C" w:rsidRPr="005D7038" w:rsidRDefault="00DB454C" w:rsidP="00DB454C">
      <w:pPr>
        <w:bidi/>
        <w:spacing w:after="0" w:line="360" w:lineRule="auto"/>
        <w:jc w:val="center"/>
        <w:rPr>
          <w:rFonts w:ascii="Times New Roman" w:eastAsia="Times New Roman" w:hAnsi="Times New Roman" w:cs="B Zar"/>
          <w:sz w:val="24"/>
          <w:szCs w:val="24"/>
          <w:rtl/>
          <w:lang w:bidi="fa-IR"/>
        </w:rPr>
      </w:pPr>
      <w:r w:rsidRPr="00DB454C">
        <w:rPr>
          <w:rFonts w:cs="B Zar" w:hint="cs"/>
          <w:sz w:val="24"/>
          <w:szCs w:val="24"/>
          <w:rtl/>
        </w:rPr>
        <w:t>جدول(2-</w:t>
      </w:r>
      <w:r w:rsidRPr="00DB454C">
        <w:rPr>
          <w:rFonts w:cs="B Zar" w:hint="cs"/>
          <w:sz w:val="24"/>
          <w:szCs w:val="24"/>
          <w:rtl/>
          <w:lang w:bidi="fa-IR"/>
        </w:rPr>
        <w:t>3</w:t>
      </w:r>
      <w:r w:rsidRPr="00DB454C">
        <w:rPr>
          <w:rFonts w:cs="B Zar" w:hint="cs"/>
          <w:sz w:val="24"/>
          <w:szCs w:val="24"/>
          <w:rtl/>
        </w:rPr>
        <w:t xml:space="preserve">) : مقايسه بين منشور عملكرد و </w:t>
      </w:r>
      <w:r w:rsidRPr="00DB454C">
        <w:rPr>
          <w:rFonts w:cs="B Zar"/>
          <w:sz w:val="24"/>
          <w:szCs w:val="24"/>
        </w:rPr>
        <w:t>BSC</w:t>
      </w:r>
    </w:p>
    <w:tbl>
      <w:tblPr>
        <w:tblStyle w:val="TableGrid1"/>
        <w:bidiVisual/>
        <w:tblW w:w="0" w:type="auto"/>
        <w:jc w:val="center"/>
        <w:tblLook w:val="01E0" w:firstRow="1" w:lastRow="1" w:firstColumn="1" w:lastColumn="1" w:noHBand="0" w:noVBand="0"/>
      </w:tblPr>
      <w:tblGrid>
        <w:gridCol w:w="5354"/>
        <w:gridCol w:w="1620"/>
        <w:gridCol w:w="1548"/>
      </w:tblGrid>
      <w:tr w:rsidR="00D52460" w:rsidRPr="00DB454C" w:rsidTr="00D52460">
        <w:trPr>
          <w:jc w:val="center"/>
        </w:trPr>
        <w:tc>
          <w:tcPr>
            <w:tcW w:w="5354" w:type="dxa"/>
            <w:tcBorders>
              <w:top w:val="nil"/>
              <w:left w:val="nil"/>
              <w:bottom w:val="single" w:sz="12" w:space="0" w:color="auto"/>
              <w:right w:val="single" w:sz="12" w:space="0" w:color="auto"/>
            </w:tcBorders>
          </w:tcPr>
          <w:p w:rsidR="00D52460" w:rsidRPr="00DB454C" w:rsidRDefault="00D52460" w:rsidP="005D7038">
            <w:pPr>
              <w:bidi/>
              <w:spacing w:after="0" w:line="360" w:lineRule="auto"/>
              <w:jc w:val="lowKashida"/>
              <w:rPr>
                <w:rFonts w:cs="B Zar"/>
                <w:sz w:val="24"/>
                <w:szCs w:val="24"/>
              </w:rPr>
            </w:pPr>
          </w:p>
        </w:tc>
        <w:tc>
          <w:tcPr>
            <w:tcW w:w="1620" w:type="dxa"/>
            <w:tcBorders>
              <w:top w:val="single" w:sz="12" w:space="0" w:color="auto"/>
              <w:left w:val="single" w:sz="12" w:space="0" w:color="auto"/>
              <w:bottom w:val="single" w:sz="12" w:space="0" w:color="auto"/>
              <w:right w:val="single" w:sz="12" w:space="0" w:color="auto"/>
            </w:tcBorders>
            <w:vAlign w:val="center"/>
          </w:tcPr>
          <w:p w:rsidR="00D52460" w:rsidRPr="00DB454C" w:rsidRDefault="00D52460" w:rsidP="005D7038">
            <w:pPr>
              <w:spacing w:after="0" w:line="360" w:lineRule="auto"/>
              <w:jc w:val="center"/>
              <w:rPr>
                <w:rFonts w:cs="B Zar"/>
                <w:sz w:val="24"/>
                <w:szCs w:val="24"/>
              </w:rPr>
            </w:pPr>
            <w:r w:rsidRPr="00DB454C">
              <w:rPr>
                <w:rFonts w:cs="B Zar" w:hint="cs"/>
                <w:sz w:val="24"/>
                <w:szCs w:val="24"/>
                <w:rtl/>
              </w:rPr>
              <w:t>كارت امتيازدهي متوازن</w:t>
            </w:r>
          </w:p>
        </w:tc>
        <w:tc>
          <w:tcPr>
            <w:tcW w:w="1548" w:type="dxa"/>
            <w:tcBorders>
              <w:top w:val="single" w:sz="12" w:space="0" w:color="auto"/>
              <w:left w:val="single" w:sz="12" w:space="0" w:color="auto"/>
              <w:bottom w:val="single" w:sz="12" w:space="0" w:color="auto"/>
              <w:right w:val="single" w:sz="12" w:space="0" w:color="auto"/>
            </w:tcBorders>
            <w:vAlign w:val="center"/>
          </w:tcPr>
          <w:p w:rsidR="00D52460" w:rsidRPr="00DB454C" w:rsidRDefault="00D52460" w:rsidP="005D7038">
            <w:pPr>
              <w:spacing w:after="0" w:line="360" w:lineRule="auto"/>
              <w:jc w:val="center"/>
              <w:rPr>
                <w:rFonts w:cs="B Zar"/>
                <w:sz w:val="24"/>
                <w:szCs w:val="24"/>
                <w:rtl/>
              </w:rPr>
            </w:pPr>
            <w:r w:rsidRPr="00DB454C">
              <w:rPr>
                <w:rFonts w:cs="B Zar" w:hint="cs"/>
                <w:sz w:val="24"/>
                <w:szCs w:val="24"/>
                <w:rtl/>
              </w:rPr>
              <w:t>منشور عملكرد</w:t>
            </w:r>
          </w:p>
        </w:tc>
      </w:tr>
      <w:tr w:rsidR="00D52460" w:rsidRPr="00DB454C" w:rsidTr="00D52460">
        <w:trPr>
          <w:trHeight w:val="775"/>
          <w:jc w:val="center"/>
        </w:trPr>
        <w:tc>
          <w:tcPr>
            <w:tcW w:w="5354" w:type="dxa"/>
            <w:tcBorders>
              <w:top w:val="single" w:sz="12" w:space="0" w:color="auto"/>
              <w:left w:val="single" w:sz="12" w:space="0" w:color="auto"/>
              <w:right w:val="single" w:sz="12" w:space="0" w:color="auto"/>
            </w:tcBorders>
            <w:vAlign w:val="center"/>
          </w:tcPr>
          <w:p w:rsidR="00D52460" w:rsidRPr="00DB454C" w:rsidRDefault="00D52460" w:rsidP="005D7038">
            <w:pPr>
              <w:spacing w:after="0" w:line="360" w:lineRule="auto"/>
              <w:jc w:val="right"/>
              <w:rPr>
                <w:rFonts w:cs="B Zar"/>
                <w:sz w:val="24"/>
                <w:szCs w:val="24"/>
                <w:rtl/>
              </w:rPr>
            </w:pPr>
            <w:r w:rsidRPr="00DB454C">
              <w:rPr>
                <w:rFonts w:cs="B Zar" w:hint="cs"/>
                <w:sz w:val="24"/>
                <w:szCs w:val="24"/>
                <w:rtl/>
              </w:rPr>
              <w:t>شاخص ها هم راستا با اولويتهاي سازماني هستند.</w:t>
            </w:r>
          </w:p>
        </w:tc>
        <w:tc>
          <w:tcPr>
            <w:tcW w:w="1620" w:type="dxa"/>
            <w:tcBorders>
              <w:top w:val="single" w:sz="12" w:space="0" w:color="auto"/>
              <w:left w:val="single" w:sz="12" w:space="0" w:color="auto"/>
              <w:right w:val="single" w:sz="12" w:space="0" w:color="auto"/>
            </w:tcBorders>
            <w:vAlign w:val="center"/>
          </w:tcPr>
          <w:p w:rsidR="00D52460" w:rsidRPr="00DB454C" w:rsidRDefault="00D52460" w:rsidP="005D7038">
            <w:pPr>
              <w:numPr>
                <w:ilvl w:val="0"/>
                <w:numId w:val="30"/>
              </w:numPr>
              <w:bidi/>
              <w:spacing w:after="0" w:line="360" w:lineRule="auto"/>
              <w:jc w:val="center"/>
              <w:rPr>
                <w:rFonts w:cs="B Zar"/>
                <w:sz w:val="24"/>
                <w:szCs w:val="24"/>
                <w:rtl/>
              </w:rPr>
            </w:pPr>
          </w:p>
        </w:tc>
        <w:tc>
          <w:tcPr>
            <w:tcW w:w="1548" w:type="dxa"/>
            <w:tcBorders>
              <w:top w:val="single" w:sz="12" w:space="0" w:color="auto"/>
              <w:left w:val="single" w:sz="12" w:space="0" w:color="auto"/>
              <w:right w:val="single" w:sz="12" w:space="0" w:color="auto"/>
            </w:tcBorders>
            <w:vAlign w:val="center"/>
          </w:tcPr>
          <w:p w:rsidR="00D52460" w:rsidRPr="00DB454C" w:rsidRDefault="00D52460" w:rsidP="005D7038">
            <w:pPr>
              <w:numPr>
                <w:ilvl w:val="0"/>
                <w:numId w:val="30"/>
              </w:numPr>
              <w:bidi/>
              <w:spacing w:after="0" w:line="360" w:lineRule="auto"/>
              <w:jc w:val="center"/>
              <w:rPr>
                <w:rFonts w:cs="B Zar"/>
                <w:sz w:val="24"/>
                <w:szCs w:val="24"/>
                <w:rtl/>
              </w:rPr>
            </w:pPr>
          </w:p>
        </w:tc>
      </w:tr>
      <w:tr w:rsidR="00D52460" w:rsidRPr="00DB454C" w:rsidTr="00D52460">
        <w:trPr>
          <w:jc w:val="center"/>
        </w:trPr>
        <w:tc>
          <w:tcPr>
            <w:tcW w:w="5354" w:type="dxa"/>
            <w:tcBorders>
              <w:left w:val="single" w:sz="12" w:space="0" w:color="auto"/>
              <w:right w:val="single" w:sz="12" w:space="0" w:color="auto"/>
            </w:tcBorders>
          </w:tcPr>
          <w:p w:rsidR="00D52460" w:rsidRPr="00DB454C" w:rsidRDefault="00D52460" w:rsidP="005D7038">
            <w:pPr>
              <w:spacing w:after="0" w:line="360" w:lineRule="auto"/>
              <w:jc w:val="right"/>
              <w:rPr>
                <w:rFonts w:cs="B Zar"/>
                <w:sz w:val="24"/>
                <w:szCs w:val="24"/>
                <w:rtl/>
              </w:rPr>
            </w:pPr>
            <w:r w:rsidRPr="00DB454C">
              <w:rPr>
                <w:rFonts w:cs="B Zar" w:hint="cs"/>
                <w:sz w:val="24"/>
                <w:szCs w:val="24"/>
                <w:rtl/>
              </w:rPr>
              <w:t xml:space="preserve">شاخص ها </w:t>
            </w:r>
            <w:r w:rsidRPr="00DB454C">
              <w:rPr>
                <w:rFonts w:cs="B Zar" w:hint="cs"/>
                <w:sz w:val="24"/>
                <w:szCs w:val="24"/>
                <w:rtl/>
                <w:lang w:bidi="fa-IR"/>
              </w:rPr>
              <w:t>ب</w:t>
            </w:r>
            <w:r w:rsidRPr="00DB454C">
              <w:rPr>
                <w:rFonts w:cs="B Zar" w:hint="cs"/>
                <w:sz w:val="24"/>
                <w:szCs w:val="24"/>
                <w:rtl/>
              </w:rPr>
              <w:t>صورت سلسله مراتبي بوده و با تصميم گيري هاي سطوح عملياتي، مياني و استراتژيك هم راستا مي باشد</w:t>
            </w:r>
          </w:p>
        </w:tc>
        <w:tc>
          <w:tcPr>
            <w:tcW w:w="1620" w:type="dxa"/>
            <w:tcBorders>
              <w:left w:val="single" w:sz="12" w:space="0" w:color="auto"/>
              <w:right w:val="single" w:sz="12" w:space="0" w:color="auto"/>
            </w:tcBorders>
            <w:vAlign w:val="center"/>
          </w:tcPr>
          <w:p w:rsidR="00D52460" w:rsidRPr="00DB454C" w:rsidRDefault="00D52460" w:rsidP="005D7038">
            <w:pPr>
              <w:numPr>
                <w:ilvl w:val="0"/>
                <w:numId w:val="30"/>
              </w:numPr>
              <w:bidi/>
              <w:spacing w:after="0" w:line="360" w:lineRule="auto"/>
              <w:jc w:val="center"/>
              <w:rPr>
                <w:rFonts w:cs="B Zar"/>
                <w:sz w:val="24"/>
                <w:szCs w:val="24"/>
                <w:rtl/>
              </w:rPr>
            </w:pPr>
          </w:p>
        </w:tc>
        <w:tc>
          <w:tcPr>
            <w:tcW w:w="1548" w:type="dxa"/>
            <w:tcBorders>
              <w:left w:val="single" w:sz="12" w:space="0" w:color="auto"/>
              <w:right w:val="single" w:sz="12" w:space="0" w:color="auto"/>
            </w:tcBorders>
            <w:vAlign w:val="center"/>
          </w:tcPr>
          <w:p w:rsidR="00D52460" w:rsidRPr="00DB454C" w:rsidRDefault="00D52460" w:rsidP="005D7038">
            <w:pPr>
              <w:numPr>
                <w:ilvl w:val="0"/>
                <w:numId w:val="30"/>
              </w:numPr>
              <w:bidi/>
              <w:spacing w:after="0" w:line="360" w:lineRule="auto"/>
              <w:jc w:val="center"/>
              <w:rPr>
                <w:rFonts w:cs="B Zar"/>
                <w:sz w:val="24"/>
                <w:szCs w:val="24"/>
                <w:rtl/>
              </w:rPr>
            </w:pPr>
          </w:p>
        </w:tc>
      </w:tr>
      <w:tr w:rsidR="00D52460" w:rsidRPr="00DB454C" w:rsidTr="00D52460">
        <w:trPr>
          <w:jc w:val="center"/>
        </w:trPr>
        <w:tc>
          <w:tcPr>
            <w:tcW w:w="5354" w:type="dxa"/>
            <w:tcBorders>
              <w:left w:val="single" w:sz="12" w:space="0" w:color="auto"/>
              <w:right w:val="single" w:sz="12" w:space="0" w:color="auto"/>
            </w:tcBorders>
          </w:tcPr>
          <w:p w:rsidR="00D52460" w:rsidRPr="00DB454C" w:rsidRDefault="00D52460" w:rsidP="005D7038">
            <w:pPr>
              <w:spacing w:after="0" w:line="360" w:lineRule="auto"/>
              <w:jc w:val="right"/>
              <w:rPr>
                <w:rFonts w:cs="B Zar"/>
                <w:sz w:val="24"/>
                <w:szCs w:val="24"/>
                <w:rtl/>
              </w:rPr>
            </w:pPr>
            <w:r w:rsidRPr="00DB454C">
              <w:rPr>
                <w:rFonts w:cs="B Zar" w:hint="cs"/>
                <w:sz w:val="24"/>
                <w:szCs w:val="24"/>
                <w:rtl/>
              </w:rPr>
              <w:t>شاخص ها تمامي جنبه هاي ذي نفعان شامل مشتريان، شركاء، كاركنان و ديگر گروهها را منعكس مي كنند.</w:t>
            </w:r>
          </w:p>
        </w:tc>
        <w:tc>
          <w:tcPr>
            <w:tcW w:w="1620" w:type="dxa"/>
            <w:tcBorders>
              <w:left w:val="single" w:sz="12" w:space="0" w:color="auto"/>
              <w:right w:val="single" w:sz="12" w:space="0" w:color="auto"/>
            </w:tcBorders>
            <w:vAlign w:val="center"/>
          </w:tcPr>
          <w:p w:rsidR="00D52460" w:rsidRPr="00DB454C" w:rsidRDefault="00D52460" w:rsidP="005D7038">
            <w:pPr>
              <w:spacing w:after="0" w:line="360" w:lineRule="auto"/>
              <w:jc w:val="center"/>
              <w:rPr>
                <w:rFonts w:cs="B Zar"/>
                <w:sz w:val="24"/>
                <w:szCs w:val="24"/>
                <w:rtl/>
              </w:rPr>
            </w:pPr>
            <w:r w:rsidRPr="00DB454C">
              <w:rPr>
                <w:rFonts w:cs="B Zar" w:hint="cs"/>
                <w:sz w:val="24"/>
                <w:szCs w:val="24"/>
                <w:rtl/>
              </w:rPr>
              <w:t>*</w:t>
            </w:r>
          </w:p>
        </w:tc>
        <w:tc>
          <w:tcPr>
            <w:tcW w:w="1548" w:type="dxa"/>
            <w:tcBorders>
              <w:left w:val="single" w:sz="12" w:space="0" w:color="auto"/>
              <w:right w:val="single" w:sz="12" w:space="0" w:color="auto"/>
            </w:tcBorders>
            <w:vAlign w:val="center"/>
          </w:tcPr>
          <w:p w:rsidR="00D52460" w:rsidRPr="00DB454C" w:rsidRDefault="00D52460" w:rsidP="005D7038">
            <w:pPr>
              <w:numPr>
                <w:ilvl w:val="0"/>
                <w:numId w:val="30"/>
              </w:numPr>
              <w:bidi/>
              <w:spacing w:after="0" w:line="360" w:lineRule="auto"/>
              <w:jc w:val="center"/>
              <w:rPr>
                <w:rFonts w:cs="B Zar"/>
                <w:sz w:val="24"/>
                <w:szCs w:val="24"/>
                <w:rtl/>
              </w:rPr>
            </w:pPr>
          </w:p>
        </w:tc>
      </w:tr>
      <w:tr w:rsidR="00D52460" w:rsidRPr="00DB454C" w:rsidTr="00D52460">
        <w:trPr>
          <w:jc w:val="center"/>
        </w:trPr>
        <w:tc>
          <w:tcPr>
            <w:tcW w:w="5354" w:type="dxa"/>
            <w:tcBorders>
              <w:left w:val="single" w:sz="12" w:space="0" w:color="auto"/>
              <w:right w:val="single" w:sz="12" w:space="0" w:color="auto"/>
            </w:tcBorders>
          </w:tcPr>
          <w:p w:rsidR="00D52460" w:rsidRPr="00DB454C" w:rsidRDefault="00D52460" w:rsidP="005D7038">
            <w:pPr>
              <w:spacing w:after="0" w:line="360" w:lineRule="auto"/>
              <w:jc w:val="right"/>
              <w:rPr>
                <w:rFonts w:cs="B Zar"/>
                <w:sz w:val="24"/>
                <w:szCs w:val="24"/>
                <w:rtl/>
              </w:rPr>
            </w:pPr>
            <w:r w:rsidRPr="00DB454C">
              <w:rPr>
                <w:rFonts w:cs="B Zar" w:hint="cs"/>
                <w:sz w:val="24"/>
                <w:szCs w:val="24"/>
                <w:rtl/>
              </w:rPr>
              <w:t>شاخص ها هم جنبه هاي مالي و هم جنبه هاي غيرمالي را در نظرداشته و بين اين دو توازن برقرار مي كند.</w:t>
            </w:r>
          </w:p>
        </w:tc>
        <w:tc>
          <w:tcPr>
            <w:tcW w:w="1620" w:type="dxa"/>
            <w:tcBorders>
              <w:left w:val="single" w:sz="12" w:space="0" w:color="auto"/>
              <w:right w:val="single" w:sz="12" w:space="0" w:color="auto"/>
            </w:tcBorders>
            <w:vAlign w:val="center"/>
          </w:tcPr>
          <w:p w:rsidR="00D52460" w:rsidRPr="00DB454C" w:rsidRDefault="00D52460" w:rsidP="005D7038">
            <w:pPr>
              <w:numPr>
                <w:ilvl w:val="0"/>
                <w:numId w:val="30"/>
              </w:numPr>
              <w:bidi/>
              <w:spacing w:after="0" w:line="360" w:lineRule="auto"/>
              <w:jc w:val="center"/>
              <w:rPr>
                <w:rFonts w:cs="B Zar"/>
                <w:sz w:val="24"/>
                <w:szCs w:val="24"/>
                <w:rtl/>
              </w:rPr>
            </w:pPr>
          </w:p>
        </w:tc>
        <w:tc>
          <w:tcPr>
            <w:tcW w:w="1548" w:type="dxa"/>
            <w:tcBorders>
              <w:left w:val="single" w:sz="12" w:space="0" w:color="auto"/>
              <w:right w:val="single" w:sz="12" w:space="0" w:color="auto"/>
            </w:tcBorders>
            <w:vAlign w:val="center"/>
          </w:tcPr>
          <w:p w:rsidR="00D52460" w:rsidRPr="00DB454C" w:rsidRDefault="00D52460" w:rsidP="005D7038">
            <w:pPr>
              <w:numPr>
                <w:ilvl w:val="0"/>
                <w:numId w:val="30"/>
              </w:numPr>
              <w:bidi/>
              <w:spacing w:after="0" w:line="360" w:lineRule="auto"/>
              <w:jc w:val="center"/>
              <w:rPr>
                <w:rFonts w:cs="B Zar"/>
                <w:sz w:val="24"/>
                <w:szCs w:val="24"/>
                <w:rtl/>
              </w:rPr>
            </w:pPr>
          </w:p>
        </w:tc>
      </w:tr>
      <w:tr w:rsidR="00D52460" w:rsidRPr="00DB454C" w:rsidTr="00D52460">
        <w:trPr>
          <w:jc w:val="center"/>
        </w:trPr>
        <w:tc>
          <w:tcPr>
            <w:tcW w:w="5354" w:type="dxa"/>
            <w:tcBorders>
              <w:left w:val="single" w:sz="12" w:space="0" w:color="auto"/>
              <w:right w:val="single" w:sz="12" w:space="0" w:color="auto"/>
            </w:tcBorders>
          </w:tcPr>
          <w:p w:rsidR="00D52460" w:rsidRPr="00DB454C" w:rsidRDefault="00D52460" w:rsidP="005D7038">
            <w:pPr>
              <w:spacing w:after="0" w:line="360" w:lineRule="auto"/>
              <w:jc w:val="right"/>
              <w:rPr>
                <w:rFonts w:cs="B Zar"/>
                <w:sz w:val="24"/>
                <w:szCs w:val="24"/>
                <w:rtl/>
              </w:rPr>
            </w:pPr>
            <w:r w:rsidRPr="00DB454C">
              <w:rPr>
                <w:rFonts w:cs="B Zar" w:hint="cs"/>
                <w:sz w:val="24"/>
                <w:szCs w:val="24"/>
                <w:rtl/>
              </w:rPr>
              <w:t>شاخص ها با فرايندهاي بين بخشي كسب و كار هم راستا هستند.</w:t>
            </w:r>
          </w:p>
        </w:tc>
        <w:tc>
          <w:tcPr>
            <w:tcW w:w="1620" w:type="dxa"/>
            <w:tcBorders>
              <w:left w:val="single" w:sz="12" w:space="0" w:color="auto"/>
              <w:right w:val="single" w:sz="12" w:space="0" w:color="auto"/>
            </w:tcBorders>
            <w:vAlign w:val="center"/>
          </w:tcPr>
          <w:p w:rsidR="00D52460" w:rsidRPr="00DB454C" w:rsidRDefault="00D52460" w:rsidP="005D7038">
            <w:pPr>
              <w:spacing w:after="0" w:line="360" w:lineRule="auto"/>
              <w:jc w:val="center"/>
              <w:rPr>
                <w:rFonts w:cs="B Zar"/>
                <w:sz w:val="24"/>
                <w:szCs w:val="24"/>
                <w:rtl/>
              </w:rPr>
            </w:pPr>
            <w:r w:rsidRPr="00DB454C">
              <w:rPr>
                <w:rFonts w:cs="B Zar" w:hint="cs"/>
                <w:sz w:val="24"/>
                <w:szCs w:val="24"/>
                <w:rtl/>
              </w:rPr>
              <w:t>*</w:t>
            </w:r>
          </w:p>
        </w:tc>
        <w:tc>
          <w:tcPr>
            <w:tcW w:w="1548" w:type="dxa"/>
            <w:tcBorders>
              <w:left w:val="single" w:sz="12" w:space="0" w:color="auto"/>
              <w:right w:val="single" w:sz="12" w:space="0" w:color="auto"/>
            </w:tcBorders>
            <w:vAlign w:val="center"/>
          </w:tcPr>
          <w:p w:rsidR="00D52460" w:rsidRPr="00DB454C" w:rsidRDefault="00D52460" w:rsidP="005D7038">
            <w:pPr>
              <w:numPr>
                <w:ilvl w:val="0"/>
                <w:numId w:val="30"/>
              </w:numPr>
              <w:bidi/>
              <w:spacing w:after="0" w:line="360" w:lineRule="auto"/>
              <w:jc w:val="center"/>
              <w:rPr>
                <w:rFonts w:cs="B Zar"/>
                <w:sz w:val="24"/>
                <w:szCs w:val="24"/>
                <w:rtl/>
              </w:rPr>
            </w:pPr>
          </w:p>
        </w:tc>
      </w:tr>
      <w:tr w:rsidR="00D52460" w:rsidRPr="00DB454C" w:rsidTr="00D52460">
        <w:trPr>
          <w:jc w:val="center"/>
        </w:trPr>
        <w:tc>
          <w:tcPr>
            <w:tcW w:w="5354" w:type="dxa"/>
            <w:tcBorders>
              <w:left w:val="single" w:sz="12" w:space="0" w:color="auto"/>
              <w:bottom w:val="single" w:sz="12" w:space="0" w:color="auto"/>
              <w:right w:val="single" w:sz="12" w:space="0" w:color="auto"/>
            </w:tcBorders>
          </w:tcPr>
          <w:p w:rsidR="00D52460" w:rsidRPr="00DB454C" w:rsidRDefault="00D52460" w:rsidP="005D7038">
            <w:pPr>
              <w:spacing w:after="0" w:line="360" w:lineRule="auto"/>
              <w:jc w:val="right"/>
              <w:rPr>
                <w:rFonts w:cs="B Zar"/>
                <w:sz w:val="24"/>
                <w:szCs w:val="24"/>
                <w:rtl/>
              </w:rPr>
            </w:pPr>
            <w:r w:rsidRPr="00DB454C">
              <w:rPr>
                <w:rFonts w:cs="B Zar" w:hint="cs"/>
                <w:sz w:val="24"/>
                <w:szCs w:val="24"/>
                <w:rtl/>
              </w:rPr>
              <w:t>شاخص ها استراتژي را به سطوح مياني و عملياتي انتشار مي دهند.</w:t>
            </w:r>
          </w:p>
        </w:tc>
        <w:tc>
          <w:tcPr>
            <w:tcW w:w="1620" w:type="dxa"/>
            <w:tcBorders>
              <w:left w:val="single" w:sz="12" w:space="0" w:color="auto"/>
              <w:bottom w:val="single" w:sz="12" w:space="0" w:color="auto"/>
              <w:right w:val="single" w:sz="12" w:space="0" w:color="auto"/>
            </w:tcBorders>
            <w:vAlign w:val="center"/>
          </w:tcPr>
          <w:p w:rsidR="00D52460" w:rsidRPr="00DB454C" w:rsidRDefault="00D52460" w:rsidP="005D7038">
            <w:pPr>
              <w:numPr>
                <w:ilvl w:val="0"/>
                <w:numId w:val="30"/>
              </w:numPr>
              <w:bidi/>
              <w:spacing w:after="0" w:line="360" w:lineRule="auto"/>
              <w:jc w:val="center"/>
              <w:rPr>
                <w:rFonts w:cs="B Zar"/>
                <w:sz w:val="24"/>
                <w:szCs w:val="24"/>
                <w:rtl/>
              </w:rPr>
            </w:pPr>
          </w:p>
        </w:tc>
        <w:tc>
          <w:tcPr>
            <w:tcW w:w="1548" w:type="dxa"/>
            <w:tcBorders>
              <w:left w:val="single" w:sz="12" w:space="0" w:color="auto"/>
              <w:bottom w:val="single" w:sz="12" w:space="0" w:color="auto"/>
              <w:right w:val="single" w:sz="12" w:space="0" w:color="auto"/>
            </w:tcBorders>
            <w:vAlign w:val="center"/>
          </w:tcPr>
          <w:p w:rsidR="00D52460" w:rsidRPr="00DB454C" w:rsidRDefault="00D52460" w:rsidP="005D7038">
            <w:pPr>
              <w:numPr>
                <w:ilvl w:val="0"/>
                <w:numId w:val="30"/>
              </w:numPr>
              <w:bidi/>
              <w:spacing w:after="0" w:line="360" w:lineRule="auto"/>
              <w:jc w:val="center"/>
              <w:rPr>
                <w:rFonts w:cs="B Zar"/>
                <w:sz w:val="24"/>
                <w:szCs w:val="24"/>
                <w:rtl/>
              </w:rPr>
            </w:pPr>
          </w:p>
        </w:tc>
      </w:tr>
    </w:tbl>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p>
    <w:p w:rsidR="00D52460" w:rsidRPr="005D7038" w:rsidRDefault="00D52460" w:rsidP="005D7038">
      <w:pPr>
        <w:bidi/>
        <w:spacing w:after="0" w:line="360" w:lineRule="auto"/>
        <w:jc w:val="lowKashida"/>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مدل منشور عملكرد با نيازهاي متنوع گستره وسيعي از سازمان</w:t>
      </w:r>
      <w:r w:rsidR="00F31011">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 مختلف و شرايط گوناگون سازگاري دارد. جاذبه اصلي اين مدل توانايي ارتباط برقرار كردن بين پنج جزء اين چارچوب سه بعدي مي باشد. لذا تمامي سازمانهايي كه مي خواهند شاخص هاي جديدي را بكار گيرند و يا كارت امتيازدهي خود را ارتقاء دهند ، مي توانند از منشور عملكرد براي فرايند انتخاب شاخص ها استفاده نمايند. در بخش سوم برخي كاربردهاي عملي اين مدل توضيح داده شده است.</w:t>
      </w:r>
    </w:p>
    <w:p w:rsidR="005D7038" w:rsidRPr="005D7038" w:rsidRDefault="005D7038" w:rsidP="005D7038">
      <w:pPr>
        <w:bidi/>
        <w:spacing w:after="0" w:line="240" w:lineRule="auto"/>
        <w:jc w:val="both"/>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كارت امتيازدهي متوازن</w:t>
      </w:r>
    </w:p>
    <w:p w:rsidR="005D7038" w:rsidRPr="005D7038" w:rsidRDefault="005D7038" w:rsidP="00F31011">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همان</w:t>
      </w:r>
      <w:r w:rsidR="00F31011">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 xml:space="preserve">گونه كه در بخش اول توضيح داده شد، يكي از پر كاربردترين چارچوبهاي ارزيابي عملكرد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مي باشد كه در زمينه هاي مختلف و سازمانها و واحدهاي گوناگون سازماني، مورد استفاده قرار گرفته است. بعنوان مثال در زير چگونگي استفاده ازاين چارچوب در ارزيابي عملكرد واحد نگهداري و تعميرات بطور مختصر تشريح شده است و يك نمونه از كارت امتيازدهي متوازن پر شده نيز ارائه گرديده است.</w:t>
      </w:r>
    </w:p>
    <w:p w:rsidR="005D7038" w:rsidRPr="005D7038" w:rsidRDefault="005D7038" w:rsidP="00F31011">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 فرايند 4 مرحله اي مورد استفاده جهت ارزيابي عملكرد واحد نگهداري و تعميرات به شرح زير است :</w:t>
      </w:r>
    </w:p>
    <w:p w:rsidR="005D7038" w:rsidRPr="005D7038" w:rsidRDefault="005D7038" w:rsidP="00F31011">
      <w:pPr>
        <w:numPr>
          <w:ilvl w:val="0"/>
          <w:numId w:val="34"/>
        </w:numPr>
        <w:bidi/>
        <w:spacing w:after="0" w:line="360" w:lineRule="auto"/>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lastRenderedPageBreak/>
        <w:t xml:space="preserve">تدوين استراتژي براي واحد تعميرات :  بر اساس مدل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در ابتدا بايستي استراتژي واحد نگهداري و تعميرات تدوين گردد كه استراتژي هاي قابل استفاده در اين واحد عبارتند از: افزايش توانايي انجام تعميرات در داخل سازمان ، واگذاري فعاليتهاي تعميرات به خارج از سازمان، توانمند سازي بهره بردارها ( اپراتورها) براي انجام عمليات تعمير و نگهداري توسط آنها، ايجاد نيروهاي چند مهارته و ...</w:t>
      </w:r>
    </w:p>
    <w:p w:rsidR="005D7038" w:rsidRPr="005D7038" w:rsidRDefault="005D7038" w:rsidP="00F31011">
      <w:pPr>
        <w:numPr>
          <w:ilvl w:val="0"/>
          <w:numId w:val="34"/>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عملياتي كردن استراتژي : استراتژي واحد به اهداف بلند مدت ترجمه مي گردد و شاخص هاي كليدي عملكرد (</w:t>
      </w:r>
      <w:r w:rsidRPr="005D7038">
        <w:rPr>
          <w:rFonts w:ascii="Times New Roman" w:eastAsia="Times New Roman" w:hAnsi="Times New Roman" w:cs="B Zar"/>
          <w:i/>
          <w:iCs/>
          <w:sz w:val="24"/>
          <w:szCs w:val="24"/>
          <w:lang w:bidi="fa-IR"/>
        </w:rPr>
        <w:t>KPIs</w:t>
      </w:r>
      <w:r w:rsidRPr="005D7038">
        <w:rPr>
          <w:rFonts w:ascii="Times New Roman" w:eastAsia="Times New Roman" w:hAnsi="Times New Roman" w:cs="B Zar"/>
          <w:sz w:val="24"/>
          <w:szCs w:val="24"/>
          <w:vertAlign w:val="superscript"/>
          <w:lang w:bidi="fa-IR"/>
        </w:rPr>
        <w:footnoteReference w:id="58"/>
      </w:r>
      <w:r w:rsidRPr="005D7038">
        <w:rPr>
          <w:rFonts w:ascii="Times New Roman" w:eastAsia="Times New Roman" w:hAnsi="Times New Roman" w:cs="B Zar" w:hint="cs"/>
          <w:sz w:val="24"/>
          <w:szCs w:val="24"/>
          <w:rtl/>
          <w:lang w:bidi="fa-IR"/>
        </w:rPr>
        <w:t>)</w:t>
      </w:r>
      <w:r w:rsidRPr="005D7038">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 xml:space="preserve"> مرتبط شناسايي شده و غايتهاي هر يك تعيين مي گردد. براي مثال اگر استراتژي منتخب «واگذاري عمليات تعميرات به خارج از سازمان» باشد، آنگاه </w:t>
      </w:r>
      <w:r w:rsidRPr="005D7038">
        <w:rPr>
          <w:rFonts w:ascii="Times New Roman" w:eastAsia="Times New Roman" w:hAnsi="Times New Roman" w:cs="B Zar"/>
          <w:i/>
          <w:iCs/>
          <w:sz w:val="24"/>
          <w:szCs w:val="24"/>
          <w:lang w:bidi="fa-IR"/>
        </w:rPr>
        <w:t>KPIs</w:t>
      </w:r>
      <w:r w:rsidRPr="005D7038">
        <w:rPr>
          <w:rFonts w:ascii="Times New Roman" w:eastAsia="Times New Roman" w:hAnsi="Times New Roman" w:cs="B Zar" w:hint="cs"/>
          <w:sz w:val="24"/>
          <w:szCs w:val="24"/>
          <w:rtl/>
          <w:lang w:bidi="fa-IR"/>
        </w:rPr>
        <w:t xml:space="preserve"> و غايتهاي عملكرد مربوط به اين استراتژي عبارتست از«واگذاري 20% از كارهاي نگهداري و تعميرات به خارج سازمان و كاهش 30% هزينه هاي نگهداري در دو سال آينده» كه شاخص اول مربوط به جنبه «فرايندهاي داخلي» و شاخص دوم مربوط به جنبه «مالي» از چارچوب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مي باشد. لذا براي رسيدن به اين غايتها بايستي براي تيمها و افراد مختلف اهداف مرتبط تعريف گردد.</w:t>
      </w:r>
    </w:p>
    <w:p w:rsidR="005D7038" w:rsidRPr="005D7038" w:rsidRDefault="005D7038" w:rsidP="00F31011">
      <w:pPr>
        <w:numPr>
          <w:ilvl w:val="0"/>
          <w:numId w:val="34"/>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تعريف اقدامات لازم: با كمك اين مرحله مي توان به غايتهاي تعريف شده در گام دوم دست يافت. براي مثال به منظور رسيدن به غايت تعريف شده براي «واگذاري عمليات تعميرات به خارج از سازمان» ممكن است شركت تصميم به تقويت برخي زمينه ها نظير توانايي مذاكره ومديريت قراردادها بگيرد.</w:t>
      </w:r>
    </w:p>
    <w:p w:rsidR="005D7038" w:rsidRPr="005D7038" w:rsidRDefault="005D7038" w:rsidP="00F31011">
      <w:pPr>
        <w:numPr>
          <w:ilvl w:val="0"/>
          <w:numId w:val="34"/>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بازنگري دوره اي عملكرد و استراتژي: در فاصله هاي زماني مشخص پيشرفت حاصل در رسيدن به اهداف استراتژيك تعريف شده و ارتباط و معناداري شاخص هاي تعريف شده مورد بازنگري قرار مي گيرد و نتيجه اين بازنگريها ممكن است منجر به تدوين استراتژي جديد و بازنگري در كارت امتيازدهي گردد.</w:t>
      </w:r>
    </w:p>
    <w:p w:rsidR="005D7038" w:rsidRPr="005D7038" w:rsidRDefault="005D7038" w:rsidP="00F31011">
      <w:pPr>
        <w:bidi/>
        <w:spacing w:after="0" w:line="360" w:lineRule="auto"/>
        <w:ind w:firstLine="432"/>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در زير يك نمونه از كارت امتيازدهي متوازن پر شده براي ارزيابي عملكرد واحد نگهداري و تعميرات يك سازمان توزيع برق نشان داده شده است (</w:t>
      </w:r>
      <w:r w:rsidRPr="005D7038">
        <w:rPr>
          <w:rFonts w:ascii="Times New Roman" w:eastAsia="Times New Roman" w:hAnsi="Times New Roman" w:cs="B Zar"/>
          <w:sz w:val="24"/>
          <w:szCs w:val="24"/>
          <w:lang w:bidi="fa-IR"/>
        </w:rPr>
        <w:t>Tsang, et al, 1998</w:t>
      </w:r>
      <w:r w:rsidRPr="005D7038">
        <w:rPr>
          <w:rFonts w:ascii="Times New Roman" w:eastAsia="Times New Roman" w:hAnsi="Times New Roman" w:cs="B Zar" w:hint="cs"/>
          <w:sz w:val="24"/>
          <w:szCs w:val="24"/>
          <w:rtl/>
          <w:lang w:bidi="fa-IR"/>
        </w:rPr>
        <w:t>):</w:t>
      </w:r>
    </w:p>
    <w:p w:rsidR="005D7038" w:rsidRPr="005D7038" w:rsidRDefault="005D7038" w:rsidP="00F31011">
      <w:pPr>
        <w:bidi/>
        <w:spacing w:after="0" w:line="360" w:lineRule="auto"/>
        <w:jc w:val="both"/>
        <w:rPr>
          <w:rFonts w:ascii="Times New Roman" w:eastAsia="Times New Roman" w:hAnsi="Times New Roman" w:cs="B Zar"/>
          <w:sz w:val="24"/>
          <w:szCs w:val="24"/>
          <w:lang w:bidi="fa-IR"/>
        </w:rPr>
      </w:pPr>
    </w:p>
    <w:tbl>
      <w:tblPr>
        <w:tblStyle w:val="TableGrid2"/>
        <w:bidiVisual/>
        <w:tblW w:w="0" w:type="auto"/>
        <w:tblLook w:val="01E0" w:firstRow="1" w:lastRow="1" w:firstColumn="1" w:lastColumn="1" w:noHBand="0" w:noVBand="0"/>
      </w:tblPr>
      <w:tblGrid>
        <w:gridCol w:w="2952"/>
        <w:gridCol w:w="2952"/>
        <w:gridCol w:w="2952"/>
      </w:tblGrid>
      <w:tr w:rsidR="005D7038" w:rsidRPr="005D7038" w:rsidTr="000E066A">
        <w:tc>
          <w:tcPr>
            <w:tcW w:w="8856" w:type="dxa"/>
            <w:gridSpan w:val="3"/>
            <w:tcBorders>
              <w:top w:val="nil"/>
              <w:left w:val="single" w:sz="4" w:space="0" w:color="FFFFFF"/>
              <w:bottom w:val="single" w:sz="18" w:space="0" w:color="auto"/>
              <w:right w:val="single" w:sz="4" w:space="0" w:color="FFFFFF"/>
            </w:tcBorders>
            <w:shd w:val="clear" w:color="auto" w:fill="FFFFFF"/>
            <w:vAlign w:val="center"/>
          </w:tcPr>
          <w:p w:rsidR="005D7038" w:rsidRPr="005D7038" w:rsidRDefault="005D7038" w:rsidP="00F31011">
            <w:pPr>
              <w:bidi/>
              <w:spacing w:after="0" w:line="360" w:lineRule="auto"/>
              <w:ind w:left="360"/>
              <w:jc w:val="center"/>
              <w:rPr>
                <w:rFonts w:cs="B Zar"/>
                <w:bCs/>
                <w:sz w:val="24"/>
                <w:szCs w:val="24"/>
                <w:rtl/>
                <w:lang w:bidi="fa-IR"/>
              </w:rPr>
            </w:pPr>
            <w:r w:rsidRPr="00F31011">
              <w:rPr>
                <w:rFonts w:cs="B Zar" w:hint="cs"/>
                <w:sz w:val="24"/>
                <w:szCs w:val="24"/>
                <w:rtl/>
                <w:lang w:bidi="fa-IR"/>
              </w:rPr>
              <w:t>جدول(2-5) : كارت امتيازدهي واحد نگهداري و تعميرات</w:t>
            </w:r>
          </w:p>
        </w:tc>
      </w:tr>
      <w:tr w:rsidR="005D7038" w:rsidRPr="005D7038" w:rsidTr="000E066A">
        <w:tc>
          <w:tcPr>
            <w:tcW w:w="2952" w:type="dxa"/>
            <w:tcBorders>
              <w:top w:val="single" w:sz="18" w:space="0" w:color="auto"/>
              <w:left w:val="single" w:sz="4" w:space="0" w:color="FFFFFF"/>
              <w:right w:val="single"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جنبه مورد نظر در</w:t>
            </w:r>
            <w:r w:rsidRPr="005D7038">
              <w:rPr>
                <w:rFonts w:cs="B Zar"/>
                <w:i/>
                <w:iCs/>
                <w:sz w:val="24"/>
                <w:szCs w:val="24"/>
                <w:lang w:bidi="fa-IR"/>
              </w:rPr>
              <w:t>BSC</w:t>
            </w:r>
          </w:p>
        </w:tc>
        <w:tc>
          <w:tcPr>
            <w:tcW w:w="2952" w:type="dxa"/>
            <w:tcBorders>
              <w:top w:val="single" w:sz="18" w:space="0" w:color="auto"/>
              <w:left w:val="single" w:sz="4" w:space="0" w:color="FFFFFF"/>
              <w:right w:val="single"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اهداف استراتژيك</w:t>
            </w:r>
          </w:p>
        </w:tc>
        <w:tc>
          <w:tcPr>
            <w:tcW w:w="2952" w:type="dxa"/>
            <w:tcBorders>
              <w:top w:val="single" w:sz="18" w:space="0" w:color="auto"/>
              <w:left w:val="single" w:sz="4" w:space="0" w:color="FFFFFF"/>
              <w:right w:val="single" w:sz="4" w:space="0" w:color="FFFFFF"/>
            </w:tcBorders>
            <w:vAlign w:val="center"/>
          </w:tcPr>
          <w:p w:rsidR="005D7038" w:rsidRPr="005D7038" w:rsidRDefault="005D7038" w:rsidP="005D7038">
            <w:pPr>
              <w:bidi/>
              <w:spacing w:after="0" w:line="240" w:lineRule="auto"/>
              <w:jc w:val="center"/>
              <w:rPr>
                <w:rFonts w:cs="B Zar"/>
                <w:sz w:val="24"/>
                <w:szCs w:val="24"/>
                <w:lang w:bidi="fa-IR"/>
              </w:rPr>
            </w:pPr>
            <w:r w:rsidRPr="005D7038">
              <w:rPr>
                <w:rFonts w:cs="B Zar" w:hint="cs"/>
                <w:sz w:val="24"/>
                <w:szCs w:val="24"/>
                <w:rtl/>
                <w:lang w:bidi="fa-IR"/>
              </w:rPr>
              <w:t>شاخص كليدي عملكرد(</w:t>
            </w:r>
            <w:r w:rsidRPr="005D7038">
              <w:rPr>
                <w:rFonts w:cs="B Zar"/>
                <w:i/>
                <w:iCs/>
                <w:sz w:val="24"/>
                <w:szCs w:val="24"/>
                <w:lang w:bidi="fa-IR"/>
              </w:rPr>
              <w:t>KPI</w:t>
            </w:r>
            <w:r w:rsidRPr="005D7038">
              <w:rPr>
                <w:rFonts w:cs="B Zar" w:hint="cs"/>
                <w:sz w:val="24"/>
                <w:szCs w:val="24"/>
                <w:rtl/>
                <w:lang w:bidi="fa-IR"/>
              </w:rPr>
              <w:t>)</w:t>
            </w:r>
          </w:p>
        </w:tc>
      </w:tr>
      <w:tr w:rsidR="005D7038" w:rsidRPr="005D7038" w:rsidTr="000E066A">
        <w:tc>
          <w:tcPr>
            <w:tcW w:w="2952" w:type="dxa"/>
            <w:tcBorders>
              <w:left w:val="single" w:sz="4" w:space="0" w:color="FFFFFF"/>
              <w:right w:val="single"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مالي</w:t>
            </w:r>
          </w:p>
        </w:tc>
        <w:tc>
          <w:tcPr>
            <w:tcW w:w="2952" w:type="dxa"/>
            <w:tcBorders>
              <w:left w:val="single" w:sz="4" w:space="0" w:color="FFFFFF"/>
              <w:right w:val="single"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كاهش هزينه هاي عملياتي و نگهداري</w:t>
            </w:r>
          </w:p>
        </w:tc>
        <w:tc>
          <w:tcPr>
            <w:tcW w:w="2952" w:type="dxa"/>
            <w:tcBorders>
              <w:left w:val="single" w:sz="4" w:space="0" w:color="FFFFFF"/>
              <w:right w:val="single"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هزينه عمليات نگهداري و تعميرات به ازاء هر مشتري</w:t>
            </w:r>
          </w:p>
        </w:tc>
      </w:tr>
      <w:tr w:rsidR="005D7038" w:rsidRPr="005D7038" w:rsidTr="000E066A">
        <w:tc>
          <w:tcPr>
            <w:tcW w:w="2952" w:type="dxa"/>
            <w:tcBorders>
              <w:left w:val="single" w:sz="4" w:space="0" w:color="FFFFFF"/>
              <w:right w:val="single"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مشتري</w:t>
            </w:r>
          </w:p>
        </w:tc>
        <w:tc>
          <w:tcPr>
            <w:tcW w:w="2952" w:type="dxa"/>
            <w:tcBorders>
              <w:left w:val="single" w:sz="4" w:space="0" w:color="FFFFFF"/>
              <w:right w:val="single"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افزايش رضايت مشتريان</w:t>
            </w:r>
          </w:p>
        </w:tc>
        <w:tc>
          <w:tcPr>
            <w:tcW w:w="2952" w:type="dxa"/>
            <w:tcBorders>
              <w:left w:val="single" w:sz="4" w:space="0" w:color="FFFFFF"/>
              <w:right w:val="single"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نرخ رضايت مشتريان</w:t>
            </w:r>
          </w:p>
        </w:tc>
      </w:tr>
      <w:tr w:rsidR="005D7038" w:rsidRPr="005D7038" w:rsidTr="000E066A">
        <w:tc>
          <w:tcPr>
            <w:tcW w:w="2952" w:type="dxa"/>
            <w:tcBorders>
              <w:left w:val="single" w:sz="4" w:space="0" w:color="FFFFFF"/>
              <w:right w:val="single"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lastRenderedPageBreak/>
              <w:t>فرايندهاي داخلي</w:t>
            </w:r>
          </w:p>
        </w:tc>
        <w:tc>
          <w:tcPr>
            <w:tcW w:w="2952" w:type="dxa"/>
            <w:tcBorders>
              <w:left w:val="single" w:sz="4" w:space="0" w:color="FFFFFF"/>
              <w:right w:val="single"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افزايش و گسترش يكپارچگي سيستم</w:t>
            </w:r>
          </w:p>
        </w:tc>
        <w:tc>
          <w:tcPr>
            <w:tcW w:w="2952" w:type="dxa"/>
            <w:tcBorders>
              <w:left w:val="single" w:sz="4" w:space="0" w:color="FFFFFF"/>
              <w:right w:val="single"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درصد محدوديتهاي زماني افزايش ولتاژ</w:t>
            </w:r>
          </w:p>
        </w:tc>
      </w:tr>
      <w:tr w:rsidR="005D7038" w:rsidRPr="005D7038" w:rsidTr="000E066A">
        <w:tc>
          <w:tcPr>
            <w:tcW w:w="2952" w:type="dxa"/>
            <w:tcBorders>
              <w:left w:val="single" w:sz="4" w:space="0" w:color="FFFFFF"/>
              <w:right w:val="single"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يادگيري و رشد</w:t>
            </w:r>
          </w:p>
        </w:tc>
        <w:tc>
          <w:tcPr>
            <w:tcW w:w="2952" w:type="dxa"/>
            <w:tcBorders>
              <w:left w:val="single" w:sz="4" w:space="0" w:color="FFFFFF"/>
              <w:right w:val="single"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ايجاد و گسترش نيروي كار چند مهارته</w:t>
            </w:r>
          </w:p>
        </w:tc>
        <w:tc>
          <w:tcPr>
            <w:tcW w:w="2952" w:type="dxa"/>
            <w:tcBorders>
              <w:left w:val="single" w:sz="4" w:space="0" w:color="FFFFFF"/>
              <w:right w:val="single"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ساعتهاي آموزش به ازاء هر نفر</w:t>
            </w:r>
          </w:p>
        </w:tc>
      </w:tr>
    </w:tbl>
    <w:p w:rsidR="005D7038" w:rsidRPr="005D7038" w:rsidRDefault="005D7038" w:rsidP="005D7038">
      <w:pPr>
        <w:bidi/>
        <w:spacing w:after="0" w:line="240" w:lineRule="auto"/>
        <w:jc w:val="both"/>
        <w:rPr>
          <w:rFonts w:ascii="Times New Roman" w:eastAsia="Times New Roman" w:hAnsi="Times New Roman" w:cs="B Zar"/>
          <w:sz w:val="24"/>
          <w:szCs w:val="24"/>
          <w:rtl/>
          <w:lang w:bidi="fa-IR"/>
        </w:rPr>
      </w:pPr>
    </w:p>
    <w:p w:rsidR="005D7038" w:rsidRPr="005D7038" w:rsidRDefault="005D7038" w:rsidP="005D7038">
      <w:pPr>
        <w:bidi/>
        <w:spacing w:after="0" w:line="240" w:lineRule="auto"/>
        <w:jc w:val="both"/>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منشور عملكرد</w:t>
      </w:r>
    </w:p>
    <w:p w:rsidR="005D7038" w:rsidRPr="005D7038" w:rsidRDefault="005D7038" w:rsidP="00F31011">
      <w:pPr>
        <w:bidi/>
        <w:spacing w:after="0" w:line="24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نيلي و همكارانش درباره عملياتي كردن و بكارگيري مدل منشورعملكرد ، با معرفي ابزارهاي مفيد مقالاتي منتشر كرده اند و از اين مدل در ارزيابي عملكرد چندين سازمان استفاده نموده اند(</w:t>
      </w:r>
      <w:r w:rsidRPr="005D7038">
        <w:rPr>
          <w:rFonts w:ascii="Times New Roman" w:eastAsia="Times New Roman" w:hAnsi="Times New Roman" w:cs="B Zar"/>
          <w:sz w:val="24"/>
          <w:szCs w:val="24"/>
          <w:lang w:bidi="fa-IR"/>
        </w:rPr>
        <w:t>Tangen, 20</w:t>
      </w:r>
      <w:r w:rsidR="00F31011">
        <w:rPr>
          <w:rFonts w:ascii="Times New Roman" w:eastAsia="Times New Roman" w:hAnsi="Times New Roman" w:cs="B Zar"/>
          <w:sz w:val="24"/>
          <w:szCs w:val="24"/>
          <w:lang w:bidi="fa-IR"/>
        </w:rPr>
        <w:t>1</w:t>
      </w:r>
      <w:r w:rsidRPr="005D7038">
        <w:rPr>
          <w:rFonts w:ascii="Times New Roman" w:eastAsia="Times New Roman" w:hAnsi="Times New Roman" w:cs="B Zar"/>
          <w:sz w:val="24"/>
          <w:szCs w:val="24"/>
          <w:lang w:bidi="fa-IR"/>
        </w:rPr>
        <w:t>4</w:t>
      </w:r>
      <w:r w:rsidRPr="005D7038">
        <w:rPr>
          <w:rFonts w:ascii="Times New Roman" w:eastAsia="Times New Roman" w:hAnsi="Times New Roman" w:cs="B Zar" w:hint="cs"/>
          <w:sz w:val="24"/>
          <w:szCs w:val="24"/>
          <w:rtl/>
          <w:lang w:bidi="fa-IR"/>
        </w:rPr>
        <w:t xml:space="preserve">) كه برخي از آنها در ادامه معرفي مي گردد. </w:t>
      </w:r>
    </w:p>
    <w:p w:rsidR="005D7038" w:rsidRPr="005D7038" w:rsidRDefault="005D7038" w:rsidP="005D7038">
      <w:pPr>
        <w:bidi/>
        <w:spacing w:after="0" w:line="240" w:lineRule="auto"/>
        <w:ind w:firstLine="432"/>
        <w:jc w:val="both"/>
        <w:rPr>
          <w:rFonts w:ascii="Times New Roman" w:eastAsia="Times New Roman" w:hAnsi="Times New Roman" w:cs="B Zar"/>
          <w:sz w:val="24"/>
          <w:szCs w:val="24"/>
          <w:rtl/>
          <w:lang w:bidi="fa-IR"/>
        </w:rPr>
      </w:pPr>
    </w:p>
    <w:p w:rsidR="005D7038" w:rsidRPr="005D7038" w:rsidRDefault="005D7038" w:rsidP="005D7038">
      <w:pPr>
        <w:bidi/>
        <w:spacing w:after="0" w:line="240" w:lineRule="auto"/>
        <w:jc w:val="both"/>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 xml:space="preserve">ارزيابي عملكرد شركت </w:t>
      </w:r>
      <w:r w:rsidRPr="005D7038">
        <w:rPr>
          <w:rFonts w:ascii="Times New Roman" w:eastAsia="Times New Roman" w:hAnsi="Times New Roman" w:cs="B Zar"/>
          <w:bCs/>
          <w:i/>
          <w:iCs/>
          <w:sz w:val="24"/>
          <w:szCs w:val="24"/>
          <w:lang w:bidi="fa-IR"/>
        </w:rPr>
        <w:t>DHL</w:t>
      </w:r>
    </w:p>
    <w:p w:rsidR="005D7038" w:rsidRPr="005D7038" w:rsidRDefault="005D7038" w:rsidP="00F31011">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اولين كاربرد عملي منشور عملكرد در يكي از موفق ترين شركتهاي پست دنيا ، يعني </w:t>
      </w:r>
      <w:r w:rsidRPr="005D7038">
        <w:rPr>
          <w:rFonts w:ascii="Times New Roman" w:eastAsia="Times New Roman" w:hAnsi="Times New Roman" w:cs="B Zar"/>
          <w:i/>
          <w:iCs/>
          <w:sz w:val="24"/>
          <w:szCs w:val="24"/>
          <w:lang w:bidi="fa-IR"/>
        </w:rPr>
        <w:t>DHL</w:t>
      </w:r>
      <w:r w:rsidRPr="005D7038">
        <w:rPr>
          <w:rFonts w:ascii="Times New Roman" w:eastAsia="Times New Roman" w:hAnsi="Times New Roman" w:cs="B Zar" w:hint="cs"/>
          <w:sz w:val="24"/>
          <w:szCs w:val="24"/>
          <w:rtl/>
          <w:lang w:bidi="fa-IR"/>
        </w:rPr>
        <w:t xml:space="preserve"> اتفاق افتاد. قبل از استفاده از اين مدل، جلسات ارزيابي عملكرد شركت كه بصورت ماهانه برگزار مي گرديد و به بررسي جزئيات برخي شاخص هاي عملياتي و مالي مي پرداخت ، هيچگونه نتيجه اي بر عملكرد شركت نداشت. لذا هيئت بررسي ، بدنبال يافتن جواب اين مشكل ، تصميم به استفاده از</w:t>
      </w:r>
      <w:r w:rsidRPr="005D7038">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اين مدل گرفت. پس از برگزاري يكسري كلاسهاي آموزشي و با برگزاري جلسات طوفان مغزي ، نقشه موفقيت</w:t>
      </w:r>
      <w:r w:rsidRPr="005D7038">
        <w:rPr>
          <w:rFonts w:ascii="Times New Roman" w:eastAsia="Times New Roman" w:hAnsi="Times New Roman" w:cs="B Zar"/>
          <w:sz w:val="24"/>
          <w:szCs w:val="24"/>
          <w:vertAlign w:val="superscript"/>
          <w:rtl/>
          <w:lang w:bidi="fa-IR"/>
        </w:rPr>
        <w:footnoteReference w:id="59"/>
      </w:r>
      <w:r w:rsidRPr="005D7038">
        <w:rPr>
          <w:rFonts w:ascii="Times New Roman" w:eastAsia="Times New Roman" w:hAnsi="Times New Roman" w:cs="B Zar" w:hint="cs"/>
          <w:sz w:val="24"/>
          <w:szCs w:val="24"/>
          <w:rtl/>
          <w:lang w:bidi="fa-IR"/>
        </w:rPr>
        <w:t xml:space="preserve"> شركت بدست آمد. پس از آن هيئت مديره به اين موضوع پرداخت كه چه سوالاتي بايستي در جلسات دوره اي بررسي عملكرد سازمان پرسيده شود تا مشخص گردد كه آيا به اهداف تعيين شده در نقشه موفقيت رسيده است يا نه. در نتيجه هيئت مديره اين شركت شروع به تعريف سوالات كليدي و حساسي نمود كه انتظار مي رفت در جلسات دوره اي به آنها پاسخ داده شود.  پس از آن  داده هاي مورد نياز براي پاسخگويي به اين سوالات مشخص شد. در واقع اين سوالات منجر به انتخاب شاخص هاي مناسب جهت ارزيابي عملكرد سازمان گرديد .</w:t>
      </w:r>
    </w:p>
    <w:tbl>
      <w:tblPr>
        <w:tblStyle w:val="TableGrid2"/>
        <w:bidiVisual/>
        <w:tblW w:w="9720" w:type="dxa"/>
        <w:tblInd w:w="-324" w:type="dxa"/>
        <w:tblLook w:val="01E0" w:firstRow="1" w:lastRow="1" w:firstColumn="1" w:lastColumn="1" w:noHBand="0" w:noVBand="0"/>
      </w:tblPr>
      <w:tblGrid>
        <w:gridCol w:w="1800"/>
        <w:gridCol w:w="1800"/>
        <w:gridCol w:w="2160"/>
        <w:gridCol w:w="1980"/>
        <w:gridCol w:w="1980"/>
      </w:tblGrid>
      <w:tr w:rsidR="005D7038" w:rsidRPr="005D7038" w:rsidTr="000E066A">
        <w:tc>
          <w:tcPr>
            <w:tcW w:w="9720" w:type="dxa"/>
            <w:gridSpan w:val="5"/>
            <w:tcBorders>
              <w:top w:val="nil"/>
              <w:left w:val="single" w:sz="4" w:space="0" w:color="FFFFFF"/>
              <w:bottom w:val="thinThickSmallGap" w:sz="24" w:space="0" w:color="auto"/>
              <w:right w:val="nil"/>
            </w:tcBorders>
          </w:tcPr>
          <w:p w:rsidR="005D7038" w:rsidRPr="005D7038" w:rsidRDefault="005D7038" w:rsidP="005D7038">
            <w:pPr>
              <w:bidi/>
              <w:spacing w:after="0" w:line="240" w:lineRule="auto"/>
              <w:jc w:val="center"/>
              <w:rPr>
                <w:rFonts w:cs="B Zar"/>
                <w:bCs/>
                <w:sz w:val="24"/>
                <w:szCs w:val="24"/>
                <w:rtl/>
                <w:lang w:bidi="fa-IR"/>
              </w:rPr>
            </w:pPr>
            <w:r w:rsidRPr="00F31011">
              <w:rPr>
                <w:rFonts w:cs="B Zar" w:hint="cs"/>
                <w:sz w:val="24"/>
                <w:szCs w:val="24"/>
                <w:rtl/>
                <w:lang w:bidi="fa-IR"/>
              </w:rPr>
              <w:t xml:space="preserve">جدول(2-6) : سوالات كليدي جهت انتخاب شاخص هاي شركت </w:t>
            </w:r>
            <w:r w:rsidRPr="00F31011">
              <w:rPr>
                <w:rFonts w:cs="B Zar"/>
                <w:sz w:val="24"/>
                <w:szCs w:val="24"/>
                <w:lang w:bidi="fa-IR"/>
              </w:rPr>
              <w:t>DHL</w:t>
            </w:r>
          </w:p>
        </w:tc>
      </w:tr>
      <w:tr w:rsidR="005D7038" w:rsidRPr="005D7038" w:rsidTr="000E066A">
        <w:trPr>
          <w:trHeight w:val="809"/>
        </w:trPr>
        <w:tc>
          <w:tcPr>
            <w:tcW w:w="1800" w:type="dxa"/>
            <w:tcBorders>
              <w:top w:val="thinThickSmallGap" w:sz="24" w:space="0" w:color="auto"/>
              <w:left w:val="thinThickSmallGap" w:sz="24" w:space="0" w:color="auto"/>
              <w:bottom w:val="double" w:sz="4" w:space="0" w:color="auto"/>
              <w:right w:val="double" w:sz="4" w:space="0" w:color="auto"/>
              <w:tr2bl w:val="single" w:sz="2" w:space="0" w:color="auto"/>
            </w:tcBorders>
            <w:shd w:val="clear" w:color="auto" w:fill="A0A0A0"/>
          </w:tcPr>
          <w:p w:rsidR="005D7038" w:rsidRPr="00F31011" w:rsidRDefault="005D7038" w:rsidP="005D7038">
            <w:pPr>
              <w:bidi/>
              <w:spacing w:after="0" w:line="240" w:lineRule="auto"/>
              <w:jc w:val="right"/>
              <w:rPr>
                <w:rFonts w:cs="B Zar"/>
                <w:b/>
                <w:sz w:val="20"/>
                <w:szCs w:val="20"/>
                <w:rtl/>
                <w:lang w:bidi="fa-IR"/>
              </w:rPr>
            </w:pPr>
            <w:r w:rsidRPr="00F31011">
              <w:rPr>
                <w:rFonts w:cs="B Zar" w:hint="cs"/>
                <w:b/>
                <w:sz w:val="20"/>
                <w:szCs w:val="20"/>
                <w:rtl/>
                <w:lang w:bidi="fa-IR"/>
              </w:rPr>
              <w:t>ذي نفعان كليدي</w:t>
            </w:r>
          </w:p>
          <w:p w:rsidR="005D7038" w:rsidRPr="00F31011" w:rsidRDefault="005D7038" w:rsidP="005D7038">
            <w:pPr>
              <w:bidi/>
              <w:spacing w:after="0" w:line="240" w:lineRule="auto"/>
              <w:rPr>
                <w:rFonts w:cs="B Zar"/>
                <w:b/>
                <w:sz w:val="20"/>
                <w:szCs w:val="20"/>
                <w:rtl/>
                <w:lang w:bidi="fa-IR"/>
              </w:rPr>
            </w:pPr>
            <w:r w:rsidRPr="00F31011">
              <w:rPr>
                <w:rFonts w:cs="B Zar" w:hint="cs"/>
                <w:b/>
                <w:sz w:val="20"/>
                <w:szCs w:val="20"/>
                <w:rtl/>
                <w:lang w:bidi="fa-IR"/>
              </w:rPr>
              <w:t>ابعاد</w:t>
            </w:r>
          </w:p>
          <w:p w:rsidR="005D7038" w:rsidRPr="00F31011" w:rsidRDefault="005D7038" w:rsidP="005D7038">
            <w:pPr>
              <w:bidi/>
              <w:spacing w:after="0" w:line="240" w:lineRule="auto"/>
              <w:rPr>
                <w:rFonts w:cs="B Zar"/>
                <w:b/>
                <w:sz w:val="20"/>
                <w:szCs w:val="20"/>
                <w:rtl/>
                <w:lang w:bidi="fa-IR"/>
              </w:rPr>
            </w:pPr>
            <w:r w:rsidRPr="00F31011">
              <w:rPr>
                <w:rFonts w:cs="B Zar" w:hint="cs"/>
                <w:b/>
                <w:sz w:val="20"/>
                <w:szCs w:val="20"/>
                <w:rtl/>
                <w:lang w:bidi="fa-IR"/>
              </w:rPr>
              <w:t xml:space="preserve"> منشور عملكرد</w:t>
            </w:r>
          </w:p>
        </w:tc>
        <w:tc>
          <w:tcPr>
            <w:tcW w:w="1800" w:type="dxa"/>
            <w:tcBorders>
              <w:top w:val="thinThickSmallGap" w:sz="24" w:space="0" w:color="auto"/>
              <w:left w:val="double" w:sz="4" w:space="0" w:color="auto"/>
              <w:bottom w:val="double" w:sz="4" w:space="0" w:color="auto"/>
              <w:right w:val="single" w:sz="2" w:space="0" w:color="808080"/>
            </w:tcBorders>
            <w:shd w:val="clear" w:color="auto" w:fill="808080"/>
            <w:vAlign w:val="center"/>
          </w:tcPr>
          <w:p w:rsidR="005D7038" w:rsidRPr="00F31011" w:rsidRDefault="005D7038" w:rsidP="005D7038">
            <w:pPr>
              <w:bidi/>
              <w:spacing w:after="0" w:line="240" w:lineRule="auto"/>
              <w:jc w:val="center"/>
              <w:rPr>
                <w:rFonts w:cs="B Zar"/>
                <w:b/>
                <w:sz w:val="20"/>
                <w:szCs w:val="20"/>
                <w:rtl/>
                <w:lang w:bidi="fa-IR"/>
              </w:rPr>
            </w:pPr>
            <w:r w:rsidRPr="00F31011">
              <w:rPr>
                <w:rFonts w:cs="B Zar" w:hint="cs"/>
                <w:b/>
                <w:sz w:val="20"/>
                <w:szCs w:val="20"/>
                <w:rtl/>
                <w:lang w:bidi="fa-IR"/>
              </w:rPr>
              <w:t>سرمايه گذارها و سهامداران</w:t>
            </w:r>
          </w:p>
        </w:tc>
        <w:tc>
          <w:tcPr>
            <w:tcW w:w="2160" w:type="dxa"/>
            <w:tcBorders>
              <w:top w:val="thinThickSmallGap" w:sz="24" w:space="0" w:color="auto"/>
              <w:left w:val="single" w:sz="2" w:space="0" w:color="808080"/>
              <w:bottom w:val="double" w:sz="4" w:space="0" w:color="auto"/>
              <w:right w:val="single" w:sz="2" w:space="0" w:color="808080"/>
            </w:tcBorders>
            <w:shd w:val="clear" w:color="auto" w:fill="808080"/>
            <w:vAlign w:val="center"/>
          </w:tcPr>
          <w:p w:rsidR="005D7038" w:rsidRPr="00F31011" w:rsidRDefault="005D7038" w:rsidP="005D7038">
            <w:pPr>
              <w:bidi/>
              <w:spacing w:after="0" w:line="240" w:lineRule="auto"/>
              <w:jc w:val="center"/>
              <w:rPr>
                <w:rFonts w:cs="B Zar"/>
                <w:b/>
                <w:sz w:val="20"/>
                <w:szCs w:val="20"/>
                <w:rtl/>
                <w:lang w:bidi="fa-IR"/>
              </w:rPr>
            </w:pPr>
            <w:r w:rsidRPr="00F31011">
              <w:rPr>
                <w:rFonts w:cs="B Zar" w:hint="cs"/>
                <w:b/>
                <w:sz w:val="20"/>
                <w:szCs w:val="20"/>
                <w:rtl/>
                <w:lang w:bidi="fa-IR"/>
              </w:rPr>
              <w:t>مشتريان</w:t>
            </w:r>
          </w:p>
        </w:tc>
        <w:tc>
          <w:tcPr>
            <w:tcW w:w="1980" w:type="dxa"/>
            <w:tcBorders>
              <w:top w:val="thinThickSmallGap" w:sz="24" w:space="0" w:color="auto"/>
              <w:left w:val="single" w:sz="2" w:space="0" w:color="808080"/>
              <w:bottom w:val="double" w:sz="4" w:space="0" w:color="auto"/>
              <w:right w:val="single" w:sz="2" w:space="0" w:color="808080"/>
            </w:tcBorders>
            <w:shd w:val="clear" w:color="auto" w:fill="808080"/>
            <w:vAlign w:val="center"/>
          </w:tcPr>
          <w:p w:rsidR="005D7038" w:rsidRPr="00F31011" w:rsidRDefault="005D7038" w:rsidP="005D7038">
            <w:pPr>
              <w:bidi/>
              <w:spacing w:after="0" w:line="240" w:lineRule="auto"/>
              <w:jc w:val="center"/>
              <w:rPr>
                <w:rFonts w:cs="B Zar"/>
                <w:b/>
                <w:sz w:val="20"/>
                <w:szCs w:val="20"/>
                <w:rtl/>
                <w:lang w:bidi="fa-IR"/>
              </w:rPr>
            </w:pPr>
            <w:r w:rsidRPr="00F31011">
              <w:rPr>
                <w:rFonts w:cs="B Zar" w:hint="cs"/>
                <w:b/>
                <w:sz w:val="20"/>
                <w:szCs w:val="20"/>
                <w:rtl/>
                <w:lang w:bidi="fa-IR"/>
              </w:rPr>
              <w:t>كاركنان</w:t>
            </w:r>
          </w:p>
        </w:tc>
        <w:tc>
          <w:tcPr>
            <w:tcW w:w="1980" w:type="dxa"/>
            <w:tcBorders>
              <w:top w:val="thinThickSmallGap" w:sz="24" w:space="0" w:color="auto"/>
              <w:left w:val="single" w:sz="2" w:space="0" w:color="808080"/>
              <w:bottom w:val="double" w:sz="4" w:space="0" w:color="auto"/>
              <w:right w:val="thinThickSmallGap" w:sz="24" w:space="0" w:color="auto"/>
            </w:tcBorders>
            <w:shd w:val="clear" w:color="auto" w:fill="808080"/>
            <w:vAlign w:val="center"/>
          </w:tcPr>
          <w:p w:rsidR="005D7038" w:rsidRPr="00F31011" w:rsidRDefault="005D7038" w:rsidP="005D7038">
            <w:pPr>
              <w:bidi/>
              <w:spacing w:after="0" w:line="240" w:lineRule="auto"/>
              <w:jc w:val="center"/>
              <w:rPr>
                <w:rFonts w:cs="B Zar"/>
                <w:b/>
                <w:sz w:val="20"/>
                <w:szCs w:val="20"/>
                <w:rtl/>
                <w:lang w:bidi="fa-IR"/>
              </w:rPr>
            </w:pPr>
            <w:r w:rsidRPr="00F31011">
              <w:rPr>
                <w:rFonts w:cs="B Zar" w:hint="cs"/>
                <w:b/>
                <w:sz w:val="20"/>
                <w:szCs w:val="20"/>
                <w:rtl/>
                <w:lang w:bidi="fa-IR"/>
              </w:rPr>
              <w:t>مراجع قانوني</w:t>
            </w:r>
          </w:p>
        </w:tc>
      </w:tr>
      <w:tr w:rsidR="005D7038" w:rsidRPr="005D7038" w:rsidTr="000E066A">
        <w:tc>
          <w:tcPr>
            <w:tcW w:w="1800" w:type="dxa"/>
            <w:tcBorders>
              <w:top w:val="double" w:sz="4" w:space="0" w:color="auto"/>
              <w:left w:val="thinThickSmallGap" w:sz="24" w:space="0" w:color="auto"/>
              <w:right w:val="double" w:sz="4" w:space="0" w:color="auto"/>
            </w:tcBorders>
            <w:shd w:val="clear" w:color="auto" w:fill="808080"/>
            <w:vAlign w:val="center"/>
          </w:tcPr>
          <w:p w:rsidR="005D7038" w:rsidRPr="00F31011" w:rsidRDefault="005D7038" w:rsidP="005D7038">
            <w:pPr>
              <w:bidi/>
              <w:spacing w:after="0" w:line="240" w:lineRule="auto"/>
              <w:jc w:val="center"/>
              <w:rPr>
                <w:rFonts w:cs="B Zar"/>
                <w:b/>
                <w:sz w:val="20"/>
                <w:szCs w:val="20"/>
                <w:rtl/>
                <w:lang w:bidi="fa-IR"/>
              </w:rPr>
            </w:pPr>
            <w:r w:rsidRPr="00F31011">
              <w:rPr>
                <w:rFonts w:cs="B Zar" w:hint="cs"/>
                <w:b/>
                <w:sz w:val="20"/>
                <w:szCs w:val="20"/>
                <w:rtl/>
                <w:lang w:bidi="fa-IR"/>
              </w:rPr>
              <w:t>ارضاي نيازهاي ذي نفعان</w:t>
            </w:r>
          </w:p>
        </w:tc>
        <w:tc>
          <w:tcPr>
            <w:tcW w:w="1800" w:type="dxa"/>
            <w:tcBorders>
              <w:top w:val="double" w:sz="4" w:space="0" w:color="auto"/>
              <w:left w:val="double" w:sz="4" w:space="0" w:color="auto"/>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t>آيا ما به اهداف مالي تعيين شده امسال رسيده ايم؟</w:t>
            </w:r>
          </w:p>
        </w:tc>
        <w:tc>
          <w:tcPr>
            <w:tcW w:w="2160" w:type="dxa"/>
            <w:tcBorders>
              <w:top w:val="double" w:sz="4" w:space="0" w:color="auto"/>
              <w:left w:val="single" w:sz="2" w:space="0" w:color="FFFFFF"/>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t>احساس مشتريان نسبت به ما چگونه است؟</w:t>
            </w:r>
          </w:p>
        </w:tc>
        <w:tc>
          <w:tcPr>
            <w:tcW w:w="1980" w:type="dxa"/>
            <w:tcBorders>
              <w:top w:val="double" w:sz="4" w:space="0" w:color="auto"/>
              <w:left w:val="single" w:sz="2" w:space="0" w:color="FFFFFF"/>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t>احساس كاركنان ما نسبت به سازمان چيست؟</w:t>
            </w:r>
          </w:p>
        </w:tc>
        <w:tc>
          <w:tcPr>
            <w:tcW w:w="1980" w:type="dxa"/>
            <w:tcBorders>
              <w:top w:val="double" w:sz="4" w:space="0" w:color="auto"/>
              <w:left w:val="single" w:sz="2" w:space="0" w:color="FFFFFF"/>
              <w:right w:val="thinThickSmallGap" w:sz="24" w:space="0" w:color="auto"/>
            </w:tcBorders>
          </w:tcPr>
          <w:p w:rsidR="005D7038" w:rsidRPr="00F31011" w:rsidRDefault="005D7038" w:rsidP="005D7038">
            <w:pPr>
              <w:bidi/>
              <w:spacing w:after="0" w:line="240" w:lineRule="auto"/>
              <w:jc w:val="both"/>
              <w:rPr>
                <w:rFonts w:cs="B Zar"/>
                <w:sz w:val="20"/>
                <w:szCs w:val="20"/>
                <w:rtl/>
                <w:lang w:bidi="fa-IR"/>
              </w:rPr>
            </w:pPr>
            <w:r w:rsidRPr="00F31011">
              <w:rPr>
                <w:rFonts w:cs="B Zar" w:hint="cs"/>
                <w:sz w:val="20"/>
                <w:szCs w:val="20"/>
                <w:rtl/>
                <w:lang w:bidi="fa-IR"/>
              </w:rPr>
              <w:t>آيا ما قادريم تمامي احتياجات محيط خارجي را برآورده نماييم؟</w:t>
            </w:r>
          </w:p>
        </w:tc>
      </w:tr>
      <w:tr w:rsidR="005D7038" w:rsidRPr="005D7038" w:rsidTr="000E066A">
        <w:tc>
          <w:tcPr>
            <w:tcW w:w="1800" w:type="dxa"/>
            <w:tcBorders>
              <w:left w:val="thinThickSmallGap" w:sz="24" w:space="0" w:color="auto"/>
              <w:right w:val="double" w:sz="4" w:space="0" w:color="auto"/>
            </w:tcBorders>
            <w:shd w:val="clear" w:color="auto" w:fill="808080"/>
            <w:vAlign w:val="center"/>
          </w:tcPr>
          <w:p w:rsidR="005D7038" w:rsidRPr="00F31011" w:rsidRDefault="005D7038" w:rsidP="005D7038">
            <w:pPr>
              <w:bidi/>
              <w:spacing w:after="0" w:line="240" w:lineRule="auto"/>
              <w:jc w:val="center"/>
              <w:rPr>
                <w:rFonts w:cs="B Zar"/>
                <w:b/>
                <w:sz w:val="20"/>
                <w:szCs w:val="20"/>
                <w:rtl/>
                <w:lang w:bidi="fa-IR"/>
              </w:rPr>
            </w:pPr>
            <w:r w:rsidRPr="00F31011">
              <w:rPr>
                <w:rFonts w:cs="B Zar" w:hint="cs"/>
                <w:b/>
                <w:sz w:val="20"/>
                <w:szCs w:val="20"/>
                <w:rtl/>
                <w:lang w:bidi="fa-IR"/>
              </w:rPr>
              <w:t>استراتژي ها</w:t>
            </w:r>
          </w:p>
        </w:tc>
        <w:tc>
          <w:tcPr>
            <w:tcW w:w="1800" w:type="dxa"/>
            <w:tcBorders>
              <w:left w:val="double" w:sz="4" w:space="0" w:color="auto"/>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t>آيا استراتژي هاي ما به گونه اي هستند كه ما را به سود تعيين شده برسانند؟</w:t>
            </w:r>
          </w:p>
        </w:tc>
        <w:tc>
          <w:tcPr>
            <w:tcW w:w="2160" w:type="dxa"/>
            <w:tcBorders>
              <w:left w:val="single" w:sz="2" w:space="0" w:color="FFFFFF"/>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t>آيا استراتژي هاي افزايش درآمد و كيفيت به درستي عمل مي كنند؟</w:t>
            </w:r>
          </w:p>
        </w:tc>
        <w:tc>
          <w:tcPr>
            <w:tcW w:w="1980" w:type="dxa"/>
            <w:tcBorders>
              <w:left w:val="single" w:sz="2" w:space="0" w:color="FFFFFF"/>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t>آيا استراتژي هاي مربوط به نيروي انساني فعالند؟</w:t>
            </w:r>
          </w:p>
        </w:tc>
        <w:tc>
          <w:tcPr>
            <w:tcW w:w="1980" w:type="dxa"/>
            <w:tcBorders>
              <w:left w:val="single" w:sz="2" w:space="0" w:color="FFFFFF"/>
              <w:right w:val="thinThickSmallGap" w:sz="24" w:space="0" w:color="auto"/>
            </w:tcBorders>
          </w:tcPr>
          <w:p w:rsidR="005D7038" w:rsidRPr="00F31011" w:rsidRDefault="005D7038" w:rsidP="005D7038">
            <w:pPr>
              <w:bidi/>
              <w:spacing w:after="0" w:line="240" w:lineRule="auto"/>
              <w:jc w:val="both"/>
              <w:rPr>
                <w:rFonts w:cs="B Zar"/>
                <w:sz w:val="20"/>
                <w:szCs w:val="20"/>
                <w:rtl/>
                <w:lang w:bidi="fa-IR"/>
              </w:rPr>
            </w:pPr>
            <w:r w:rsidRPr="00F31011">
              <w:rPr>
                <w:rFonts w:cs="B Zar" w:hint="cs"/>
                <w:sz w:val="20"/>
                <w:szCs w:val="20"/>
                <w:rtl/>
                <w:lang w:bidi="fa-IR"/>
              </w:rPr>
              <w:t>آيا استراتژي هاي تعهدات محيطي ما پوشش داده شده اند؟</w:t>
            </w:r>
          </w:p>
        </w:tc>
      </w:tr>
      <w:tr w:rsidR="005D7038" w:rsidRPr="005D7038" w:rsidTr="000E066A">
        <w:tc>
          <w:tcPr>
            <w:tcW w:w="1800" w:type="dxa"/>
            <w:tcBorders>
              <w:left w:val="thinThickSmallGap" w:sz="24" w:space="0" w:color="auto"/>
              <w:right w:val="double" w:sz="4" w:space="0" w:color="auto"/>
            </w:tcBorders>
            <w:shd w:val="clear" w:color="auto" w:fill="808080"/>
            <w:vAlign w:val="center"/>
          </w:tcPr>
          <w:p w:rsidR="005D7038" w:rsidRPr="00F31011" w:rsidRDefault="005D7038" w:rsidP="005D7038">
            <w:pPr>
              <w:bidi/>
              <w:spacing w:after="0" w:line="240" w:lineRule="auto"/>
              <w:jc w:val="center"/>
              <w:rPr>
                <w:rFonts w:cs="B Zar"/>
                <w:b/>
                <w:sz w:val="20"/>
                <w:szCs w:val="20"/>
                <w:rtl/>
                <w:lang w:bidi="fa-IR"/>
              </w:rPr>
            </w:pPr>
            <w:r w:rsidRPr="00F31011">
              <w:rPr>
                <w:rFonts w:cs="B Zar" w:hint="cs"/>
                <w:b/>
                <w:sz w:val="20"/>
                <w:szCs w:val="20"/>
                <w:rtl/>
                <w:lang w:bidi="fa-IR"/>
              </w:rPr>
              <w:t>فرايندها</w:t>
            </w:r>
          </w:p>
        </w:tc>
        <w:tc>
          <w:tcPr>
            <w:tcW w:w="1800" w:type="dxa"/>
            <w:tcBorders>
              <w:left w:val="double" w:sz="4" w:space="0" w:color="auto"/>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t xml:space="preserve">آيا فرايندها به گونه اي هستند كه استراتژي </w:t>
            </w:r>
            <w:r w:rsidRPr="00F31011">
              <w:rPr>
                <w:rFonts w:cs="B Zar" w:hint="cs"/>
                <w:sz w:val="20"/>
                <w:szCs w:val="20"/>
                <w:rtl/>
                <w:lang w:bidi="fa-IR"/>
              </w:rPr>
              <w:lastRenderedPageBreak/>
              <w:t>مديريت هزينه را محقق سازند؟</w:t>
            </w:r>
          </w:p>
        </w:tc>
        <w:tc>
          <w:tcPr>
            <w:tcW w:w="2160" w:type="dxa"/>
            <w:tcBorders>
              <w:left w:val="single" w:sz="2" w:space="0" w:color="FFFFFF"/>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lastRenderedPageBreak/>
              <w:t xml:space="preserve">آيا فرايندها از استراتژي هاي افزايش درآمد و كيفيت حمايت </w:t>
            </w:r>
            <w:r w:rsidRPr="00F31011">
              <w:rPr>
                <w:rFonts w:cs="B Zar" w:hint="cs"/>
                <w:sz w:val="20"/>
                <w:szCs w:val="20"/>
                <w:rtl/>
                <w:lang w:bidi="fa-IR"/>
              </w:rPr>
              <w:lastRenderedPageBreak/>
              <w:t>مي كنند؟</w:t>
            </w:r>
          </w:p>
        </w:tc>
        <w:tc>
          <w:tcPr>
            <w:tcW w:w="1980" w:type="dxa"/>
            <w:tcBorders>
              <w:left w:val="single" w:sz="2" w:space="0" w:color="FFFFFF"/>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lastRenderedPageBreak/>
              <w:t xml:space="preserve">آيا ما فرايندهاي حمايت كننده از استراتژي هاي نيروي </w:t>
            </w:r>
            <w:r w:rsidRPr="00F31011">
              <w:rPr>
                <w:rFonts w:cs="B Zar" w:hint="cs"/>
                <w:sz w:val="20"/>
                <w:szCs w:val="20"/>
                <w:rtl/>
                <w:lang w:bidi="fa-IR"/>
              </w:rPr>
              <w:lastRenderedPageBreak/>
              <w:t>انساني داريم؟</w:t>
            </w:r>
          </w:p>
        </w:tc>
        <w:tc>
          <w:tcPr>
            <w:tcW w:w="1980" w:type="dxa"/>
            <w:tcBorders>
              <w:left w:val="single" w:sz="2" w:space="0" w:color="FFFFFF"/>
              <w:right w:val="thinThickSmallGap" w:sz="24" w:space="0" w:color="auto"/>
            </w:tcBorders>
          </w:tcPr>
          <w:p w:rsidR="005D7038" w:rsidRPr="00F31011" w:rsidRDefault="005D7038" w:rsidP="005D7038">
            <w:pPr>
              <w:bidi/>
              <w:spacing w:after="0" w:line="240" w:lineRule="auto"/>
              <w:jc w:val="both"/>
              <w:rPr>
                <w:rFonts w:cs="B Zar"/>
                <w:sz w:val="20"/>
                <w:szCs w:val="20"/>
                <w:rtl/>
                <w:lang w:bidi="fa-IR"/>
              </w:rPr>
            </w:pPr>
            <w:r w:rsidRPr="00F31011">
              <w:rPr>
                <w:rFonts w:cs="B Zar" w:hint="cs"/>
                <w:sz w:val="20"/>
                <w:szCs w:val="20"/>
                <w:rtl/>
                <w:lang w:bidi="fa-IR"/>
              </w:rPr>
              <w:lastRenderedPageBreak/>
              <w:t xml:space="preserve">آيا ما فرايندهاي اطمينان بخش جهت پايبندي به </w:t>
            </w:r>
            <w:r w:rsidRPr="00F31011">
              <w:rPr>
                <w:rFonts w:cs="B Zar" w:hint="cs"/>
                <w:sz w:val="20"/>
                <w:szCs w:val="20"/>
                <w:rtl/>
                <w:lang w:bidi="fa-IR"/>
              </w:rPr>
              <w:lastRenderedPageBreak/>
              <w:t>تعهدات قانوني كنوني و آينده را دارا هستيم؟</w:t>
            </w:r>
          </w:p>
        </w:tc>
      </w:tr>
      <w:tr w:rsidR="005D7038" w:rsidRPr="005D7038" w:rsidTr="000E066A">
        <w:tc>
          <w:tcPr>
            <w:tcW w:w="1800" w:type="dxa"/>
            <w:tcBorders>
              <w:left w:val="thinThickSmallGap" w:sz="24" w:space="0" w:color="auto"/>
              <w:bottom w:val="thinThickSmallGap" w:sz="24" w:space="0" w:color="auto"/>
              <w:right w:val="double" w:sz="4" w:space="0" w:color="auto"/>
            </w:tcBorders>
            <w:shd w:val="clear" w:color="auto" w:fill="808080"/>
            <w:vAlign w:val="center"/>
          </w:tcPr>
          <w:p w:rsidR="005D7038" w:rsidRPr="00F31011" w:rsidRDefault="005D7038" w:rsidP="005D7038">
            <w:pPr>
              <w:bidi/>
              <w:spacing w:after="0" w:line="240" w:lineRule="auto"/>
              <w:jc w:val="center"/>
              <w:rPr>
                <w:rFonts w:cs="B Zar"/>
                <w:b/>
                <w:sz w:val="20"/>
                <w:szCs w:val="20"/>
                <w:rtl/>
                <w:lang w:bidi="fa-IR"/>
              </w:rPr>
            </w:pPr>
            <w:r w:rsidRPr="00F31011">
              <w:rPr>
                <w:rFonts w:cs="B Zar" w:hint="cs"/>
                <w:b/>
                <w:sz w:val="20"/>
                <w:szCs w:val="20"/>
                <w:rtl/>
                <w:lang w:bidi="fa-IR"/>
              </w:rPr>
              <w:lastRenderedPageBreak/>
              <w:t>توانمندي ها</w:t>
            </w:r>
          </w:p>
        </w:tc>
        <w:tc>
          <w:tcPr>
            <w:tcW w:w="1800" w:type="dxa"/>
            <w:tcBorders>
              <w:left w:val="double" w:sz="4" w:space="0" w:color="auto"/>
              <w:bottom w:val="thinThickSmallGap" w:sz="24" w:space="0" w:color="auto"/>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t>آيا ما توانمنديهاي لازم جهت بهره مندي كارا از تكنولوژيهاي نوين را دارا هستيم؟</w:t>
            </w:r>
          </w:p>
        </w:tc>
        <w:tc>
          <w:tcPr>
            <w:tcW w:w="2160" w:type="dxa"/>
            <w:tcBorders>
              <w:left w:val="single" w:sz="2" w:space="0" w:color="FFFFFF"/>
              <w:bottom w:val="thinThickSmallGap" w:sz="24" w:space="0" w:color="auto"/>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t>آيا ما از سيستم سفارش محصول مناسبي برخورداريم و توانايي ادامه رشد را دارا هستيم؟</w:t>
            </w:r>
          </w:p>
        </w:tc>
        <w:tc>
          <w:tcPr>
            <w:tcW w:w="1980" w:type="dxa"/>
            <w:tcBorders>
              <w:left w:val="single" w:sz="2" w:space="0" w:color="FFFFFF"/>
              <w:bottom w:val="thinThickSmallGap" w:sz="24" w:space="0" w:color="auto"/>
              <w:right w:val="single" w:sz="2" w:space="0" w:color="FFFFFF"/>
            </w:tcBorders>
          </w:tcPr>
          <w:p w:rsidR="005D7038" w:rsidRPr="00F31011" w:rsidRDefault="005D7038" w:rsidP="005D7038">
            <w:pPr>
              <w:bidi/>
              <w:spacing w:after="0" w:line="240" w:lineRule="auto"/>
              <w:rPr>
                <w:rFonts w:cs="B Zar"/>
                <w:sz w:val="20"/>
                <w:szCs w:val="20"/>
                <w:rtl/>
                <w:lang w:bidi="fa-IR"/>
              </w:rPr>
            </w:pPr>
            <w:r w:rsidRPr="00F31011">
              <w:rPr>
                <w:rFonts w:cs="B Zar" w:hint="cs"/>
                <w:sz w:val="20"/>
                <w:szCs w:val="20"/>
                <w:rtl/>
                <w:lang w:bidi="fa-IR"/>
              </w:rPr>
              <w:t>آيا ما قادر به حمايت از كاركنان در كوتاه مدت و بلندمدت  هستيم؟</w:t>
            </w:r>
          </w:p>
        </w:tc>
        <w:tc>
          <w:tcPr>
            <w:tcW w:w="1980" w:type="dxa"/>
            <w:tcBorders>
              <w:left w:val="single" w:sz="2" w:space="0" w:color="FFFFFF"/>
              <w:bottom w:val="thinThickSmallGap" w:sz="24" w:space="0" w:color="auto"/>
              <w:right w:val="thinThickSmallGap" w:sz="24" w:space="0" w:color="auto"/>
            </w:tcBorders>
          </w:tcPr>
          <w:p w:rsidR="005D7038" w:rsidRPr="00F31011" w:rsidRDefault="005D7038" w:rsidP="005D7038">
            <w:pPr>
              <w:bidi/>
              <w:spacing w:after="0" w:line="240" w:lineRule="auto"/>
              <w:jc w:val="both"/>
              <w:rPr>
                <w:rFonts w:cs="B Zar"/>
                <w:sz w:val="20"/>
                <w:szCs w:val="20"/>
                <w:rtl/>
                <w:lang w:bidi="fa-IR"/>
              </w:rPr>
            </w:pPr>
            <w:r w:rsidRPr="00F31011">
              <w:rPr>
                <w:rFonts w:cs="B Zar" w:hint="cs"/>
                <w:sz w:val="20"/>
                <w:szCs w:val="20"/>
                <w:rtl/>
                <w:lang w:bidi="fa-IR"/>
              </w:rPr>
              <w:t>آيا ما توانايي تاثير گذاري بر قانون گذاري هاي آتي را داريم؟</w:t>
            </w:r>
          </w:p>
        </w:tc>
      </w:tr>
    </w:tbl>
    <w:p w:rsidR="009345D9" w:rsidRDefault="009345D9" w:rsidP="005D7038">
      <w:pPr>
        <w:bidi/>
        <w:spacing w:after="0" w:line="240" w:lineRule="auto"/>
        <w:jc w:val="both"/>
        <w:rPr>
          <w:rFonts w:ascii="Times New Roman" w:eastAsia="Times New Roman" w:hAnsi="Times New Roman" w:cs="B Zar"/>
          <w:bCs/>
          <w:sz w:val="24"/>
          <w:szCs w:val="24"/>
          <w:lang w:bidi="fa-IR"/>
        </w:rPr>
      </w:pPr>
    </w:p>
    <w:p w:rsidR="005D7038" w:rsidRPr="005D7038" w:rsidRDefault="005D7038" w:rsidP="009345D9">
      <w:pPr>
        <w:bidi/>
        <w:spacing w:after="0" w:line="240" w:lineRule="auto"/>
        <w:jc w:val="both"/>
        <w:rPr>
          <w:rFonts w:ascii="Times New Roman" w:eastAsia="Times New Roman" w:hAnsi="Times New Roman" w:cs="B Zar"/>
          <w:bCs/>
          <w:sz w:val="24"/>
          <w:szCs w:val="24"/>
          <w:lang w:bidi="fa-IR"/>
        </w:rPr>
      </w:pPr>
      <w:r w:rsidRPr="005D7038">
        <w:rPr>
          <w:rFonts w:ascii="Times New Roman" w:eastAsia="Times New Roman" w:hAnsi="Times New Roman" w:cs="B Zar" w:hint="cs"/>
          <w:bCs/>
          <w:sz w:val="24"/>
          <w:szCs w:val="24"/>
          <w:rtl/>
          <w:lang w:bidi="fa-IR"/>
        </w:rPr>
        <w:t xml:space="preserve">سازمان </w:t>
      </w:r>
      <w:r w:rsidRPr="005D7038">
        <w:rPr>
          <w:rFonts w:ascii="Times New Roman" w:eastAsia="Times New Roman" w:hAnsi="Times New Roman" w:cs="B Zar"/>
          <w:bCs/>
          <w:i/>
          <w:iCs/>
          <w:sz w:val="24"/>
          <w:szCs w:val="24"/>
          <w:lang w:bidi="fa-IR"/>
        </w:rPr>
        <w:t>London Youth</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سازمان</w:t>
      </w:r>
      <w:r w:rsidR="009345D9">
        <w:rPr>
          <w:rFonts w:ascii="Times New Roman" w:eastAsia="Times New Roman" w:hAnsi="Times New Roman" w:cs="B Zar"/>
          <w:sz w:val="24"/>
          <w:szCs w:val="24"/>
          <w:lang w:bidi="fa-IR"/>
        </w:rPr>
        <w:t xml:space="preserve"> </w:t>
      </w:r>
      <w:r w:rsidRPr="005D7038">
        <w:rPr>
          <w:rFonts w:ascii="Times New Roman" w:eastAsia="Times New Roman" w:hAnsi="Times New Roman" w:cs="B Zar" w:hint="cs"/>
          <w:sz w:val="24"/>
          <w:szCs w:val="24"/>
          <w:rtl/>
          <w:lang w:bidi="fa-IR"/>
        </w:rPr>
        <w:t>هاي غير انتفاعي وخيريه از برخي جهات متفاوتند، چرا كه آنها نه سهامداراني دارند و نه بدنبال كسب سود هستند. اما به هر حال خيريني كه به اين سازمانها كمك مالي مي كنند انتظاراتي دارند. به عنوان مثال آنها انتظار دارند كه بودجه هاي تخصيصي در پروژه هايي هزينه شوند كه منافع قابل دركي را بدنبال داشته باشند و در صورت مشاهده مصرف غيركاراي بودجه هاي مالي، كمكهاي آنها قطع خواهد شد. بنابراين بر اساس مدل مفهومي كسب و كار، اينگونه سازمانها چندان متفاوت نخواهند بود.</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i/>
          <w:iCs/>
          <w:sz w:val="24"/>
          <w:szCs w:val="24"/>
          <w:lang w:bidi="fa-IR"/>
        </w:rPr>
        <w:t>LY</w:t>
      </w:r>
      <w:r w:rsidRPr="005D7038">
        <w:rPr>
          <w:rFonts w:ascii="Times New Roman" w:eastAsia="Times New Roman" w:hAnsi="Times New Roman" w:cs="B Zar" w:hint="cs"/>
          <w:sz w:val="24"/>
          <w:szCs w:val="24"/>
          <w:rtl/>
          <w:lang w:bidi="fa-IR"/>
        </w:rPr>
        <w:t xml:space="preserve">  يكي از اينگونه سازمانها مي باشد كه مدير آن پس از تدوين و تعيين استراتژي هاي سازمان بدنبال تعيين شاخص هاي عملكرد مناسب مي باشد كه مدل منشورعملكرد بدين منظور مورد استفاده قرار گرفته است.</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به منظور انتخاب شاخص هاي عملكرد بر اساس مدل منشور عملكرد چهار كارگاه آموزشي براي مديران اين واحد برگزار گرديد.</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جلسه اول به منظور پاسخگويي به سوال زير برگزار گرديد :</w:t>
      </w:r>
    </w:p>
    <w:p w:rsidR="005D7038" w:rsidRPr="005D7038" w:rsidRDefault="005D7038" w:rsidP="009345D9">
      <w:pPr>
        <w:bidi/>
        <w:spacing w:after="0" w:line="360" w:lineRule="auto"/>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"ذي نفعان كليدي سازمان چه كساني هستند و خواسته ها و نيازهاي آنها چه مي باشد؟ همچنين آنها چگونه به برطرف كردن نيازها و خواسته هاي سازمان كمك مي نمايند؟"</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مهمترين ذي نفعان اين موسسه عبارت بودند از: جوانان عضو موسسه، نيروهاي موسسه و سرمايه گذاران و خيرين.</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در جلسه دوم به شناسايي شاخص هاي مربوط به رضايت ذي نفعان و كمك ذي نفعان پرداخته شد. در جلسه سوم فرايندهاي اصلي سازمان و توانمنديهاي آن تعريف گرديد و شاخص هاي مرتبط شناسايي شد. پس از آن نقشه موفقيت اين موسسه كشيده شد. در جلسه آخر به غربال كردن شاخص ها پرداخته شد و شاخص هاي بحراني و حساس و كاربردي انتخاب گرديد و براي اطمينان از اينكه شاخص هاي مناسب انتخاب شده اند "درخت شاخص ها" كشيده شد كه روابط ضروري بين شاخص هاي انتخابي براي هر يك از وجوه منشور عملكرد را نشان مي داد. گام بعدي قبل از بكارگيري شاخص ها ايجاد يك«</w:t>
      </w:r>
      <w:r w:rsidRPr="005D7038">
        <w:rPr>
          <w:rFonts w:ascii="Times New Roman" w:eastAsia="Times New Roman" w:hAnsi="Times New Roman" w:cs="B Zar"/>
          <w:sz w:val="24"/>
          <w:szCs w:val="24"/>
          <w:lang w:bidi="fa-IR"/>
        </w:rPr>
        <w:t>record sheet</w:t>
      </w:r>
      <w:r w:rsidRPr="005D7038">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lastRenderedPageBreak/>
        <w:t>براي هر يك از شاخص هاي انتخابي بود. اين مستند به بيان اهداف، مقياسها، غايتها، دفعات اندازه گيري، منبع داده ها و مالكيت هر شاخص مي پردازد(</w:t>
      </w:r>
      <w:r w:rsidRPr="005D7038">
        <w:rPr>
          <w:rFonts w:ascii="Times New Roman" w:eastAsia="Times New Roman" w:hAnsi="Times New Roman" w:cs="B Zar"/>
          <w:sz w:val="24"/>
          <w:szCs w:val="24"/>
          <w:lang w:bidi="fa-IR"/>
        </w:rPr>
        <w:t>Neely 20</w:t>
      </w:r>
      <w:r w:rsidR="009345D9">
        <w:rPr>
          <w:rFonts w:ascii="Times New Roman" w:eastAsia="Times New Roman" w:hAnsi="Times New Roman" w:cs="B Zar"/>
          <w:sz w:val="24"/>
          <w:szCs w:val="24"/>
          <w:lang w:bidi="fa-IR"/>
        </w:rPr>
        <w:t>1</w:t>
      </w:r>
      <w:r w:rsidRPr="005D7038">
        <w:rPr>
          <w:rFonts w:ascii="Times New Roman" w:eastAsia="Times New Roman" w:hAnsi="Times New Roman" w:cs="B Zar"/>
          <w:sz w:val="24"/>
          <w:szCs w:val="24"/>
          <w:lang w:bidi="fa-IR"/>
        </w:rPr>
        <w:t>1</w:t>
      </w:r>
      <w:r w:rsidRPr="005D7038">
        <w:rPr>
          <w:rFonts w:ascii="Times New Roman" w:eastAsia="Times New Roman" w:hAnsi="Times New Roman" w:cs="B Zar" w:hint="cs"/>
          <w:sz w:val="24"/>
          <w:szCs w:val="24"/>
          <w:rtl/>
          <w:lang w:bidi="fa-IR"/>
        </w:rPr>
        <w:t>).</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قسمتي از جدول مربوط به شاخص هاي تعيين شده در اين سازمان به شكل زير مي باشد:</w:t>
      </w:r>
    </w:p>
    <w:p w:rsidR="005D7038" w:rsidRPr="005D7038" w:rsidRDefault="005D7038" w:rsidP="005D7038">
      <w:pPr>
        <w:bidi/>
        <w:spacing w:after="0" w:line="240" w:lineRule="auto"/>
        <w:ind w:firstLine="432"/>
        <w:jc w:val="both"/>
        <w:rPr>
          <w:rFonts w:ascii="Times New Roman" w:eastAsia="Times New Roman" w:hAnsi="Times New Roman" w:cs="B Zar"/>
          <w:sz w:val="24"/>
          <w:szCs w:val="24"/>
          <w:rtl/>
          <w:lang w:bidi="fa-IR"/>
        </w:rPr>
      </w:pPr>
    </w:p>
    <w:tbl>
      <w:tblPr>
        <w:tblStyle w:val="TableGrid2"/>
        <w:bidiVisual/>
        <w:tblW w:w="0" w:type="auto"/>
        <w:tblLook w:val="01E0" w:firstRow="1" w:lastRow="1" w:firstColumn="1" w:lastColumn="1" w:noHBand="0" w:noVBand="0"/>
      </w:tblPr>
      <w:tblGrid>
        <w:gridCol w:w="1771"/>
        <w:gridCol w:w="1771"/>
        <w:gridCol w:w="1771"/>
        <w:gridCol w:w="1771"/>
        <w:gridCol w:w="1772"/>
      </w:tblGrid>
      <w:tr w:rsidR="005D7038" w:rsidRPr="005D7038" w:rsidTr="000E066A">
        <w:tc>
          <w:tcPr>
            <w:tcW w:w="8856" w:type="dxa"/>
            <w:gridSpan w:val="5"/>
            <w:tcBorders>
              <w:top w:val="nil"/>
              <w:left w:val="single" w:sz="4" w:space="0" w:color="FFFFFF"/>
              <w:bottom w:val="single" w:sz="18" w:space="0" w:color="auto"/>
              <w:right w:val="nil"/>
            </w:tcBorders>
            <w:vAlign w:val="center"/>
          </w:tcPr>
          <w:p w:rsidR="005D7038" w:rsidRPr="009345D9" w:rsidRDefault="005D7038" w:rsidP="009345D9">
            <w:pPr>
              <w:bidi/>
              <w:spacing w:after="0" w:line="360" w:lineRule="auto"/>
              <w:ind w:firstLine="432"/>
              <w:jc w:val="center"/>
              <w:rPr>
                <w:rFonts w:cs="B Zar"/>
                <w:sz w:val="24"/>
                <w:szCs w:val="24"/>
                <w:rtl/>
                <w:lang w:bidi="fa-IR"/>
              </w:rPr>
            </w:pPr>
            <w:r w:rsidRPr="009345D9">
              <w:rPr>
                <w:rFonts w:cs="B Zar" w:hint="cs"/>
                <w:sz w:val="24"/>
                <w:szCs w:val="24"/>
                <w:rtl/>
                <w:lang w:bidi="fa-IR"/>
              </w:rPr>
              <w:t xml:space="preserve">جدول (2-7) : قسمتي از شاخص هاي </w:t>
            </w:r>
            <w:r w:rsidRPr="009345D9">
              <w:rPr>
                <w:rFonts w:cs="B Zar"/>
                <w:sz w:val="24"/>
                <w:szCs w:val="24"/>
                <w:lang w:bidi="fa-IR"/>
              </w:rPr>
              <w:t>LY</w:t>
            </w:r>
          </w:p>
        </w:tc>
      </w:tr>
      <w:tr w:rsidR="005D7038" w:rsidRPr="005D7038" w:rsidTr="000E066A">
        <w:tc>
          <w:tcPr>
            <w:tcW w:w="1771" w:type="dxa"/>
            <w:tcBorders>
              <w:top w:val="single" w:sz="18" w:space="0" w:color="auto"/>
              <w:left w:val="single" w:sz="18" w:space="0" w:color="auto"/>
              <w:bottom w:val="double" w:sz="12" w:space="0" w:color="auto"/>
            </w:tcBorders>
            <w:shd w:val="clear" w:color="auto" w:fill="A0A0A0"/>
            <w:vAlign w:val="center"/>
          </w:tcPr>
          <w:p w:rsidR="005D7038" w:rsidRPr="009345D9" w:rsidRDefault="005D7038" w:rsidP="005D7038">
            <w:pPr>
              <w:bidi/>
              <w:spacing w:after="0" w:line="240" w:lineRule="auto"/>
              <w:jc w:val="center"/>
              <w:rPr>
                <w:rFonts w:cs="B Zar"/>
                <w:b/>
                <w:sz w:val="24"/>
                <w:szCs w:val="24"/>
                <w:rtl/>
                <w:lang w:bidi="fa-IR"/>
              </w:rPr>
            </w:pPr>
            <w:r w:rsidRPr="009345D9">
              <w:rPr>
                <w:rFonts w:cs="B Zar" w:hint="cs"/>
                <w:b/>
                <w:sz w:val="24"/>
                <w:szCs w:val="24"/>
                <w:rtl/>
                <w:lang w:bidi="fa-IR"/>
              </w:rPr>
              <w:t>رضايت ذي نفعان</w:t>
            </w:r>
          </w:p>
        </w:tc>
        <w:tc>
          <w:tcPr>
            <w:tcW w:w="1771" w:type="dxa"/>
            <w:tcBorders>
              <w:top w:val="single" w:sz="18" w:space="0" w:color="auto"/>
              <w:bottom w:val="double" w:sz="12" w:space="0" w:color="auto"/>
            </w:tcBorders>
            <w:shd w:val="clear" w:color="auto" w:fill="A0A0A0"/>
            <w:vAlign w:val="center"/>
          </w:tcPr>
          <w:p w:rsidR="005D7038" w:rsidRPr="009345D9" w:rsidRDefault="005D7038" w:rsidP="005D7038">
            <w:pPr>
              <w:bidi/>
              <w:spacing w:after="0" w:line="240" w:lineRule="auto"/>
              <w:jc w:val="center"/>
              <w:rPr>
                <w:rFonts w:cs="B Zar"/>
                <w:b/>
                <w:sz w:val="24"/>
                <w:szCs w:val="24"/>
                <w:rtl/>
                <w:lang w:bidi="fa-IR"/>
              </w:rPr>
            </w:pPr>
            <w:r w:rsidRPr="009345D9">
              <w:rPr>
                <w:rFonts w:cs="B Zar" w:hint="cs"/>
                <w:b/>
                <w:sz w:val="24"/>
                <w:szCs w:val="24"/>
                <w:rtl/>
                <w:lang w:bidi="fa-IR"/>
              </w:rPr>
              <w:t>استراتژي ها</w:t>
            </w:r>
          </w:p>
        </w:tc>
        <w:tc>
          <w:tcPr>
            <w:tcW w:w="1771" w:type="dxa"/>
            <w:tcBorders>
              <w:top w:val="single" w:sz="18" w:space="0" w:color="auto"/>
              <w:bottom w:val="double" w:sz="12" w:space="0" w:color="auto"/>
            </w:tcBorders>
            <w:shd w:val="clear" w:color="auto" w:fill="A0A0A0"/>
            <w:vAlign w:val="center"/>
          </w:tcPr>
          <w:p w:rsidR="005D7038" w:rsidRPr="009345D9" w:rsidRDefault="005D7038" w:rsidP="005D7038">
            <w:pPr>
              <w:bidi/>
              <w:spacing w:after="0" w:line="240" w:lineRule="auto"/>
              <w:jc w:val="center"/>
              <w:rPr>
                <w:rFonts w:cs="B Zar"/>
                <w:b/>
                <w:sz w:val="24"/>
                <w:szCs w:val="24"/>
                <w:rtl/>
                <w:lang w:bidi="fa-IR"/>
              </w:rPr>
            </w:pPr>
            <w:r w:rsidRPr="009345D9">
              <w:rPr>
                <w:rFonts w:cs="B Zar" w:hint="cs"/>
                <w:b/>
                <w:sz w:val="24"/>
                <w:szCs w:val="24"/>
                <w:rtl/>
                <w:lang w:bidi="fa-IR"/>
              </w:rPr>
              <w:t>فرايندها</w:t>
            </w:r>
          </w:p>
        </w:tc>
        <w:tc>
          <w:tcPr>
            <w:tcW w:w="1771" w:type="dxa"/>
            <w:tcBorders>
              <w:top w:val="single" w:sz="18" w:space="0" w:color="auto"/>
              <w:bottom w:val="double" w:sz="12" w:space="0" w:color="auto"/>
            </w:tcBorders>
            <w:shd w:val="clear" w:color="auto" w:fill="A0A0A0"/>
            <w:vAlign w:val="center"/>
          </w:tcPr>
          <w:p w:rsidR="005D7038" w:rsidRPr="009345D9" w:rsidRDefault="005D7038" w:rsidP="005D7038">
            <w:pPr>
              <w:bidi/>
              <w:spacing w:after="0" w:line="240" w:lineRule="auto"/>
              <w:jc w:val="center"/>
              <w:rPr>
                <w:rFonts w:cs="B Zar"/>
                <w:b/>
                <w:sz w:val="24"/>
                <w:szCs w:val="24"/>
                <w:rtl/>
                <w:lang w:bidi="fa-IR"/>
              </w:rPr>
            </w:pPr>
            <w:r w:rsidRPr="009345D9">
              <w:rPr>
                <w:rFonts w:cs="B Zar" w:hint="cs"/>
                <w:b/>
                <w:sz w:val="24"/>
                <w:szCs w:val="24"/>
                <w:rtl/>
                <w:lang w:bidi="fa-IR"/>
              </w:rPr>
              <w:t>توانمنديها</w:t>
            </w:r>
          </w:p>
        </w:tc>
        <w:tc>
          <w:tcPr>
            <w:tcW w:w="1772" w:type="dxa"/>
            <w:tcBorders>
              <w:top w:val="single" w:sz="18" w:space="0" w:color="auto"/>
              <w:bottom w:val="double" w:sz="12" w:space="0" w:color="auto"/>
              <w:right w:val="single" w:sz="18" w:space="0" w:color="auto"/>
            </w:tcBorders>
            <w:shd w:val="clear" w:color="auto" w:fill="A0A0A0"/>
            <w:vAlign w:val="center"/>
          </w:tcPr>
          <w:p w:rsidR="005D7038" w:rsidRPr="009345D9" w:rsidRDefault="005D7038" w:rsidP="005D7038">
            <w:pPr>
              <w:bidi/>
              <w:spacing w:after="0" w:line="240" w:lineRule="auto"/>
              <w:jc w:val="center"/>
              <w:rPr>
                <w:rFonts w:cs="B Zar"/>
                <w:b/>
                <w:sz w:val="24"/>
                <w:szCs w:val="24"/>
                <w:rtl/>
                <w:lang w:bidi="fa-IR"/>
              </w:rPr>
            </w:pPr>
            <w:r w:rsidRPr="009345D9">
              <w:rPr>
                <w:rFonts w:cs="B Zar" w:hint="cs"/>
                <w:b/>
                <w:sz w:val="24"/>
                <w:szCs w:val="24"/>
                <w:rtl/>
                <w:lang w:bidi="fa-IR"/>
              </w:rPr>
              <w:t>كمك ذي نفعان</w:t>
            </w:r>
          </w:p>
        </w:tc>
      </w:tr>
      <w:tr w:rsidR="005D7038" w:rsidRPr="005D7038" w:rsidTr="000E066A">
        <w:tc>
          <w:tcPr>
            <w:tcW w:w="1771" w:type="dxa"/>
            <w:tcBorders>
              <w:top w:val="double" w:sz="12" w:space="0" w:color="auto"/>
              <w:left w:val="single" w:sz="18" w:space="0" w:color="auto"/>
            </w:tcBorders>
            <w:vAlign w:val="center"/>
          </w:tcPr>
          <w:p w:rsidR="005D7038" w:rsidRPr="009345D9" w:rsidRDefault="005D7038" w:rsidP="005D7038">
            <w:pPr>
              <w:bidi/>
              <w:spacing w:after="0" w:line="240" w:lineRule="auto"/>
              <w:jc w:val="center"/>
              <w:rPr>
                <w:rFonts w:cs="B Zar"/>
                <w:b/>
                <w:sz w:val="24"/>
                <w:szCs w:val="24"/>
                <w:rtl/>
                <w:lang w:bidi="fa-IR"/>
              </w:rPr>
            </w:pPr>
            <w:r w:rsidRPr="009345D9">
              <w:rPr>
                <w:rFonts w:cs="B Zar" w:hint="cs"/>
                <w:b/>
                <w:sz w:val="24"/>
                <w:szCs w:val="24"/>
                <w:rtl/>
                <w:lang w:bidi="fa-IR"/>
              </w:rPr>
              <w:t>كاركنان جوان</w:t>
            </w:r>
          </w:p>
        </w:tc>
        <w:tc>
          <w:tcPr>
            <w:tcW w:w="1771" w:type="dxa"/>
            <w:tcBorders>
              <w:top w:val="double" w:sz="12" w:space="0" w:color="auto"/>
            </w:tcBorders>
            <w:vAlign w:val="center"/>
          </w:tcPr>
          <w:p w:rsidR="005D7038" w:rsidRPr="009345D9" w:rsidRDefault="005D7038" w:rsidP="005D7038">
            <w:pPr>
              <w:bidi/>
              <w:spacing w:after="0" w:line="240" w:lineRule="auto"/>
              <w:jc w:val="center"/>
              <w:rPr>
                <w:rFonts w:cs="B Zar"/>
                <w:b/>
                <w:sz w:val="24"/>
                <w:szCs w:val="24"/>
                <w:rtl/>
                <w:lang w:bidi="fa-IR"/>
              </w:rPr>
            </w:pPr>
            <w:r w:rsidRPr="009345D9">
              <w:rPr>
                <w:rFonts w:cs="B Zar" w:hint="cs"/>
                <w:b/>
                <w:sz w:val="24"/>
                <w:szCs w:val="24"/>
                <w:rtl/>
                <w:lang w:bidi="fa-IR"/>
              </w:rPr>
              <w:t>افزايش بهبودها</w:t>
            </w:r>
          </w:p>
        </w:tc>
        <w:tc>
          <w:tcPr>
            <w:tcW w:w="1771" w:type="dxa"/>
            <w:tcBorders>
              <w:top w:val="double" w:sz="12" w:space="0" w:color="auto"/>
            </w:tcBorders>
            <w:vAlign w:val="center"/>
          </w:tcPr>
          <w:p w:rsidR="005D7038" w:rsidRPr="009345D9" w:rsidRDefault="005D7038" w:rsidP="005D7038">
            <w:pPr>
              <w:bidi/>
              <w:spacing w:after="0" w:line="240" w:lineRule="auto"/>
              <w:jc w:val="center"/>
              <w:rPr>
                <w:rFonts w:cs="B Zar"/>
                <w:b/>
                <w:sz w:val="24"/>
                <w:szCs w:val="24"/>
                <w:rtl/>
                <w:lang w:bidi="fa-IR"/>
              </w:rPr>
            </w:pPr>
            <w:r w:rsidRPr="009345D9">
              <w:rPr>
                <w:rFonts w:cs="B Zar" w:hint="cs"/>
                <w:b/>
                <w:sz w:val="24"/>
                <w:szCs w:val="24"/>
                <w:rtl/>
                <w:lang w:bidi="fa-IR"/>
              </w:rPr>
              <w:t>پروژه هاي سازمان</w:t>
            </w:r>
          </w:p>
        </w:tc>
        <w:tc>
          <w:tcPr>
            <w:tcW w:w="1771" w:type="dxa"/>
            <w:tcBorders>
              <w:top w:val="double" w:sz="12" w:space="0" w:color="auto"/>
            </w:tcBorders>
            <w:vAlign w:val="center"/>
          </w:tcPr>
          <w:p w:rsidR="005D7038" w:rsidRPr="009345D9" w:rsidRDefault="005D7038" w:rsidP="005D7038">
            <w:pPr>
              <w:bidi/>
              <w:spacing w:after="0" w:line="240" w:lineRule="auto"/>
              <w:jc w:val="center"/>
              <w:rPr>
                <w:rFonts w:cs="B Zar"/>
                <w:b/>
                <w:sz w:val="24"/>
                <w:szCs w:val="24"/>
                <w:rtl/>
                <w:lang w:bidi="fa-IR"/>
              </w:rPr>
            </w:pPr>
            <w:r w:rsidRPr="009345D9">
              <w:rPr>
                <w:rFonts w:cs="B Zar" w:hint="cs"/>
                <w:b/>
                <w:sz w:val="24"/>
                <w:szCs w:val="24"/>
                <w:rtl/>
                <w:lang w:bidi="fa-IR"/>
              </w:rPr>
              <w:t>افراد</w:t>
            </w:r>
          </w:p>
        </w:tc>
        <w:tc>
          <w:tcPr>
            <w:tcW w:w="1772" w:type="dxa"/>
            <w:tcBorders>
              <w:top w:val="double" w:sz="12" w:space="0" w:color="auto"/>
              <w:right w:val="single" w:sz="18" w:space="0" w:color="auto"/>
            </w:tcBorders>
            <w:vAlign w:val="center"/>
          </w:tcPr>
          <w:p w:rsidR="005D7038" w:rsidRPr="009345D9" w:rsidRDefault="005D7038" w:rsidP="005D7038">
            <w:pPr>
              <w:bidi/>
              <w:spacing w:after="0" w:line="240" w:lineRule="auto"/>
              <w:jc w:val="center"/>
              <w:rPr>
                <w:rFonts w:cs="B Zar"/>
                <w:b/>
                <w:sz w:val="24"/>
                <w:szCs w:val="24"/>
                <w:rtl/>
                <w:lang w:bidi="fa-IR"/>
              </w:rPr>
            </w:pPr>
            <w:r w:rsidRPr="009345D9">
              <w:rPr>
                <w:rFonts w:cs="B Zar" w:hint="cs"/>
                <w:b/>
                <w:sz w:val="24"/>
                <w:szCs w:val="24"/>
                <w:rtl/>
                <w:lang w:bidi="fa-IR"/>
              </w:rPr>
              <w:t>تامين كنندگان مالي</w:t>
            </w:r>
          </w:p>
        </w:tc>
      </w:tr>
      <w:tr w:rsidR="005D7038" w:rsidRPr="005D7038" w:rsidTr="000E066A">
        <w:tc>
          <w:tcPr>
            <w:tcW w:w="1771" w:type="dxa"/>
            <w:tcBorders>
              <w:left w:val="single" w:sz="18" w:space="0" w:color="auto"/>
            </w:tcBorders>
          </w:tcPr>
          <w:p w:rsidR="005D7038" w:rsidRPr="009345D9" w:rsidRDefault="005D7038" w:rsidP="005D7038">
            <w:pPr>
              <w:bidi/>
              <w:spacing w:after="0" w:line="240" w:lineRule="auto"/>
              <w:jc w:val="center"/>
              <w:rPr>
                <w:rFonts w:cs="B Zar"/>
                <w:rtl/>
                <w:lang w:bidi="fa-IR"/>
              </w:rPr>
            </w:pPr>
            <w:r w:rsidRPr="009345D9">
              <w:rPr>
                <w:rFonts w:cs="B Zar" w:hint="cs"/>
                <w:rtl/>
                <w:lang w:bidi="fa-IR"/>
              </w:rPr>
              <w:t>شاخص</w:t>
            </w:r>
          </w:p>
        </w:tc>
        <w:tc>
          <w:tcPr>
            <w:tcW w:w="1771" w:type="dxa"/>
          </w:tcPr>
          <w:p w:rsidR="005D7038" w:rsidRPr="009345D9" w:rsidRDefault="005D7038" w:rsidP="005D7038">
            <w:pPr>
              <w:bidi/>
              <w:spacing w:after="0" w:line="240" w:lineRule="auto"/>
              <w:jc w:val="center"/>
              <w:rPr>
                <w:rFonts w:cs="B Zar"/>
                <w:rtl/>
                <w:lang w:bidi="fa-IR"/>
              </w:rPr>
            </w:pPr>
            <w:r w:rsidRPr="009345D9">
              <w:rPr>
                <w:rFonts w:cs="B Zar" w:hint="cs"/>
                <w:rtl/>
                <w:lang w:bidi="fa-IR"/>
              </w:rPr>
              <w:t>شاخص</w:t>
            </w:r>
          </w:p>
        </w:tc>
        <w:tc>
          <w:tcPr>
            <w:tcW w:w="1771" w:type="dxa"/>
          </w:tcPr>
          <w:p w:rsidR="005D7038" w:rsidRPr="009345D9" w:rsidRDefault="005D7038" w:rsidP="005D7038">
            <w:pPr>
              <w:bidi/>
              <w:spacing w:after="0" w:line="240" w:lineRule="auto"/>
              <w:jc w:val="center"/>
              <w:rPr>
                <w:rFonts w:cs="B Zar"/>
                <w:rtl/>
                <w:lang w:bidi="fa-IR"/>
              </w:rPr>
            </w:pPr>
            <w:r w:rsidRPr="009345D9">
              <w:rPr>
                <w:rFonts w:cs="B Zar" w:hint="cs"/>
                <w:rtl/>
                <w:lang w:bidi="fa-IR"/>
              </w:rPr>
              <w:t>شاخص</w:t>
            </w:r>
          </w:p>
        </w:tc>
        <w:tc>
          <w:tcPr>
            <w:tcW w:w="1771" w:type="dxa"/>
          </w:tcPr>
          <w:p w:rsidR="005D7038" w:rsidRPr="009345D9" w:rsidRDefault="005D7038" w:rsidP="005D7038">
            <w:pPr>
              <w:bidi/>
              <w:spacing w:after="0" w:line="240" w:lineRule="auto"/>
              <w:jc w:val="center"/>
              <w:rPr>
                <w:rFonts w:cs="B Zar"/>
                <w:rtl/>
                <w:lang w:bidi="fa-IR"/>
              </w:rPr>
            </w:pPr>
            <w:r w:rsidRPr="009345D9">
              <w:rPr>
                <w:rFonts w:cs="B Zar" w:hint="cs"/>
                <w:rtl/>
                <w:lang w:bidi="fa-IR"/>
              </w:rPr>
              <w:t>شاخص</w:t>
            </w:r>
          </w:p>
        </w:tc>
        <w:tc>
          <w:tcPr>
            <w:tcW w:w="1772" w:type="dxa"/>
            <w:tcBorders>
              <w:right w:val="single" w:sz="18" w:space="0" w:color="auto"/>
            </w:tcBorders>
          </w:tcPr>
          <w:p w:rsidR="005D7038" w:rsidRPr="009345D9" w:rsidRDefault="005D7038" w:rsidP="005D7038">
            <w:pPr>
              <w:bidi/>
              <w:spacing w:after="0" w:line="240" w:lineRule="auto"/>
              <w:jc w:val="center"/>
              <w:rPr>
                <w:rFonts w:cs="B Zar"/>
                <w:rtl/>
                <w:lang w:bidi="fa-IR"/>
              </w:rPr>
            </w:pPr>
            <w:r w:rsidRPr="009345D9">
              <w:rPr>
                <w:rFonts w:cs="B Zar" w:hint="cs"/>
                <w:rtl/>
                <w:lang w:bidi="fa-IR"/>
              </w:rPr>
              <w:t>شاخص</w:t>
            </w:r>
          </w:p>
        </w:tc>
      </w:tr>
      <w:tr w:rsidR="005D7038" w:rsidRPr="005D7038" w:rsidTr="000E066A">
        <w:tc>
          <w:tcPr>
            <w:tcW w:w="1771" w:type="dxa"/>
            <w:tcBorders>
              <w:left w:val="single" w:sz="18" w:space="0" w:color="auto"/>
              <w:bottom w:val="single" w:sz="18" w:space="0" w:color="auto"/>
            </w:tcBorders>
          </w:tcPr>
          <w:p w:rsidR="005D7038" w:rsidRPr="009345D9" w:rsidRDefault="005D7038" w:rsidP="005D7038">
            <w:pPr>
              <w:bidi/>
              <w:spacing w:after="0" w:line="240" w:lineRule="auto"/>
              <w:rPr>
                <w:rFonts w:cs="B Zar"/>
                <w:rtl/>
                <w:lang w:bidi="fa-IR"/>
              </w:rPr>
            </w:pPr>
            <w:r w:rsidRPr="009345D9">
              <w:rPr>
                <w:rFonts w:cs="B Zar" w:hint="cs"/>
                <w:rtl/>
                <w:lang w:bidi="fa-IR"/>
              </w:rPr>
              <w:t>- روند ارضاي نيازهاي آنها</w:t>
            </w:r>
          </w:p>
        </w:tc>
        <w:tc>
          <w:tcPr>
            <w:tcW w:w="1771" w:type="dxa"/>
            <w:tcBorders>
              <w:bottom w:val="single" w:sz="18" w:space="0" w:color="auto"/>
            </w:tcBorders>
          </w:tcPr>
          <w:p w:rsidR="005D7038" w:rsidRPr="009345D9" w:rsidRDefault="005D7038" w:rsidP="005D7038">
            <w:pPr>
              <w:bidi/>
              <w:spacing w:after="0" w:line="240" w:lineRule="auto"/>
              <w:rPr>
                <w:rFonts w:cs="B Zar"/>
                <w:rtl/>
                <w:lang w:bidi="fa-IR"/>
              </w:rPr>
            </w:pPr>
            <w:r w:rsidRPr="009345D9">
              <w:rPr>
                <w:rFonts w:cs="B Zar" w:hint="cs"/>
                <w:rtl/>
                <w:lang w:bidi="fa-IR"/>
              </w:rPr>
              <w:t>- تعداد كالاها و خدمات نوين ارائه شده</w:t>
            </w:r>
          </w:p>
        </w:tc>
        <w:tc>
          <w:tcPr>
            <w:tcW w:w="1771" w:type="dxa"/>
            <w:tcBorders>
              <w:bottom w:val="single" w:sz="18" w:space="0" w:color="auto"/>
            </w:tcBorders>
          </w:tcPr>
          <w:p w:rsidR="005D7038" w:rsidRPr="009345D9" w:rsidRDefault="005D7038" w:rsidP="005D7038">
            <w:pPr>
              <w:bidi/>
              <w:spacing w:after="0" w:line="240" w:lineRule="auto"/>
              <w:rPr>
                <w:rFonts w:cs="B Zar"/>
                <w:rtl/>
                <w:lang w:bidi="fa-IR"/>
              </w:rPr>
            </w:pPr>
            <w:r w:rsidRPr="009345D9">
              <w:rPr>
                <w:rFonts w:cs="B Zar" w:hint="cs"/>
                <w:rtl/>
                <w:lang w:bidi="fa-IR"/>
              </w:rPr>
              <w:t>- تعداد شركت كنندگان در پروژه هاي تعريف شده</w:t>
            </w:r>
          </w:p>
        </w:tc>
        <w:tc>
          <w:tcPr>
            <w:tcW w:w="1771" w:type="dxa"/>
            <w:tcBorders>
              <w:bottom w:val="single" w:sz="18" w:space="0" w:color="auto"/>
            </w:tcBorders>
          </w:tcPr>
          <w:p w:rsidR="005D7038" w:rsidRPr="009345D9" w:rsidRDefault="005D7038" w:rsidP="005D7038">
            <w:pPr>
              <w:bidi/>
              <w:spacing w:after="0" w:line="240" w:lineRule="auto"/>
              <w:rPr>
                <w:rFonts w:cs="B Zar"/>
                <w:rtl/>
                <w:lang w:bidi="fa-IR"/>
              </w:rPr>
            </w:pPr>
            <w:r w:rsidRPr="009345D9">
              <w:rPr>
                <w:rFonts w:cs="B Zar" w:hint="cs"/>
                <w:rtl/>
                <w:lang w:bidi="fa-IR"/>
              </w:rPr>
              <w:t xml:space="preserve">- سطح تحصيلات </w:t>
            </w:r>
          </w:p>
          <w:p w:rsidR="005D7038" w:rsidRPr="009345D9" w:rsidRDefault="005D7038" w:rsidP="005D7038">
            <w:pPr>
              <w:bidi/>
              <w:spacing w:after="0" w:line="240" w:lineRule="auto"/>
              <w:rPr>
                <w:rFonts w:cs="B Zar"/>
                <w:rtl/>
                <w:lang w:bidi="fa-IR"/>
              </w:rPr>
            </w:pPr>
            <w:r w:rsidRPr="009345D9">
              <w:rPr>
                <w:rFonts w:cs="B Zar" w:hint="cs"/>
                <w:rtl/>
                <w:lang w:bidi="fa-IR"/>
              </w:rPr>
              <w:t>- ميزان سرمايه گذاري بر روي نيروي انساني</w:t>
            </w:r>
          </w:p>
        </w:tc>
        <w:tc>
          <w:tcPr>
            <w:tcW w:w="1772" w:type="dxa"/>
            <w:tcBorders>
              <w:bottom w:val="single" w:sz="18" w:space="0" w:color="auto"/>
              <w:right w:val="single" w:sz="18" w:space="0" w:color="auto"/>
            </w:tcBorders>
          </w:tcPr>
          <w:p w:rsidR="005D7038" w:rsidRPr="009345D9" w:rsidRDefault="005D7038" w:rsidP="005D7038">
            <w:pPr>
              <w:bidi/>
              <w:spacing w:after="0" w:line="240" w:lineRule="auto"/>
              <w:rPr>
                <w:rFonts w:cs="B Zar"/>
                <w:rtl/>
                <w:lang w:bidi="fa-IR"/>
              </w:rPr>
            </w:pPr>
            <w:r w:rsidRPr="009345D9">
              <w:rPr>
                <w:rFonts w:cs="B Zar" w:hint="cs"/>
                <w:rtl/>
                <w:lang w:bidi="fa-IR"/>
              </w:rPr>
              <w:t>- درصد برداشت از هر منبع درآمد</w:t>
            </w:r>
          </w:p>
        </w:tc>
      </w:tr>
    </w:tbl>
    <w:p w:rsidR="005D7038" w:rsidRPr="005D7038" w:rsidRDefault="005D7038" w:rsidP="005D7038">
      <w:pPr>
        <w:bidi/>
        <w:spacing w:after="0" w:line="240" w:lineRule="auto"/>
        <w:ind w:firstLine="432"/>
        <w:jc w:val="both"/>
        <w:rPr>
          <w:rFonts w:ascii="Times New Roman" w:eastAsia="Times New Roman" w:hAnsi="Times New Roman" w:cs="B Zar"/>
          <w:sz w:val="24"/>
          <w:szCs w:val="24"/>
          <w:rtl/>
          <w:lang w:bidi="fa-IR"/>
        </w:rPr>
      </w:pPr>
    </w:p>
    <w:p w:rsidR="005D7038" w:rsidRPr="005D7038" w:rsidRDefault="005D7038" w:rsidP="005D7038">
      <w:pPr>
        <w:bidi/>
        <w:spacing w:after="0" w:line="240" w:lineRule="auto"/>
        <w:jc w:val="both"/>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ارزيابي سازمان</w:t>
      </w:r>
      <w:r w:rsidR="009345D9">
        <w:rPr>
          <w:rFonts w:ascii="Times New Roman" w:eastAsia="Times New Roman" w:hAnsi="Times New Roman" w:cs="B Zar"/>
          <w:bCs/>
          <w:sz w:val="24"/>
          <w:szCs w:val="24"/>
          <w:lang w:bidi="fa-IR"/>
        </w:rPr>
        <w:t xml:space="preserve"> </w:t>
      </w:r>
      <w:r w:rsidRPr="005D7038">
        <w:rPr>
          <w:rFonts w:ascii="Times New Roman" w:eastAsia="Times New Roman" w:hAnsi="Times New Roman" w:cs="B Zar" w:hint="cs"/>
          <w:bCs/>
          <w:sz w:val="24"/>
          <w:szCs w:val="24"/>
          <w:rtl/>
          <w:lang w:bidi="fa-IR"/>
        </w:rPr>
        <w:t>هاي سنتي و الكترونيكي</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در تحقيق ديگري، به منظور بررسي تفاوتهاي موجود در سازمانهاي سنتي و سازمانهاي الكترونيكي</w:t>
      </w:r>
      <w:r w:rsidRPr="005D7038">
        <w:rPr>
          <w:rFonts w:ascii="Times New Roman" w:eastAsia="Times New Roman" w:hAnsi="Times New Roman" w:cs="B Zar"/>
          <w:sz w:val="24"/>
          <w:szCs w:val="24"/>
          <w:vertAlign w:val="superscript"/>
          <w:rtl/>
          <w:lang w:bidi="fa-IR"/>
        </w:rPr>
        <w:footnoteReference w:id="60"/>
      </w:r>
      <w:r w:rsidRPr="005D7038">
        <w:rPr>
          <w:rFonts w:ascii="Times New Roman" w:eastAsia="Times New Roman" w:hAnsi="Times New Roman" w:cs="B Zar" w:hint="cs"/>
          <w:sz w:val="24"/>
          <w:szCs w:val="24"/>
          <w:rtl/>
          <w:lang w:bidi="fa-IR"/>
        </w:rPr>
        <w:t>، از نظر سيستم ارزيابي عملكرد ، از اين مدل به گونه اي ديگر استفاده شده است. در اين تحقيق با توزيع پرسشنامه در بين تعداد زيادي از سازمانهاي مربوط به هرگروه، سوالات زيرپرسيده شده است:</w:t>
      </w:r>
    </w:p>
    <w:p w:rsidR="005D7038" w:rsidRPr="005D7038" w:rsidRDefault="005D7038" w:rsidP="009345D9">
      <w:pPr>
        <w:bidi/>
        <w:spacing w:after="0" w:line="360" w:lineRule="auto"/>
        <w:jc w:val="both"/>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 xml:space="preserve">رضايت ذي نفعان </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آيا شما رضايت مشتريان، كاركنان، سرمايه گذاران، تامين كنندگان، شركاء و قانونگذاران را اندازه گيري مي نماييد؟</w:t>
      </w:r>
    </w:p>
    <w:p w:rsidR="005D7038" w:rsidRPr="005D7038" w:rsidRDefault="005D7038" w:rsidP="009345D9">
      <w:pPr>
        <w:bidi/>
        <w:spacing w:after="0" w:line="360" w:lineRule="auto"/>
        <w:jc w:val="both"/>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استراتژي ها</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آيا اهداف درستي را تعريف كرده ايد؟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آيا استراتژي هاي شما در سراسر سازمان معرفي شده است؟</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آيا استراتژي هاي شما به كار برده مي شود؟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آيا به اهداف تعيين شده دست يافته ايد؟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آيا استراتژي هاي شما نياز به تغيير دارند؟</w:t>
      </w:r>
    </w:p>
    <w:p w:rsidR="005D7038" w:rsidRPr="005D7038" w:rsidRDefault="005D7038" w:rsidP="009345D9">
      <w:pPr>
        <w:bidi/>
        <w:spacing w:after="0" w:line="360" w:lineRule="auto"/>
        <w:jc w:val="both"/>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فرايندها</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آيا فرايند ايجاد محصولات و خدمات جديد در سازمان شما كارا و اثربخش مي باشد؟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lastRenderedPageBreak/>
        <w:t>آيا فرايند معرفي محصولات وايجاد تقاضا براي آنها در سازمان شما كارا و اثربخش مي باشد؟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آيا فرايند برآورده كردن تقاضا در سازمان شما كارا و اثربخش مي باشد؟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آيا فرايند برنامه ريزي و مديريت سازمان در سازمان شما كارا و اثربخش مي باشد؟</w:t>
      </w:r>
    </w:p>
    <w:p w:rsidR="005D7038" w:rsidRPr="005D7038" w:rsidRDefault="005D7038" w:rsidP="009345D9">
      <w:pPr>
        <w:bidi/>
        <w:spacing w:after="0" w:line="360" w:lineRule="auto"/>
        <w:jc w:val="both"/>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توانمندي</w:t>
      </w:r>
      <w:r w:rsidR="009345D9">
        <w:rPr>
          <w:rFonts w:ascii="Times New Roman" w:eastAsia="Times New Roman" w:hAnsi="Times New Roman" w:cs="B Zar"/>
          <w:bCs/>
          <w:sz w:val="24"/>
          <w:szCs w:val="24"/>
          <w:lang w:bidi="fa-IR"/>
        </w:rPr>
        <w:t xml:space="preserve"> </w:t>
      </w:r>
      <w:r w:rsidRPr="005D7038">
        <w:rPr>
          <w:rFonts w:ascii="Times New Roman" w:eastAsia="Times New Roman" w:hAnsi="Times New Roman" w:cs="B Zar" w:hint="cs"/>
          <w:bCs/>
          <w:sz w:val="24"/>
          <w:szCs w:val="24"/>
          <w:rtl/>
          <w:lang w:bidi="fa-IR"/>
        </w:rPr>
        <w:t>ها</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آيا تكنولوژي هاي مورد نياز در سازمان شما وجود دارد؟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آيا افراد با مهارتهاي لازم در سازمان شما وجود دارد؟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آيا زيرساختهاي لازم در سازمان شما وجود دارد؟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آيا روشهاي كار مناسب و بهينه در سازمان شما وجود دارد؟</w:t>
      </w:r>
    </w:p>
    <w:p w:rsidR="005D7038" w:rsidRPr="005D7038" w:rsidRDefault="005D7038" w:rsidP="009345D9">
      <w:pPr>
        <w:bidi/>
        <w:spacing w:after="0" w:line="360" w:lineRule="auto"/>
        <w:jc w:val="both"/>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t>كمكهاي ذي نفعان</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آيا شاخص هاي كنوني ارزيابي عملكرد سازمان به شما اجازه مي دهد تا ميزان برآورده شدن نيازها و خواسته هايتان از ذي نفعان را درك نموده و اندازه گيري نماييد؟</w:t>
      </w:r>
    </w:p>
    <w:p w:rsidR="005D7038" w:rsidRPr="005D7038" w:rsidRDefault="005D7038" w:rsidP="009345D9">
      <w:pPr>
        <w:bidi/>
        <w:spacing w:after="0" w:line="360" w:lineRule="auto"/>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اين تحقيق با استفاده از روش «خود اظهاري» بدنبال يافتن اين موضوع است كه چه چيزي در اين دو نوع سازمان مختلف مورد ارزيابي قرار مي گيرد(</w:t>
      </w:r>
      <w:r w:rsidRPr="005D7038">
        <w:rPr>
          <w:rFonts w:ascii="Times New Roman" w:eastAsia="Times New Roman" w:hAnsi="Times New Roman" w:cs="B Zar"/>
          <w:sz w:val="24"/>
          <w:szCs w:val="24"/>
          <w:lang w:bidi="fa-IR"/>
        </w:rPr>
        <w:t>Marr, et al , 20</w:t>
      </w:r>
      <w:r w:rsidR="009345D9">
        <w:rPr>
          <w:rFonts w:ascii="Times New Roman" w:eastAsia="Times New Roman" w:hAnsi="Times New Roman" w:cs="B Zar"/>
          <w:sz w:val="24"/>
          <w:szCs w:val="24"/>
          <w:lang w:bidi="fa-IR"/>
        </w:rPr>
        <w:t>1</w:t>
      </w:r>
      <w:r w:rsidRPr="005D7038">
        <w:rPr>
          <w:rFonts w:ascii="Times New Roman" w:eastAsia="Times New Roman" w:hAnsi="Times New Roman" w:cs="B Zar"/>
          <w:sz w:val="24"/>
          <w:szCs w:val="24"/>
          <w:lang w:bidi="fa-IR"/>
        </w:rPr>
        <w:t>1</w:t>
      </w:r>
      <w:r w:rsidRPr="005D7038">
        <w:rPr>
          <w:rFonts w:ascii="Times New Roman" w:eastAsia="Times New Roman" w:hAnsi="Times New Roman" w:cs="B Zar" w:hint="cs"/>
          <w:sz w:val="24"/>
          <w:szCs w:val="24"/>
          <w:rtl/>
          <w:lang w:bidi="fa-IR"/>
        </w:rPr>
        <w:t>).</w:t>
      </w:r>
    </w:p>
    <w:p w:rsidR="005D7038" w:rsidRPr="005D7038" w:rsidRDefault="005D7038" w:rsidP="009345D9">
      <w:pPr>
        <w:bidi/>
        <w:spacing w:after="0" w:line="360" w:lineRule="auto"/>
        <w:jc w:val="both"/>
        <w:rPr>
          <w:rFonts w:ascii="Times New Roman" w:eastAsia="Times New Roman" w:hAnsi="Times New Roman" w:cs="B Zar"/>
          <w:sz w:val="24"/>
          <w:szCs w:val="24"/>
          <w:rtl/>
          <w:lang w:bidi="fa-IR"/>
        </w:rPr>
      </w:pPr>
    </w:p>
    <w:p w:rsidR="005D7038" w:rsidRPr="005D7038" w:rsidRDefault="005D7038" w:rsidP="005D7038">
      <w:pPr>
        <w:bidi/>
        <w:spacing w:after="0" w:line="240" w:lineRule="auto"/>
        <w:jc w:val="both"/>
        <w:rPr>
          <w:rFonts w:ascii="Times New Roman" w:eastAsia="Times New Roman" w:hAnsi="Times New Roman" w:cs="B Zar"/>
          <w:bCs/>
          <w:sz w:val="24"/>
          <w:szCs w:val="24"/>
          <w:lang w:bidi="fa-IR"/>
        </w:rPr>
      </w:pPr>
      <w:r w:rsidRPr="005D7038">
        <w:rPr>
          <w:rFonts w:ascii="Times New Roman" w:eastAsia="Times New Roman" w:hAnsi="Times New Roman" w:cs="B Zar" w:hint="cs"/>
          <w:bCs/>
          <w:sz w:val="24"/>
          <w:szCs w:val="24"/>
          <w:rtl/>
          <w:lang w:bidi="fa-IR"/>
        </w:rPr>
        <w:t xml:space="preserve">شركت </w:t>
      </w:r>
      <w:r w:rsidRPr="005D7038">
        <w:rPr>
          <w:rFonts w:ascii="Times New Roman" w:eastAsia="Times New Roman" w:hAnsi="Times New Roman" w:cs="B Zar"/>
          <w:bCs/>
          <w:i/>
          <w:iCs/>
          <w:sz w:val="24"/>
          <w:szCs w:val="24"/>
          <w:lang w:bidi="fa-IR"/>
        </w:rPr>
        <w:t>House of fraser</w:t>
      </w:r>
    </w:p>
    <w:p w:rsidR="005D7038" w:rsidRDefault="005D7038" w:rsidP="009345D9">
      <w:pPr>
        <w:bidi/>
        <w:spacing w:after="0" w:line="360" w:lineRule="auto"/>
        <w:ind w:firstLine="432"/>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به منظور ارزيابي عملكرد اين شركت ، با استفاده از مدل منشور عملكرد، پس از مصاحبه با صاحبان شركت، ذي نفعان كليدي آن مشخص گرديده كه دو نمونه از آنها شامل مشتريان و پيمانكاران خارجي مي باشند. سپس يكسري شاخص هاي گسترده و جامع براي سنجش ارضاي نيازها و كمكهاي متقابل ذي نفعان ايجاد گرديد. براي مثال در بين شاخص هاي تعيين شده براي مشتريان، مي توان به ادراك آنها از كيفيت محصولات اشاره نمود و در عوض كمك مشتريان به سازمان شامل تمايل آنها به خريد مجدد از اين شركت و پيشنهاد محصولات اين شركت به دوستان و آشنايانشان مي باشد كه تمامي اين اطلاعات از طريق بستن قرارداد با يك شركت تحقيق بازار بدست آمد. سپس، شاخص هاي مربوط به وجوه ديگر منشور عملكرد تعيين شد. در نهايت شش شاخص و واحد اندازه گيري مربوط به هر يك، از بين ليست شاخص هاي بالقوه بدست آمده، گزينش گرديد تا شاخص هاي اصلي براي ارزيابي عملكرد اين سازمان ايجاد گردد.</w:t>
      </w:r>
    </w:p>
    <w:p w:rsidR="009345D9" w:rsidRPr="005D7038" w:rsidRDefault="009345D9" w:rsidP="009345D9">
      <w:pPr>
        <w:bidi/>
        <w:spacing w:after="0" w:line="360" w:lineRule="auto"/>
        <w:ind w:firstLine="432"/>
        <w:jc w:val="both"/>
        <w:rPr>
          <w:rFonts w:ascii="Times New Roman" w:eastAsia="Times New Roman" w:hAnsi="Times New Roman" w:cs="B Zar"/>
          <w:sz w:val="24"/>
          <w:szCs w:val="24"/>
          <w:lang w:bidi="fa-IR"/>
        </w:rPr>
      </w:pPr>
    </w:p>
    <w:p w:rsidR="005D7038" w:rsidRPr="005D7038" w:rsidRDefault="005D7038" w:rsidP="005D7038">
      <w:pPr>
        <w:bidi/>
        <w:spacing w:after="0" w:line="240" w:lineRule="auto"/>
        <w:ind w:firstLine="432"/>
        <w:jc w:val="both"/>
        <w:rPr>
          <w:rFonts w:ascii="Times New Roman" w:eastAsia="Times New Roman" w:hAnsi="Times New Roman" w:cs="B Zar"/>
          <w:sz w:val="24"/>
          <w:szCs w:val="24"/>
          <w:lang w:bidi="fa-IR"/>
        </w:rPr>
      </w:pPr>
    </w:p>
    <w:p w:rsidR="005D7038" w:rsidRPr="005D7038" w:rsidRDefault="005D7038" w:rsidP="005D7038">
      <w:pPr>
        <w:bidi/>
        <w:spacing w:after="0" w:line="360" w:lineRule="auto"/>
        <w:jc w:val="both"/>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lastRenderedPageBreak/>
        <w:t>تلفيق مدل</w:t>
      </w:r>
      <w:r w:rsidR="009345D9">
        <w:rPr>
          <w:rFonts w:ascii="Times New Roman" w:eastAsia="Times New Roman" w:hAnsi="Times New Roman" w:cs="B Zar"/>
          <w:bCs/>
          <w:sz w:val="24"/>
          <w:szCs w:val="24"/>
          <w:lang w:bidi="fa-IR"/>
        </w:rPr>
        <w:t xml:space="preserve"> </w:t>
      </w:r>
      <w:r w:rsidRPr="005D7038">
        <w:rPr>
          <w:rFonts w:ascii="Times New Roman" w:eastAsia="Times New Roman" w:hAnsi="Times New Roman" w:cs="B Zar" w:hint="cs"/>
          <w:bCs/>
          <w:sz w:val="24"/>
          <w:szCs w:val="24"/>
          <w:rtl/>
          <w:lang w:bidi="fa-IR"/>
        </w:rPr>
        <w:t xml:space="preserve">هاي ارزيابي عملكرد و </w:t>
      </w:r>
      <w:r w:rsidRPr="005D7038">
        <w:rPr>
          <w:rFonts w:ascii="Times New Roman" w:eastAsia="Times New Roman" w:hAnsi="Times New Roman" w:cs="B Zar"/>
          <w:b/>
          <w:sz w:val="24"/>
          <w:szCs w:val="24"/>
          <w:lang w:bidi="fa-IR"/>
        </w:rPr>
        <w:t>DEA</w:t>
      </w:r>
    </w:p>
    <w:p w:rsidR="005D7038" w:rsidRPr="005D7038" w:rsidRDefault="005D7038" w:rsidP="005D7038">
      <w:pPr>
        <w:bidi/>
        <w:spacing w:after="0" w:line="240" w:lineRule="auto"/>
        <w:jc w:val="both"/>
        <w:rPr>
          <w:rFonts w:ascii="Times New Roman" w:eastAsia="Times New Roman" w:hAnsi="Times New Roman" w:cs="B Zar"/>
          <w:b/>
          <w:sz w:val="24"/>
          <w:szCs w:val="24"/>
          <w:lang w:bidi="fa-IR"/>
        </w:rPr>
      </w:pPr>
      <w:r w:rsidRPr="005D7038">
        <w:rPr>
          <w:rFonts w:ascii="Times New Roman" w:eastAsia="Times New Roman" w:hAnsi="Times New Roman" w:cs="B Zar" w:hint="cs"/>
          <w:b/>
          <w:sz w:val="24"/>
          <w:szCs w:val="24"/>
          <w:rtl/>
          <w:lang w:bidi="fa-IR"/>
        </w:rPr>
        <w:t xml:space="preserve">مدل </w:t>
      </w:r>
      <w:r w:rsidRPr="005D7038">
        <w:rPr>
          <w:rFonts w:ascii="Times New Roman" w:eastAsia="Times New Roman" w:hAnsi="Times New Roman" w:cs="B Zar"/>
          <w:b/>
          <w:sz w:val="24"/>
          <w:szCs w:val="24"/>
          <w:lang w:bidi="fa-IR"/>
        </w:rPr>
        <w:t>EFQM</w:t>
      </w:r>
      <w:r w:rsidRPr="005D7038">
        <w:rPr>
          <w:rFonts w:ascii="Times New Roman" w:eastAsia="Times New Roman" w:hAnsi="Times New Roman" w:cs="B Zar" w:hint="cs"/>
          <w:b/>
          <w:sz w:val="24"/>
          <w:szCs w:val="24"/>
          <w:rtl/>
          <w:lang w:bidi="fa-IR"/>
        </w:rPr>
        <w:t xml:space="preserve"> و </w:t>
      </w:r>
      <w:r w:rsidRPr="005D7038">
        <w:rPr>
          <w:rFonts w:ascii="Times New Roman" w:eastAsia="Times New Roman" w:hAnsi="Times New Roman" w:cs="B Zar"/>
          <w:b/>
          <w:sz w:val="24"/>
          <w:szCs w:val="24"/>
          <w:lang w:bidi="fa-IR"/>
        </w:rPr>
        <w:t>DEA</w:t>
      </w:r>
      <w:r w:rsidRPr="005D7038">
        <w:rPr>
          <w:rFonts w:ascii="Times New Roman" w:eastAsia="Times New Roman" w:hAnsi="Times New Roman" w:cs="B Zar" w:hint="cs"/>
          <w:b/>
          <w:sz w:val="24"/>
          <w:szCs w:val="24"/>
          <w:rtl/>
          <w:lang w:bidi="fa-IR"/>
        </w:rPr>
        <w:t xml:space="preserve"> </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 در تحقيقي با عنوان ‍»طراحي مدل رياضي ارزيابي عملكرد با تاكيد بر شاخص هاي مديريت كيفيت با رويكرد </w:t>
      </w:r>
      <w:r w:rsidRPr="005D7038">
        <w:rPr>
          <w:rFonts w:ascii="Times New Roman" w:eastAsia="Times New Roman" w:hAnsi="Times New Roman" w:cs="B Zar"/>
          <w:sz w:val="24"/>
          <w:szCs w:val="24"/>
          <w:lang w:bidi="fa-IR"/>
        </w:rPr>
        <w:t>DEA</w:t>
      </w:r>
      <w:r w:rsidRPr="005D7038">
        <w:rPr>
          <w:rFonts w:ascii="Times New Roman" w:eastAsia="Times New Roman" w:hAnsi="Times New Roman" w:cs="B Zar" w:hint="cs"/>
          <w:sz w:val="24"/>
          <w:szCs w:val="24"/>
          <w:rtl/>
          <w:lang w:bidi="fa-IR"/>
        </w:rPr>
        <w:t>» محقق به دنبال ارائه يك الگوي كارآمد براي ارزيابي عملكرد سازمانها به كمك شاخص هاي مديريتي و مفهومي مي باشد.</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بررسي مدلهاي تعالي عملكرد نشان مي دهد كه اين مدلها اجازه مي دهند تا يك تجزيه و تحليل نسبتا مستقيم از عملكرد </w:t>
      </w:r>
      <w:r w:rsidRPr="005D7038">
        <w:rPr>
          <w:rFonts w:ascii="Times New Roman" w:eastAsia="Times New Roman" w:hAnsi="Times New Roman" w:cs="B Zar"/>
          <w:i/>
          <w:iCs/>
          <w:sz w:val="24"/>
          <w:szCs w:val="24"/>
          <w:lang w:bidi="fa-IR"/>
        </w:rPr>
        <w:t>DMU</w:t>
      </w:r>
      <w:r w:rsidRPr="005D7038">
        <w:rPr>
          <w:rFonts w:ascii="Times New Roman" w:eastAsia="Times New Roman" w:hAnsi="Times New Roman" w:cs="B Zar" w:hint="cs"/>
          <w:sz w:val="24"/>
          <w:szCs w:val="24"/>
          <w:rtl/>
          <w:lang w:bidi="fa-IR"/>
        </w:rPr>
        <w:t xml:space="preserve"> و بر حسب رابطه بين نهاده ها (توانمندسازها) و ستاده ها (نتايج) صورت گيرد. به اين ترتيب كه با تعيين درصد امتياز براي هر يك از توانمندسازها (عوامل سيستمي و فرايندها) و نتايج، عملكرد كلي </w:t>
      </w:r>
      <w:r w:rsidRPr="005D7038">
        <w:rPr>
          <w:rFonts w:ascii="Times New Roman" w:eastAsia="Times New Roman" w:hAnsi="Times New Roman" w:cs="B Zar"/>
          <w:i/>
          <w:iCs/>
          <w:sz w:val="24"/>
          <w:szCs w:val="24"/>
          <w:lang w:bidi="fa-IR"/>
        </w:rPr>
        <w:t>DMU</w:t>
      </w:r>
      <w:r w:rsidRPr="005D7038">
        <w:rPr>
          <w:rFonts w:ascii="Times New Roman" w:eastAsia="Times New Roman" w:hAnsi="Times New Roman" w:cs="B Zar" w:hint="cs"/>
          <w:sz w:val="24"/>
          <w:szCs w:val="24"/>
          <w:rtl/>
          <w:lang w:bidi="fa-IR"/>
        </w:rPr>
        <w:t xml:space="preserve"> به وسيله مدل، در قالب جمع موزون ساده (وزن از قبل تعيين شده) نمره هر يك از عناصر، ارزيابي مي شود.</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رويكرد جايگزين در اين پژوهش، در نظر گرفتن توانمندسازها بعنوان نهاده و نتايج به عنوان ستاده است. بنابراين ساختار كلي مدل به شكل (2-17) خواهد بود.</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در اين روش همانند مدل</w:t>
      </w:r>
      <w:r w:rsidR="009345D9">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هاي تعالي عملكرد ، درصد يا وزن مشخصي براي نهاده ها و ستاده ها در نظر گرفته نشده و همه با وزن يكسان وارد مدل مي شوند. سپس با حل مدل و به كمك تحليل پوششي داده ها، ضمن ارزيابي واحدهاي تحت بررسي و رتبه بندي آنها از نظر عملكرد، وزن مطلوب براي هر يك از عناصر نهاده و ستاده در جامعه مورد ارزيابي، مشخص خواهد شد. به اين ترتيب يكي از دغدغه هاي اصلي استفاده از مدلهاي تعالي عملكرد يعني بومي كردن آنها در هنگام استفاده را فراهم مي نمايد(صفري، 13</w:t>
      </w:r>
      <w:r w:rsidR="009345D9">
        <w:rPr>
          <w:rFonts w:ascii="Times New Roman" w:eastAsia="Times New Roman" w:hAnsi="Times New Roman" w:cs="B Zar" w:hint="cs"/>
          <w:sz w:val="24"/>
          <w:szCs w:val="24"/>
          <w:rtl/>
          <w:lang w:bidi="fa-IR"/>
        </w:rPr>
        <w:t>۹</w:t>
      </w:r>
      <w:r w:rsidRPr="005D7038">
        <w:rPr>
          <w:rFonts w:ascii="Times New Roman" w:eastAsia="Times New Roman" w:hAnsi="Times New Roman" w:cs="B Zar" w:hint="cs"/>
          <w:sz w:val="24"/>
          <w:szCs w:val="24"/>
          <w:rtl/>
          <w:lang w:bidi="fa-IR"/>
        </w:rPr>
        <w:t>2).</w:t>
      </w:r>
    </w:p>
    <w:tbl>
      <w:tblPr>
        <w:tblStyle w:val="TableGrid2"/>
        <w:bidiVisual/>
        <w:tblW w:w="0" w:type="auto"/>
        <w:tblLook w:val="01E0" w:firstRow="1" w:lastRow="1" w:firstColumn="1" w:lastColumn="1" w:noHBand="0" w:noVBand="0"/>
      </w:tblPr>
      <w:tblGrid>
        <w:gridCol w:w="2952"/>
        <w:gridCol w:w="2952"/>
        <w:gridCol w:w="3132"/>
      </w:tblGrid>
      <w:tr w:rsidR="005D7038" w:rsidRPr="005D7038" w:rsidTr="000E066A">
        <w:tc>
          <w:tcPr>
            <w:tcW w:w="9036" w:type="dxa"/>
            <w:gridSpan w:val="3"/>
            <w:tcBorders>
              <w:top w:val="nil"/>
              <w:left w:val="nil"/>
              <w:bottom w:val="single" w:sz="12" w:space="0" w:color="auto"/>
              <w:right w:val="nil"/>
            </w:tcBorders>
            <w:vAlign w:val="center"/>
          </w:tcPr>
          <w:p w:rsidR="005D7038" w:rsidRPr="009345D9" w:rsidRDefault="005D7038" w:rsidP="005D7038">
            <w:pPr>
              <w:bidi/>
              <w:spacing w:after="0" w:line="240" w:lineRule="auto"/>
              <w:jc w:val="center"/>
              <w:rPr>
                <w:rFonts w:cs="B Zar"/>
                <w:sz w:val="24"/>
                <w:szCs w:val="24"/>
                <w:rtl/>
                <w:lang w:bidi="fa-IR"/>
              </w:rPr>
            </w:pPr>
            <w:r w:rsidRPr="009345D9">
              <w:rPr>
                <w:rFonts w:cs="B Zar" w:hint="cs"/>
                <w:sz w:val="24"/>
                <w:szCs w:val="24"/>
                <w:rtl/>
                <w:lang w:bidi="fa-IR"/>
              </w:rPr>
              <w:t xml:space="preserve">جدول(2-8) : تفكيك عناصر مدل </w:t>
            </w:r>
            <w:r w:rsidRPr="009345D9">
              <w:rPr>
                <w:rFonts w:cs="B Zar"/>
                <w:sz w:val="24"/>
                <w:szCs w:val="24"/>
                <w:lang w:bidi="fa-IR"/>
              </w:rPr>
              <w:t>EFQM</w:t>
            </w:r>
            <w:r w:rsidRPr="009345D9">
              <w:rPr>
                <w:rFonts w:cs="B Zar" w:hint="cs"/>
                <w:sz w:val="24"/>
                <w:szCs w:val="24"/>
                <w:rtl/>
                <w:lang w:bidi="fa-IR"/>
              </w:rPr>
              <w:t xml:space="preserve"> به دو گروه</w:t>
            </w:r>
          </w:p>
        </w:tc>
      </w:tr>
      <w:tr w:rsidR="005D7038" w:rsidRPr="005D7038" w:rsidTr="000E066A">
        <w:tc>
          <w:tcPr>
            <w:tcW w:w="9036" w:type="dxa"/>
            <w:gridSpan w:val="3"/>
            <w:tcBorders>
              <w:top w:val="single" w:sz="12" w:space="0" w:color="auto"/>
              <w:left w:val="nil"/>
              <w:bottom w:val="nil"/>
              <w:right w:val="nil"/>
            </w:tcBorders>
            <w:vAlign w:val="center"/>
          </w:tcPr>
          <w:p w:rsidR="005D7038" w:rsidRPr="005D7038" w:rsidRDefault="005D7038" w:rsidP="005D7038">
            <w:pPr>
              <w:bidi/>
              <w:spacing w:after="0" w:line="240" w:lineRule="auto"/>
              <w:jc w:val="both"/>
              <w:rPr>
                <w:rFonts w:cs="B Zar"/>
                <w:sz w:val="24"/>
                <w:szCs w:val="24"/>
                <w:rtl/>
                <w:lang w:bidi="fa-IR"/>
              </w:rPr>
            </w:pPr>
          </w:p>
        </w:tc>
      </w:tr>
      <w:tr w:rsidR="005D7038" w:rsidRPr="005D7038" w:rsidTr="000E066A">
        <w:tc>
          <w:tcPr>
            <w:tcW w:w="2952" w:type="dxa"/>
            <w:tcBorders>
              <w:top w:val="double" w:sz="4" w:space="0" w:color="auto"/>
              <w:left w:val="double" w:sz="4" w:space="0" w:color="auto"/>
              <w:bottom w:val="double" w:sz="4" w:space="0" w:color="auto"/>
              <w:right w:val="double" w:sz="4" w:space="0" w:color="auto"/>
            </w:tcBorders>
            <w:shd w:val="clear" w:color="auto" w:fill="8C8C8C"/>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ستاده ها</w:t>
            </w:r>
          </w:p>
        </w:tc>
        <w:tc>
          <w:tcPr>
            <w:tcW w:w="2952" w:type="dxa"/>
            <w:vMerge w:val="restart"/>
            <w:tcBorders>
              <w:top w:val="nil"/>
              <w:left w:val="double" w:sz="4" w:space="0" w:color="auto"/>
              <w:right w:val="double" w:sz="4" w:space="0" w:color="auto"/>
            </w:tcBorders>
            <w:shd w:val="clear" w:color="auto" w:fill="auto"/>
            <w:vAlign w:val="center"/>
          </w:tcPr>
          <w:p w:rsidR="005D7038" w:rsidRPr="005D7038" w:rsidRDefault="005D7038" w:rsidP="005D7038">
            <w:pPr>
              <w:bidi/>
              <w:spacing w:after="0" w:line="240" w:lineRule="auto"/>
              <w:jc w:val="both"/>
              <w:rPr>
                <w:rFonts w:cs="B Zar"/>
                <w:sz w:val="24"/>
                <w:szCs w:val="24"/>
                <w:lang w:bidi="fa-IR"/>
              </w:rPr>
            </w:pPr>
          </w:p>
          <w:p w:rsidR="005D7038" w:rsidRPr="005D7038" w:rsidRDefault="005D7038" w:rsidP="005D7038">
            <w:pPr>
              <w:bidi/>
              <w:spacing w:after="0" w:line="240" w:lineRule="auto"/>
              <w:jc w:val="both"/>
              <w:rPr>
                <w:rFonts w:cs="B Zar"/>
                <w:sz w:val="24"/>
                <w:szCs w:val="24"/>
                <w:lang w:bidi="fa-IR"/>
              </w:rPr>
            </w:pPr>
          </w:p>
          <w:p w:rsidR="005D7038" w:rsidRPr="005D7038" w:rsidRDefault="00AC1FFF" w:rsidP="005D7038">
            <w:pPr>
              <w:bidi/>
              <w:spacing w:after="0" w:line="240" w:lineRule="auto"/>
              <w:jc w:val="both"/>
              <w:rPr>
                <w:rFonts w:cs="B Zar"/>
                <w:sz w:val="24"/>
                <w:szCs w:val="24"/>
                <w:lang w:bidi="fa-IR"/>
              </w:rPr>
            </w:pPr>
            <w:r>
              <w:rPr>
                <w:rFonts w:cs="B Zar"/>
                <w:noProof/>
                <w:sz w:val="24"/>
                <w:szCs w:val="24"/>
              </w:rPr>
              <mc:AlternateContent>
                <mc:Choice Requires="wps">
                  <w:drawing>
                    <wp:anchor distT="0" distB="0" distL="114300" distR="114300" simplePos="0" relativeHeight="251677696" behindDoc="0" locked="0" layoutInCell="1" allowOverlap="1">
                      <wp:simplePos x="0" y="0"/>
                      <wp:positionH relativeFrom="column">
                        <wp:posOffset>1440180</wp:posOffset>
                      </wp:positionH>
                      <wp:positionV relativeFrom="paragraph">
                        <wp:posOffset>177165</wp:posOffset>
                      </wp:positionV>
                      <wp:extent cx="342900" cy="685800"/>
                      <wp:effectExtent l="11430" t="43815" r="17145" b="13335"/>
                      <wp:wrapNone/>
                      <wp:docPr id="1358"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rightArrow">
                                <a:avLst>
                                  <a:gd name="adj1" fmla="val 50000"/>
                                  <a:gd name="adj2" fmla="val 2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9" o:spid="_x0000_s1026" type="#_x0000_t13" style="position:absolute;margin-left:113.4pt;margin-top:13.95pt;width:27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P4QwIAAJcEAAAOAAAAZHJzL2Uyb0RvYy54bWysVNuO0zAQfUfiHyy/06TphTZqulp1WYS0&#10;wEoLH+DaTmLwDdttWr6esZOWFN4QrRR5MuMzZ+bMZHN3UhIdufPC6ApPJzlGXFPDhG4q/PXL45sV&#10;Rj4QzYg0mlf4zD2+275+telsyQvTGsm4QwCifdnZCrch2DLLPG25In5iLNfgrI1TJIDpmow50gG6&#10;klmR58usM45ZZyj3Ht4+9E68Tfh1zWn4XNeeByQrDNxCerr03Mdntt2QsnHEtoIONMg/sFBEaEh6&#10;hXoggaCDE39BKUGd8aYOE2pUZupaUJ5qgGqm+R/VvLTE8lQLNMfba5v8/4Oln47PDgkG2s0WoJUm&#10;ClS6PwSTkqPZch171FlfQuiLfXaxSm+fDP3ukTa7luiG3ztnupYTBsymMT67uRAND1fRvvtoGOAT&#10;wE/tOtVORUBoBDolVc5XVfgpIAovZ/NinYN2FFzL1WIF55iBlJfL1vnwnhuF4qHCTjRtSIxSCnJ8&#10;8iFJw4bqCPs2xahWEpQ+EokWOfyGSRjFFOOYIgYNeQdEYHDJnHpipGCPQspkuGa/kw4BfIXXy/gf&#10;LvtxmNSoA/+iWCSqNz4/hogMr/lvwpQIsEBSqApDZ4YgUkYx3mmWxjsQIfszUJZ6UCcK0gu7N+wM&#10;4jjTbwdsMxxa435i1MFmVNj/OBDHMZIfNAi8ns7ncZWSMV+8LcBwY89+7CGaAlSFA0b9cRf69TvY&#10;JFQcmNgxbeLQ1SJcpqdnNZCF6U+SD5sa12tsp6jf35PtLwAAAP//AwBQSwMEFAAGAAgAAAAhAHvQ&#10;sljfAAAACgEAAA8AAABkcnMvZG93bnJldi54bWxMj8tOwzAQRfdI/IM1SGyq1iGIkIY4VQVCPDaI&#10;tuyn8TSOiO0QO234e4YV7OZxdOdMuZpsJ440hNY7BVeLBAS52uvWNQp228d5DiJEdBo770jBNwVY&#10;VednJRban9w7HTexERziQoEKTIx9IWWoDVkMC9+T493BDxYjt0Mj9YAnDredTJMkkxZbxxcM9nRv&#10;qP7cjFYB1i87kz/PXkeZPc0e3g44rj++lLq8mNZ3ICJN8Q+GX31Wh4qd9n50OohOQZpmrB65uF2C&#10;YCDNEx7smby+WYKsSvn/heoHAAD//wMAUEsBAi0AFAAGAAgAAAAhALaDOJL+AAAA4QEAABMAAAAA&#10;AAAAAAAAAAAAAAAAAFtDb250ZW50X1R5cGVzXS54bWxQSwECLQAUAAYACAAAACEAOP0h/9YAAACU&#10;AQAACwAAAAAAAAAAAAAAAAAvAQAAX3JlbHMvLnJlbHNQSwECLQAUAAYACAAAACEACESz+EMCAACX&#10;BAAADgAAAAAAAAAAAAAAAAAuAgAAZHJzL2Uyb0RvYy54bWxQSwECLQAUAAYACAAAACEAe9CyWN8A&#10;AAAKAQAADwAAAAAAAAAAAAAAAACdBAAAZHJzL2Rvd25yZXYueG1sUEsFBgAAAAAEAAQA8wAAAKkF&#10;AAAAAA==&#10;" fillcolor="#969696"/>
                  </w:pict>
                </mc:Fallback>
              </mc:AlternateContent>
            </w:r>
            <w:r>
              <w:rPr>
                <w:rFonts w:cs="B Zar"/>
                <w:noProof/>
                <w:sz w:val="24"/>
                <w:szCs w:val="24"/>
              </w:rPr>
              <mc:AlternateContent>
                <mc:Choice Requires="wps">
                  <w:drawing>
                    <wp:anchor distT="0" distB="0" distL="114300" distR="114300" simplePos="0" relativeHeight="251675648" behindDoc="0" locked="0" layoutInCell="1" allowOverlap="1">
                      <wp:simplePos x="0" y="0"/>
                      <wp:positionH relativeFrom="column">
                        <wp:posOffset>-49530</wp:posOffset>
                      </wp:positionH>
                      <wp:positionV relativeFrom="paragraph">
                        <wp:posOffset>178435</wp:posOffset>
                      </wp:positionV>
                      <wp:extent cx="342900" cy="685800"/>
                      <wp:effectExtent l="7620" t="45085" r="11430" b="50165"/>
                      <wp:wrapNone/>
                      <wp:docPr id="1357"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rightArrow">
                                <a:avLst>
                                  <a:gd name="adj1" fmla="val 50000"/>
                                  <a:gd name="adj2" fmla="val 2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7" o:spid="_x0000_s1026" type="#_x0000_t13" style="position:absolute;margin-left:-3.9pt;margin-top:14.05pt;width:27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ZAQwIAAJcEAAAOAAAAZHJzL2Uyb0RvYy54bWysVNuO0zAQfUfiHyy/07TpPWq6WnVZhLTA&#10;Sgsf4NpOYvAN221avn7HTlpSeEO0UuTJjM+cmTOTzd1JSXTkzgujSzwZjTHimhomdF3ib18f360w&#10;8oFoRqTRvMRn7vHd9u2bTWsLnpvGSMYdAhDti9aWuAnBFlnmacMV8SNjuQZnZZwiAUxXZ8yRFtCV&#10;zPLxeJG1xjHrDOXew9uHzom3Cb+qOA1fqsrzgGSJgVtIT5ee+/jMthtS1I7YRtCeBvkHFooIDUmv&#10;UA8kEHRw4i8oJagz3lRhRI3KTFUJylMNUM1k/Ec1Lw2xPNUCzfH22ib//2Dp5+OzQ4KBdtP5EiNN&#10;FKh0fwgmJUfTxTL2qLW+gNAX++xild4+GfrDI212DdE1v3fOtA0nDJhNYnx2cyEaHq6iffvJMMAn&#10;gJ/adaqcioDQCHRKqpyvqvBTQBReTmf5egzaUXAtVvMVnGMGUlwuW+fDB24UiocSO1E3ITFKKcjx&#10;yYckDeurI+z7BKNKSVD6SCSaj+HXT8IgJh/G5DGoz9sjAoNL5tQTIwV7FFImw9X7nXQI4Eu8XsR/&#10;f9kPw6RGLfjn+TxRvfH5IURkeM1/E6ZEgAWSQpUYOtMHkSKK8V6zNN6BCNmdgbLUvTpRkE7YvWFn&#10;EMeZbjtgm+HQGPcLoxY2o8T+54E4jpH8qEHg9WQ2i6uUjNl8mYPhhp790EM0BagSB4y64y5063ew&#10;Sag4MLFj2sShq0S4TE/HqicL058k7zc1rtfQTlG/vyfbVwAAAP//AwBQSwMEFAAGAAgAAAAhALJU&#10;CS/fAAAACAEAAA8AAABkcnMvZG93bnJldi54bWxMj81OwzAQhO9IvIO1SFyq1klAIQpxqgqE+Lkg&#10;SrlvYzeOiNchdtrw9iwnOI5mNPNNtZ5dL45mDJ0nBekqAWGo8bqjVsHu/WFZgAgRSWPvySj4NgHW&#10;9flZhaX2J3ozx21sBZdQKFGBjXEopQyNNQ7Dyg+G2Dv40WFkObZSj3jictfLLEly6bAjXrA4mDtr&#10;ms/t5BRg87yzxdPiZZL54+L+9YDT5uNLqcuLeXMLIpo5/oXhF5/RoWamvZ9IB9ErWN4weVSQFSkI&#10;9q/zDMSec1d5CrKu5P8D9Q8AAAD//wMAUEsBAi0AFAAGAAgAAAAhALaDOJL+AAAA4QEAABMAAAAA&#10;AAAAAAAAAAAAAAAAAFtDb250ZW50X1R5cGVzXS54bWxQSwECLQAUAAYACAAAACEAOP0h/9YAAACU&#10;AQAACwAAAAAAAAAAAAAAAAAvAQAAX3JlbHMvLnJlbHNQSwECLQAUAAYACAAAACEAQRW2QEMCAACX&#10;BAAADgAAAAAAAAAAAAAAAAAuAgAAZHJzL2Uyb0RvYy54bWxQSwECLQAUAAYACAAAACEAslQJL98A&#10;AAAIAQAADwAAAAAAAAAAAAAAAACdBAAAZHJzL2Rvd25yZXYueG1sUEsFBgAAAAAEAAQA8wAAAKkF&#10;AAAAAA==&#10;" fillcolor="#969696"/>
                  </w:pict>
                </mc:Fallback>
              </mc:AlternateContent>
            </w:r>
            <w:r>
              <w:rPr>
                <w:rFonts w:cs="B Zar"/>
                <w:noProof/>
                <w:sz w:val="24"/>
                <w:szCs w:val="24"/>
              </w:rPr>
              <mc:AlternateContent>
                <mc:Choice Requires="wps">
                  <w:drawing>
                    <wp:anchor distT="0" distB="0" distL="114300" distR="114300" simplePos="0" relativeHeight="251676672" behindDoc="0" locked="0" layoutInCell="1" allowOverlap="1">
                      <wp:simplePos x="0" y="0"/>
                      <wp:positionH relativeFrom="column">
                        <wp:posOffset>407670</wp:posOffset>
                      </wp:positionH>
                      <wp:positionV relativeFrom="paragraph">
                        <wp:posOffset>291465</wp:posOffset>
                      </wp:positionV>
                      <wp:extent cx="918210" cy="342900"/>
                      <wp:effectExtent l="7620" t="5715" r="7620" b="13335"/>
                      <wp:wrapNone/>
                      <wp:docPr id="1356"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342900"/>
                              </a:xfrm>
                              <a:prstGeom prst="rect">
                                <a:avLst/>
                              </a:prstGeom>
                              <a:solidFill>
                                <a:srgbClr val="FFFFFF"/>
                              </a:solidFill>
                              <a:ln w="9525">
                                <a:solidFill>
                                  <a:srgbClr val="FFFFFF"/>
                                </a:solidFill>
                                <a:miter lim="800000"/>
                                <a:headEnd/>
                                <a:tailEnd/>
                              </a:ln>
                            </wps:spPr>
                            <wps:txbx>
                              <w:txbxContent>
                                <w:p w:rsidR="00897B9E" w:rsidRPr="00817B0E" w:rsidRDefault="00897B9E" w:rsidP="005D7038">
                                  <w:pPr>
                                    <w:jc w:val="center"/>
                                    <w:rPr>
                                      <w:rFonts w:cs="Mitra"/>
                                      <w:sz w:val="36"/>
                                      <w:szCs w:val="36"/>
                                    </w:rPr>
                                  </w:pPr>
                                  <w:r w:rsidRPr="00817B0E">
                                    <w:rPr>
                                      <w:rFonts w:cs="Mitra"/>
                                      <w:sz w:val="36"/>
                                      <w:szCs w:val="36"/>
                                    </w:rPr>
                                    <w:t>DMU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359" style="position:absolute;left:0;text-align:left;margin-left:32.1pt;margin-top:22.95pt;width:72.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mQLAIAAFQEAAAOAAAAZHJzL2Uyb0RvYy54bWysVNuO0zAQfUfiHyy/0zTphTZqulp1KUJa&#10;YMXCBziOk1g4thm7TcrX79jpli68IEQeLE9mfHLmnHE2N0OnyFGAk0YXNJ1MKRGam0rqpqDfvu7f&#10;rChxnumKKaNFQU/C0Zvt61eb3uYiM61RlQCCINrlvS1o673Nk8TxVnTMTYwVGpO1gY55DKFJKmA9&#10;oncqyabTZdIbqCwYLpzDt3djkm4jfl0L7j/XtROeqIIiNx9XiGsZ1mS7YXkDzLaSn2mwf2DRManx&#10;oxeoO+YZOYD8A6qTHIwztZ9w0yWmriUXsQfsJp3+1s1jy6yIvaA4zl5kcv8Pln86PgCRFXo3Wywp&#10;0axDl76gbkw3SpDZchU06q3LsfTRPkDo0tl7w787os2uxTpxC2D6VrAKmaWhPnlxIAQOj5Ky/2gq&#10;xGcHb6JcQw1dAEQhyBBdOV1cEYMnHF+u01WWonccU7N5tp5G1xKWPx+24Px7YToSNgUFJB/B2fHe&#10;+UCG5c8lkbxRstpLpWIATblTQI4MB2Qfn8gfe7wuU5r0yGSRLSLyi5z7O4hOepx0JbuCrqbhGWcv&#10;qPZOV3EOPZNq3CNlpc8yBuVGB/xQDqNXyOPsSmmqEyoLZhxtvIq4aQ38pKTHsS6o+3FgIChRHzS6&#10;s07n83APYjBfvM0wgOtMeZ1hmiNUQT0l43bnx7tzsCCbFr+URj20uUVHaxnVDm6PrM4N4OhGE87X&#10;LNyN6zhW/foZbJ8AAAD//wMAUEsDBBQABgAIAAAAIQDJ2hx23QAAAAgBAAAPAAAAZHJzL2Rvd25y&#10;ZXYueG1sTI+9TsNAEIR7JN7htEh05IxlotjxOYJgREMRAuk358W2uB/Ld0kcnp6lCuVoRjPflKvJ&#10;GnGkMfTeKbifJSDIad/0rlXw+fFytwARIroGjXek4EwBVtX1VYlF40/unY7b2AoucaFABV2MQyFl&#10;0B1ZDDM/kGPvy48WI8uxlc2IJy63RqZJMpcWe8cLHQ607kh/bw9WwQbxefPzqvVTfX7LalrvavJG&#10;qdub6XEJItIUL2H4w2d0qJhp7w+uCcIomGcpJxVkDzkI9tNkwVf2CvI8B1mV8v+B6hcAAP//AwBQ&#10;SwECLQAUAAYACAAAACEAtoM4kv4AAADhAQAAEwAAAAAAAAAAAAAAAAAAAAAAW0NvbnRlbnRfVHlw&#10;ZXNdLnhtbFBLAQItABQABgAIAAAAIQA4/SH/1gAAAJQBAAALAAAAAAAAAAAAAAAAAC8BAABfcmVs&#10;cy8ucmVsc1BLAQItABQABgAIAAAAIQCxzhmQLAIAAFQEAAAOAAAAAAAAAAAAAAAAAC4CAABkcnMv&#10;ZTJvRG9jLnhtbFBLAQItABQABgAIAAAAIQDJ2hx23QAAAAgBAAAPAAAAAAAAAAAAAAAAAIYEAABk&#10;cnMvZG93bnJldi54bWxQSwUGAAAAAAQABADzAAAAkAUAAAAA&#10;" strokecolor="white">
                      <v:textbox>
                        <w:txbxContent>
                          <w:p w:rsidR="00897B9E" w:rsidRPr="00817B0E" w:rsidRDefault="00897B9E" w:rsidP="005D7038">
                            <w:pPr>
                              <w:jc w:val="center"/>
                              <w:rPr>
                                <w:rFonts w:cs="Mitra"/>
                                <w:sz w:val="36"/>
                                <w:szCs w:val="36"/>
                              </w:rPr>
                            </w:pPr>
                            <w:r w:rsidRPr="00817B0E">
                              <w:rPr>
                                <w:rFonts w:cs="Mitra"/>
                                <w:sz w:val="36"/>
                                <w:szCs w:val="36"/>
                              </w:rPr>
                              <w:t>DMU</w:t>
                            </w:r>
                          </w:p>
                        </w:txbxContent>
                      </v:textbox>
                    </v:rect>
                  </w:pict>
                </mc:Fallback>
              </mc:AlternateContent>
            </w:r>
            <w:r w:rsidR="005D7038" w:rsidRPr="005D7038">
              <w:rPr>
                <w:rFonts w:cs="B Zar"/>
                <w:sz w:val="24"/>
                <w:szCs w:val="24"/>
                <w:lang w:bidi="fa-IR"/>
              </w:rPr>
              <w:t xml:space="preserve"> </w:t>
            </w:r>
          </w:p>
        </w:tc>
        <w:tc>
          <w:tcPr>
            <w:tcW w:w="3132" w:type="dxa"/>
            <w:tcBorders>
              <w:top w:val="double" w:sz="4" w:space="0" w:color="auto"/>
              <w:left w:val="double" w:sz="4" w:space="0" w:color="auto"/>
              <w:bottom w:val="double" w:sz="4" w:space="0" w:color="auto"/>
              <w:right w:val="double" w:sz="4" w:space="0" w:color="auto"/>
            </w:tcBorders>
            <w:shd w:val="clear" w:color="auto" w:fill="8C8C8C"/>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نهاده ها</w:t>
            </w:r>
          </w:p>
        </w:tc>
      </w:tr>
      <w:tr w:rsidR="005D7038" w:rsidRPr="005D7038" w:rsidTr="000E066A">
        <w:tc>
          <w:tcPr>
            <w:tcW w:w="2952" w:type="dxa"/>
            <w:vMerge w:val="restart"/>
            <w:tcBorders>
              <w:top w:val="double" w:sz="4" w:space="0" w:color="auto"/>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نتايج مشتري</w:t>
            </w:r>
          </w:p>
        </w:tc>
        <w:tc>
          <w:tcPr>
            <w:tcW w:w="2952" w:type="dxa"/>
            <w:vMerge/>
            <w:tcBorders>
              <w:top w:val="nil"/>
              <w:left w:val="double" w:sz="4" w:space="0" w:color="auto"/>
              <w:right w:val="double" w:sz="4" w:space="0" w:color="auto"/>
            </w:tcBorders>
            <w:shd w:val="clear" w:color="auto" w:fill="auto"/>
          </w:tcPr>
          <w:p w:rsidR="005D7038" w:rsidRPr="005D7038" w:rsidRDefault="005D7038" w:rsidP="005D7038">
            <w:pPr>
              <w:bidi/>
              <w:spacing w:after="0" w:line="240" w:lineRule="auto"/>
              <w:jc w:val="both"/>
              <w:rPr>
                <w:rFonts w:cs="B Zar"/>
                <w:sz w:val="24"/>
                <w:szCs w:val="24"/>
                <w:rtl/>
                <w:lang w:bidi="fa-IR"/>
              </w:rPr>
            </w:pPr>
          </w:p>
        </w:tc>
        <w:tc>
          <w:tcPr>
            <w:tcW w:w="3132" w:type="dxa"/>
            <w:tcBorders>
              <w:top w:val="double" w:sz="4" w:space="0" w:color="auto"/>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رهبري</w:t>
            </w:r>
          </w:p>
        </w:tc>
      </w:tr>
      <w:tr w:rsidR="005D7038" w:rsidRPr="005D7038" w:rsidTr="000E066A">
        <w:tc>
          <w:tcPr>
            <w:tcW w:w="2952" w:type="dxa"/>
            <w:vMerge/>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p>
        </w:tc>
        <w:tc>
          <w:tcPr>
            <w:tcW w:w="2952" w:type="dxa"/>
            <w:vMerge/>
            <w:tcBorders>
              <w:top w:val="nil"/>
              <w:left w:val="double" w:sz="4" w:space="0" w:color="auto"/>
              <w:right w:val="double" w:sz="4" w:space="0" w:color="auto"/>
            </w:tcBorders>
            <w:shd w:val="clear" w:color="auto" w:fill="auto"/>
          </w:tcPr>
          <w:p w:rsidR="005D7038" w:rsidRPr="005D7038" w:rsidRDefault="005D7038" w:rsidP="005D7038">
            <w:pPr>
              <w:bidi/>
              <w:spacing w:after="0" w:line="240" w:lineRule="auto"/>
              <w:jc w:val="both"/>
              <w:rPr>
                <w:rFonts w:cs="B Zar"/>
                <w:sz w:val="24"/>
                <w:szCs w:val="24"/>
                <w:rtl/>
                <w:lang w:bidi="fa-IR"/>
              </w:rPr>
            </w:pPr>
          </w:p>
        </w:tc>
        <w:tc>
          <w:tcPr>
            <w:tcW w:w="3132" w:type="dxa"/>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راهبردها، برنامه ها و خط مشي ها</w:t>
            </w:r>
          </w:p>
        </w:tc>
      </w:tr>
      <w:tr w:rsidR="005D7038" w:rsidRPr="005D7038" w:rsidTr="000E066A">
        <w:tc>
          <w:tcPr>
            <w:tcW w:w="2952" w:type="dxa"/>
            <w:vMerge w:val="restart"/>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نتايج منابع انساني</w:t>
            </w:r>
          </w:p>
        </w:tc>
        <w:tc>
          <w:tcPr>
            <w:tcW w:w="2952" w:type="dxa"/>
            <w:vMerge/>
            <w:tcBorders>
              <w:top w:val="nil"/>
              <w:left w:val="double" w:sz="4" w:space="0" w:color="auto"/>
              <w:right w:val="double" w:sz="4" w:space="0" w:color="auto"/>
            </w:tcBorders>
            <w:shd w:val="clear" w:color="auto" w:fill="auto"/>
          </w:tcPr>
          <w:p w:rsidR="005D7038" w:rsidRPr="005D7038" w:rsidRDefault="005D7038" w:rsidP="005D7038">
            <w:pPr>
              <w:bidi/>
              <w:spacing w:after="0" w:line="240" w:lineRule="auto"/>
              <w:jc w:val="both"/>
              <w:rPr>
                <w:rFonts w:cs="B Zar"/>
                <w:sz w:val="24"/>
                <w:szCs w:val="24"/>
                <w:rtl/>
                <w:lang w:bidi="fa-IR"/>
              </w:rPr>
            </w:pPr>
          </w:p>
        </w:tc>
        <w:tc>
          <w:tcPr>
            <w:tcW w:w="3132" w:type="dxa"/>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تمركز بر منابع انساني</w:t>
            </w:r>
          </w:p>
        </w:tc>
      </w:tr>
      <w:tr w:rsidR="005D7038" w:rsidRPr="005D7038" w:rsidTr="000E066A">
        <w:tc>
          <w:tcPr>
            <w:tcW w:w="2952" w:type="dxa"/>
            <w:vMerge/>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p>
        </w:tc>
        <w:tc>
          <w:tcPr>
            <w:tcW w:w="2952" w:type="dxa"/>
            <w:vMerge/>
            <w:tcBorders>
              <w:top w:val="nil"/>
              <w:left w:val="double" w:sz="4" w:space="0" w:color="auto"/>
              <w:right w:val="double" w:sz="4" w:space="0" w:color="auto"/>
            </w:tcBorders>
            <w:shd w:val="clear" w:color="auto" w:fill="auto"/>
          </w:tcPr>
          <w:p w:rsidR="005D7038" w:rsidRPr="005D7038" w:rsidRDefault="005D7038" w:rsidP="005D7038">
            <w:pPr>
              <w:bidi/>
              <w:spacing w:after="0" w:line="240" w:lineRule="auto"/>
              <w:jc w:val="both"/>
              <w:rPr>
                <w:rFonts w:cs="B Zar"/>
                <w:sz w:val="24"/>
                <w:szCs w:val="24"/>
                <w:rtl/>
                <w:lang w:bidi="fa-IR"/>
              </w:rPr>
            </w:pPr>
          </w:p>
        </w:tc>
        <w:tc>
          <w:tcPr>
            <w:tcW w:w="3132" w:type="dxa"/>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تمركز بر مشتري و بازار</w:t>
            </w:r>
          </w:p>
        </w:tc>
      </w:tr>
      <w:tr w:rsidR="005D7038" w:rsidRPr="005D7038" w:rsidTr="000E066A">
        <w:tc>
          <w:tcPr>
            <w:tcW w:w="2952" w:type="dxa"/>
            <w:vMerge w:val="restart"/>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نتايج تاثير بر جامعه</w:t>
            </w:r>
          </w:p>
        </w:tc>
        <w:tc>
          <w:tcPr>
            <w:tcW w:w="2952" w:type="dxa"/>
            <w:vMerge/>
            <w:tcBorders>
              <w:top w:val="nil"/>
              <w:left w:val="double" w:sz="4" w:space="0" w:color="auto"/>
              <w:right w:val="double" w:sz="4" w:space="0" w:color="auto"/>
            </w:tcBorders>
            <w:shd w:val="clear" w:color="auto" w:fill="auto"/>
          </w:tcPr>
          <w:p w:rsidR="005D7038" w:rsidRPr="005D7038" w:rsidRDefault="005D7038" w:rsidP="005D7038">
            <w:pPr>
              <w:bidi/>
              <w:spacing w:after="0" w:line="240" w:lineRule="auto"/>
              <w:jc w:val="both"/>
              <w:rPr>
                <w:rFonts w:cs="B Zar"/>
                <w:sz w:val="24"/>
                <w:szCs w:val="24"/>
                <w:rtl/>
                <w:lang w:bidi="fa-IR"/>
              </w:rPr>
            </w:pPr>
          </w:p>
        </w:tc>
        <w:tc>
          <w:tcPr>
            <w:tcW w:w="3132" w:type="dxa"/>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اطلاعات و تجزيه و تحليل آن</w:t>
            </w:r>
          </w:p>
        </w:tc>
      </w:tr>
      <w:tr w:rsidR="005D7038" w:rsidRPr="005D7038" w:rsidTr="000E066A">
        <w:tc>
          <w:tcPr>
            <w:tcW w:w="2952" w:type="dxa"/>
            <w:vMerge/>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p>
        </w:tc>
        <w:tc>
          <w:tcPr>
            <w:tcW w:w="2952" w:type="dxa"/>
            <w:vMerge/>
            <w:tcBorders>
              <w:top w:val="nil"/>
              <w:left w:val="double" w:sz="4" w:space="0" w:color="auto"/>
              <w:right w:val="double" w:sz="4" w:space="0" w:color="auto"/>
            </w:tcBorders>
            <w:shd w:val="clear" w:color="auto" w:fill="auto"/>
          </w:tcPr>
          <w:p w:rsidR="005D7038" w:rsidRPr="005D7038" w:rsidRDefault="005D7038" w:rsidP="005D7038">
            <w:pPr>
              <w:bidi/>
              <w:spacing w:after="0" w:line="240" w:lineRule="auto"/>
              <w:jc w:val="both"/>
              <w:rPr>
                <w:rFonts w:cs="B Zar"/>
                <w:sz w:val="24"/>
                <w:szCs w:val="24"/>
                <w:rtl/>
                <w:lang w:bidi="fa-IR"/>
              </w:rPr>
            </w:pPr>
          </w:p>
        </w:tc>
        <w:tc>
          <w:tcPr>
            <w:tcW w:w="3132" w:type="dxa"/>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معماري سازمان</w:t>
            </w:r>
          </w:p>
        </w:tc>
      </w:tr>
      <w:tr w:rsidR="005D7038" w:rsidRPr="005D7038" w:rsidTr="000E066A">
        <w:tc>
          <w:tcPr>
            <w:tcW w:w="2952" w:type="dxa"/>
            <w:vMerge w:val="restart"/>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نتايج كليدي عملكرد</w:t>
            </w:r>
          </w:p>
        </w:tc>
        <w:tc>
          <w:tcPr>
            <w:tcW w:w="2952" w:type="dxa"/>
            <w:vMerge/>
            <w:tcBorders>
              <w:top w:val="nil"/>
              <w:left w:val="double" w:sz="4" w:space="0" w:color="auto"/>
              <w:right w:val="double" w:sz="4" w:space="0" w:color="auto"/>
            </w:tcBorders>
            <w:shd w:val="clear" w:color="auto" w:fill="auto"/>
          </w:tcPr>
          <w:p w:rsidR="005D7038" w:rsidRPr="005D7038" w:rsidRDefault="005D7038" w:rsidP="005D7038">
            <w:pPr>
              <w:bidi/>
              <w:spacing w:after="0" w:line="240" w:lineRule="auto"/>
              <w:jc w:val="both"/>
              <w:rPr>
                <w:rFonts w:cs="B Zar"/>
                <w:sz w:val="24"/>
                <w:szCs w:val="24"/>
                <w:rtl/>
                <w:lang w:bidi="fa-IR"/>
              </w:rPr>
            </w:pPr>
          </w:p>
        </w:tc>
        <w:tc>
          <w:tcPr>
            <w:tcW w:w="3132" w:type="dxa"/>
            <w:tcBorders>
              <w:left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ساير منابع و شراكت ها</w:t>
            </w:r>
          </w:p>
        </w:tc>
      </w:tr>
      <w:tr w:rsidR="005D7038" w:rsidRPr="005D7038" w:rsidTr="000E066A">
        <w:tc>
          <w:tcPr>
            <w:tcW w:w="2952" w:type="dxa"/>
            <w:vMerge/>
            <w:tcBorders>
              <w:left w:val="double" w:sz="4" w:space="0" w:color="auto"/>
              <w:bottom w:val="double" w:sz="4" w:space="0" w:color="auto"/>
              <w:right w:val="double" w:sz="4" w:space="0" w:color="auto"/>
            </w:tcBorders>
            <w:vAlign w:val="center"/>
          </w:tcPr>
          <w:p w:rsidR="005D7038" w:rsidRPr="005D7038" w:rsidRDefault="005D7038" w:rsidP="005D7038">
            <w:pPr>
              <w:bidi/>
              <w:spacing w:after="0" w:line="240" w:lineRule="auto"/>
              <w:jc w:val="both"/>
              <w:rPr>
                <w:rFonts w:cs="B Zar"/>
                <w:sz w:val="24"/>
                <w:szCs w:val="24"/>
                <w:rtl/>
                <w:lang w:bidi="fa-IR"/>
              </w:rPr>
            </w:pPr>
          </w:p>
        </w:tc>
        <w:tc>
          <w:tcPr>
            <w:tcW w:w="2952" w:type="dxa"/>
            <w:vMerge/>
            <w:tcBorders>
              <w:top w:val="nil"/>
              <w:left w:val="double" w:sz="4" w:space="0" w:color="auto"/>
              <w:bottom w:val="nil"/>
              <w:right w:val="double" w:sz="4" w:space="0" w:color="auto"/>
            </w:tcBorders>
            <w:shd w:val="clear" w:color="auto" w:fill="auto"/>
          </w:tcPr>
          <w:p w:rsidR="005D7038" w:rsidRPr="005D7038" w:rsidRDefault="005D7038" w:rsidP="005D7038">
            <w:pPr>
              <w:bidi/>
              <w:spacing w:after="0" w:line="240" w:lineRule="auto"/>
              <w:jc w:val="both"/>
              <w:rPr>
                <w:rFonts w:cs="B Zar"/>
                <w:sz w:val="24"/>
                <w:szCs w:val="24"/>
                <w:rtl/>
                <w:lang w:bidi="fa-IR"/>
              </w:rPr>
            </w:pPr>
          </w:p>
        </w:tc>
        <w:tc>
          <w:tcPr>
            <w:tcW w:w="3132" w:type="dxa"/>
            <w:tcBorders>
              <w:left w:val="double" w:sz="4" w:space="0" w:color="auto"/>
              <w:bottom w:val="double" w:sz="4" w:space="0" w:color="auto"/>
              <w:right w:val="double" w:sz="4"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فرايندها</w:t>
            </w:r>
          </w:p>
        </w:tc>
      </w:tr>
    </w:tbl>
    <w:p w:rsidR="005D7038" w:rsidRPr="005D7038" w:rsidRDefault="005D7038" w:rsidP="005D7038">
      <w:pPr>
        <w:bidi/>
        <w:spacing w:after="0" w:line="240" w:lineRule="auto"/>
        <w:jc w:val="both"/>
        <w:rPr>
          <w:rFonts w:ascii="Times New Roman" w:eastAsia="Times New Roman" w:hAnsi="Times New Roman" w:cs="B Zar"/>
          <w:sz w:val="24"/>
          <w:szCs w:val="24"/>
          <w:rtl/>
          <w:lang w:bidi="fa-IR"/>
        </w:rPr>
      </w:pPr>
    </w:p>
    <w:p w:rsidR="005D7038" w:rsidRPr="005D7038" w:rsidRDefault="005D7038" w:rsidP="005D7038">
      <w:pPr>
        <w:bidi/>
        <w:spacing w:after="0" w:line="240" w:lineRule="auto"/>
        <w:jc w:val="both"/>
        <w:rPr>
          <w:rFonts w:ascii="Times New Roman" w:eastAsia="Times New Roman" w:hAnsi="Times New Roman" w:cs="B Zar"/>
          <w:sz w:val="24"/>
          <w:szCs w:val="24"/>
          <w:rtl/>
          <w:lang w:bidi="fa-IR"/>
        </w:rPr>
      </w:pPr>
    </w:p>
    <w:p w:rsidR="005D7038" w:rsidRPr="005D7038" w:rsidRDefault="005D7038" w:rsidP="005D7038">
      <w:pPr>
        <w:bidi/>
        <w:spacing w:after="0" w:line="240" w:lineRule="auto"/>
        <w:jc w:val="both"/>
        <w:rPr>
          <w:rFonts w:ascii="Times New Roman" w:eastAsia="Times New Roman" w:hAnsi="Times New Roman" w:cs="B Zar"/>
          <w:bCs/>
          <w:sz w:val="24"/>
          <w:szCs w:val="24"/>
          <w:rtl/>
          <w:lang w:bidi="fa-IR"/>
        </w:rPr>
      </w:pPr>
      <w:r w:rsidRPr="005D7038">
        <w:rPr>
          <w:rFonts w:ascii="Times New Roman" w:eastAsia="Times New Roman" w:hAnsi="Times New Roman" w:cs="B Zar" w:hint="cs"/>
          <w:bCs/>
          <w:sz w:val="24"/>
          <w:szCs w:val="24"/>
          <w:rtl/>
          <w:lang w:bidi="fa-IR"/>
        </w:rPr>
        <w:lastRenderedPageBreak/>
        <w:t xml:space="preserve">مدل </w:t>
      </w:r>
      <w:r w:rsidRPr="005D7038">
        <w:rPr>
          <w:rFonts w:ascii="Times New Roman" w:eastAsia="Times New Roman" w:hAnsi="Times New Roman" w:cs="B Zar"/>
          <w:bCs/>
          <w:sz w:val="24"/>
          <w:szCs w:val="24"/>
          <w:lang w:bidi="fa-IR"/>
        </w:rPr>
        <w:t>BSC</w:t>
      </w:r>
      <w:r w:rsidRPr="005D7038">
        <w:rPr>
          <w:rFonts w:ascii="Times New Roman" w:eastAsia="Times New Roman" w:hAnsi="Times New Roman" w:cs="B Zar" w:hint="cs"/>
          <w:bCs/>
          <w:sz w:val="24"/>
          <w:szCs w:val="24"/>
          <w:rtl/>
          <w:lang w:bidi="fa-IR"/>
        </w:rPr>
        <w:t xml:space="preserve"> و </w:t>
      </w:r>
      <w:r w:rsidRPr="005D7038">
        <w:rPr>
          <w:rFonts w:ascii="Times New Roman" w:eastAsia="Times New Roman" w:hAnsi="Times New Roman" w:cs="B Zar"/>
          <w:bCs/>
          <w:sz w:val="24"/>
          <w:szCs w:val="24"/>
          <w:lang w:bidi="fa-IR"/>
        </w:rPr>
        <w:t>DEA</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تلاش</w:t>
      </w:r>
      <w:r w:rsidR="009345D9">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 xml:space="preserve">هايي كه براي رسيدن به اهداف مالي صورت مي گيرد، بر روي نتايج غير مالي نيز اثرگذار مي باشد و در مقابل اهداف غير مالي نيز بر روي نتايج مالي تاثير گذار مي باشند. بنابراين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مديران را با يك مسئله بهينه سازي پيچيده و غير معمول رودررو مي سازد. بخشي از اين پيچيدگي ناشي از تعداد زياد شاخص هايي است كه در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مورد استفاده قرار مي گيرد كه معمولا تعداد آنها بالغ بر 40 تا 50 متغير است و حتي در برخي سازمانهاي بزرگ فاكتورهاي موفقيت به 100 عامل نيز مي رسد. بخش ديگري از پيچيدگي ناشي از كمبود يك معيار مشخص و معمول اندازه گيري و ارزيابي است. در حالي كه پول مبنايي مرسوم براي بسياري از متغيرهاي مالي است، فرايندهاي كسب و كاري كه اغلب شامل زمان، روابط مشتري و تعهد و نوآوري كاركنان مي باشند از شاخص هاي كيفي استفاده مي كنند و علاوه بر آن نسبتهاي بي بعد و اعداد شاخص نيز ممكن است در هر يك از چهار گروه متغيرهاي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ظاهر شوند كه خوشبختانه </w:t>
      </w:r>
      <w:r w:rsidRPr="005D7038">
        <w:rPr>
          <w:rFonts w:ascii="Times New Roman" w:eastAsia="Times New Roman" w:hAnsi="Times New Roman" w:cs="B Zar"/>
          <w:sz w:val="24"/>
          <w:szCs w:val="24"/>
          <w:lang w:bidi="fa-IR"/>
        </w:rPr>
        <w:t>DEA</w:t>
      </w:r>
      <w:r w:rsidRPr="005D7038">
        <w:rPr>
          <w:rFonts w:ascii="Times New Roman" w:eastAsia="Times New Roman" w:hAnsi="Times New Roman" w:cs="B Zar" w:hint="cs"/>
          <w:sz w:val="24"/>
          <w:szCs w:val="24"/>
          <w:rtl/>
          <w:lang w:bidi="fa-IR"/>
        </w:rPr>
        <w:t xml:space="preserve"> ابزاري سودمند در برخورد با اين پيچيدگي به شمار مي رود.</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 همان</w:t>
      </w:r>
      <w:r w:rsidR="009345D9">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hint="cs"/>
          <w:sz w:val="24"/>
          <w:szCs w:val="24"/>
          <w:rtl/>
          <w:lang w:bidi="fa-IR"/>
        </w:rPr>
        <w:t xml:space="preserve">گونه كه در قسمتهاي قبلي توضيح داده شد،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ابزاري است كه بين استراتژي سازمان و عمليات آن ارتباط برقرار مي سازد و اندازه هاي كمي ناشي از اين مدل مي تواند به مديران يك عكس فوري ولي جامع از اهداف سازمان و همچنين از عملكرد مالي و عملياتي آن ارائه دهد. بنابراين چالش هاي سازمان در راه رسيدن به اهداف آشكار خواهد شد و در نتيجه مديران قادر خواهند بود تا سازمان خود را به سمت اهداف برنامه ريزي شده هدايت نمايند. </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اما ايجاد و بكارگيري يك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چالش هايي را در پي دارد. اولين چالش، تصميم گيري درباره اين است كه چه تعداد از واحدهاي سازمان به آن نياز دارند و بر مبناي مشاهدات بدست آمده پيشنهاد مي گردد كه هر يك از واحدهاي استراتژيك كسب و كار از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مختص به خود استفاده نمايند. دومين چالش، تعداد متغيرهاي لازم براي هر يك از نواحي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مي باشد. علاوه بر شاخص هاي ساده مانند جريان نقدي و سرمايه گذاري، برخي شاخص ها نيز براي ارزيابي هاي كيفي لازم مي باشد. لذا چالش سوم اين است كه چگونه اينگونه شاخص ها ساخته شوند.</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درزمينه تلفيق مدل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و </w:t>
      </w:r>
      <w:r w:rsidRPr="005D7038">
        <w:rPr>
          <w:rFonts w:ascii="Times New Roman" w:eastAsia="Times New Roman" w:hAnsi="Times New Roman" w:cs="B Zar"/>
          <w:sz w:val="24"/>
          <w:szCs w:val="24"/>
          <w:lang w:bidi="fa-IR"/>
        </w:rPr>
        <w:t>DEA</w:t>
      </w:r>
      <w:r w:rsidRPr="005D7038">
        <w:rPr>
          <w:rFonts w:ascii="Times New Roman" w:eastAsia="Times New Roman" w:hAnsi="Times New Roman" w:cs="B Zar" w:hint="cs"/>
          <w:sz w:val="24"/>
          <w:szCs w:val="24"/>
          <w:rtl/>
          <w:lang w:bidi="fa-IR"/>
        </w:rPr>
        <w:t xml:space="preserve"> در سال 2003 تحقيقي صورت گرفته است و در آن تشريح مي گردد كه چگونه به كمك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تعداد معقولي شاخص انتخاب شده و با استفاده از </w:t>
      </w:r>
      <w:r w:rsidRPr="005D7038">
        <w:rPr>
          <w:rFonts w:ascii="Times New Roman" w:eastAsia="Times New Roman" w:hAnsi="Times New Roman" w:cs="B Zar"/>
          <w:sz w:val="24"/>
          <w:szCs w:val="24"/>
          <w:lang w:bidi="fa-IR"/>
        </w:rPr>
        <w:t>DEA</w:t>
      </w:r>
      <w:r w:rsidRPr="005D7038">
        <w:rPr>
          <w:rFonts w:ascii="Times New Roman" w:eastAsia="Times New Roman" w:hAnsi="Times New Roman" w:cs="B Zar" w:hint="cs"/>
          <w:sz w:val="24"/>
          <w:szCs w:val="24"/>
          <w:rtl/>
          <w:lang w:bidi="fa-IR"/>
        </w:rPr>
        <w:t xml:space="preserve"> معيارهاي مناسب براي مقايسه آنها ايجاد گرديده و در نهايت عملكرد كلي واحدها ارزيابي گرديده است(</w:t>
      </w:r>
      <w:r w:rsidRPr="005D7038">
        <w:rPr>
          <w:rFonts w:ascii="Times New Roman" w:eastAsia="Times New Roman" w:hAnsi="Times New Roman" w:cs="B Zar"/>
          <w:sz w:val="24"/>
          <w:szCs w:val="24"/>
          <w:lang w:bidi="fa-IR"/>
        </w:rPr>
        <w:t>Ricards, et al , 2004</w:t>
      </w:r>
      <w:r w:rsidRPr="005D7038">
        <w:rPr>
          <w:rFonts w:ascii="Times New Roman" w:eastAsia="Times New Roman" w:hAnsi="Times New Roman" w:cs="B Zar" w:hint="cs"/>
          <w:sz w:val="24"/>
          <w:szCs w:val="24"/>
          <w:rtl/>
          <w:lang w:bidi="fa-IR"/>
        </w:rPr>
        <w:t>).</w:t>
      </w: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در اين تحقيق، سازماني با </w:t>
      </w:r>
      <w:r w:rsidRPr="005D7038">
        <w:rPr>
          <w:rFonts w:ascii="Times New Roman" w:eastAsia="Times New Roman" w:hAnsi="Times New Roman" w:cs="B Zar" w:hint="cs"/>
          <w:sz w:val="24"/>
          <w:szCs w:val="24"/>
          <w:u w:val="single"/>
          <w:rtl/>
          <w:lang w:bidi="fa-IR"/>
        </w:rPr>
        <w:t>69</w:t>
      </w:r>
      <w:r w:rsidRPr="005D7038">
        <w:rPr>
          <w:rFonts w:ascii="Times New Roman" w:eastAsia="Times New Roman" w:hAnsi="Times New Roman" w:cs="B Zar" w:hint="cs"/>
          <w:sz w:val="24"/>
          <w:szCs w:val="24"/>
          <w:rtl/>
          <w:lang w:bidi="fa-IR"/>
        </w:rPr>
        <w:t xml:space="preserve"> </w:t>
      </w:r>
      <w:r w:rsidRPr="005D7038">
        <w:rPr>
          <w:rFonts w:ascii="Times New Roman" w:eastAsia="Times New Roman" w:hAnsi="Times New Roman" w:cs="B Zar"/>
          <w:i/>
          <w:iCs/>
          <w:sz w:val="24"/>
          <w:szCs w:val="24"/>
          <w:lang w:bidi="fa-IR"/>
        </w:rPr>
        <w:t>DMU</w:t>
      </w:r>
      <w:r w:rsidRPr="005D7038">
        <w:rPr>
          <w:rFonts w:ascii="Times New Roman" w:eastAsia="Times New Roman" w:hAnsi="Times New Roman" w:cs="B Zar" w:hint="cs"/>
          <w:sz w:val="24"/>
          <w:szCs w:val="24"/>
          <w:rtl/>
          <w:lang w:bidi="fa-IR"/>
        </w:rPr>
        <w:t xml:space="preserve"> مورد بررسي قرار گرفته است و اطلاعات مربوط به مشتريان و كاركنان آن توسط يك شركت تحقيقاتي بصورت ماهانه جمع آوري مي گردد. افزايش اين اطلاعات براي اين سازمان مشكل ساز شده و بدنبال راه حلي </w:t>
      </w:r>
      <w:r w:rsidRPr="005D7038">
        <w:rPr>
          <w:rFonts w:ascii="Times New Roman" w:eastAsia="Times New Roman" w:hAnsi="Times New Roman" w:cs="B Zar" w:hint="cs"/>
          <w:sz w:val="24"/>
          <w:szCs w:val="24"/>
          <w:rtl/>
          <w:lang w:bidi="fa-IR"/>
        </w:rPr>
        <w:lastRenderedPageBreak/>
        <w:t xml:space="preserve">براي برطرف كردن آنست كه در اين تحقيق به كمك </w:t>
      </w:r>
      <w:r w:rsidRPr="005D7038">
        <w:rPr>
          <w:rFonts w:ascii="Times New Roman" w:eastAsia="Times New Roman" w:hAnsi="Times New Roman" w:cs="B Zar"/>
          <w:sz w:val="24"/>
          <w:szCs w:val="24"/>
          <w:lang w:bidi="fa-IR"/>
        </w:rPr>
        <w:t>BSC</w:t>
      </w:r>
      <w:r w:rsidRPr="005D7038">
        <w:rPr>
          <w:rFonts w:ascii="Times New Roman" w:eastAsia="Times New Roman" w:hAnsi="Times New Roman" w:cs="B Zar" w:hint="cs"/>
          <w:sz w:val="24"/>
          <w:szCs w:val="24"/>
          <w:rtl/>
          <w:lang w:bidi="fa-IR"/>
        </w:rPr>
        <w:t xml:space="preserve"> تنها چهار متغير ورودي و چهار متغير خروجي تعريف گرديده و بوسيله </w:t>
      </w:r>
      <w:r w:rsidRPr="005D7038">
        <w:rPr>
          <w:rFonts w:ascii="Times New Roman" w:eastAsia="Times New Roman" w:hAnsi="Times New Roman" w:cs="B Zar"/>
          <w:sz w:val="24"/>
          <w:szCs w:val="24"/>
          <w:lang w:bidi="fa-IR"/>
        </w:rPr>
        <w:t>DEA</w:t>
      </w:r>
      <w:r w:rsidRPr="005D7038">
        <w:rPr>
          <w:rFonts w:ascii="Times New Roman" w:eastAsia="Times New Roman" w:hAnsi="Times New Roman" w:cs="B Zar" w:hint="cs"/>
          <w:sz w:val="24"/>
          <w:szCs w:val="24"/>
          <w:rtl/>
          <w:lang w:bidi="fa-IR"/>
        </w:rPr>
        <w:t xml:space="preserve"> ارزيابي عملكرد </w:t>
      </w:r>
      <w:r w:rsidRPr="005D7038">
        <w:rPr>
          <w:rFonts w:ascii="Times New Roman" w:eastAsia="Times New Roman" w:hAnsi="Times New Roman" w:cs="B Zar"/>
          <w:sz w:val="24"/>
          <w:szCs w:val="24"/>
          <w:lang w:bidi="fa-IR"/>
        </w:rPr>
        <w:t>DMU</w:t>
      </w:r>
      <w:r w:rsidRPr="005D7038">
        <w:rPr>
          <w:rFonts w:ascii="Times New Roman" w:eastAsia="Times New Roman" w:hAnsi="Times New Roman" w:cs="B Zar" w:hint="cs"/>
          <w:sz w:val="24"/>
          <w:szCs w:val="24"/>
          <w:rtl/>
          <w:lang w:bidi="fa-IR"/>
        </w:rPr>
        <w:t>ها صورت گرفته است كه در جدول (2-5) متغيرهاي به كار گرفته شده در اين تحقيق براي دو واحد نشان داده شده است.</w:t>
      </w:r>
    </w:p>
    <w:tbl>
      <w:tblPr>
        <w:tblStyle w:val="TableGrid2"/>
        <w:bidiVisual/>
        <w:tblW w:w="0" w:type="auto"/>
        <w:tblLook w:val="01E0" w:firstRow="1" w:lastRow="1" w:firstColumn="1" w:lastColumn="1" w:noHBand="0" w:noVBand="0"/>
      </w:tblPr>
      <w:tblGrid>
        <w:gridCol w:w="1368"/>
        <w:gridCol w:w="4608"/>
        <w:gridCol w:w="1620"/>
        <w:gridCol w:w="1260"/>
      </w:tblGrid>
      <w:tr w:rsidR="005D7038" w:rsidRPr="005D7038" w:rsidTr="000E066A">
        <w:tc>
          <w:tcPr>
            <w:tcW w:w="8856" w:type="dxa"/>
            <w:gridSpan w:val="4"/>
            <w:tcBorders>
              <w:top w:val="nil"/>
              <w:left w:val="single" w:sz="2" w:space="0" w:color="FFFFFF"/>
              <w:bottom w:val="nil"/>
              <w:right w:val="single" w:sz="2"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9345D9">
              <w:rPr>
                <w:rFonts w:cs="B Zar" w:hint="cs"/>
                <w:sz w:val="24"/>
                <w:szCs w:val="24"/>
                <w:rtl/>
                <w:lang w:bidi="fa-IR"/>
              </w:rPr>
              <w:t xml:space="preserve">جدول(2-9): شاخص هاي انتخاب شده توسط </w:t>
            </w:r>
            <w:r w:rsidRPr="009345D9">
              <w:rPr>
                <w:rFonts w:cs="B Zar"/>
                <w:sz w:val="24"/>
                <w:szCs w:val="24"/>
                <w:lang w:bidi="fa-IR"/>
              </w:rPr>
              <w:t>BSC</w:t>
            </w:r>
          </w:p>
        </w:tc>
      </w:tr>
      <w:tr w:rsidR="005D7038" w:rsidRPr="005D7038" w:rsidTr="000E066A">
        <w:tc>
          <w:tcPr>
            <w:tcW w:w="5976" w:type="dxa"/>
            <w:gridSpan w:val="2"/>
            <w:tcBorders>
              <w:top w:val="single" w:sz="18" w:space="0" w:color="auto"/>
              <w:left w:val="single" w:sz="18" w:space="0" w:color="auto"/>
              <w:bottom w:val="single" w:sz="4" w:space="0" w:color="auto"/>
              <w:right w:val="single" w:sz="2" w:space="0" w:color="FFFFFF"/>
            </w:tcBorders>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متغيرها</w:t>
            </w:r>
          </w:p>
        </w:tc>
        <w:tc>
          <w:tcPr>
            <w:tcW w:w="1620" w:type="dxa"/>
            <w:tcBorders>
              <w:top w:val="single" w:sz="18" w:space="0" w:color="auto"/>
              <w:left w:val="single" w:sz="2" w:space="0" w:color="FFFFFF"/>
              <w:bottom w:val="single" w:sz="4" w:space="0" w:color="auto"/>
              <w:right w:val="dotted" w:sz="4" w:space="0" w:color="FFFFFF"/>
            </w:tcBorders>
            <w:vAlign w:val="center"/>
          </w:tcPr>
          <w:p w:rsidR="005D7038" w:rsidRPr="005D7038" w:rsidRDefault="005D7038" w:rsidP="005D7038">
            <w:pPr>
              <w:bidi/>
              <w:spacing w:after="0" w:line="240" w:lineRule="auto"/>
              <w:jc w:val="center"/>
              <w:rPr>
                <w:rFonts w:cs="B Zar"/>
                <w:sz w:val="24"/>
                <w:szCs w:val="24"/>
                <w:lang w:bidi="fa-IR"/>
              </w:rPr>
            </w:pPr>
            <w:r w:rsidRPr="005D7038">
              <w:rPr>
                <w:rFonts w:cs="B Zar"/>
                <w:sz w:val="24"/>
                <w:szCs w:val="24"/>
                <w:lang w:bidi="fa-IR"/>
              </w:rPr>
              <w:t>DMU 11</w:t>
            </w:r>
          </w:p>
        </w:tc>
        <w:tc>
          <w:tcPr>
            <w:tcW w:w="1260" w:type="dxa"/>
            <w:tcBorders>
              <w:top w:val="single" w:sz="18" w:space="0" w:color="auto"/>
              <w:left w:val="dotted" w:sz="4" w:space="0" w:color="FFFFFF"/>
              <w:bottom w:val="double" w:sz="12" w:space="0" w:color="auto"/>
              <w:right w:val="single" w:sz="18"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sz w:val="24"/>
                <w:szCs w:val="24"/>
                <w:lang w:bidi="fa-IR"/>
              </w:rPr>
              <w:t>DMU 27</w:t>
            </w:r>
          </w:p>
        </w:tc>
      </w:tr>
      <w:tr w:rsidR="005D7038" w:rsidRPr="005D7038" w:rsidTr="000E066A">
        <w:trPr>
          <w:cantSplit/>
          <w:trHeight w:val="504"/>
        </w:trPr>
        <w:tc>
          <w:tcPr>
            <w:tcW w:w="1368" w:type="dxa"/>
            <w:vMerge w:val="restart"/>
            <w:tcBorders>
              <w:top w:val="double" w:sz="12" w:space="0" w:color="auto"/>
              <w:left w:val="single" w:sz="18" w:space="0" w:color="auto"/>
              <w:right w:val="single" w:sz="18" w:space="0" w:color="auto"/>
            </w:tcBorders>
            <w:textDirection w:val="tbRl"/>
            <w:vAlign w:val="center"/>
          </w:tcPr>
          <w:p w:rsidR="005D7038" w:rsidRPr="005D7038" w:rsidRDefault="005D7038" w:rsidP="005D7038">
            <w:pPr>
              <w:bidi/>
              <w:spacing w:after="0" w:line="240" w:lineRule="auto"/>
              <w:ind w:left="113" w:right="113"/>
              <w:jc w:val="center"/>
              <w:rPr>
                <w:rFonts w:cs="B Zar"/>
                <w:bCs/>
                <w:sz w:val="24"/>
                <w:szCs w:val="24"/>
                <w:rtl/>
                <w:lang w:bidi="fa-IR"/>
              </w:rPr>
            </w:pPr>
            <w:r w:rsidRPr="005D7038">
              <w:rPr>
                <w:rFonts w:cs="B Zar" w:hint="cs"/>
                <w:bCs/>
                <w:sz w:val="24"/>
                <w:szCs w:val="24"/>
                <w:rtl/>
                <w:lang w:bidi="fa-IR"/>
              </w:rPr>
              <w:t>ورودي ها</w:t>
            </w:r>
          </w:p>
        </w:tc>
        <w:tc>
          <w:tcPr>
            <w:tcW w:w="4608" w:type="dxa"/>
            <w:tcBorders>
              <w:top w:val="double" w:sz="12" w:space="0" w:color="auto"/>
              <w:left w:val="single" w:sz="18" w:space="0" w:color="auto"/>
              <w:bottom w:val="single" w:sz="2" w:space="0" w:color="FFFFFF"/>
              <w:right w:val="dotted"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ظرفيت ماشين آلات(تعداد واحد خروجي)</w:t>
            </w:r>
          </w:p>
        </w:tc>
        <w:tc>
          <w:tcPr>
            <w:tcW w:w="1620" w:type="dxa"/>
            <w:tcBorders>
              <w:top w:val="double" w:sz="12" w:space="0" w:color="auto"/>
              <w:left w:val="dotted" w:sz="4" w:space="0" w:color="FFFFFF"/>
              <w:bottom w:val="single" w:sz="2" w:space="0" w:color="FFFFFF"/>
              <w:right w:val="dotted"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49200</w:t>
            </w:r>
          </w:p>
        </w:tc>
        <w:tc>
          <w:tcPr>
            <w:tcW w:w="1260" w:type="dxa"/>
            <w:tcBorders>
              <w:top w:val="double" w:sz="12" w:space="0" w:color="auto"/>
              <w:left w:val="dotted" w:sz="4" w:space="0" w:color="FFFFFF"/>
              <w:bottom w:val="single" w:sz="2" w:space="0" w:color="FFFFFF"/>
              <w:right w:val="single" w:sz="18"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3150</w:t>
            </w:r>
          </w:p>
        </w:tc>
      </w:tr>
      <w:tr w:rsidR="005D7038" w:rsidRPr="005D7038" w:rsidTr="000E066A">
        <w:trPr>
          <w:cantSplit/>
          <w:trHeight w:val="539"/>
        </w:trPr>
        <w:tc>
          <w:tcPr>
            <w:tcW w:w="1368" w:type="dxa"/>
            <w:vMerge/>
            <w:tcBorders>
              <w:left w:val="single" w:sz="18" w:space="0" w:color="auto"/>
              <w:right w:val="single" w:sz="18" w:space="0" w:color="auto"/>
            </w:tcBorders>
            <w:textDirection w:val="tbRl"/>
            <w:vAlign w:val="center"/>
          </w:tcPr>
          <w:p w:rsidR="005D7038" w:rsidRPr="005D7038" w:rsidRDefault="005D7038" w:rsidP="005D7038">
            <w:pPr>
              <w:bidi/>
              <w:spacing w:after="0" w:line="240" w:lineRule="auto"/>
              <w:ind w:left="113" w:right="113"/>
              <w:jc w:val="center"/>
              <w:rPr>
                <w:rFonts w:cs="B Zar"/>
                <w:bCs/>
                <w:sz w:val="24"/>
                <w:szCs w:val="24"/>
                <w:rtl/>
                <w:lang w:bidi="fa-IR"/>
              </w:rPr>
            </w:pPr>
          </w:p>
        </w:tc>
        <w:tc>
          <w:tcPr>
            <w:tcW w:w="4608" w:type="dxa"/>
            <w:tcBorders>
              <w:top w:val="single" w:sz="2" w:space="0" w:color="FFFFFF"/>
              <w:left w:val="single" w:sz="18" w:space="0" w:color="auto"/>
              <w:bottom w:val="single" w:sz="2" w:space="0" w:color="FFFFFF"/>
              <w:right w:val="dotted"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كاركنان (تمام وقت)</w:t>
            </w:r>
          </w:p>
        </w:tc>
        <w:tc>
          <w:tcPr>
            <w:tcW w:w="1620" w:type="dxa"/>
            <w:tcBorders>
              <w:top w:val="single" w:sz="2" w:space="0" w:color="FFFFFF"/>
              <w:left w:val="dotted" w:sz="4" w:space="0" w:color="FFFFFF"/>
              <w:bottom w:val="single" w:sz="2" w:space="0" w:color="FFFFFF"/>
              <w:right w:val="dotted"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93.4</w:t>
            </w:r>
          </w:p>
        </w:tc>
        <w:tc>
          <w:tcPr>
            <w:tcW w:w="1260" w:type="dxa"/>
            <w:tcBorders>
              <w:top w:val="single" w:sz="2" w:space="0" w:color="FFFFFF"/>
              <w:left w:val="dotted" w:sz="4" w:space="0" w:color="FFFFFF"/>
              <w:bottom w:val="single" w:sz="2" w:space="0" w:color="FFFFFF"/>
              <w:right w:val="single" w:sz="18"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11.7</w:t>
            </w:r>
          </w:p>
        </w:tc>
      </w:tr>
      <w:tr w:rsidR="005D7038" w:rsidRPr="005D7038" w:rsidTr="000E066A">
        <w:trPr>
          <w:cantSplit/>
          <w:trHeight w:val="350"/>
        </w:trPr>
        <w:tc>
          <w:tcPr>
            <w:tcW w:w="1368" w:type="dxa"/>
            <w:vMerge/>
            <w:tcBorders>
              <w:left w:val="single" w:sz="18" w:space="0" w:color="auto"/>
              <w:right w:val="single" w:sz="18" w:space="0" w:color="auto"/>
            </w:tcBorders>
            <w:textDirection w:val="tbRl"/>
            <w:vAlign w:val="center"/>
          </w:tcPr>
          <w:p w:rsidR="005D7038" w:rsidRPr="005D7038" w:rsidRDefault="005D7038" w:rsidP="005D7038">
            <w:pPr>
              <w:bidi/>
              <w:spacing w:after="0" w:line="240" w:lineRule="auto"/>
              <w:ind w:left="113" w:right="113"/>
              <w:jc w:val="center"/>
              <w:rPr>
                <w:rFonts w:cs="B Zar"/>
                <w:bCs/>
                <w:sz w:val="24"/>
                <w:szCs w:val="24"/>
                <w:rtl/>
                <w:lang w:bidi="fa-IR"/>
              </w:rPr>
            </w:pPr>
          </w:p>
        </w:tc>
        <w:tc>
          <w:tcPr>
            <w:tcW w:w="4608" w:type="dxa"/>
            <w:tcBorders>
              <w:top w:val="single" w:sz="2" w:space="0" w:color="FFFFFF"/>
              <w:left w:val="single" w:sz="18" w:space="0" w:color="auto"/>
              <w:bottom w:val="single" w:sz="2" w:space="0" w:color="FFFFFF"/>
              <w:right w:val="dotted"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فضاي در اختيار فروش (متر مربع)</w:t>
            </w:r>
          </w:p>
        </w:tc>
        <w:tc>
          <w:tcPr>
            <w:tcW w:w="1620" w:type="dxa"/>
            <w:tcBorders>
              <w:top w:val="single" w:sz="2" w:space="0" w:color="FFFFFF"/>
              <w:left w:val="dotted" w:sz="4" w:space="0" w:color="FFFFFF"/>
              <w:bottom w:val="single" w:sz="2" w:space="0" w:color="FFFFFF"/>
              <w:right w:val="dotted"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1499</w:t>
            </w:r>
          </w:p>
        </w:tc>
        <w:tc>
          <w:tcPr>
            <w:tcW w:w="1260" w:type="dxa"/>
            <w:tcBorders>
              <w:top w:val="single" w:sz="2" w:space="0" w:color="FFFFFF"/>
              <w:left w:val="dotted" w:sz="4" w:space="0" w:color="FFFFFF"/>
              <w:bottom w:val="single" w:sz="2" w:space="0" w:color="FFFFFF"/>
              <w:right w:val="single" w:sz="18"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126</w:t>
            </w:r>
          </w:p>
        </w:tc>
      </w:tr>
      <w:tr w:rsidR="005D7038" w:rsidRPr="005D7038" w:rsidTr="000E066A">
        <w:trPr>
          <w:cantSplit/>
          <w:trHeight w:val="300"/>
        </w:trPr>
        <w:tc>
          <w:tcPr>
            <w:tcW w:w="1368" w:type="dxa"/>
            <w:vMerge/>
            <w:tcBorders>
              <w:left w:val="single" w:sz="18" w:space="0" w:color="auto"/>
              <w:right w:val="single" w:sz="18" w:space="0" w:color="auto"/>
            </w:tcBorders>
            <w:textDirection w:val="tbRl"/>
            <w:vAlign w:val="center"/>
          </w:tcPr>
          <w:p w:rsidR="005D7038" w:rsidRPr="005D7038" w:rsidRDefault="005D7038" w:rsidP="005D7038">
            <w:pPr>
              <w:bidi/>
              <w:spacing w:after="0" w:line="240" w:lineRule="auto"/>
              <w:ind w:left="113" w:right="113"/>
              <w:jc w:val="center"/>
              <w:rPr>
                <w:rFonts w:cs="B Zar"/>
                <w:bCs/>
                <w:sz w:val="24"/>
                <w:szCs w:val="24"/>
                <w:rtl/>
                <w:lang w:bidi="fa-IR"/>
              </w:rPr>
            </w:pPr>
          </w:p>
        </w:tc>
        <w:tc>
          <w:tcPr>
            <w:tcW w:w="4608" w:type="dxa"/>
            <w:tcBorders>
              <w:top w:val="single" w:sz="2" w:space="0" w:color="FFFFFF"/>
              <w:left w:val="single" w:sz="18" w:space="0" w:color="auto"/>
              <w:right w:val="dotted"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هزينه هاي تبليغات( هزار يورو)</w:t>
            </w:r>
          </w:p>
        </w:tc>
        <w:tc>
          <w:tcPr>
            <w:tcW w:w="1620" w:type="dxa"/>
            <w:tcBorders>
              <w:top w:val="single" w:sz="2" w:space="0" w:color="FFFFFF"/>
              <w:left w:val="dotted" w:sz="4" w:space="0" w:color="FFFFFF"/>
              <w:bottom w:val="single" w:sz="4" w:space="0" w:color="auto"/>
              <w:right w:val="dotted"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630</w:t>
            </w:r>
          </w:p>
        </w:tc>
        <w:tc>
          <w:tcPr>
            <w:tcW w:w="1260" w:type="dxa"/>
            <w:tcBorders>
              <w:top w:val="single" w:sz="2" w:space="0" w:color="FFFFFF"/>
              <w:left w:val="dotted" w:sz="4" w:space="0" w:color="FFFFFF"/>
              <w:bottom w:val="single" w:sz="4" w:space="0" w:color="auto"/>
              <w:right w:val="single" w:sz="18"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41</w:t>
            </w:r>
          </w:p>
        </w:tc>
      </w:tr>
      <w:tr w:rsidR="005D7038" w:rsidRPr="005D7038" w:rsidTr="000E066A">
        <w:trPr>
          <w:cantSplit/>
          <w:trHeight w:val="270"/>
        </w:trPr>
        <w:tc>
          <w:tcPr>
            <w:tcW w:w="1368" w:type="dxa"/>
            <w:vMerge w:val="restart"/>
            <w:tcBorders>
              <w:top w:val="single" w:sz="12" w:space="0" w:color="auto"/>
              <w:left w:val="single" w:sz="18" w:space="0" w:color="auto"/>
              <w:right w:val="single" w:sz="18" w:space="0" w:color="auto"/>
            </w:tcBorders>
            <w:textDirection w:val="tbRl"/>
            <w:vAlign w:val="center"/>
          </w:tcPr>
          <w:p w:rsidR="005D7038" w:rsidRPr="005D7038" w:rsidRDefault="005D7038" w:rsidP="005D7038">
            <w:pPr>
              <w:bidi/>
              <w:spacing w:after="0" w:line="240" w:lineRule="auto"/>
              <w:ind w:left="113" w:right="113"/>
              <w:jc w:val="center"/>
              <w:rPr>
                <w:rFonts w:cs="B Zar"/>
                <w:bCs/>
                <w:sz w:val="24"/>
                <w:szCs w:val="24"/>
                <w:rtl/>
                <w:lang w:bidi="fa-IR"/>
              </w:rPr>
            </w:pPr>
            <w:r w:rsidRPr="005D7038">
              <w:rPr>
                <w:rFonts w:cs="B Zar" w:hint="cs"/>
                <w:bCs/>
                <w:sz w:val="24"/>
                <w:szCs w:val="24"/>
                <w:rtl/>
                <w:lang w:bidi="fa-IR"/>
              </w:rPr>
              <w:t>خروجي ها</w:t>
            </w:r>
          </w:p>
        </w:tc>
        <w:tc>
          <w:tcPr>
            <w:tcW w:w="4608" w:type="dxa"/>
            <w:tcBorders>
              <w:top w:val="single" w:sz="12" w:space="0" w:color="auto"/>
              <w:left w:val="single" w:sz="18" w:space="0" w:color="auto"/>
              <w:bottom w:val="single" w:sz="2" w:space="0" w:color="FFFFFF"/>
              <w:right w:val="dotted"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جريان نقدي يا نقدينگي (ميليون يورو)</w:t>
            </w:r>
          </w:p>
        </w:tc>
        <w:tc>
          <w:tcPr>
            <w:tcW w:w="1620" w:type="dxa"/>
            <w:tcBorders>
              <w:top w:val="single" w:sz="12" w:space="0" w:color="auto"/>
              <w:left w:val="dotted" w:sz="4" w:space="0" w:color="FFFFFF"/>
              <w:bottom w:val="single" w:sz="2" w:space="0" w:color="FFFFFF"/>
              <w:right w:val="dotted"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10.48</w:t>
            </w:r>
          </w:p>
        </w:tc>
        <w:tc>
          <w:tcPr>
            <w:tcW w:w="1260" w:type="dxa"/>
            <w:tcBorders>
              <w:top w:val="single" w:sz="12" w:space="0" w:color="auto"/>
              <w:left w:val="dotted" w:sz="4" w:space="0" w:color="FFFFFF"/>
              <w:bottom w:val="single" w:sz="2" w:space="0" w:color="FFFFFF"/>
              <w:right w:val="single" w:sz="18"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8</w:t>
            </w:r>
          </w:p>
        </w:tc>
      </w:tr>
      <w:tr w:rsidR="005D7038" w:rsidRPr="005D7038" w:rsidTr="000E066A">
        <w:trPr>
          <w:cantSplit/>
          <w:trHeight w:val="360"/>
        </w:trPr>
        <w:tc>
          <w:tcPr>
            <w:tcW w:w="1368" w:type="dxa"/>
            <w:vMerge/>
            <w:tcBorders>
              <w:left w:val="single" w:sz="18" w:space="0" w:color="auto"/>
              <w:right w:val="single" w:sz="18" w:space="0" w:color="auto"/>
            </w:tcBorders>
            <w:textDirection w:val="tbRl"/>
            <w:vAlign w:val="center"/>
          </w:tcPr>
          <w:p w:rsidR="005D7038" w:rsidRPr="005D7038" w:rsidRDefault="005D7038" w:rsidP="005D7038">
            <w:pPr>
              <w:bidi/>
              <w:spacing w:after="0" w:line="240" w:lineRule="auto"/>
              <w:ind w:left="113" w:right="113"/>
              <w:jc w:val="both"/>
              <w:rPr>
                <w:rFonts w:cs="B Zar"/>
                <w:sz w:val="24"/>
                <w:szCs w:val="24"/>
                <w:rtl/>
                <w:lang w:bidi="fa-IR"/>
              </w:rPr>
            </w:pPr>
          </w:p>
        </w:tc>
        <w:tc>
          <w:tcPr>
            <w:tcW w:w="4608" w:type="dxa"/>
            <w:tcBorders>
              <w:top w:val="single" w:sz="2" w:space="0" w:color="FFFFFF"/>
              <w:left w:val="single" w:sz="18" w:space="0" w:color="auto"/>
              <w:bottom w:val="single" w:sz="2" w:space="0" w:color="FFFFFF"/>
              <w:right w:val="dotted"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تعهد كاركنان (نمايه 0 تا 100)</w:t>
            </w:r>
          </w:p>
        </w:tc>
        <w:tc>
          <w:tcPr>
            <w:tcW w:w="1620" w:type="dxa"/>
            <w:tcBorders>
              <w:top w:val="single" w:sz="2" w:space="0" w:color="FFFFFF"/>
              <w:left w:val="dotted" w:sz="4" w:space="0" w:color="FFFFFF"/>
              <w:bottom w:val="single" w:sz="2" w:space="0" w:color="FFFFFF"/>
              <w:right w:val="dotted"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61</w:t>
            </w:r>
          </w:p>
        </w:tc>
        <w:tc>
          <w:tcPr>
            <w:tcW w:w="1260" w:type="dxa"/>
            <w:tcBorders>
              <w:top w:val="single" w:sz="2" w:space="0" w:color="FFFFFF"/>
              <w:left w:val="dotted" w:sz="4" w:space="0" w:color="FFFFFF"/>
              <w:bottom w:val="single" w:sz="2" w:space="0" w:color="FFFFFF"/>
              <w:right w:val="single" w:sz="18"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58</w:t>
            </w:r>
          </w:p>
        </w:tc>
      </w:tr>
      <w:tr w:rsidR="005D7038" w:rsidRPr="005D7038" w:rsidTr="000E066A">
        <w:trPr>
          <w:cantSplit/>
          <w:trHeight w:val="422"/>
        </w:trPr>
        <w:tc>
          <w:tcPr>
            <w:tcW w:w="1368" w:type="dxa"/>
            <w:vMerge/>
            <w:tcBorders>
              <w:left w:val="single" w:sz="18" w:space="0" w:color="auto"/>
              <w:right w:val="single" w:sz="18" w:space="0" w:color="auto"/>
            </w:tcBorders>
            <w:textDirection w:val="tbRl"/>
            <w:vAlign w:val="center"/>
          </w:tcPr>
          <w:p w:rsidR="005D7038" w:rsidRPr="005D7038" w:rsidRDefault="005D7038" w:rsidP="005D7038">
            <w:pPr>
              <w:bidi/>
              <w:spacing w:after="0" w:line="240" w:lineRule="auto"/>
              <w:ind w:left="113" w:right="113"/>
              <w:jc w:val="both"/>
              <w:rPr>
                <w:rFonts w:cs="B Zar"/>
                <w:sz w:val="24"/>
                <w:szCs w:val="24"/>
                <w:rtl/>
                <w:lang w:bidi="fa-IR"/>
              </w:rPr>
            </w:pPr>
          </w:p>
        </w:tc>
        <w:tc>
          <w:tcPr>
            <w:tcW w:w="4608" w:type="dxa"/>
            <w:tcBorders>
              <w:top w:val="single" w:sz="2" w:space="0" w:color="FFFFFF"/>
              <w:left w:val="single" w:sz="18" w:space="0" w:color="auto"/>
              <w:bottom w:val="single" w:sz="2" w:space="0" w:color="FFFFFF"/>
              <w:right w:val="dotted"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كيفيت خدمات داخلي (نمايه 0 تا 100)</w:t>
            </w:r>
          </w:p>
        </w:tc>
        <w:tc>
          <w:tcPr>
            <w:tcW w:w="1620" w:type="dxa"/>
            <w:tcBorders>
              <w:top w:val="single" w:sz="2" w:space="0" w:color="FFFFFF"/>
              <w:left w:val="dotted" w:sz="4" w:space="0" w:color="FFFFFF"/>
              <w:bottom w:val="single" w:sz="2" w:space="0" w:color="FFFFFF"/>
              <w:right w:val="dotted"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50</w:t>
            </w:r>
          </w:p>
        </w:tc>
        <w:tc>
          <w:tcPr>
            <w:tcW w:w="1260" w:type="dxa"/>
            <w:tcBorders>
              <w:top w:val="single" w:sz="2" w:space="0" w:color="FFFFFF"/>
              <w:left w:val="dotted" w:sz="4" w:space="0" w:color="FFFFFF"/>
              <w:bottom w:val="single" w:sz="2" w:space="0" w:color="FFFFFF"/>
              <w:right w:val="single" w:sz="18"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46</w:t>
            </w:r>
          </w:p>
        </w:tc>
      </w:tr>
      <w:tr w:rsidR="005D7038" w:rsidRPr="005D7038" w:rsidTr="000E066A">
        <w:trPr>
          <w:cantSplit/>
          <w:trHeight w:val="530"/>
        </w:trPr>
        <w:tc>
          <w:tcPr>
            <w:tcW w:w="1368" w:type="dxa"/>
            <w:vMerge/>
            <w:tcBorders>
              <w:left w:val="single" w:sz="18" w:space="0" w:color="auto"/>
              <w:bottom w:val="single" w:sz="18" w:space="0" w:color="auto"/>
              <w:right w:val="single" w:sz="18" w:space="0" w:color="auto"/>
            </w:tcBorders>
            <w:textDirection w:val="tbRl"/>
            <w:vAlign w:val="center"/>
          </w:tcPr>
          <w:p w:rsidR="005D7038" w:rsidRPr="005D7038" w:rsidRDefault="005D7038" w:rsidP="005D7038">
            <w:pPr>
              <w:bidi/>
              <w:spacing w:after="0" w:line="240" w:lineRule="auto"/>
              <w:ind w:left="113" w:right="113"/>
              <w:jc w:val="both"/>
              <w:rPr>
                <w:rFonts w:cs="B Zar"/>
                <w:sz w:val="24"/>
                <w:szCs w:val="24"/>
                <w:rtl/>
                <w:lang w:bidi="fa-IR"/>
              </w:rPr>
            </w:pPr>
          </w:p>
        </w:tc>
        <w:tc>
          <w:tcPr>
            <w:tcW w:w="4608" w:type="dxa"/>
            <w:tcBorders>
              <w:top w:val="single" w:sz="2" w:space="0" w:color="FFFFFF"/>
              <w:left w:val="single" w:sz="18" w:space="0" w:color="auto"/>
              <w:bottom w:val="single" w:sz="18" w:space="0" w:color="auto"/>
              <w:right w:val="dotted" w:sz="4" w:space="0" w:color="FFFFFF"/>
            </w:tcBorders>
          </w:tcPr>
          <w:p w:rsidR="005D7038" w:rsidRPr="005D7038" w:rsidRDefault="005D7038" w:rsidP="005D7038">
            <w:pPr>
              <w:bidi/>
              <w:spacing w:after="0" w:line="240" w:lineRule="auto"/>
              <w:jc w:val="both"/>
              <w:rPr>
                <w:rFonts w:cs="B Zar"/>
                <w:sz w:val="24"/>
                <w:szCs w:val="24"/>
                <w:rtl/>
                <w:lang w:bidi="fa-IR"/>
              </w:rPr>
            </w:pPr>
            <w:r w:rsidRPr="005D7038">
              <w:rPr>
                <w:rFonts w:cs="B Zar" w:hint="cs"/>
                <w:sz w:val="24"/>
                <w:szCs w:val="24"/>
                <w:rtl/>
                <w:lang w:bidi="fa-IR"/>
              </w:rPr>
              <w:t>انگيزه كاركنان (نمايه 0 تا 100)</w:t>
            </w:r>
          </w:p>
        </w:tc>
        <w:tc>
          <w:tcPr>
            <w:tcW w:w="1620" w:type="dxa"/>
            <w:tcBorders>
              <w:top w:val="single" w:sz="2" w:space="0" w:color="FFFFFF"/>
              <w:left w:val="dotted" w:sz="4" w:space="0" w:color="FFFFFF"/>
              <w:bottom w:val="single" w:sz="18" w:space="0" w:color="auto"/>
              <w:right w:val="dotted" w:sz="4" w:space="0" w:color="FFFFFF"/>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53</w:t>
            </w:r>
          </w:p>
        </w:tc>
        <w:tc>
          <w:tcPr>
            <w:tcW w:w="1260" w:type="dxa"/>
            <w:tcBorders>
              <w:top w:val="single" w:sz="2" w:space="0" w:color="FFFFFF"/>
              <w:left w:val="dotted" w:sz="4" w:space="0" w:color="FFFFFF"/>
              <w:bottom w:val="single" w:sz="18" w:space="0" w:color="auto"/>
              <w:right w:val="single" w:sz="18" w:space="0" w:color="auto"/>
            </w:tcBorders>
            <w:vAlign w:val="center"/>
          </w:tcPr>
          <w:p w:rsidR="005D7038" w:rsidRPr="005D7038" w:rsidRDefault="005D7038" w:rsidP="005D7038">
            <w:pPr>
              <w:bidi/>
              <w:spacing w:after="0" w:line="240" w:lineRule="auto"/>
              <w:jc w:val="center"/>
              <w:rPr>
                <w:rFonts w:cs="B Zar"/>
                <w:sz w:val="24"/>
                <w:szCs w:val="24"/>
                <w:rtl/>
                <w:lang w:bidi="fa-IR"/>
              </w:rPr>
            </w:pPr>
            <w:r w:rsidRPr="005D7038">
              <w:rPr>
                <w:rFonts w:cs="B Zar" w:hint="cs"/>
                <w:sz w:val="24"/>
                <w:szCs w:val="24"/>
                <w:rtl/>
                <w:lang w:bidi="fa-IR"/>
              </w:rPr>
              <w:t>51</w:t>
            </w:r>
          </w:p>
        </w:tc>
      </w:tr>
    </w:tbl>
    <w:p w:rsidR="005D7038" w:rsidRPr="005D7038" w:rsidRDefault="005D7038" w:rsidP="005D7038">
      <w:pPr>
        <w:bidi/>
        <w:spacing w:after="0" w:line="240" w:lineRule="auto"/>
        <w:jc w:val="both"/>
        <w:rPr>
          <w:rFonts w:ascii="Times New Roman" w:eastAsia="Times New Roman" w:hAnsi="Times New Roman" w:cs="B Zar"/>
          <w:sz w:val="24"/>
          <w:szCs w:val="24"/>
          <w:rtl/>
          <w:lang w:bidi="fa-IR"/>
        </w:rPr>
      </w:pPr>
    </w:p>
    <w:p w:rsidR="005D7038" w:rsidRPr="005D7038" w:rsidRDefault="005D7038" w:rsidP="009345D9">
      <w:p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 xml:space="preserve">با كمك </w:t>
      </w:r>
      <w:r w:rsidRPr="005D7038">
        <w:rPr>
          <w:rFonts w:ascii="Times New Roman" w:eastAsia="Times New Roman" w:hAnsi="Times New Roman" w:cs="B Zar"/>
          <w:sz w:val="24"/>
          <w:szCs w:val="24"/>
          <w:lang w:bidi="fa-IR"/>
        </w:rPr>
        <w:t>DEA</w:t>
      </w:r>
      <w:r w:rsidRPr="005D7038">
        <w:rPr>
          <w:rFonts w:ascii="Times New Roman" w:eastAsia="Times New Roman" w:hAnsi="Times New Roman" w:cs="B Zar" w:hint="cs"/>
          <w:sz w:val="24"/>
          <w:szCs w:val="24"/>
          <w:rtl/>
          <w:lang w:bidi="fa-IR"/>
        </w:rPr>
        <w:t xml:space="preserve"> سوالات زير پاسخ داده شده است:</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ميزان كارايي فني هر يك از  </w:t>
      </w:r>
      <w:r w:rsidRPr="005D7038">
        <w:rPr>
          <w:rFonts w:ascii="Times New Roman" w:eastAsia="Times New Roman" w:hAnsi="Times New Roman" w:cs="B Zar"/>
          <w:sz w:val="24"/>
          <w:szCs w:val="24"/>
          <w:lang w:bidi="fa-IR"/>
        </w:rPr>
        <w:t>DMU</w:t>
      </w:r>
      <w:r w:rsidRPr="005D7038">
        <w:rPr>
          <w:rFonts w:ascii="Times New Roman" w:eastAsia="Times New Roman" w:hAnsi="Times New Roman" w:cs="B Zar" w:hint="cs"/>
          <w:sz w:val="24"/>
          <w:szCs w:val="24"/>
          <w:rtl/>
          <w:lang w:bidi="fa-IR"/>
        </w:rPr>
        <w:t>ها چه ميزان است؟</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در چه جاهايي يك واحد ورودي ها را هدر مي دهد؟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به چه ميزان يك واحد مي تواند ورودي هاي خود را كاهش دهد و يا خروجي هايش را افزايش دهد؟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با توجه به ميزان ظرفيت ماشين آلات، كاركنان در اختيار، فضاي فروش و هزينه هاي تبليغات، مقدار جريان نقدي، تعهد كاركنان، كيفيت خدمات داخلي و انگيزه كاركنان به چه ميزاني بايد باشد؟</w:t>
      </w:r>
    </w:p>
    <w:p w:rsidR="005D7038" w:rsidRPr="005D7038" w:rsidRDefault="005D7038" w:rsidP="009345D9">
      <w:pPr>
        <w:numPr>
          <w:ilvl w:val="0"/>
          <w:numId w:val="35"/>
        </w:numPr>
        <w:bidi/>
        <w:spacing w:after="0" w:line="360" w:lineRule="auto"/>
        <w:jc w:val="both"/>
        <w:rPr>
          <w:rFonts w:ascii="Times New Roman" w:eastAsia="Times New Roman" w:hAnsi="Times New Roman" w:cs="B Zar"/>
          <w:sz w:val="24"/>
          <w:szCs w:val="24"/>
          <w:lang w:bidi="fa-IR"/>
        </w:rPr>
      </w:pPr>
      <w:r w:rsidRPr="005D7038">
        <w:rPr>
          <w:rFonts w:ascii="Times New Roman" w:eastAsia="Times New Roman" w:hAnsi="Times New Roman" w:cs="B Zar" w:hint="cs"/>
          <w:sz w:val="24"/>
          <w:szCs w:val="24"/>
          <w:rtl/>
          <w:lang w:bidi="fa-IR"/>
        </w:rPr>
        <w:t>و برعكس سطح ورودي هاي لازم براي كسب اين مقدار خروجي ها چقدر بايد باشد؟</w:t>
      </w:r>
    </w:p>
    <w:p w:rsidR="005D7038" w:rsidRPr="005D7038" w:rsidRDefault="005D7038" w:rsidP="009345D9">
      <w:pPr>
        <w:bidi/>
        <w:spacing w:after="0" w:line="360" w:lineRule="auto"/>
        <w:jc w:val="both"/>
        <w:rPr>
          <w:rFonts w:ascii="Times New Roman" w:eastAsia="Times New Roman" w:hAnsi="Times New Roman" w:cs="B Zar"/>
          <w:sz w:val="24"/>
          <w:szCs w:val="24"/>
          <w:lang w:bidi="fa-IR"/>
        </w:rPr>
      </w:pP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t xml:space="preserve">به منظور پاسخگويي به سوالات مطرح شده در بالا پس از حل مدل </w:t>
      </w:r>
      <w:r w:rsidRPr="005D7038">
        <w:rPr>
          <w:rFonts w:ascii="Times New Roman" w:eastAsia="Times New Roman" w:hAnsi="Times New Roman" w:cs="B Zar"/>
          <w:sz w:val="24"/>
          <w:szCs w:val="24"/>
          <w:lang w:bidi="fa-IR"/>
        </w:rPr>
        <w:t>DEA</w:t>
      </w:r>
      <w:r w:rsidRPr="005D7038">
        <w:rPr>
          <w:rFonts w:ascii="Times New Roman" w:eastAsia="Times New Roman" w:hAnsi="Times New Roman" w:cs="B Zar" w:hint="cs"/>
          <w:sz w:val="24"/>
          <w:szCs w:val="24"/>
          <w:rtl/>
          <w:lang w:bidi="fa-IR"/>
        </w:rPr>
        <w:t xml:space="preserve"> ورودي و خروجي محور بوسيله نرم افزار </w:t>
      </w:r>
      <w:r w:rsidRPr="005D7038">
        <w:rPr>
          <w:rFonts w:ascii="Times New Roman" w:eastAsia="Times New Roman" w:hAnsi="Times New Roman" w:cs="B Zar"/>
          <w:sz w:val="24"/>
          <w:szCs w:val="24"/>
          <w:lang w:bidi="fa-IR"/>
        </w:rPr>
        <w:t>off-the-shelf DEA</w:t>
      </w:r>
      <w:r w:rsidRPr="005D7038">
        <w:rPr>
          <w:rFonts w:ascii="Times New Roman" w:eastAsia="Times New Roman" w:hAnsi="Times New Roman" w:cs="B Zar" w:hint="cs"/>
          <w:sz w:val="24"/>
          <w:szCs w:val="24"/>
          <w:rtl/>
          <w:lang w:bidi="fa-IR"/>
        </w:rPr>
        <w:t xml:space="preserve"> ابتدا </w:t>
      </w:r>
      <w:r w:rsidRPr="005D7038">
        <w:rPr>
          <w:rFonts w:ascii="Times New Roman" w:eastAsia="Times New Roman" w:hAnsi="Times New Roman" w:cs="B Zar"/>
          <w:sz w:val="24"/>
          <w:szCs w:val="24"/>
          <w:lang w:bidi="fa-IR"/>
        </w:rPr>
        <w:t>DMU</w:t>
      </w:r>
      <w:r w:rsidRPr="005D7038">
        <w:rPr>
          <w:rFonts w:ascii="Times New Roman" w:eastAsia="Times New Roman" w:hAnsi="Times New Roman" w:cs="B Zar" w:hint="cs"/>
          <w:sz w:val="24"/>
          <w:szCs w:val="24"/>
          <w:rtl/>
          <w:lang w:bidi="fa-IR"/>
        </w:rPr>
        <w:t>هاي مرجع براي هر يك مشخص شده و سپس نتايج ارزيابي نشان داده شده است.</w:t>
      </w:r>
    </w:p>
    <w:p w:rsidR="005D7038" w:rsidRPr="005D7038" w:rsidRDefault="005D7038" w:rsidP="009345D9">
      <w:pPr>
        <w:bidi/>
        <w:spacing w:after="0" w:line="360" w:lineRule="auto"/>
        <w:jc w:val="both"/>
        <w:rPr>
          <w:rFonts w:ascii="Times New Roman" w:eastAsia="Times New Roman" w:hAnsi="Times New Roman" w:cs="B Zar"/>
          <w:sz w:val="24"/>
          <w:szCs w:val="24"/>
          <w:rtl/>
          <w:lang w:bidi="fa-IR"/>
        </w:rPr>
      </w:pPr>
    </w:p>
    <w:p w:rsidR="005D7038" w:rsidRPr="005D7038" w:rsidRDefault="005D7038" w:rsidP="009345D9">
      <w:pPr>
        <w:bidi/>
        <w:spacing w:after="0" w:line="360" w:lineRule="auto"/>
        <w:ind w:firstLine="432"/>
        <w:jc w:val="both"/>
        <w:rPr>
          <w:rFonts w:ascii="Times New Roman" w:eastAsia="Times New Roman" w:hAnsi="Times New Roman" w:cs="B Zar"/>
          <w:sz w:val="24"/>
          <w:szCs w:val="24"/>
          <w:rtl/>
          <w:lang w:bidi="fa-IR"/>
        </w:rPr>
      </w:pPr>
      <w:r w:rsidRPr="005D7038">
        <w:rPr>
          <w:rFonts w:ascii="Times New Roman" w:eastAsia="Times New Roman" w:hAnsi="Times New Roman" w:cs="B Zar" w:hint="cs"/>
          <w:sz w:val="24"/>
          <w:szCs w:val="24"/>
          <w:rtl/>
          <w:lang w:bidi="fa-IR"/>
        </w:rPr>
        <w:lastRenderedPageBreak/>
        <w:t>در زمينه بكارگيري مدل «شبه تحليل پوششي داده ها» كه در قسمت قبل توضيح داده شد و همچنين در مورد تلفيق مدل هاي «منشور عملكرد و تحليل پوششي دادها» و «مدل شبه تحليل پوششي داده ها و برنامه ريزي چند هدفه» هيچگونه مقاله و تحقيقي توسط محقق يافت نشد.</w:t>
      </w:r>
    </w:p>
    <w:p w:rsidR="00C0037D" w:rsidRPr="00575E31" w:rsidRDefault="00C0037D" w:rsidP="00C0037D">
      <w:pPr>
        <w:bidi/>
        <w:spacing w:after="0" w:line="360" w:lineRule="auto"/>
        <w:ind w:firstLine="284"/>
        <w:jc w:val="both"/>
        <w:rPr>
          <w:rFonts w:ascii="Times New Roman" w:hAnsi="Times New Roman" w:cs="B Zar"/>
          <w:sz w:val="24"/>
          <w:szCs w:val="24"/>
          <w:rtl/>
          <w:lang w:bidi="fa-IR"/>
        </w:rPr>
      </w:pPr>
    </w:p>
    <w:p w:rsidR="00C0037D" w:rsidRDefault="00C0037D" w:rsidP="009345D9">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2-</w:t>
      </w:r>
      <w:r w:rsidR="009345D9">
        <w:rPr>
          <w:rFonts w:ascii="Times New Roman" w:hAnsi="Times New Roman" w:cs="B Zar" w:hint="cs"/>
          <w:b/>
          <w:bCs/>
          <w:sz w:val="24"/>
          <w:szCs w:val="24"/>
          <w:rtl/>
          <w:lang w:bidi="fa-IR"/>
        </w:rPr>
        <w:t>۴</w:t>
      </w:r>
      <w:r w:rsidRPr="00575E31">
        <w:rPr>
          <w:rFonts w:ascii="Times New Roman" w:hAnsi="Times New Roman" w:cs="B Zar" w:hint="cs"/>
          <w:b/>
          <w:bCs/>
          <w:sz w:val="24"/>
          <w:szCs w:val="24"/>
          <w:rtl/>
          <w:lang w:bidi="fa-IR"/>
        </w:rPr>
        <w:t>- تحلیل پوششی داده‌ها</w:t>
      </w:r>
    </w:p>
    <w:p w:rsidR="002130AD" w:rsidRPr="00CF1040" w:rsidRDefault="00CF1040" w:rsidP="002130AD">
      <w:pPr>
        <w:keepNext/>
        <w:bidi/>
        <w:spacing w:before="240" w:after="60" w:line="240" w:lineRule="auto"/>
        <w:jc w:val="both"/>
        <w:outlineLvl w:val="0"/>
        <w:rPr>
          <w:rFonts w:ascii="Times New Roman" w:hAnsi="Times New Roman" w:cs="B Zar"/>
          <w:b/>
          <w:bCs/>
          <w:sz w:val="24"/>
          <w:szCs w:val="24"/>
          <w:rtl/>
          <w:lang w:bidi="fa-IR"/>
        </w:rPr>
      </w:pPr>
      <w:r>
        <w:rPr>
          <w:rFonts w:ascii="Times New Roman" w:hAnsi="Times New Roman" w:cs="B Zar" w:hint="cs"/>
          <w:b/>
          <w:bCs/>
          <w:sz w:val="24"/>
          <w:szCs w:val="24"/>
          <w:rtl/>
          <w:lang w:bidi="fa-IR"/>
        </w:rPr>
        <w:t xml:space="preserve">۲-۴-۱- </w:t>
      </w:r>
      <w:r w:rsidR="002130AD" w:rsidRPr="00CF1040">
        <w:rPr>
          <w:rFonts w:ascii="Times New Roman" w:hAnsi="Times New Roman" w:cs="B Zar" w:hint="cs"/>
          <w:b/>
          <w:bCs/>
          <w:sz w:val="24"/>
          <w:szCs w:val="24"/>
          <w:rtl/>
          <w:lang w:bidi="fa-IR"/>
        </w:rPr>
        <w:t>تاريخچه تحليل پوششي داده‌ها</w:t>
      </w:r>
    </w:p>
    <w:p w:rsidR="002130AD" w:rsidRPr="00CF1040" w:rsidRDefault="00B91260" w:rsidP="00B91260">
      <w:pPr>
        <w:bidi/>
        <w:spacing w:after="0" w:line="360" w:lineRule="auto"/>
        <w:ind w:firstLine="284"/>
        <w:jc w:val="both"/>
        <w:rPr>
          <w:rFonts w:ascii="Times New Roman" w:eastAsia="Times New Roman" w:hAnsi="Times New Roman" w:cs="B Zar"/>
          <w:noProof/>
          <w:sz w:val="24"/>
          <w:szCs w:val="24"/>
          <w:rtl/>
        </w:rPr>
      </w:pPr>
      <w:r w:rsidRPr="00575E31">
        <w:rPr>
          <w:rFonts w:ascii="Times New Roman" w:hAnsi="Times New Roman" w:cs="B Zar" w:hint="cs"/>
          <w:sz w:val="24"/>
          <w:szCs w:val="24"/>
          <w:rtl/>
          <w:lang w:bidi="fa-IR"/>
        </w:rPr>
        <w:t>تحلیل پوششی داده‌ها، روشی غیر پارامتری است که کارایی</w:t>
      </w:r>
      <w:r>
        <w:rPr>
          <w:rFonts w:ascii="Times New Roman" w:hAnsi="Times New Roman" w:cs="B Zar" w:hint="cs"/>
          <w:sz w:val="24"/>
          <w:szCs w:val="24"/>
          <w:rtl/>
          <w:lang w:bidi="fa-IR"/>
        </w:rPr>
        <w:t xml:space="preserve"> نسبی واحدها را در مقایسه با یک</w:t>
      </w:r>
      <w:r w:rsidRPr="00575E31">
        <w:rPr>
          <w:rFonts w:ascii="Times New Roman" w:hAnsi="Times New Roman" w:cs="B Zar" w:hint="cs"/>
          <w:sz w:val="24"/>
          <w:szCs w:val="24"/>
          <w:rtl/>
          <w:lang w:bidi="fa-IR"/>
        </w:rPr>
        <w:t>دیگر ارزیابی می‌کند. در این تکنیک نیازی به شناخت شکل تابع تولید نیست و محدودیتی در تعداد ورودی‌ها و خروجی‌ها نمی‌باشد</w:t>
      </w:r>
      <w:r>
        <w:rPr>
          <w:rFonts w:ascii="Times New Roman" w:hAnsi="Times New Roman" w:cs="B Zar"/>
          <w:sz w:val="24"/>
          <w:szCs w:val="24"/>
          <w:lang w:bidi="fa-IR"/>
        </w:rPr>
        <w:t>(Jahanshahloo et.al,2004)</w:t>
      </w:r>
      <w:r w:rsidRPr="00575E31">
        <w:rPr>
          <w:rFonts w:ascii="Times New Roman" w:hAnsi="Times New Roman" w:cs="B Zar" w:hint="cs"/>
          <w:sz w:val="24"/>
          <w:szCs w:val="24"/>
          <w:rtl/>
          <w:lang w:bidi="fa-IR"/>
        </w:rPr>
        <w:t>. تحلیل پوششی داده‌ها یک روش برنامه‌ریزی خطی است که با استفاده از اطلاعات سازمان‌ها و واحدهای تولیدی به عنوان واحدهای تصمیم‌گیرنده، اقدام به ساخت مرز کارا می‌کند. مرز فوق براساس اطلاعات در قالب نهاده‌ها و ستانده‌ها و بر اساس نتایج برنامه‌ریزی خطی متوالی ساخته می‌شود و در واقع درجه عدم کارایی هر واحد تصمیم‌گیرنده به میزان فاصله واحد مزبور تا مرز کارایی است</w:t>
      </w:r>
      <w:r>
        <w:rPr>
          <w:rFonts w:ascii="Times New Roman" w:hAnsi="Times New Roman" w:cs="B Zar"/>
          <w:sz w:val="24"/>
          <w:szCs w:val="24"/>
          <w:lang w:bidi="fa-IR"/>
        </w:rPr>
        <w:t>(Saati and Memoriani,2005)</w:t>
      </w:r>
      <w:r w:rsidRPr="00575E31">
        <w:rPr>
          <w:rFonts w:ascii="Times New Roman" w:hAnsi="Times New Roman" w:cs="B Zar" w:hint="cs"/>
          <w:sz w:val="24"/>
          <w:szCs w:val="24"/>
          <w:rtl/>
          <w:lang w:bidi="fa-IR"/>
        </w:rPr>
        <w:t>.</w:t>
      </w:r>
      <w:r w:rsidR="002130AD" w:rsidRPr="00CF1040">
        <w:rPr>
          <w:rFonts w:ascii="Times New Roman" w:eastAsia="Times New Roman" w:hAnsi="Times New Roman" w:cs="B Zar" w:hint="cs"/>
          <w:noProof/>
          <w:sz w:val="24"/>
          <w:szCs w:val="24"/>
          <w:rtl/>
        </w:rPr>
        <w:t>تحليل پوشش</w:t>
      </w:r>
      <w:r w:rsidR="002130AD" w:rsidRPr="00CF1040">
        <w:rPr>
          <w:rFonts w:ascii="Times New Roman" w:eastAsia="Times New Roman" w:hAnsi="Times New Roman" w:cs="B Zar" w:hint="cs"/>
          <w:noProof/>
          <w:sz w:val="24"/>
          <w:szCs w:val="24"/>
          <w:rtl/>
          <w:lang w:bidi="fa-IR"/>
        </w:rPr>
        <w:t>ي</w:t>
      </w:r>
      <w:r w:rsidR="002130AD" w:rsidRPr="00CF1040">
        <w:rPr>
          <w:rFonts w:ascii="Times New Roman" w:eastAsia="Times New Roman" w:hAnsi="Times New Roman" w:cs="B Zar" w:hint="cs"/>
          <w:noProof/>
          <w:sz w:val="24"/>
          <w:szCs w:val="24"/>
          <w:rtl/>
        </w:rPr>
        <w:t xml:space="preserve"> داده‌ها، مجموعه‌اي از تكنيك</w:t>
      </w:r>
      <w:r w:rsidR="00CF1040">
        <w:rPr>
          <w:rFonts w:ascii="Times New Roman" w:eastAsia="Times New Roman" w:hAnsi="Times New Roman" w:cs="B Zar" w:hint="cs"/>
          <w:noProof/>
          <w:sz w:val="24"/>
          <w:szCs w:val="24"/>
          <w:rtl/>
        </w:rPr>
        <w:t xml:space="preserve"> </w:t>
      </w:r>
      <w:r w:rsidR="002130AD" w:rsidRPr="00CF1040">
        <w:rPr>
          <w:rFonts w:ascii="Times New Roman" w:eastAsia="Times New Roman" w:hAnsi="Times New Roman" w:cs="B Zar" w:hint="cs"/>
          <w:noProof/>
          <w:sz w:val="24"/>
          <w:szCs w:val="24"/>
          <w:rtl/>
        </w:rPr>
        <w:t xml:space="preserve">هايي است كه براي تحليل داده‌هاي توليد، هزينه،‌ درآمد و سود بدون پارامتربندي و </w:t>
      </w:r>
      <w:r w:rsidR="00CF1040">
        <w:rPr>
          <w:rFonts w:ascii="Times New Roman" w:eastAsia="Times New Roman" w:hAnsi="Times New Roman" w:cs="B Zar" w:hint="cs"/>
          <w:noProof/>
          <w:sz w:val="24"/>
          <w:szCs w:val="24"/>
          <w:rtl/>
        </w:rPr>
        <w:t>شاخص‌سازي تكنولوژي به كار مي‌رود</w:t>
      </w:r>
      <w:r w:rsidR="002130AD" w:rsidRPr="00CF1040">
        <w:rPr>
          <w:rFonts w:ascii="Times New Roman" w:eastAsia="Times New Roman" w:hAnsi="Times New Roman" w:cs="B Zar" w:hint="cs"/>
          <w:noProof/>
          <w:sz w:val="24"/>
          <w:szCs w:val="24"/>
          <w:rtl/>
          <w:lang w:bidi="fa-IR"/>
        </w:rPr>
        <w:t xml:space="preserve"> </w:t>
      </w:r>
      <w:r w:rsidR="002130AD" w:rsidRPr="00CF1040">
        <w:rPr>
          <w:rFonts w:ascii="Times New Roman" w:eastAsia="Times New Roman" w:hAnsi="Times New Roman" w:cs="B Zar"/>
          <w:noProof/>
          <w:sz w:val="24"/>
          <w:szCs w:val="24"/>
        </w:rPr>
        <w:t>(Sinuany-Stern,2000)</w:t>
      </w:r>
      <w:r w:rsidR="002130AD" w:rsidRPr="00CF1040">
        <w:rPr>
          <w:rFonts w:ascii="Times New Roman" w:eastAsia="Times New Roman" w:hAnsi="Times New Roman" w:cs="B Zar" w:hint="cs"/>
          <w:noProof/>
          <w:sz w:val="24"/>
          <w:szCs w:val="24"/>
          <w:rtl/>
        </w:rPr>
        <w:t xml:space="preserve"> . تحليل پوششي داده ها يك رهيافت برنامه‌ريزي رياضي ناپارامتري‌ براي تخمين توابع مرزي است. پيش از توضيحات كامل درباره رويكرد </w:t>
      </w:r>
      <w:r w:rsidR="002130AD" w:rsidRPr="00CF1040">
        <w:rPr>
          <w:rFonts w:ascii="Times New Roman" w:eastAsia="Times New Roman" w:hAnsi="Times New Roman" w:cs="B Zar"/>
          <w:noProof/>
          <w:sz w:val="24"/>
          <w:szCs w:val="24"/>
        </w:rPr>
        <w:t>DEA</w:t>
      </w:r>
      <w:r w:rsidR="002130AD" w:rsidRPr="00CF1040">
        <w:rPr>
          <w:rFonts w:ascii="Times New Roman" w:eastAsia="Times New Roman" w:hAnsi="Times New Roman" w:cs="B Zar" w:hint="cs"/>
          <w:noProof/>
          <w:sz w:val="24"/>
          <w:szCs w:val="24"/>
          <w:rtl/>
        </w:rPr>
        <w:t xml:space="preserve"> به طور مجمل به فلسفه و چگونگي پيدايش آن اشاره مي‌شود. </w:t>
      </w:r>
    </w:p>
    <w:p w:rsidR="002130AD" w:rsidRDefault="002130AD" w:rsidP="00CF1040">
      <w:pPr>
        <w:bidi/>
        <w:spacing w:after="0" w:line="360" w:lineRule="auto"/>
        <w:ind w:firstLine="567"/>
        <w:jc w:val="both"/>
        <w:rPr>
          <w:rFonts w:ascii="Times New Roman" w:eastAsia="Times New Roman" w:hAnsi="Times New Roman" w:cs="B Zar"/>
          <w:noProof/>
          <w:sz w:val="24"/>
          <w:szCs w:val="24"/>
          <w:rtl/>
        </w:rPr>
      </w:pPr>
      <w:r w:rsidRPr="00CF1040">
        <w:rPr>
          <w:rFonts w:ascii="Times New Roman" w:eastAsia="Times New Roman" w:hAnsi="Times New Roman" w:cs="B Zar" w:hint="cs"/>
          <w:noProof/>
          <w:sz w:val="24"/>
          <w:szCs w:val="24"/>
          <w:rtl/>
        </w:rPr>
        <w:t>به طور كلي شالوده روشهاي ناپارامتري براي اندازه‌گيري كارايي در سال 1957 با انتشار مقاله‌اي از «فارل»</w:t>
      </w:r>
      <w:r w:rsidRPr="00CF1040">
        <w:rPr>
          <w:rFonts w:ascii="Times New Roman" w:eastAsia="Times New Roman" w:hAnsi="Times New Roman" w:cs="B Zar"/>
          <w:noProof/>
          <w:sz w:val="24"/>
          <w:szCs w:val="24"/>
          <w:vertAlign w:val="superscript"/>
          <w:rtl/>
        </w:rPr>
        <w:footnoteReference w:id="61"/>
      </w:r>
      <w:r w:rsidRPr="00CF1040">
        <w:rPr>
          <w:rFonts w:ascii="Times New Roman" w:eastAsia="Times New Roman" w:hAnsi="Times New Roman" w:cs="B Zar" w:hint="cs"/>
          <w:noProof/>
          <w:sz w:val="24"/>
          <w:szCs w:val="24"/>
          <w:rtl/>
        </w:rPr>
        <w:t xml:space="preserve"> بنيان نهاده شد. وي با يك رهيافت صرفاً رياضي روش جديدي را براي اندازه‌گيري كارايي مدرن در مقابل روشهاي پارامتري معرفي نمود.</w:t>
      </w:r>
    </w:p>
    <w:p w:rsidR="00B91260" w:rsidRPr="007F3676" w:rsidRDefault="00B91260" w:rsidP="00B91260">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چارنز، کوپر و رودز دیدگاه فارل در اندازه‌گیری کارایی توسعه داده و مدلی ارایه کردند که توانایی اندازه‌گیری با چندین ورودی و چندین </w:t>
      </w:r>
      <w:r w:rsidRPr="007F3676">
        <w:rPr>
          <w:rFonts w:ascii="Times New Roman" w:hAnsi="Times New Roman" w:cs="B Zar" w:hint="cs"/>
          <w:sz w:val="24"/>
          <w:szCs w:val="24"/>
          <w:rtl/>
          <w:lang w:bidi="fa-IR"/>
        </w:rPr>
        <w:t>خروجی را داشت، این مدل تحت عنوان تحلیل پوششی داده‌ها نام گرفت</w:t>
      </w:r>
      <w:r>
        <w:rPr>
          <w:rFonts w:ascii="Times New Roman" w:hAnsi="Times New Roman" w:cs="B Zar"/>
          <w:sz w:val="24"/>
          <w:szCs w:val="24"/>
          <w:lang w:bidi="fa-IR"/>
        </w:rPr>
        <w:t>.</w:t>
      </w:r>
      <w:r w:rsidRPr="007F3676">
        <w:rPr>
          <w:rFonts w:ascii="Times New Roman" w:hAnsi="Times New Roman" w:cs="B Zar" w:hint="cs"/>
          <w:sz w:val="24"/>
          <w:szCs w:val="24"/>
          <w:rtl/>
          <w:lang w:bidi="fa-IR"/>
        </w:rPr>
        <w:t xml:space="preserve"> از آن‌جایی‌که این مدل توسط چارنز و کوپر و رودز ارایه گردید به مدل </w:t>
      </w:r>
      <w:r w:rsidRPr="007F3676">
        <w:rPr>
          <w:rFonts w:ascii="Times New Roman" w:hAnsi="Times New Roman" w:cs="B Zar"/>
          <w:sz w:val="24"/>
          <w:szCs w:val="24"/>
          <w:lang w:bidi="fa-IR"/>
        </w:rPr>
        <w:t>CRR</w:t>
      </w:r>
      <w:r w:rsidRPr="007F3676">
        <w:rPr>
          <w:rFonts w:ascii="Times New Roman" w:hAnsi="Times New Roman" w:cs="B Zar" w:hint="cs"/>
          <w:sz w:val="24"/>
          <w:szCs w:val="24"/>
          <w:rtl/>
          <w:lang w:bidi="fa-IR"/>
        </w:rPr>
        <w:t xml:space="preserve"> که از حروف اول نام سه فرد تشکیل شده است معروف گردید</w:t>
      </w:r>
      <w:r>
        <w:rPr>
          <w:rFonts w:ascii="Times New Roman" w:hAnsi="Times New Roman" w:cs="B Zar" w:hint="cs"/>
          <w:sz w:val="24"/>
          <w:szCs w:val="24"/>
          <w:rtl/>
          <w:lang w:bidi="fa-IR"/>
        </w:rPr>
        <w:t>(مهرگان،۱۳۹۱)</w:t>
      </w:r>
      <w:r w:rsidRPr="007F3676">
        <w:rPr>
          <w:rFonts w:ascii="Times New Roman" w:hAnsi="Times New Roman" w:cs="B Zar" w:hint="cs"/>
          <w:sz w:val="24"/>
          <w:szCs w:val="24"/>
          <w:rtl/>
          <w:lang w:bidi="fa-IR"/>
        </w:rPr>
        <w:t>. نرخ کارایی در این مدل با چندین داده و ستاده چنین تعریف می‌شود:</w:t>
      </w:r>
    </w:p>
    <w:p w:rsidR="00B91260" w:rsidRPr="007F3676" w:rsidRDefault="00B91260" w:rsidP="00B91260">
      <w:pPr>
        <w:bidi/>
        <w:spacing w:after="0" w:line="360" w:lineRule="auto"/>
        <w:jc w:val="center"/>
        <w:rPr>
          <w:rFonts w:ascii="Times New Roman" w:hAnsi="Times New Roman" w:cs="B Zar"/>
          <w:sz w:val="24"/>
          <w:szCs w:val="24"/>
          <w:rtl/>
          <w:lang w:bidi="fa-IR"/>
        </w:rPr>
      </w:pPr>
      <m:oMathPara>
        <m:oMathParaPr>
          <m:jc m:val="left"/>
        </m:oMathParaPr>
        <m:oMath>
          <m:r>
            <m:rPr>
              <m:sty m:val="p"/>
            </m:rPr>
            <w:rPr>
              <w:rFonts w:ascii="Cambria Math" w:hAnsi="Cambria Math" w:cs="B Zar"/>
              <w:sz w:val="24"/>
              <w:szCs w:val="24"/>
              <w:rtl/>
              <w:lang w:bidi="fa-IR"/>
            </w:rPr>
            <m:t>کارایی=</m:t>
          </m:r>
          <m:f>
            <m:fPr>
              <m:ctrlPr>
                <w:rPr>
                  <w:rFonts w:ascii="Cambria Math" w:hAnsi="Cambria Math" w:cs="B Zar"/>
                  <w:sz w:val="24"/>
                  <w:szCs w:val="24"/>
                  <w:lang w:bidi="fa-IR"/>
                </w:rPr>
              </m:ctrlPr>
            </m:fPr>
            <m:num>
              <m:r>
                <w:rPr>
                  <w:rFonts w:ascii="Cambria Math" w:hAnsi="Cambria Math" w:cs="B Zar"/>
                  <w:sz w:val="24"/>
                  <w:szCs w:val="24"/>
                  <w:rtl/>
                  <w:lang w:bidi="fa-IR"/>
                </w:rPr>
                <m:t>ها</m:t>
              </m:r>
              <m:r>
                <w:rPr>
                  <w:rFonts w:ascii="Cambria Math" w:hAnsi="Cambria Math" w:cs="B Zar"/>
                  <w:sz w:val="24"/>
                  <w:szCs w:val="24"/>
                  <w:lang w:bidi="fa-IR"/>
                </w:rPr>
                <m:t>‌</m:t>
              </m:r>
              <m:r>
                <w:rPr>
                  <w:rFonts w:ascii="Cambria Math" w:hAnsi="Cambria Math" w:cs="B Zar"/>
                  <w:sz w:val="24"/>
                  <w:szCs w:val="24"/>
                  <w:rtl/>
                  <w:lang w:bidi="fa-IR"/>
                </w:rPr>
                <m:t>خروجی موزون مجموع</m:t>
              </m:r>
            </m:num>
            <m:den>
              <m:r>
                <w:rPr>
                  <w:rFonts w:ascii="Cambria Math" w:hAnsi="Cambria Math" w:cs="B Zar"/>
                  <w:sz w:val="24"/>
                  <w:szCs w:val="24"/>
                  <w:rtl/>
                  <w:lang w:bidi="fa-IR"/>
                </w:rPr>
                <m:t>ها</m:t>
              </m:r>
              <m:r>
                <w:rPr>
                  <w:rFonts w:ascii="Cambria Math" w:hAnsi="Cambria Math" w:cs="B Zar"/>
                  <w:sz w:val="24"/>
                  <w:szCs w:val="24"/>
                  <w:lang w:bidi="fa-IR"/>
                </w:rPr>
                <m:t>‌</m:t>
              </m:r>
              <m:r>
                <w:rPr>
                  <w:rFonts w:ascii="Cambria Math" w:hAnsi="Cambria Math" w:cs="B Zar"/>
                  <w:sz w:val="24"/>
                  <w:szCs w:val="24"/>
                  <w:rtl/>
                  <w:lang w:bidi="fa-IR"/>
                </w:rPr>
                <m:t>ورودی موزون مجموع</m:t>
              </m:r>
            </m:den>
          </m:f>
        </m:oMath>
      </m:oMathPara>
    </w:p>
    <w:p w:rsidR="00B91260" w:rsidRPr="007F3676" w:rsidRDefault="00B91260" w:rsidP="00B91260">
      <w:pPr>
        <w:bidi/>
        <w:spacing w:after="0" w:line="360" w:lineRule="auto"/>
        <w:ind w:firstLine="284"/>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lastRenderedPageBreak/>
        <w:t xml:space="preserve">با فرض این‌که </w:t>
      </w:r>
      <w:r w:rsidRPr="007F3676">
        <w:rPr>
          <w:rFonts w:ascii="Times New Roman" w:hAnsi="Times New Roman" w:cs="B Zar"/>
          <w:sz w:val="24"/>
          <w:szCs w:val="24"/>
          <w:lang w:bidi="fa-IR"/>
        </w:rPr>
        <w:t>n</w:t>
      </w:r>
      <w:r w:rsidRPr="007F3676">
        <w:rPr>
          <w:rFonts w:ascii="Times New Roman" w:hAnsi="Times New Roman" w:cs="B Zar" w:hint="cs"/>
          <w:sz w:val="24"/>
          <w:szCs w:val="24"/>
          <w:rtl/>
          <w:lang w:bidi="fa-IR"/>
        </w:rPr>
        <w:t xml:space="preserve"> واحد تصمیم‌گیرنده داشته باشیم و هر کدام </w:t>
      </w:r>
      <w:r w:rsidRPr="007F3676">
        <w:rPr>
          <w:rFonts w:ascii="Times New Roman" w:hAnsi="Times New Roman" w:cs="B Zar"/>
          <w:sz w:val="24"/>
          <w:szCs w:val="24"/>
          <w:lang w:bidi="fa-IR"/>
        </w:rPr>
        <w:t>m</w:t>
      </w:r>
      <w:r w:rsidRPr="007F3676">
        <w:rPr>
          <w:rFonts w:ascii="Times New Roman" w:hAnsi="Times New Roman" w:cs="B Zar" w:hint="cs"/>
          <w:sz w:val="24"/>
          <w:szCs w:val="24"/>
          <w:rtl/>
          <w:lang w:bidi="fa-IR"/>
        </w:rPr>
        <w:t xml:space="preserve"> نهاده و </w:t>
      </w:r>
      <w:r w:rsidRPr="007F3676">
        <w:rPr>
          <w:rFonts w:ascii="Times New Roman" w:hAnsi="Times New Roman" w:cs="B Zar"/>
          <w:sz w:val="24"/>
          <w:szCs w:val="24"/>
          <w:lang w:bidi="fa-IR"/>
        </w:rPr>
        <w:t>s</w:t>
      </w:r>
      <w:r w:rsidRPr="007F3676">
        <w:rPr>
          <w:rFonts w:ascii="Times New Roman" w:hAnsi="Times New Roman" w:cs="B Zar" w:hint="cs"/>
          <w:sz w:val="24"/>
          <w:szCs w:val="24"/>
          <w:rtl/>
          <w:lang w:bidi="fa-IR"/>
        </w:rPr>
        <w:t xml:space="preserve"> ستاده باشند، کارایی نسبی واحد صفر از حل مدل زیر به‌دست می‌آید:</w:t>
      </w:r>
    </w:p>
    <w:p w:rsidR="00B91260" w:rsidRPr="007F3676" w:rsidRDefault="003C7291" w:rsidP="00B91260">
      <w:pPr>
        <w:bidi/>
        <w:spacing w:after="0" w:line="360" w:lineRule="auto"/>
        <w:jc w:val="right"/>
        <w:rPr>
          <w:rFonts w:ascii="Times New Roman" w:eastAsia="Times New Roman" w:hAnsi="Times New Roman" w:cs="B Zar"/>
          <w:sz w:val="24"/>
          <w:szCs w:val="24"/>
          <w:lang w:bidi="fa-IR"/>
        </w:rPr>
      </w:pPr>
      <m:oMathPara>
        <m:oMathParaPr>
          <m:jc m:val="left"/>
        </m:oMathParaPr>
        <m:oMath>
          <m:sSub>
            <m:sSubPr>
              <m:ctrlPr>
                <w:rPr>
                  <w:rFonts w:ascii="Cambria Math" w:hAnsi="Cambria Math" w:cs="B Zar"/>
                  <w:i/>
                  <w:sz w:val="24"/>
                  <w:szCs w:val="24"/>
                  <w:lang w:bidi="fa-IR"/>
                </w:rPr>
              </m:ctrlPr>
            </m:sSubPr>
            <m:e>
              <m:r>
                <w:rPr>
                  <w:rFonts w:ascii="Cambria Math" w:hAnsi="Cambria Math" w:cs="B Zar"/>
                  <w:sz w:val="24"/>
                  <w:szCs w:val="24"/>
                  <w:lang w:bidi="fa-IR"/>
                </w:rPr>
                <m:t>Maxz</m:t>
              </m:r>
            </m:e>
            <m:sub>
              <m:r>
                <w:rPr>
                  <w:rFonts w:ascii="Cambria Math" w:hAnsi="Cambria Math" w:cs="B Zar"/>
                  <w:sz w:val="24"/>
                  <w:szCs w:val="24"/>
                  <w:lang w:bidi="fa-IR"/>
                </w:rPr>
                <m:t>0</m:t>
              </m:r>
            </m:sub>
          </m:sSub>
          <m:r>
            <w:rPr>
              <w:rFonts w:ascii="Cambria Math" w:hAnsi="Cambria Math" w:cs="B Zar"/>
              <w:sz w:val="24"/>
              <w:szCs w:val="24"/>
              <w:lang w:bidi="fa-IR"/>
            </w:rPr>
            <m:t>=</m:t>
          </m:r>
          <m:nary>
            <m:naryPr>
              <m:chr m:val="∑"/>
              <m:limLoc m:val="undOvr"/>
              <m:ctrlPr>
                <w:rPr>
                  <w:rFonts w:ascii="Cambria Math" w:hAnsi="Cambria Math" w:cs="B Zar"/>
                  <w:i/>
                  <w:sz w:val="24"/>
                  <w:szCs w:val="24"/>
                  <w:lang w:bidi="fa-IR"/>
                </w:rPr>
              </m:ctrlPr>
            </m:naryPr>
            <m:sub>
              <m:r>
                <w:rPr>
                  <w:rFonts w:ascii="Cambria Math" w:hAnsi="Cambria Math" w:cs="B Zar"/>
                  <w:sz w:val="24"/>
                  <w:szCs w:val="24"/>
                  <w:lang w:bidi="fa-IR"/>
                </w:rPr>
                <m:t>r=1</m:t>
              </m:r>
            </m:sub>
            <m:sup>
              <m:r>
                <w:rPr>
                  <w:rFonts w:ascii="Cambria Math" w:hAnsi="Cambria Math" w:cs="B Zar"/>
                  <w:sz w:val="24"/>
                  <w:szCs w:val="24"/>
                  <w:lang w:bidi="fa-IR"/>
                </w:rPr>
                <m:t>s</m:t>
              </m:r>
            </m:sup>
            <m:e>
              <m:sSub>
                <m:sSubPr>
                  <m:ctrlPr>
                    <w:rPr>
                      <w:rFonts w:ascii="Cambria Math" w:hAnsi="Cambria Math" w:cs="B Zar"/>
                      <w:i/>
                      <w:sz w:val="24"/>
                      <w:szCs w:val="24"/>
                      <w:lang w:bidi="fa-IR"/>
                    </w:rPr>
                  </m:ctrlPr>
                </m:sSubPr>
                <m:e>
                  <m:r>
                    <w:rPr>
                      <w:rFonts w:ascii="Cambria Math" w:hAnsi="Cambria Math" w:cs="B Zar"/>
                      <w:sz w:val="24"/>
                      <w:szCs w:val="24"/>
                      <w:lang w:bidi="fa-IR"/>
                    </w:rPr>
                    <m:t>u</m:t>
                  </m:r>
                </m:e>
                <m:sub>
                  <m:r>
                    <w:rPr>
                      <w:rFonts w:ascii="Cambria Math" w:hAnsi="Cambria Math" w:cs="B Zar"/>
                      <w:sz w:val="24"/>
                      <w:szCs w:val="24"/>
                      <w:lang w:bidi="fa-IR"/>
                    </w:rPr>
                    <m:t>r</m:t>
                  </m:r>
                </m:sub>
              </m:sSub>
              <m:sSub>
                <m:sSubPr>
                  <m:ctrlPr>
                    <w:rPr>
                      <w:rFonts w:ascii="Cambria Math" w:hAnsi="Cambria Math" w:cs="B Zar"/>
                      <w:i/>
                      <w:sz w:val="24"/>
                      <w:szCs w:val="24"/>
                      <w:lang w:bidi="fa-IR"/>
                    </w:rPr>
                  </m:ctrlPr>
                </m:sSubPr>
                <m:e>
                  <m:r>
                    <w:rPr>
                      <w:rFonts w:ascii="Cambria Math" w:hAnsi="Cambria Math" w:cs="B Zar"/>
                      <w:sz w:val="24"/>
                      <w:szCs w:val="24"/>
                      <w:lang w:bidi="fa-IR"/>
                    </w:rPr>
                    <m:t>y</m:t>
                  </m:r>
                </m:e>
                <m:sub>
                  <m:r>
                    <w:rPr>
                      <w:rFonts w:ascii="Cambria Math" w:hAnsi="Cambria Math" w:cs="B Zar"/>
                      <w:sz w:val="24"/>
                      <w:szCs w:val="24"/>
                      <w:lang w:bidi="fa-IR"/>
                    </w:rPr>
                    <m:t>r0</m:t>
                  </m:r>
                </m:sub>
              </m:sSub>
            </m:e>
          </m:nary>
        </m:oMath>
      </m:oMathPara>
    </w:p>
    <w:p w:rsidR="00B91260" w:rsidRPr="007F3676" w:rsidRDefault="00B91260" w:rsidP="00B91260">
      <w:pPr>
        <w:bidi/>
        <w:spacing w:after="0" w:line="360" w:lineRule="auto"/>
        <w:jc w:val="right"/>
        <w:rPr>
          <w:rFonts w:ascii="Times New Roman" w:eastAsia="Times New Roman" w:hAnsi="Times New Roman" w:cs="B Zar"/>
          <w:sz w:val="24"/>
          <w:szCs w:val="24"/>
          <w:lang w:bidi="fa-IR"/>
        </w:rPr>
      </w:pPr>
      <m:oMathPara>
        <m:oMathParaPr>
          <m:jc m:val="left"/>
        </m:oMathParaPr>
        <m:oMath>
          <m:r>
            <w:rPr>
              <w:rFonts w:ascii="Cambria Math" w:hAnsi="Cambria Math" w:cs="B Zar"/>
              <w:sz w:val="24"/>
              <w:szCs w:val="24"/>
              <w:lang w:bidi="fa-IR"/>
            </w:rPr>
            <m:t>s.t.</m:t>
          </m:r>
        </m:oMath>
      </m:oMathPara>
    </w:p>
    <w:p w:rsidR="00B91260" w:rsidRPr="007F3676" w:rsidRDefault="003C7291" w:rsidP="00B91260">
      <w:pPr>
        <w:bidi/>
        <w:spacing w:after="0" w:line="360" w:lineRule="auto"/>
        <w:jc w:val="right"/>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hAnsi="Cambria Math" w:cs="B Zar"/>
                  <w:i/>
                  <w:sz w:val="24"/>
                  <w:szCs w:val="24"/>
                  <w:lang w:bidi="fa-IR"/>
                </w:rPr>
              </m:ctrlPr>
            </m:naryPr>
            <m:sub>
              <m:r>
                <w:rPr>
                  <w:rFonts w:ascii="Cambria Math" w:hAnsi="Cambria Math" w:cs="B Zar"/>
                  <w:sz w:val="24"/>
                  <w:szCs w:val="24"/>
                  <w:lang w:bidi="fa-IR"/>
                </w:rPr>
                <m:t>i=1</m:t>
              </m:r>
            </m:sub>
            <m:sup>
              <m:r>
                <w:rPr>
                  <w:rFonts w:ascii="Cambria Math" w:hAnsi="Cambria Math" w:cs="B Zar"/>
                  <w:sz w:val="24"/>
                  <w:szCs w:val="24"/>
                  <w:lang w:bidi="fa-IR"/>
                </w:rPr>
                <m:t>m</m:t>
              </m:r>
            </m:sup>
            <m:e>
              <m:sSub>
                <m:sSubPr>
                  <m:ctrlPr>
                    <w:rPr>
                      <w:rFonts w:ascii="Cambria Math" w:hAnsi="Cambria Math" w:cs="B Zar"/>
                      <w:i/>
                      <w:sz w:val="24"/>
                      <w:szCs w:val="24"/>
                      <w:lang w:bidi="fa-IR"/>
                    </w:rPr>
                  </m:ctrlPr>
                </m:sSubPr>
                <m:e>
                  <m:r>
                    <w:rPr>
                      <w:rFonts w:ascii="Cambria Math" w:hAnsi="Cambria Math" w:cs="B Zar"/>
                      <w:sz w:val="24"/>
                      <w:szCs w:val="24"/>
                      <w:lang w:bidi="fa-IR"/>
                    </w:rPr>
                    <m:t>v</m:t>
                  </m:r>
                </m:e>
                <m:sub>
                  <m:r>
                    <w:rPr>
                      <w:rFonts w:ascii="Cambria Math" w:hAnsi="Cambria Math" w:cs="B Zar"/>
                      <w:sz w:val="24"/>
                      <w:szCs w:val="24"/>
                      <w:lang w:bidi="fa-IR"/>
                    </w:rPr>
                    <m:t>i</m:t>
                  </m:r>
                </m:sub>
              </m:sSub>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i0</m:t>
                  </m:r>
                </m:sub>
              </m:sSub>
              <m:r>
                <w:rPr>
                  <w:rFonts w:ascii="Cambria Math" w:hAnsi="Cambria Math" w:cs="B Zar"/>
                  <w:sz w:val="24"/>
                  <w:szCs w:val="24"/>
                  <w:lang w:bidi="fa-IR"/>
                </w:rPr>
                <m:t>=1</m:t>
              </m:r>
            </m:e>
          </m:nary>
        </m:oMath>
      </m:oMathPara>
    </w:p>
    <w:p w:rsidR="00B91260" w:rsidRPr="007F3676" w:rsidRDefault="003C7291" w:rsidP="00B91260">
      <w:pPr>
        <w:bidi/>
        <w:spacing w:after="0" w:line="360" w:lineRule="auto"/>
        <w:jc w:val="right"/>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hAnsi="Cambria Math" w:cs="B Zar"/>
                  <w:i/>
                  <w:sz w:val="24"/>
                  <w:szCs w:val="24"/>
                  <w:lang w:bidi="fa-IR"/>
                </w:rPr>
              </m:ctrlPr>
            </m:naryPr>
            <m:sub>
              <m:r>
                <w:rPr>
                  <w:rFonts w:ascii="Cambria Math" w:hAnsi="Cambria Math" w:cs="B Zar"/>
                  <w:sz w:val="24"/>
                  <w:szCs w:val="24"/>
                  <w:lang w:bidi="fa-IR"/>
                </w:rPr>
                <m:t>r=1</m:t>
              </m:r>
            </m:sub>
            <m:sup>
              <m:r>
                <w:rPr>
                  <w:rFonts w:ascii="Cambria Math" w:hAnsi="Cambria Math" w:cs="B Zar"/>
                  <w:sz w:val="24"/>
                  <w:szCs w:val="24"/>
                  <w:lang w:bidi="fa-IR"/>
                </w:rPr>
                <m:t>s</m:t>
              </m:r>
            </m:sup>
            <m:e>
              <m:sSub>
                <m:sSubPr>
                  <m:ctrlPr>
                    <w:rPr>
                      <w:rFonts w:ascii="Cambria Math" w:hAnsi="Cambria Math" w:cs="B Zar"/>
                      <w:i/>
                      <w:sz w:val="24"/>
                      <w:szCs w:val="24"/>
                      <w:lang w:bidi="fa-IR"/>
                    </w:rPr>
                  </m:ctrlPr>
                </m:sSubPr>
                <m:e>
                  <m:r>
                    <w:rPr>
                      <w:rFonts w:ascii="Cambria Math" w:hAnsi="Cambria Math" w:cs="B Zar"/>
                      <w:sz w:val="24"/>
                      <w:szCs w:val="24"/>
                      <w:lang w:bidi="fa-IR"/>
                    </w:rPr>
                    <m:t>u</m:t>
                  </m:r>
                </m:e>
                <m:sub>
                  <m:r>
                    <w:rPr>
                      <w:rFonts w:ascii="Cambria Math" w:hAnsi="Cambria Math" w:cs="B Zar"/>
                      <w:sz w:val="24"/>
                      <w:szCs w:val="24"/>
                      <w:lang w:bidi="fa-IR"/>
                    </w:rPr>
                    <m:t>r</m:t>
                  </m:r>
                </m:sub>
              </m:sSub>
              <m:sSub>
                <m:sSubPr>
                  <m:ctrlPr>
                    <w:rPr>
                      <w:rFonts w:ascii="Cambria Math" w:hAnsi="Cambria Math" w:cs="B Zar"/>
                      <w:i/>
                      <w:sz w:val="24"/>
                      <w:szCs w:val="24"/>
                      <w:lang w:bidi="fa-IR"/>
                    </w:rPr>
                  </m:ctrlPr>
                </m:sSubPr>
                <m:e>
                  <m:r>
                    <w:rPr>
                      <w:rFonts w:ascii="Cambria Math" w:hAnsi="Cambria Math" w:cs="B Zar"/>
                      <w:sz w:val="24"/>
                      <w:szCs w:val="24"/>
                      <w:lang w:bidi="fa-IR"/>
                    </w:rPr>
                    <m:t>y</m:t>
                  </m:r>
                </m:e>
                <m:sub>
                  <m:r>
                    <w:rPr>
                      <w:rFonts w:ascii="Cambria Math" w:hAnsi="Cambria Math" w:cs="B Zar"/>
                      <w:sz w:val="24"/>
                      <w:szCs w:val="24"/>
                      <w:lang w:bidi="fa-IR"/>
                    </w:rPr>
                    <m:t>rj</m:t>
                  </m:r>
                </m:sub>
              </m:sSub>
              <m:r>
                <w:rPr>
                  <w:rFonts w:ascii="Cambria Math" w:hAnsi="Cambria Math" w:cs="B Zar"/>
                  <w:sz w:val="24"/>
                  <w:szCs w:val="24"/>
                  <w:lang w:bidi="fa-IR"/>
                </w:rPr>
                <m:t>-</m:t>
              </m:r>
              <m:nary>
                <m:naryPr>
                  <m:chr m:val="∑"/>
                  <m:limLoc m:val="undOvr"/>
                  <m:ctrlPr>
                    <w:rPr>
                      <w:rFonts w:ascii="Cambria Math" w:hAnsi="Cambria Math" w:cs="B Zar"/>
                      <w:i/>
                      <w:sz w:val="24"/>
                      <w:szCs w:val="24"/>
                      <w:lang w:bidi="fa-IR"/>
                    </w:rPr>
                  </m:ctrlPr>
                </m:naryPr>
                <m:sub>
                  <m:r>
                    <w:rPr>
                      <w:rFonts w:ascii="Cambria Math" w:hAnsi="Cambria Math" w:cs="B Zar"/>
                      <w:sz w:val="24"/>
                      <w:szCs w:val="24"/>
                      <w:lang w:bidi="fa-IR"/>
                    </w:rPr>
                    <m:t>i=1</m:t>
                  </m:r>
                </m:sub>
                <m:sup>
                  <m:r>
                    <w:rPr>
                      <w:rFonts w:ascii="Cambria Math" w:hAnsi="Cambria Math" w:cs="B Zar"/>
                      <w:sz w:val="24"/>
                      <w:szCs w:val="24"/>
                      <w:lang w:bidi="fa-IR"/>
                    </w:rPr>
                    <m:t>m</m:t>
                  </m:r>
                </m:sup>
                <m:e>
                  <m:sSub>
                    <m:sSubPr>
                      <m:ctrlPr>
                        <w:rPr>
                          <w:rFonts w:ascii="Cambria Math" w:hAnsi="Cambria Math" w:cs="B Zar"/>
                          <w:i/>
                          <w:sz w:val="24"/>
                          <w:szCs w:val="24"/>
                          <w:lang w:bidi="fa-IR"/>
                        </w:rPr>
                      </m:ctrlPr>
                    </m:sSubPr>
                    <m:e>
                      <m:r>
                        <w:rPr>
                          <w:rFonts w:ascii="Cambria Math" w:hAnsi="Cambria Math" w:cs="B Zar"/>
                          <w:sz w:val="24"/>
                          <w:szCs w:val="24"/>
                          <w:lang w:bidi="fa-IR"/>
                        </w:rPr>
                        <m:t>v</m:t>
                      </m:r>
                    </m:e>
                    <m:sub>
                      <m:r>
                        <w:rPr>
                          <w:rFonts w:ascii="Cambria Math" w:hAnsi="Cambria Math" w:cs="B Zar"/>
                          <w:sz w:val="24"/>
                          <w:szCs w:val="24"/>
                          <w:lang w:bidi="fa-IR"/>
                        </w:rPr>
                        <m:t>i</m:t>
                      </m:r>
                    </m:sub>
                  </m:sSub>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m:t>
                      </m:r>
                    </m:sub>
                  </m:sSub>
                  <m:r>
                    <w:rPr>
                      <w:rFonts w:ascii="Cambria Math" w:hAnsi="Cambria Math" w:cs="B Zar"/>
                      <w:sz w:val="24"/>
                      <w:szCs w:val="24"/>
                      <w:lang w:bidi="fa-IR"/>
                    </w:rPr>
                    <m:t>≤0           j=1,…,n</m:t>
                  </m:r>
                </m:e>
              </m:nary>
            </m:e>
          </m:nary>
        </m:oMath>
      </m:oMathPara>
    </w:p>
    <w:p w:rsidR="00B91260" w:rsidRPr="007F3676" w:rsidRDefault="003C7291" w:rsidP="00B91260">
      <w:pPr>
        <w:bidi/>
        <w:spacing w:after="0" w:line="360" w:lineRule="auto"/>
        <w:jc w:val="right"/>
        <w:rPr>
          <w:rFonts w:ascii="Times New Roman" w:hAnsi="Times New Roman" w:cs="B Zar"/>
          <w:sz w:val="24"/>
          <w:szCs w:val="24"/>
          <w:rtl/>
          <w:lang w:bidi="fa-IR"/>
        </w:rPr>
      </w:pPr>
      <m:oMathPara>
        <m:oMathParaPr>
          <m:jc m:val="left"/>
        </m:oMathParaPr>
        <m:oMath>
          <m:sSub>
            <m:sSubPr>
              <m:ctrlPr>
                <w:rPr>
                  <w:rFonts w:ascii="Cambria Math" w:hAnsi="Cambria Math" w:cs="B Zar"/>
                  <w:i/>
                  <w:sz w:val="24"/>
                  <w:szCs w:val="24"/>
                  <w:lang w:bidi="fa-IR"/>
                </w:rPr>
              </m:ctrlPr>
            </m:sSubPr>
            <m:e>
              <m:r>
                <w:rPr>
                  <w:rFonts w:ascii="Cambria Math" w:hAnsi="Cambria Math" w:cs="B Zar"/>
                  <w:sz w:val="24"/>
                  <w:szCs w:val="24"/>
                  <w:lang w:bidi="fa-IR"/>
                </w:rPr>
                <m:t>u</m:t>
              </m:r>
            </m:e>
            <m:sub>
              <m:r>
                <w:rPr>
                  <w:rFonts w:ascii="Cambria Math" w:hAnsi="Cambria Math" w:cs="B Zar"/>
                  <w:sz w:val="24"/>
                  <w:szCs w:val="24"/>
                  <w:lang w:bidi="fa-IR"/>
                </w:rPr>
                <m:t>r</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r>
                <w:rPr>
                  <w:rFonts w:ascii="Cambria Math" w:hAnsi="Cambria Math" w:cs="B Zar"/>
                  <w:sz w:val="24"/>
                  <w:szCs w:val="24"/>
                  <w:lang w:bidi="fa-IR"/>
                </w:rPr>
                <m:t>v</m:t>
              </m:r>
            </m:e>
            <m:sub>
              <m:r>
                <w:rPr>
                  <w:rFonts w:ascii="Cambria Math" w:hAnsi="Cambria Math" w:cs="B Zar"/>
                  <w:sz w:val="24"/>
                  <w:szCs w:val="24"/>
                  <w:lang w:bidi="fa-IR"/>
                </w:rPr>
                <m:t>i</m:t>
              </m:r>
            </m:sub>
          </m:sSub>
          <m:r>
            <w:rPr>
              <w:rFonts w:ascii="Cambria Math" w:hAnsi="Cambria Math" w:cs="B Zar"/>
              <w:sz w:val="24"/>
              <w:szCs w:val="24"/>
              <w:lang w:bidi="fa-IR"/>
            </w:rPr>
            <m:t>≥0</m:t>
          </m:r>
        </m:oMath>
      </m:oMathPara>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t xml:space="preserve">که در آن </w:t>
      </w:r>
      <m:oMath>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m:t>
            </m:r>
          </m:sub>
        </m:sSub>
      </m:oMath>
      <w:r w:rsidRPr="007F3676">
        <w:rPr>
          <w:rFonts w:ascii="Times New Roman" w:hAnsi="Times New Roman" w:cs="B Zar" w:hint="cs"/>
          <w:sz w:val="24"/>
          <w:szCs w:val="24"/>
          <w:rtl/>
          <w:lang w:bidi="fa-IR"/>
        </w:rPr>
        <w:t xml:space="preserve"> </w:t>
      </w:r>
      <w:r w:rsidRPr="007F3676">
        <w:rPr>
          <w:rFonts w:ascii="Times New Roman" w:hAnsi="Times New Roman" w:cs="B Zar"/>
          <w:sz w:val="24"/>
          <w:szCs w:val="24"/>
          <w:lang w:bidi="fa-IR"/>
        </w:rPr>
        <w:t xml:space="preserve"> </w:t>
      </w:r>
      <w:r w:rsidRPr="007F3676">
        <w:rPr>
          <w:rFonts w:ascii="Times New Roman" w:hAnsi="Times New Roman" w:cs="B Zar" w:hint="cs"/>
          <w:sz w:val="24"/>
          <w:szCs w:val="24"/>
          <w:rtl/>
          <w:lang w:bidi="fa-IR"/>
        </w:rPr>
        <w:t xml:space="preserve">میزان ورودی </w:t>
      </w:r>
      <w:r w:rsidRPr="007F3676">
        <w:rPr>
          <w:rFonts w:ascii="Times New Roman" w:hAnsi="Times New Roman" w:cs="B Zar"/>
          <w:sz w:val="24"/>
          <w:szCs w:val="24"/>
          <w:lang w:bidi="fa-IR"/>
        </w:rPr>
        <w:t>i</w:t>
      </w:r>
      <w:r w:rsidRPr="007F3676">
        <w:rPr>
          <w:rFonts w:ascii="Times New Roman" w:hAnsi="Times New Roman" w:cs="B Zar" w:hint="cs"/>
          <w:sz w:val="24"/>
          <w:szCs w:val="24"/>
          <w:rtl/>
          <w:lang w:bidi="fa-IR"/>
        </w:rPr>
        <w:t xml:space="preserve"> ام برای واحد </w:t>
      </w:r>
      <w:r w:rsidRPr="007F3676">
        <w:rPr>
          <w:rFonts w:ascii="Times New Roman" w:hAnsi="Times New Roman" w:cs="B Zar"/>
          <w:sz w:val="24"/>
          <w:szCs w:val="24"/>
          <w:lang w:bidi="fa-IR"/>
        </w:rPr>
        <w:t>j</w:t>
      </w:r>
      <w:r w:rsidRPr="007F3676">
        <w:rPr>
          <w:rFonts w:ascii="Times New Roman" w:hAnsi="Times New Roman" w:cs="B Zar" w:hint="cs"/>
          <w:sz w:val="24"/>
          <w:szCs w:val="24"/>
          <w:rtl/>
          <w:lang w:bidi="fa-IR"/>
        </w:rPr>
        <w:t xml:space="preserve"> ام، </w:t>
      </w:r>
      <w:r w:rsidRPr="007F3676">
        <w:rPr>
          <w:rFonts w:ascii="Times New Roman" w:eastAsia="Times New Roman" w:hAnsi="Times New Roman" w:cs="B Zar"/>
          <w:sz w:val="24"/>
          <w:szCs w:val="24"/>
          <w:lang w:bidi="fa-IR"/>
        </w:rPr>
        <w:t xml:space="preserve"> </w:t>
      </w:r>
      <m:oMath>
        <m:sSub>
          <m:sSubPr>
            <m:ctrlPr>
              <w:rPr>
                <w:rFonts w:ascii="Cambria Math" w:hAnsi="Cambria Math" w:cs="B Zar"/>
                <w:i/>
                <w:sz w:val="24"/>
                <w:szCs w:val="24"/>
                <w:lang w:bidi="fa-IR"/>
              </w:rPr>
            </m:ctrlPr>
          </m:sSubPr>
          <m:e>
            <m:r>
              <w:rPr>
                <w:rFonts w:ascii="Cambria Math" w:hAnsi="Cambria Math" w:cs="B Zar"/>
                <w:sz w:val="24"/>
                <w:szCs w:val="24"/>
                <w:lang w:bidi="fa-IR"/>
              </w:rPr>
              <m:t>y</m:t>
            </m:r>
          </m:e>
          <m:sub>
            <m:r>
              <w:rPr>
                <w:rFonts w:ascii="Cambria Math" w:hAnsi="Cambria Math" w:cs="B Zar"/>
                <w:sz w:val="24"/>
                <w:szCs w:val="24"/>
                <w:lang w:bidi="fa-IR"/>
              </w:rPr>
              <m:t>ij</m:t>
            </m:r>
          </m:sub>
        </m:sSub>
      </m:oMath>
      <w:r w:rsidRPr="007F3676">
        <w:rPr>
          <w:rFonts w:ascii="Times New Roman" w:hAnsi="Times New Roman" w:cs="B Zar" w:hint="cs"/>
          <w:sz w:val="24"/>
          <w:szCs w:val="24"/>
          <w:rtl/>
          <w:lang w:bidi="fa-IR"/>
        </w:rPr>
        <w:t xml:space="preserve">میزان خروجی </w:t>
      </w:r>
      <w:r w:rsidRPr="007F3676">
        <w:rPr>
          <w:rFonts w:ascii="Times New Roman" w:hAnsi="Times New Roman" w:cs="B Zar"/>
          <w:sz w:val="24"/>
          <w:szCs w:val="24"/>
          <w:lang w:bidi="fa-IR"/>
        </w:rPr>
        <w:t>r</w:t>
      </w:r>
      <w:r w:rsidRPr="007F3676">
        <w:rPr>
          <w:rFonts w:ascii="Times New Roman" w:hAnsi="Times New Roman" w:cs="B Zar" w:hint="cs"/>
          <w:sz w:val="24"/>
          <w:szCs w:val="24"/>
          <w:rtl/>
          <w:lang w:bidi="fa-IR"/>
        </w:rPr>
        <w:t xml:space="preserve"> ام برای واحد </w:t>
      </w:r>
      <w:r w:rsidRPr="007F3676">
        <w:rPr>
          <w:rFonts w:ascii="Times New Roman" w:hAnsi="Times New Roman" w:cs="B Zar"/>
          <w:sz w:val="24"/>
          <w:szCs w:val="24"/>
          <w:lang w:bidi="fa-IR"/>
        </w:rPr>
        <w:t>j</w:t>
      </w:r>
      <w:r w:rsidRPr="007F3676">
        <w:rPr>
          <w:rFonts w:ascii="Times New Roman" w:hAnsi="Times New Roman" w:cs="B Zar" w:hint="cs"/>
          <w:sz w:val="24"/>
          <w:szCs w:val="24"/>
          <w:rtl/>
          <w:lang w:bidi="fa-IR"/>
        </w:rPr>
        <w:t xml:space="preserve"> ام، </w:t>
      </w:r>
      <m:oMath>
        <m:sSub>
          <m:sSubPr>
            <m:ctrlPr>
              <w:rPr>
                <w:rFonts w:ascii="Cambria Math" w:hAnsi="Cambria Math" w:cs="B Zar"/>
                <w:i/>
                <w:sz w:val="24"/>
                <w:szCs w:val="24"/>
                <w:lang w:bidi="fa-IR"/>
              </w:rPr>
            </m:ctrlPr>
          </m:sSubPr>
          <m:e>
            <m:r>
              <w:rPr>
                <w:rFonts w:ascii="Cambria Math" w:hAnsi="Cambria Math" w:cs="B Zar"/>
                <w:sz w:val="24"/>
                <w:szCs w:val="24"/>
                <w:lang w:bidi="fa-IR"/>
              </w:rPr>
              <m:t>u</m:t>
            </m:r>
          </m:e>
          <m:sub>
            <m:r>
              <w:rPr>
                <w:rFonts w:ascii="Cambria Math" w:hAnsi="Cambria Math" w:cs="B Zar"/>
                <w:sz w:val="24"/>
                <w:szCs w:val="24"/>
                <w:lang w:bidi="fa-IR"/>
              </w:rPr>
              <m:t>r</m:t>
            </m:r>
          </m:sub>
        </m:sSub>
      </m:oMath>
      <w:r w:rsidRPr="007F3676">
        <w:rPr>
          <w:rFonts w:ascii="Times New Roman" w:eastAsia="Times New Roman" w:hAnsi="Times New Roman" w:cs="B Zar"/>
          <w:sz w:val="24"/>
          <w:szCs w:val="24"/>
          <w:lang w:bidi="fa-IR"/>
        </w:rPr>
        <w:t xml:space="preserve"> </w:t>
      </w:r>
      <w:r w:rsidRPr="007F3676">
        <w:rPr>
          <w:rFonts w:ascii="Times New Roman" w:hAnsi="Times New Roman" w:cs="B Zar" w:hint="cs"/>
          <w:sz w:val="24"/>
          <w:szCs w:val="24"/>
          <w:rtl/>
          <w:lang w:bidi="fa-IR"/>
        </w:rPr>
        <w:t xml:space="preserve">وزن داده شده به خروجی </w:t>
      </w:r>
      <w:r w:rsidRPr="007F3676">
        <w:rPr>
          <w:rFonts w:ascii="Times New Roman" w:hAnsi="Times New Roman" w:cs="B Zar"/>
          <w:sz w:val="24"/>
          <w:szCs w:val="24"/>
          <w:lang w:bidi="fa-IR"/>
        </w:rPr>
        <w:t>r</w:t>
      </w:r>
      <w:r w:rsidRPr="007F3676">
        <w:rPr>
          <w:rFonts w:ascii="Times New Roman" w:hAnsi="Times New Roman" w:cs="B Zar" w:hint="cs"/>
          <w:sz w:val="24"/>
          <w:szCs w:val="24"/>
          <w:rtl/>
          <w:lang w:bidi="fa-IR"/>
        </w:rPr>
        <w:t xml:space="preserve"> ام(قیمت خروجی</w:t>
      </w:r>
      <w:r w:rsidRPr="007F3676">
        <w:rPr>
          <w:rFonts w:ascii="Times New Roman" w:hAnsi="Times New Roman" w:cs="B Zar"/>
          <w:sz w:val="24"/>
          <w:szCs w:val="24"/>
          <w:lang w:bidi="fa-IR"/>
        </w:rPr>
        <w:t xml:space="preserve"> r</w:t>
      </w:r>
      <w:r w:rsidRPr="007F3676">
        <w:rPr>
          <w:rFonts w:ascii="Times New Roman" w:hAnsi="Times New Roman" w:cs="B Zar" w:hint="cs"/>
          <w:sz w:val="24"/>
          <w:szCs w:val="24"/>
          <w:rtl/>
          <w:lang w:bidi="fa-IR"/>
        </w:rPr>
        <w:t>ام</w:t>
      </w:r>
      <w:r w:rsidRPr="007F3676">
        <w:rPr>
          <w:rFonts w:ascii="Times New Roman" w:hAnsi="Times New Roman" w:cs="B Zar"/>
          <w:sz w:val="24"/>
          <w:szCs w:val="24"/>
          <w:lang w:bidi="fa-IR"/>
        </w:rPr>
        <w:t>(</w:t>
      </w:r>
      <w:r w:rsidRPr="007F3676">
        <w:rPr>
          <w:rFonts w:ascii="Times New Roman" w:hAnsi="Times New Roman" w:cs="B Zar" w:hint="cs"/>
          <w:sz w:val="24"/>
          <w:szCs w:val="24"/>
          <w:rtl/>
          <w:lang w:bidi="fa-IR"/>
        </w:rPr>
        <w:t xml:space="preserve"> و </w:t>
      </w:r>
      <m:oMath>
        <m:sSub>
          <m:sSubPr>
            <m:ctrlPr>
              <w:rPr>
                <w:rFonts w:ascii="Cambria Math" w:hAnsi="Cambria Math" w:cs="B Zar"/>
                <w:i/>
                <w:sz w:val="24"/>
                <w:szCs w:val="24"/>
                <w:lang w:bidi="fa-IR"/>
              </w:rPr>
            </m:ctrlPr>
          </m:sSubPr>
          <m:e>
            <m:r>
              <w:rPr>
                <w:rFonts w:ascii="Cambria Math" w:hAnsi="Cambria Math" w:cs="B Zar"/>
                <w:sz w:val="24"/>
                <w:szCs w:val="24"/>
                <w:lang w:bidi="fa-IR"/>
              </w:rPr>
              <m:t>v</m:t>
            </m:r>
          </m:e>
          <m:sub>
            <m:r>
              <w:rPr>
                <w:rFonts w:ascii="Cambria Math" w:hAnsi="Cambria Math" w:cs="B Zar"/>
                <w:sz w:val="24"/>
                <w:szCs w:val="24"/>
                <w:lang w:bidi="fa-IR"/>
              </w:rPr>
              <m:t>i</m:t>
            </m:r>
          </m:sub>
        </m:sSub>
      </m:oMath>
      <w:r w:rsidRPr="007F3676">
        <w:rPr>
          <w:rFonts w:ascii="Times New Roman" w:hAnsi="Times New Roman" w:cs="B Zar" w:hint="cs"/>
          <w:sz w:val="24"/>
          <w:szCs w:val="24"/>
          <w:rtl/>
          <w:lang w:bidi="fa-IR"/>
        </w:rPr>
        <w:t xml:space="preserve"> وزن داده شده به ورودی </w:t>
      </w:r>
      <w:r w:rsidRPr="007F3676">
        <w:rPr>
          <w:rFonts w:ascii="Times New Roman" w:hAnsi="Times New Roman" w:cs="B Zar"/>
          <w:sz w:val="24"/>
          <w:szCs w:val="24"/>
          <w:lang w:bidi="fa-IR"/>
        </w:rPr>
        <w:t>i</w:t>
      </w:r>
      <w:r w:rsidRPr="007F3676">
        <w:rPr>
          <w:rFonts w:ascii="Times New Roman" w:hAnsi="Times New Roman" w:cs="B Zar" w:hint="cs"/>
          <w:sz w:val="24"/>
          <w:szCs w:val="24"/>
          <w:rtl/>
          <w:lang w:bidi="fa-IR"/>
        </w:rPr>
        <w:t xml:space="preserve"> ام (هزینه ورودی </w:t>
      </w:r>
      <w:r w:rsidRPr="007F3676">
        <w:rPr>
          <w:rFonts w:ascii="Times New Roman" w:hAnsi="Times New Roman" w:cs="B Zar"/>
          <w:sz w:val="24"/>
          <w:szCs w:val="24"/>
          <w:lang w:bidi="fa-IR"/>
        </w:rPr>
        <w:t>i</w:t>
      </w:r>
      <w:r w:rsidRPr="007F3676">
        <w:rPr>
          <w:rFonts w:ascii="Times New Roman" w:hAnsi="Times New Roman" w:cs="B Zar" w:hint="cs"/>
          <w:sz w:val="24"/>
          <w:szCs w:val="24"/>
          <w:rtl/>
          <w:lang w:bidi="fa-IR"/>
        </w:rPr>
        <w:t xml:space="preserve"> ام) می‌باشد</w:t>
      </w:r>
      <w:r>
        <w:rPr>
          <w:rFonts w:ascii="Times New Roman" w:hAnsi="Times New Roman" w:cs="B Zar" w:hint="cs"/>
          <w:sz w:val="24"/>
          <w:szCs w:val="24"/>
          <w:rtl/>
          <w:lang w:bidi="fa-IR"/>
        </w:rPr>
        <w:t>(مهرگان،۱۳۹۱)</w:t>
      </w:r>
      <w:r w:rsidRPr="007F3676">
        <w:rPr>
          <w:rFonts w:ascii="Times New Roman" w:hAnsi="Times New Roman" w:cs="B Zar" w:hint="cs"/>
          <w:sz w:val="24"/>
          <w:szCs w:val="24"/>
          <w:rtl/>
          <w:lang w:bidi="fa-IR"/>
        </w:rPr>
        <w:t>.</w:t>
      </w:r>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t>یکی از ویژگی‌های مدل«تحلیل پوششی داده‌ها» ساختار بازده به مقیاس آن می‌باشد. بازده به مقیاس می‌تواند ثابت یا متغیر باشد. بازده به مقیاس ثابت بدان معنی است که افزایش در مقدار ورودی منجر به افزایش خروجی به همان نسبت می‌شود. در بازده متغیر، افزایش خروجی بیشتر یا کمتر از نسبت افزایش در ورودی است.</w:t>
      </w:r>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t xml:space="preserve">مدل </w:t>
      </w:r>
      <w:r w:rsidRPr="007F3676">
        <w:rPr>
          <w:rFonts w:ascii="Times New Roman" w:hAnsi="Times New Roman" w:cs="B Zar"/>
          <w:sz w:val="24"/>
          <w:szCs w:val="24"/>
          <w:lang w:bidi="fa-IR"/>
        </w:rPr>
        <w:t>CCR</w:t>
      </w:r>
      <w:r w:rsidRPr="007F3676">
        <w:rPr>
          <w:rFonts w:ascii="Times New Roman" w:hAnsi="Times New Roman" w:cs="B Zar" w:hint="cs"/>
          <w:sz w:val="24"/>
          <w:szCs w:val="24"/>
          <w:rtl/>
          <w:lang w:bidi="fa-IR"/>
        </w:rPr>
        <w:t xml:space="preserve"> از جمله مدل‌های بازده ثابت نسبت به مقیاس است. مدل‌های بازده ثابت به مقیاس زمانی مناسب است که همه واحدها در مقیاس بهینه عمل می‌کنند. مدل </w:t>
      </w:r>
      <w:r w:rsidRPr="007F3676">
        <w:rPr>
          <w:rFonts w:ascii="Times New Roman" w:hAnsi="Times New Roman" w:cs="B Zar"/>
          <w:sz w:val="24"/>
          <w:szCs w:val="24"/>
          <w:lang w:bidi="fa-IR"/>
        </w:rPr>
        <w:t>BCC</w:t>
      </w:r>
      <w:r w:rsidRPr="007F3676">
        <w:rPr>
          <w:rFonts w:ascii="Times New Roman" w:hAnsi="Times New Roman" w:cs="B Zar" w:hint="cs"/>
          <w:sz w:val="24"/>
          <w:szCs w:val="24"/>
          <w:rtl/>
          <w:lang w:bidi="fa-IR"/>
        </w:rPr>
        <w:t xml:space="preserve"> مدلی از انواع مدل‌های تحلیل پوششی داده‌هاست که در ارزیابی کارایی نسبی واحدهایی با بازده متغیر نسبت به مقیاس می‌پردازد. مدل‌های بازده به مقیاس ثابت، محدودکننده‌تر از مدل‌های بازده به مقیاس متغیر می‌باشد، زیرا مدل بازده به مقیاس ثابت واحدهای کارایی کمتری را در نظر می‌گیرد و مقدار کارایی نیز کمتر می‌گردد، علت این امر حالت خاص بودن مدل«بازده ثابت به مقیاس» از مدل«بازده متغیر به مقیاس» می‌باشد</w:t>
      </w:r>
      <w:r>
        <w:rPr>
          <w:rFonts w:ascii="Times New Roman" w:hAnsi="Times New Roman" w:cs="B Zar" w:hint="cs"/>
          <w:sz w:val="24"/>
          <w:szCs w:val="24"/>
          <w:rtl/>
          <w:lang w:bidi="fa-IR"/>
        </w:rPr>
        <w:t>(مهرگان،۱۳۹۱)</w:t>
      </w:r>
      <w:r w:rsidRPr="007F3676">
        <w:rPr>
          <w:rFonts w:ascii="Times New Roman" w:hAnsi="Times New Roman" w:cs="B Zar" w:hint="cs"/>
          <w:sz w:val="24"/>
          <w:szCs w:val="24"/>
          <w:rtl/>
          <w:lang w:bidi="fa-IR"/>
        </w:rPr>
        <w:t>.</w:t>
      </w:r>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t>در مدل تحلیل پوششی داده‌ها دو مفهوم اساسی زیر در تعیین کارایی واحدها وجود دارد:</w:t>
      </w:r>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t xml:space="preserve">الف) مبنای روش«تحلیل پوششی داده‌ها» بر این فرض اساسی قرار دارد که اگر واحد </w:t>
      </w:r>
      <w:r w:rsidRPr="007F3676">
        <w:rPr>
          <w:rFonts w:ascii="Times New Roman" w:hAnsi="Times New Roman" w:cs="B Zar"/>
          <w:sz w:val="24"/>
          <w:szCs w:val="24"/>
          <w:lang w:bidi="fa-IR"/>
        </w:rPr>
        <w:t>A</w:t>
      </w:r>
      <w:r w:rsidRPr="007F3676">
        <w:rPr>
          <w:rFonts w:ascii="Times New Roman" w:hAnsi="Times New Roman" w:cs="B Zar" w:hint="cs"/>
          <w:sz w:val="24"/>
          <w:szCs w:val="24"/>
          <w:rtl/>
          <w:lang w:bidi="fa-IR"/>
        </w:rPr>
        <w:t xml:space="preserve"> بتواند خروجی بیشتری نسبت به واحد </w:t>
      </w:r>
      <w:r w:rsidRPr="007F3676">
        <w:rPr>
          <w:rFonts w:ascii="Times New Roman" w:hAnsi="Times New Roman" w:cs="B Zar"/>
          <w:sz w:val="24"/>
          <w:szCs w:val="24"/>
          <w:lang w:bidi="fa-IR"/>
        </w:rPr>
        <w:t>B</w:t>
      </w:r>
      <w:r w:rsidRPr="007F3676">
        <w:rPr>
          <w:rFonts w:ascii="Times New Roman" w:hAnsi="Times New Roman" w:cs="B Zar" w:hint="cs"/>
          <w:sz w:val="24"/>
          <w:szCs w:val="24"/>
          <w:rtl/>
          <w:lang w:bidi="fa-IR"/>
        </w:rPr>
        <w:t xml:space="preserve"> ولی با همان میزان ورودی(ورودی مشابه و یکسان) ارائه کند، واحد </w:t>
      </w:r>
      <w:r w:rsidRPr="007F3676">
        <w:rPr>
          <w:rFonts w:ascii="Times New Roman" w:hAnsi="Times New Roman" w:cs="B Zar"/>
          <w:sz w:val="24"/>
          <w:szCs w:val="24"/>
          <w:lang w:bidi="fa-IR"/>
        </w:rPr>
        <w:t>A</w:t>
      </w:r>
      <w:r w:rsidRPr="007F3676">
        <w:rPr>
          <w:rFonts w:ascii="Times New Roman" w:hAnsi="Times New Roman" w:cs="B Zar" w:hint="cs"/>
          <w:sz w:val="24"/>
          <w:szCs w:val="24"/>
          <w:rtl/>
          <w:lang w:bidi="fa-IR"/>
        </w:rPr>
        <w:t xml:space="preserve"> از واحد </w:t>
      </w:r>
      <w:r w:rsidRPr="007F3676">
        <w:rPr>
          <w:rFonts w:ascii="Times New Roman" w:hAnsi="Times New Roman" w:cs="B Zar"/>
          <w:sz w:val="24"/>
          <w:szCs w:val="24"/>
          <w:lang w:bidi="fa-IR"/>
        </w:rPr>
        <w:t>B</w:t>
      </w:r>
      <w:r w:rsidRPr="007F3676">
        <w:rPr>
          <w:rFonts w:ascii="Times New Roman" w:hAnsi="Times New Roman" w:cs="B Zar" w:hint="cs"/>
          <w:sz w:val="24"/>
          <w:szCs w:val="24"/>
          <w:rtl/>
          <w:lang w:bidi="fa-IR"/>
        </w:rPr>
        <w:t xml:space="preserve"> کاراتر است.</w:t>
      </w:r>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t xml:space="preserve">ب) در صورتی که واحد </w:t>
      </w:r>
      <w:r w:rsidRPr="007F3676">
        <w:rPr>
          <w:rFonts w:ascii="Times New Roman" w:hAnsi="Times New Roman" w:cs="B Zar"/>
          <w:sz w:val="24"/>
          <w:szCs w:val="24"/>
          <w:lang w:bidi="fa-IR"/>
        </w:rPr>
        <w:t>A</w:t>
      </w:r>
      <w:r w:rsidRPr="007F3676">
        <w:rPr>
          <w:rFonts w:ascii="Times New Roman" w:hAnsi="Times New Roman" w:cs="B Zar" w:hint="cs"/>
          <w:sz w:val="24"/>
          <w:szCs w:val="24"/>
          <w:rtl/>
          <w:lang w:bidi="fa-IR"/>
        </w:rPr>
        <w:t xml:space="preserve"> بتواند با میزان مشخص ورودی، مقدار مشخصی خروجی را ارایه کند این توقع وجود دارد که سایر واحدهای مشابه نیز بتوانند با همان میزان ورودی، خروجی مشابهی را عرضه کنند. حال می‌توان واحدهای </w:t>
      </w:r>
      <w:r w:rsidRPr="007F3676">
        <w:rPr>
          <w:rFonts w:ascii="Times New Roman" w:hAnsi="Times New Roman" w:cs="B Zar"/>
          <w:sz w:val="24"/>
          <w:szCs w:val="24"/>
          <w:lang w:bidi="fa-IR"/>
        </w:rPr>
        <w:t>A</w:t>
      </w:r>
      <w:r w:rsidRPr="007F3676">
        <w:rPr>
          <w:rFonts w:ascii="Times New Roman" w:hAnsi="Times New Roman" w:cs="B Zar" w:hint="cs"/>
          <w:sz w:val="24"/>
          <w:szCs w:val="24"/>
          <w:rtl/>
          <w:lang w:bidi="fa-IR"/>
        </w:rPr>
        <w:t xml:space="preserve"> و </w:t>
      </w:r>
      <w:r w:rsidRPr="007F3676">
        <w:rPr>
          <w:rFonts w:ascii="Times New Roman" w:hAnsi="Times New Roman" w:cs="B Zar"/>
          <w:sz w:val="24"/>
          <w:szCs w:val="24"/>
          <w:lang w:bidi="fa-IR"/>
        </w:rPr>
        <w:t>B</w:t>
      </w:r>
      <w:r w:rsidRPr="007F3676">
        <w:rPr>
          <w:rFonts w:ascii="Times New Roman" w:hAnsi="Times New Roman" w:cs="B Zar" w:hint="cs"/>
          <w:sz w:val="24"/>
          <w:szCs w:val="24"/>
          <w:rtl/>
          <w:lang w:bidi="fa-IR"/>
        </w:rPr>
        <w:t xml:space="preserve"> و سایر واحدها را </w:t>
      </w:r>
      <w:r w:rsidRPr="007F3676">
        <w:rPr>
          <w:rFonts w:ascii="Times New Roman" w:hAnsi="Times New Roman" w:cs="B Zar" w:hint="cs"/>
          <w:sz w:val="24"/>
          <w:szCs w:val="24"/>
          <w:rtl/>
          <w:lang w:bidi="fa-IR"/>
        </w:rPr>
        <w:lastRenderedPageBreak/>
        <w:t>ادغام و از آن یک ترکیب با ترکیبی از ورودی‌ها و خروجی‌های واحدها ساخت. اما از آن‌جایی‌که واحدی با ویژگی‌های این ترکیب وجود ندارند، یک واحد مجازی ساخته می‌شود.</w:t>
      </w:r>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t>پیدا کردن«بهترین» واحد مجازی از مخلوط کردن تمامی واحدهای واقعی، قلب تحلیل پوششی داده‌ها است. حال اگر این واحد مجازی از واحد مورد بررسی بهتر باشد یعنی با ورودی‌های مشابه و مساوی واحد مورد بررسی، واحد مجازی خروجی‌های بیشتر را عرضه یا به ازای خروجی‌های مشابه و مساوی به ورودی‌های کمتری نیاز داشته باشد واحد تحت بررسی غیر کارا می‌باشد</w:t>
      </w:r>
      <w:r>
        <w:rPr>
          <w:rFonts w:ascii="Times New Roman" w:hAnsi="Times New Roman" w:cs="B Zar" w:hint="cs"/>
          <w:sz w:val="24"/>
          <w:szCs w:val="24"/>
          <w:rtl/>
          <w:lang w:bidi="fa-IR"/>
        </w:rPr>
        <w:t>(مهرگان،۱۳۹۱)</w:t>
      </w:r>
      <w:r w:rsidRPr="007F3676">
        <w:rPr>
          <w:rFonts w:ascii="Times New Roman" w:hAnsi="Times New Roman" w:cs="B Zar" w:hint="cs"/>
          <w:sz w:val="24"/>
          <w:szCs w:val="24"/>
          <w:rtl/>
          <w:lang w:bidi="fa-IR"/>
        </w:rPr>
        <w:t>.</w:t>
      </w:r>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b/>
          <w:bCs/>
          <w:sz w:val="24"/>
          <w:szCs w:val="24"/>
          <w:rtl/>
          <w:lang w:bidi="fa-IR"/>
        </w:rPr>
        <w:t xml:space="preserve">2- </w:t>
      </w:r>
      <w:r>
        <w:rPr>
          <w:rFonts w:ascii="Times New Roman" w:hAnsi="Times New Roman" w:cs="B Zar" w:hint="cs"/>
          <w:b/>
          <w:bCs/>
          <w:sz w:val="24"/>
          <w:szCs w:val="24"/>
          <w:rtl/>
          <w:lang w:bidi="fa-IR"/>
        </w:rPr>
        <w:t>۴</w:t>
      </w:r>
      <w:r w:rsidRPr="007F3676">
        <w:rPr>
          <w:rFonts w:ascii="Times New Roman" w:hAnsi="Times New Roman" w:cs="B Zar" w:hint="cs"/>
          <w:b/>
          <w:bCs/>
          <w:sz w:val="24"/>
          <w:szCs w:val="24"/>
          <w:rtl/>
          <w:lang w:bidi="fa-IR"/>
        </w:rPr>
        <w:t>- 3- ورودی محور و خروجی محور بودن مدل‌ها</w:t>
      </w:r>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t>چارنز، کوپر و رودز(1981)، کارایی را با توجه به دو دیدگاه(ورودی محور، خروجی محور) به صورت زیر تعریف کردند:</w:t>
      </w:r>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t>1- در یک مدل ورودی محور، یک واحد در صورتی ناکاراست که امکان کاهش هر یک از ورودی‌ها بدون افزایش ورودی‌های دیگر و یا کاهش هر یک از خروجی‌ها وجود داشته باشد.</w:t>
      </w:r>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t>2- در یک مدل خروجی محور یک واحد در صورتی ناکاراست که امکان افزایش هر یک از خروجی‌های بدون افزایش یک ورودی یا کاهش یک خروجی دیگر وجود داشته باشد.</w:t>
      </w:r>
    </w:p>
    <w:p w:rsidR="00B91260" w:rsidRPr="007F3676" w:rsidRDefault="00B91260" w:rsidP="00B91260">
      <w:pPr>
        <w:bidi/>
        <w:spacing w:after="0" w:line="360" w:lineRule="auto"/>
        <w:jc w:val="both"/>
        <w:rPr>
          <w:rFonts w:ascii="Times New Roman" w:hAnsi="Times New Roman" w:cs="B Zar"/>
          <w:sz w:val="24"/>
          <w:szCs w:val="24"/>
          <w:rtl/>
          <w:lang w:bidi="fa-IR"/>
        </w:rPr>
      </w:pPr>
      <w:r w:rsidRPr="007F3676">
        <w:rPr>
          <w:rFonts w:ascii="Times New Roman" w:hAnsi="Times New Roman" w:cs="B Zar" w:hint="cs"/>
          <w:sz w:val="24"/>
          <w:szCs w:val="24"/>
          <w:rtl/>
          <w:lang w:bidi="fa-IR"/>
        </w:rPr>
        <w:t>یک واحد وقتی کارا خواهد بود اگر و فقط اگر هیچ‌کدام از دو مورد فوق امکان تحقق نیابد. کارایی کمتر از یک برای یک واحد بدین معنی است که ترکیب خطی واحدهای دیگر می‌تواند همان مقدار خروجی را با بکار گیری ورودی‌های کمتر ایجاد کنند. برای کارا بودن دو شرط زیر باید برقرار باشند:</w:t>
      </w:r>
    </w:p>
    <w:p w:rsidR="00B91260" w:rsidRDefault="003C7291" w:rsidP="00B91260">
      <w:pPr>
        <w:bidi/>
        <w:spacing w:after="0" w:line="360" w:lineRule="auto"/>
        <w:jc w:val="both"/>
        <w:rPr>
          <w:rFonts w:ascii="Times New Roman" w:eastAsia="Times New Roman" w:hAnsi="Times New Roman" w:cs="B Zar"/>
          <w:sz w:val="24"/>
          <w:szCs w:val="24"/>
          <w:rtl/>
          <w:lang w:bidi="fa-IR"/>
        </w:rPr>
      </w:pPr>
      <m:oMath>
        <m:sSup>
          <m:sSupPr>
            <m:ctrlPr>
              <w:rPr>
                <w:rFonts w:ascii="Cambria Math" w:hAnsi="Cambria Math" w:cs="B Zar"/>
                <w:sz w:val="24"/>
                <w:szCs w:val="24"/>
                <w:lang w:bidi="fa-IR"/>
              </w:rPr>
            </m:ctrlPr>
          </m:sSupPr>
          <m:e>
            <m:r>
              <w:rPr>
                <w:rFonts w:ascii="Cambria Math" w:hAnsi="Cambria Math" w:cs="B Zar"/>
                <w:sz w:val="24"/>
                <w:szCs w:val="24"/>
                <w:lang w:bidi="fa-IR"/>
              </w:rPr>
              <m:t>q</m:t>
            </m:r>
          </m:e>
          <m:sup>
            <m:r>
              <w:rPr>
                <w:rFonts w:ascii="Cambria Math" w:hAnsi="Cambria Math" w:cs="B Zar"/>
                <w:sz w:val="24"/>
                <w:szCs w:val="24"/>
                <w:lang w:bidi="fa-IR"/>
              </w:rPr>
              <m:t>*</m:t>
            </m:r>
          </m:sup>
        </m:sSup>
        <m:r>
          <w:rPr>
            <w:rFonts w:ascii="Cambria Math" w:eastAsia="Times New Roman" w:hAnsi="Cambria Math" w:cs="B Zar"/>
            <w:sz w:val="24"/>
            <w:szCs w:val="24"/>
            <w:lang w:bidi="fa-IR"/>
          </w:rPr>
          <m:t>=1</m:t>
        </m:r>
      </m:oMath>
      <w:r w:rsidR="00B91260" w:rsidRPr="007F3676">
        <w:rPr>
          <w:rFonts w:ascii="Times New Roman" w:hAnsi="Times New Roman" w:cs="B Zar" w:hint="cs"/>
          <w:sz w:val="24"/>
          <w:szCs w:val="24"/>
          <w:rtl/>
          <w:lang w:bidi="fa-IR"/>
        </w:rPr>
        <w:t xml:space="preserve"> و تمامی متغیرهای کمکی مقدار صفر </w:t>
      </w:r>
      <m:oMath>
        <m:r>
          <w:rPr>
            <w:rFonts w:ascii="Cambria Math" w:hAnsi="Cambria Math" w:cs="B Zar"/>
            <w:sz w:val="24"/>
            <w:szCs w:val="24"/>
            <w:lang w:bidi="fa-IR"/>
          </w:rPr>
          <m:t xml:space="preserve"> </m:t>
        </m:r>
        <m:r>
          <m:rPr>
            <m:sty m:val="p"/>
          </m:rPr>
          <w:rPr>
            <w:rFonts w:ascii="Cambria Math" w:hAnsi="Cambria Math" w:cs="B Zar"/>
            <w:sz w:val="24"/>
            <w:szCs w:val="24"/>
            <w:lang w:bidi="fa-IR"/>
          </w:rPr>
          <m:t>(</m:t>
        </m:r>
        <m:sSubSup>
          <m:sSubSupPr>
            <m:ctrlPr>
              <w:rPr>
                <w:rFonts w:ascii="Cambria Math" w:hAnsi="Cambria Math" w:cs="B Zar"/>
                <w:sz w:val="24"/>
                <w:szCs w:val="24"/>
                <w:lang w:bidi="fa-IR"/>
              </w:rPr>
            </m:ctrlPr>
          </m:sSubSupPr>
          <m:e>
            <m:r>
              <w:rPr>
                <w:rFonts w:ascii="Cambria Math" w:hAnsi="Cambria Math" w:cs="B Zar"/>
                <w:sz w:val="24"/>
                <w:szCs w:val="24"/>
                <w:lang w:bidi="fa-IR"/>
              </w:rPr>
              <m:t>s</m:t>
            </m:r>
          </m:e>
          <m:sub>
            <m:r>
              <w:rPr>
                <w:rFonts w:ascii="Cambria Math" w:hAnsi="Cambria Math" w:cs="B Zar"/>
                <w:sz w:val="24"/>
                <w:szCs w:val="24"/>
                <w:lang w:bidi="fa-IR"/>
              </w:rPr>
              <m:t xml:space="preserve">r </m:t>
            </m:r>
          </m:sub>
          <m:sup>
            <m:r>
              <w:rPr>
                <w:rFonts w:ascii="Cambria Math" w:hAnsi="Cambria Math" w:cs="B Zar"/>
                <w:sz w:val="24"/>
                <w:szCs w:val="24"/>
                <w:lang w:bidi="fa-IR"/>
              </w:rPr>
              <m:t>+</m:t>
            </m:r>
          </m:sup>
        </m:sSubSup>
        <m:r>
          <w:rPr>
            <w:rFonts w:ascii="Cambria Math" w:hAnsi="Cambria Math" w:cs="B Zar"/>
            <w:sz w:val="24"/>
            <w:szCs w:val="24"/>
            <w:lang w:bidi="fa-IR"/>
          </w:rPr>
          <m:t>=</m:t>
        </m:r>
        <m:sSubSup>
          <m:sSubSupPr>
            <m:ctrlPr>
              <w:rPr>
                <w:rFonts w:ascii="Cambria Math" w:hAnsi="Cambria Math" w:cs="B Zar"/>
                <w:i/>
                <w:sz w:val="24"/>
                <w:szCs w:val="24"/>
                <w:lang w:bidi="fa-IR"/>
              </w:rPr>
            </m:ctrlPr>
          </m:sSubSupPr>
          <m:e>
            <m:r>
              <w:rPr>
                <w:rFonts w:ascii="Cambria Math" w:hAnsi="Cambria Math" w:cs="B Zar"/>
                <w:sz w:val="24"/>
                <w:szCs w:val="24"/>
                <w:lang w:bidi="fa-IR"/>
              </w:rPr>
              <m:t>s</m:t>
            </m:r>
          </m:e>
          <m:sub>
            <m:r>
              <w:rPr>
                <w:rFonts w:ascii="Cambria Math" w:hAnsi="Cambria Math" w:cs="B Zar"/>
                <w:sz w:val="24"/>
                <w:szCs w:val="24"/>
                <w:lang w:bidi="fa-IR"/>
              </w:rPr>
              <m:t>i</m:t>
            </m:r>
          </m:sub>
          <m:sup>
            <m:r>
              <w:rPr>
                <w:rFonts w:ascii="Cambria Math" w:hAnsi="Cambria Math" w:cs="B Zar"/>
                <w:sz w:val="24"/>
                <w:szCs w:val="24"/>
                <w:lang w:bidi="fa-IR"/>
              </w:rPr>
              <m:t>-</m:t>
            </m:r>
          </m:sup>
        </m:sSubSup>
        <m:r>
          <w:rPr>
            <w:rFonts w:ascii="Cambria Math" w:hAnsi="Cambria Math" w:cs="B Zar"/>
            <w:sz w:val="24"/>
            <w:szCs w:val="24"/>
            <w:lang w:bidi="fa-IR"/>
          </w:rPr>
          <m:t>=0)</m:t>
        </m:r>
      </m:oMath>
      <w:r w:rsidR="00B91260" w:rsidRPr="007F3676">
        <w:rPr>
          <w:rFonts w:ascii="Times New Roman" w:eastAsia="Times New Roman" w:hAnsi="Times New Roman" w:cs="B Zar" w:hint="cs"/>
          <w:sz w:val="24"/>
          <w:szCs w:val="24"/>
          <w:rtl/>
          <w:lang w:bidi="fa-IR"/>
        </w:rPr>
        <w:t>داشته باشند</w:t>
      </w:r>
      <w:r w:rsidR="00B91260">
        <w:rPr>
          <w:rFonts w:ascii="Times New Roman" w:hAnsi="Times New Roman" w:cs="B Zar" w:hint="cs"/>
          <w:sz w:val="24"/>
          <w:szCs w:val="24"/>
          <w:rtl/>
          <w:lang w:bidi="fa-IR"/>
        </w:rPr>
        <w:t>(مهرگان،۱۳۹۱)</w:t>
      </w:r>
      <w:r w:rsidR="00B91260" w:rsidRPr="007F3676">
        <w:rPr>
          <w:rFonts w:ascii="Times New Roman" w:hAnsi="Times New Roman" w:cs="B Zar" w:hint="cs"/>
          <w:sz w:val="24"/>
          <w:szCs w:val="24"/>
          <w:rtl/>
          <w:lang w:bidi="fa-IR"/>
        </w:rPr>
        <w:t>.</w:t>
      </w:r>
    </w:p>
    <w:p w:rsidR="00B91260" w:rsidRPr="00CF1040" w:rsidRDefault="00B91260" w:rsidP="00B91260">
      <w:pPr>
        <w:bidi/>
        <w:spacing w:after="0" w:line="360" w:lineRule="auto"/>
        <w:ind w:firstLine="567"/>
        <w:jc w:val="both"/>
        <w:rPr>
          <w:rFonts w:ascii="Times New Roman" w:eastAsia="Times New Roman" w:hAnsi="Times New Roman" w:cs="B Zar"/>
          <w:noProof/>
          <w:sz w:val="24"/>
          <w:szCs w:val="24"/>
          <w:rtl/>
        </w:rPr>
      </w:pPr>
    </w:p>
    <w:p w:rsidR="002130AD" w:rsidRPr="00CF1040" w:rsidRDefault="002130AD" w:rsidP="00CF1040">
      <w:pPr>
        <w:bidi/>
        <w:spacing w:after="0" w:line="360" w:lineRule="auto"/>
        <w:ind w:firstLine="567"/>
        <w:jc w:val="both"/>
        <w:rPr>
          <w:rFonts w:ascii="Times New Roman" w:eastAsia="Times New Roman" w:hAnsi="Times New Roman" w:cs="B Zar"/>
          <w:noProof/>
          <w:sz w:val="24"/>
          <w:szCs w:val="24"/>
          <w:rtl/>
          <w:lang w:bidi="fa-IR"/>
        </w:rPr>
      </w:pPr>
      <w:r w:rsidRPr="00CF1040">
        <w:rPr>
          <w:rFonts w:ascii="Times New Roman" w:eastAsia="Times New Roman" w:hAnsi="Times New Roman" w:cs="B Zar" w:hint="cs"/>
          <w:noProof/>
          <w:sz w:val="24"/>
          <w:szCs w:val="24"/>
          <w:rtl/>
        </w:rPr>
        <w:t xml:space="preserve">فارل براي اولين بار «مرز كارايي فارل » را به عنوان مرز </w:t>
      </w:r>
      <w:r w:rsidRPr="00CF1040">
        <w:rPr>
          <w:rFonts w:ascii="Times New Roman" w:eastAsia="Times New Roman" w:hAnsi="Times New Roman" w:cs="B Zar" w:hint="cs"/>
          <w:noProof/>
          <w:sz w:val="24"/>
          <w:szCs w:val="24"/>
          <w:rtl/>
          <w:lang w:bidi="fa-IR"/>
        </w:rPr>
        <w:t>نا</w:t>
      </w:r>
      <w:r w:rsidRPr="00CF1040">
        <w:rPr>
          <w:rFonts w:ascii="Times New Roman" w:eastAsia="Times New Roman" w:hAnsi="Times New Roman" w:cs="B Zar" w:hint="cs"/>
          <w:noProof/>
          <w:sz w:val="24"/>
          <w:szCs w:val="24"/>
          <w:rtl/>
        </w:rPr>
        <w:t>پارامتري معرفي نمود</w:t>
      </w:r>
      <w:r w:rsidRPr="00CF1040">
        <w:rPr>
          <w:rFonts w:ascii="Times New Roman" w:eastAsia="Times New Roman" w:hAnsi="Times New Roman" w:cs="B Zar"/>
          <w:noProof/>
          <w:sz w:val="24"/>
          <w:szCs w:val="24"/>
        </w:rPr>
        <w:t>.</w:t>
      </w:r>
      <w:r w:rsidRPr="00CF1040">
        <w:rPr>
          <w:rFonts w:ascii="Times New Roman" w:eastAsia="Times New Roman" w:hAnsi="Times New Roman" w:cs="B Zar" w:hint="cs"/>
          <w:noProof/>
          <w:sz w:val="24"/>
          <w:szCs w:val="24"/>
          <w:rtl/>
        </w:rPr>
        <w:t xml:space="preserve"> وي بر مبناي روشهاي رياضي و براساس فاصله بنگاه از مرز موردنظر توانست مرز كارايي را اندازه‌گيري نمايد. نظريات فارل شالوده و سرآغاز اين مباحث در سالهاي بعد قرار گرفت. </w:t>
      </w:r>
      <w:r w:rsidRPr="00CF1040">
        <w:rPr>
          <w:rFonts w:ascii="Times New Roman" w:eastAsia="Times New Roman" w:hAnsi="Times New Roman" w:cs="B Zar" w:hint="cs"/>
          <w:noProof/>
          <w:sz w:val="24"/>
          <w:szCs w:val="24"/>
          <w:rtl/>
          <w:lang w:bidi="fa-IR"/>
        </w:rPr>
        <w:t>(</w:t>
      </w:r>
      <w:r w:rsidRPr="00CF1040">
        <w:rPr>
          <w:rFonts w:ascii="Times New Roman" w:eastAsia="Times New Roman" w:hAnsi="Times New Roman" w:cs="B Zar"/>
          <w:noProof/>
          <w:sz w:val="24"/>
          <w:szCs w:val="24"/>
          <w:lang w:bidi="fa-IR"/>
        </w:rPr>
        <w:t>Ruggiero, 2004</w:t>
      </w:r>
      <w:r w:rsidRPr="00CF1040">
        <w:rPr>
          <w:rFonts w:ascii="Times New Roman" w:eastAsia="Times New Roman" w:hAnsi="Times New Roman" w:cs="B Zar" w:hint="cs"/>
          <w:noProof/>
          <w:sz w:val="24"/>
          <w:szCs w:val="24"/>
          <w:rtl/>
          <w:lang w:bidi="fa-IR"/>
        </w:rPr>
        <w:t>)</w:t>
      </w:r>
    </w:p>
    <w:p w:rsidR="002130AD" w:rsidRPr="00CF1040" w:rsidRDefault="002130AD" w:rsidP="00CF1040">
      <w:pPr>
        <w:bidi/>
        <w:spacing w:after="0" w:line="360" w:lineRule="auto"/>
        <w:ind w:firstLine="567"/>
        <w:jc w:val="both"/>
        <w:rPr>
          <w:rFonts w:ascii="Times New Roman" w:eastAsia="Times New Roman" w:hAnsi="Times New Roman" w:cs="B Zar"/>
          <w:noProof/>
          <w:sz w:val="24"/>
          <w:szCs w:val="24"/>
          <w:rtl/>
        </w:rPr>
      </w:pPr>
      <w:r w:rsidRPr="00CF1040">
        <w:rPr>
          <w:rFonts w:ascii="Times New Roman" w:eastAsia="Times New Roman" w:hAnsi="Times New Roman" w:cs="B Zar" w:hint="cs"/>
          <w:noProof/>
          <w:sz w:val="24"/>
          <w:szCs w:val="24"/>
          <w:rtl/>
        </w:rPr>
        <w:t xml:space="preserve"> نظريات فارل، علاوه بر</w:t>
      </w:r>
      <w:r w:rsidRPr="00CF1040">
        <w:rPr>
          <w:rFonts w:ascii="Times New Roman" w:eastAsia="Times New Roman" w:hAnsi="Times New Roman" w:cs="B Zar"/>
          <w:noProof/>
          <w:sz w:val="24"/>
          <w:szCs w:val="24"/>
        </w:rPr>
        <w:t xml:space="preserve"> </w:t>
      </w:r>
      <w:r w:rsidRPr="00CF1040">
        <w:rPr>
          <w:rFonts w:ascii="Times New Roman" w:eastAsia="Times New Roman" w:hAnsi="Times New Roman" w:cs="B Zar" w:hint="cs"/>
          <w:noProof/>
          <w:sz w:val="24"/>
          <w:szCs w:val="24"/>
          <w:rtl/>
          <w:lang w:bidi="fa-IR"/>
        </w:rPr>
        <w:t>جلب توجه</w:t>
      </w:r>
      <w:r w:rsidRPr="00CF1040">
        <w:rPr>
          <w:rFonts w:ascii="Times New Roman" w:eastAsia="Times New Roman" w:hAnsi="Times New Roman" w:cs="B Zar" w:hint="cs"/>
          <w:noProof/>
          <w:sz w:val="24"/>
          <w:szCs w:val="24"/>
          <w:rtl/>
        </w:rPr>
        <w:t xml:space="preserve"> رياضيدانان ، توجه علماي مديريت و اقتصاد دانان را نيز معطوف به ساختارهاي  ناپارامتري نمود تا به جاي استفاده از توابع توليد و روشهاي پارامتري براي اندازه‌گيري كارايي از آن استفاده شود </w:t>
      </w:r>
      <w:r w:rsidRPr="00CF1040">
        <w:rPr>
          <w:rFonts w:ascii="Times New Roman" w:eastAsia="Times New Roman" w:hAnsi="Times New Roman" w:cs="B Zar"/>
          <w:noProof/>
          <w:sz w:val="24"/>
          <w:szCs w:val="24"/>
        </w:rPr>
        <w:t>(Charnes, 1994)</w:t>
      </w:r>
      <w:r w:rsidRPr="00CF1040">
        <w:rPr>
          <w:rFonts w:ascii="Times New Roman" w:eastAsia="Times New Roman" w:hAnsi="Times New Roman" w:cs="B Zar" w:hint="cs"/>
          <w:noProof/>
          <w:sz w:val="24"/>
          <w:szCs w:val="24"/>
          <w:rtl/>
        </w:rPr>
        <w:t>. همه اين</w:t>
      </w:r>
      <w:r w:rsidR="00CF1040">
        <w:rPr>
          <w:rFonts w:ascii="Times New Roman" w:eastAsia="Times New Roman" w:hAnsi="Times New Roman" w:cs="B Zar" w:hint="cs"/>
          <w:noProof/>
          <w:sz w:val="24"/>
          <w:szCs w:val="24"/>
          <w:rtl/>
        </w:rPr>
        <w:t xml:space="preserve"> </w:t>
      </w:r>
      <w:r w:rsidRPr="00CF1040">
        <w:rPr>
          <w:rFonts w:ascii="Times New Roman" w:eastAsia="Times New Roman" w:hAnsi="Times New Roman" w:cs="B Zar" w:hint="cs"/>
          <w:noProof/>
          <w:sz w:val="24"/>
          <w:szCs w:val="24"/>
          <w:rtl/>
        </w:rPr>
        <w:t>گونه تلاشها در</w:t>
      </w:r>
      <w:r w:rsidRPr="00CF1040">
        <w:rPr>
          <w:rFonts w:ascii="Times New Roman" w:eastAsia="Times New Roman" w:hAnsi="Times New Roman" w:cs="B Zar"/>
          <w:noProof/>
          <w:sz w:val="24"/>
          <w:szCs w:val="24"/>
        </w:rPr>
        <w:t xml:space="preserve"> </w:t>
      </w:r>
      <w:r w:rsidRPr="00CF1040">
        <w:rPr>
          <w:rFonts w:ascii="Times New Roman" w:eastAsia="Times New Roman" w:hAnsi="Times New Roman" w:cs="B Zar" w:hint="cs"/>
          <w:noProof/>
          <w:sz w:val="24"/>
          <w:szCs w:val="24"/>
          <w:rtl/>
          <w:lang w:bidi="fa-IR"/>
        </w:rPr>
        <w:t>طي دو دهه</w:t>
      </w:r>
      <w:r w:rsidRPr="00CF1040">
        <w:rPr>
          <w:rFonts w:ascii="Times New Roman" w:eastAsia="Times New Roman" w:hAnsi="Times New Roman" w:cs="B Zar" w:hint="cs"/>
          <w:noProof/>
          <w:sz w:val="24"/>
          <w:szCs w:val="24"/>
          <w:rtl/>
        </w:rPr>
        <w:t xml:space="preserve"> پس از مقاله مشهور فارل توجهات را جلب نكرد تا اينكه دقيقاً 21 سال بعد مقاله </w:t>
      </w:r>
      <w:r w:rsidRPr="00CF1040">
        <w:rPr>
          <w:rFonts w:ascii="Times New Roman" w:eastAsia="Times New Roman" w:hAnsi="Times New Roman" w:cs="B Zar" w:hint="cs"/>
          <w:noProof/>
          <w:sz w:val="24"/>
          <w:szCs w:val="24"/>
          <w:rtl/>
        </w:rPr>
        <w:lastRenderedPageBreak/>
        <w:t>چارنز، كوپر و رودز</w:t>
      </w:r>
      <w:r w:rsidRPr="00CF1040">
        <w:rPr>
          <w:rFonts w:ascii="Times New Roman" w:eastAsia="Times New Roman" w:hAnsi="Times New Roman" w:cs="B Zar"/>
          <w:noProof/>
          <w:sz w:val="24"/>
          <w:szCs w:val="24"/>
          <w:vertAlign w:val="superscript"/>
          <w:rtl/>
        </w:rPr>
        <w:footnoteReference w:id="62"/>
      </w:r>
      <w:r w:rsidRPr="00CF1040">
        <w:rPr>
          <w:rFonts w:ascii="Times New Roman" w:eastAsia="Times New Roman" w:hAnsi="Times New Roman" w:cs="B Zar" w:hint="cs"/>
          <w:noProof/>
          <w:sz w:val="24"/>
          <w:szCs w:val="24"/>
          <w:rtl/>
        </w:rPr>
        <w:t xml:space="preserve"> (</w:t>
      </w:r>
      <w:r w:rsidRPr="00CF1040">
        <w:rPr>
          <w:rFonts w:ascii="Times New Roman" w:eastAsia="Times New Roman" w:hAnsi="Times New Roman" w:cs="B Zar"/>
          <w:noProof/>
          <w:sz w:val="24"/>
          <w:szCs w:val="24"/>
        </w:rPr>
        <w:t>CCR</w:t>
      </w:r>
      <w:r w:rsidRPr="00CF1040">
        <w:rPr>
          <w:rFonts w:ascii="Times New Roman" w:eastAsia="Times New Roman" w:hAnsi="Times New Roman" w:cs="B Zar" w:hint="cs"/>
          <w:noProof/>
          <w:sz w:val="24"/>
          <w:szCs w:val="24"/>
          <w:rtl/>
        </w:rPr>
        <w:t xml:space="preserve">) به سال 1978 منتشر گرديد. در واقع اين افراد براي اولين بار </w:t>
      </w:r>
      <w:r w:rsidRPr="00CF1040">
        <w:rPr>
          <w:rFonts w:ascii="Times New Roman" w:eastAsia="Times New Roman" w:hAnsi="Times New Roman" w:cs="B Zar"/>
          <w:noProof/>
          <w:sz w:val="24"/>
          <w:szCs w:val="24"/>
        </w:rPr>
        <w:t>DEA</w:t>
      </w:r>
      <w:r w:rsidRPr="00CF1040">
        <w:rPr>
          <w:rFonts w:ascii="Times New Roman" w:eastAsia="Times New Roman" w:hAnsi="Times New Roman" w:cs="B Zar" w:hint="cs"/>
          <w:noProof/>
          <w:sz w:val="24"/>
          <w:szCs w:val="24"/>
          <w:rtl/>
        </w:rPr>
        <w:t xml:space="preserve"> را معرفي كردند كه از آن پس مقالات بسياري در بسط و كاربرد روش شناسي </w:t>
      </w:r>
      <w:r w:rsidRPr="00CF1040">
        <w:rPr>
          <w:rFonts w:ascii="Times New Roman" w:eastAsia="Times New Roman" w:hAnsi="Times New Roman" w:cs="B Zar"/>
          <w:noProof/>
          <w:sz w:val="24"/>
          <w:szCs w:val="24"/>
        </w:rPr>
        <w:t>DEA</w:t>
      </w:r>
      <w:r w:rsidRPr="00CF1040">
        <w:rPr>
          <w:rFonts w:ascii="Times New Roman" w:eastAsia="Times New Roman" w:hAnsi="Times New Roman" w:cs="B Zar" w:hint="cs"/>
          <w:noProof/>
          <w:sz w:val="24"/>
          <w:szCs w:val="24"/>
          <w:rtl/>
        </w:rPr>
        <w:t xml:space="preserve"> ارائه گرديده است.</w:t>
      </w:r>
    </w:p>
    <w:p w:rsidR="002130AD" w:rsidRPr="00CF1040" w:rsidRDefault="002130AD" w:rsidP="00CF1040">
      <w:pPr>
        <w:bidi/>
        <w:spacing w:after="0" w:line="360" w:lineRule="auto"/>
        <w:ind w:firstLine="567"/>
        <w:jc w:val="both"/>
        <w:rPr>
          <w:rFonts w:ascii="Times New Roman" w:eastAsia="Times New Roman" w:hAnsi="Times New Roman" w:cs="B Zar"/>
          <w:noProof/>
          <w:sz w:val="24"/>
          <w:szCs w:val="24"/>
          <w:rtl/>
        </w:rPr>
      </w:pPr>
      <w:r w:rsidRPr="00CF1040">
        <w:rPr>
          <w:rFonts w:ascii="Times New Roman" w:eastAsia="Times New Roman" w:hAnsi="Times New Roman" w:cs="B Zar" w:hint="cs"/>
          <w:noProof/>
          <w:sz w:val="24"/>
          <w:szCs w:val="24"/>
          <w:rtl/>
        </w:rPr>
        <w:t xml:space="preserve"> چارنز، كوپر ورودز </w:t>
      </w:r>
      <w:r w:rsidRPr="00CF1040">
        <w:rPr>
          <w:rFonts w:ascii="Times New Roman" w:eastAsia="Times New Roman" w:hAnsi="Times New Roman" w:cs="B Zar"/>
          <w:noProof/>
          <w:sz w:val="24"/>
          <w:szCs w:val="24"/>
        </w:rPr>
        <w:t>(CCR)</w:t>
      </w:r>
      <w:r w:rsidRPr="00CF1040">
        <w:rPr>
          <w:rFonts w:ascii="Times New Roman" w:eastAsia="Times New Roman" w:hAnsi="Times New Roman" w:cs="B Zar" w:hint="cs"/>
          <w:noProof/>
          <w:sz w:val="24"/>
          <w:szCs w:val="24"/>
          <w:rtl/>
        </w:rPr>
        <w:t xml:space="preserve"> ابتدا مدلي را ارائه كردند كه مبتني بر روش نهاده ـ مدار</w:t>
      </w:r>
      <w:r w:rsidRPr="00CF1040">
        <w:rPr>
          <w:rFonts w:ascii="Times New Roman" w:eastAsia="Times New Roman" w:hAnsi="Times New Roman" w:cs="B Zar"/>
          <w:noProof/>
          <w:sz w:val="24"/>
          <w:szCs w:val="24"/>
          <w:vertAlign w:val="superscript"/>
          <w:rtl/>
        </w:rPr>
        <w:footnoteReference w:id="63"/>
      </w:r>
      <w:r w:rsidRPr="00CF1040">
        <w:rPr>
          <w:rFonts w:ascii="Times New Roman" w:eastAsia="Times New Roman" w:hAnsi="Times New Roman" w:cs="B Zar" w:hint="cs"/>
          <w:noProof/>
          <w:sz w:val="24"/>
          <w:szCs w:val="24"/>
          <w:rtl/>
        </w:rPr>
        <w:t xml:space="preserve">  بود</w:t>
      </w:r>
      <w:r w:rsidRPr="00CF1040">
        <w:rPr>
          <w:rFonts w:ascii="Times New Roman" w:eastAsia="Times New Roman" w:hAnsi="Times New Roman" w:cs="B Zar" w:hint="cs"/>
          <w:noProof/>
          <w:sz w:val="24"/>
          <w:szCs w:val="24"/>
          <w:rtl/>
          <w:lang w:bidi="fa-IR"/>
        </w:rPr>
        <w:t>ه</w:t>
      </w:r>
      <w:r w:rsidRPr="00CF1040">
        <w:rPr>
          <w:rFonts w:ascii="Times New Roman" w:eastAsia="Times New Roman" w:hAnsi="Times New Roman" w:cs="B Zar" w:hint="cs"/>
          <w:noProof/>
          <w:sz w:val="24"/>
          <w:szCs w:val="24"/>
          <w:rtl/>
        </w:rPr>
        <w:t xml:space="preserve"> و فرض </w:t>
      </w:r>
      <w:r w:rsidRPr="00CF1040">
        <w:rPr>
          <w:rFonts w:ascii="Times New Roman" w:eastAsia="Times New Roman" w:hAnsi="Times New Roman" w:cs="B Zar" w:hint="cs"/>
          <w:noProof/>
          <w:sz w:val="24"/>
          <w:szCs w:val="24"/>
          <w:rtl/>
          <w:lang w:bidi="fa-IR"/>
        </w:rPr>
        <w:t>«</w:t>
      </w:r>
      <w:r w:rsidRPr="00CF1040">
        <w:rPr>
          <w:rFonts w:ascii="Times New Roman" w:eastAsia="Times New Roman" w:hAnsi="Times New Roman" w:cs="B Zar" w:hint="cs"/>
          <w:noProof/>
          <w:sz w:val="24"/>
          <w:szCs w:val="24"/>
          <w:rtl/>
        </w:rPr>
        <w:t>بازدهي ثابت نسبت به مقياس»</w:t>
      </w:r>
      <w:r w:rsidRPr="00CF1040">
        <w:rPr>
          <w:rFonts w:ascii="Times New Roman" w:eastAsia="Times New Roman" w:hAnsi="Times New Roman" w:cs="B Zar"/>
          <w:noProof/>
          <w:sz w:val="24"/>
          <w:szCs w:val="24"/>
          <w:vertAlign w:val="superscript"/>
          <w:rtl/>
        </w:rPr>
        <w:footnoteReference w:id="64"/>
      </w:r>
      <w:r w:rsidRPr="00CF1040">
        <w:rPr>
          <w:rFonts w:ascii="Times New Roman" w:eastAsia="Times New Roman" w:hAnsi="Times New Roman" w:cs="B Zar" w:hint="cs"/>
          <w:noProof/>
          <w:sz w:val="24"/>
          <w:szCs w:val="24"/>
          <w:rtl/>
        </w:rPr>
        <w:t xml:space="preserve">  بر آن حاكم بود. در مقالات بعدي مفروضات انعطاف پذير ديگر</w:t>
      </w:r>
      <w:r w:rsidRPr="00CF1040">
        <w:rPr>
          <w:rFonts w:ascii="Times New Roman" w:eastAsia="Times New Roman" w:hAnsi="Times New Roman" w:cs="B Zar" w:hint="cs"/>
          <w:noProof/>
          <w:sz w:val="24"/>
          <w:szCs w:val="24"/>
          <w:rtl/>
          <w:lang w:bidi="fa-IR"/>
        </w:rPr>
        <w:t>ي</w:t>
      </w:r>
      <w:r w:rsidRPr="00CF1040">
        <w:rPr>
          <w:rFonts w:ascii="Times New Roman" w:eastAsia="Times New Roman" w:hAnsi="Times New Roman" w:cs="B Zar" w:hint="cs"/>
          <w:noProof/>
          <w:sz w:val="24"/>
          <w:szCs w:val="24"/>
          <w:rtl/>
        </w:rPr>
        <w:t xml:space="preserve"> جايگزين گرديد. مانند بانكر، چارنز و كوپر (1984) كه مدل «بازدهي  متغير نسبت به مقياس»</w:t>
      </w:r>
      <w:r w:rsidRPr="00CF1040">
        <w:rPr>
          <w:rFonts w:ascii="Times New Roman" w:eastAsia="Times New Roman" w:hAnsi="Times New Roman" w:cs="B Zar"/>
          <w:noProof/>
          <w:sz w:val="24"/>
          <w:szCs w:val="24"/>
          <w:vertAlign w:val="superscript"/>
          <w:rtl/>
        </w:rPr>
        <w:footnoteReference w:id="65"/>
      </w:r>
      <w:r w:rsidRPr="00CF1040">
        <w:rPr>
          <w:rFonts w:ascii="Times New Roman" w:eastAsia="Times New Roman" w:hAnsi="Times New Roman" w:cs="B Zar" w:hint="cs"/>
          <w:noProof/>
          <w:sz w:val="24"/>
          <w:szCs w:val="24"/>
          <w:rtl/>
        </w:rPr>
        <w:t xml:space="preserve">  را پيشنهاد كردند</w:t>
      </w:r>
      <w:r w:rsidRPr="00CF1040">
        <w:rPr>
          <w:rFonts w:ascii="Times New Roman" w:eastAsia="Times New Roman" w:hAnsi="Times New Roman" w:cs="B Zar" w:hint="cs"/>
          <w:noProof/>
          <w:sz w:val="24"/>
          <w:szCs w:val="24"/>
          <w:rtl/>
          <w:lang w:bidi="fa-IR"/>
        </w:rPr>
        <w:t>(</w:t>
      </w:r>
      <w:r w:rsidRPr="00CF1040">
        <w:rPr>
          <w:rFonts w:ascii="Times New Roman" w:eastAsia="Times New Roman" w:hAnsi="Times New Roman" w:cs="B Zar"/>
          <w:noProof/>
          <w:sz w:val="24"/>
          <w:szCs w:val="24"/>
          <w:lang w:bidi="fa-IR"/>
        </w:rPr>
        <w:t>Caballero, 2004</w:t>
      </w:r>
      <w:r w:rsidRPr="00CF1040">
        <w:rPr>
          <w:rFonts w:ascii="Times New Roman" w:eastAsia="Times New Roman" w:hAnsi="Times New Roman" w:cs="B Zar" w:hint="cs"/>
          <w:noProof/>
          <w:sz w:val="24"/>
          <w:szCs w:val="24"/>
          <w:rtl/>
          <w:lang w:bidi="fa-IR"/>
        </w:rPr>
        <w:t>)</w:t>
      </w:r>
      <w:r w:rsidRPr="00CF1040">
        <w:rPr>
          <w:rFonts w:ascii="Times New Roman" w:eastAsia="Times New Roman" w:hAnsi="Times New Roman" w:cs="B Zar" w:hint="cs"/>
          <w:noProof/>
          <w:sz w:val="24"/>
          <w:szCs w:val="24"/>
          <w:rtl/>
        </w:rPr>
        <w:t xml:space="preserve">. </w:t>
      </w:r>
    </w:p>
    <w:p w:rsidR="002130AD" w:rsidRPr="00CF1040" w:rsidRDefault="002130AD" w:rsidP="00CF1040">
      <w:pPr>
        <w:bidi/>
        <w:spacing w:after="0" w:line="360" w:lineRule="auto"/>
        <w:ind w:firstLine="567"/>
        <w:jc w:val="both"/>
        <w:rPr>
          <w:rFonts w:ascii="Times New Roman" w:eastAsia="Times New Roman" w:hAnsi="Times New Roman" w:cs="B Zar"/>
          <w:noProof/>
          <w:sz w:val="24"/>
          <w:szCs w:val="24"/>
          <w:rtl/>
        </w:rPr>
      </w:pPr>
      <w:r w:rsidRPr="00CF1040">
        <w:rPr>
          <w:rFonts w:ascii="Times New Roman" w:eastAsia="Times New Roman" w:hAnsi="Times New Roman" w:cs="B Zar" w:hint="cs"/>
          <w:noProof/>
          <w:sz w:val="24"/>
          <w:szCs w:val="24"/>
          <w:rtl/>
        </w:rPr>
        <w:t xml:space="preserve">امروزه روش </w:t>
      </w:r>
      <w:r w:rsidRPr="00CF1040">
        <w:rPr>
          <w:rFonts w:ascii="Times New Roman" w:eastAsia="Times New Roman" w:hAnsi="Times New Roman" w:cs="B Zar"/>
          <w:noProof/>
          <w:sz w:val="24"/>
          <w:szCs w:val="24"/>
        </w:rPr>
        <w:t>DEA</w:t>
      </w:r>
      <w:r w:rsidRPr="00CF1040">
        <w:rPr>
          <w:rFonts w:ascii="Times New Roman" w:eastAsia="Times New Roman" w:hAnsi="Times New Roman" w:cs="B Zar" w:hint="cs"/>
          <w:noProof/>
          <w:sz w:val="24"/>
          <w:szCs w:val="24"/>
          <w:rtl/>
        </w:rPr>
        <w:t xml:space="preserve"> به عنوان يك روش مناسب براي ارزيابي عملكرد بنگاهها شناخته شده است كه در آن بر پايه اطلاعات موجود، مرز كارا به صورت تجربي برآورد مي‌شود</w:t>
      </w:r>
      <w:r w:rsidRPr="00CF1040">
        <w:rPr>
          <w:rFonts w:ascii="Times New Roman" w:eastAsia="Times New Roman" w:hAnsi="Times New Roman" w:cs="B Zar"/>
          <w:noProof/>
          <w:sz w:val="24"/>
          <w:szCs w:val="24"/>
        </w:rPr>
        <w:t xml:space="preserve"> </w:t>
      </w:r>
      <w:r w:rsidRPr="00CF1040">
        <w:rPr>
          <w:rFonts w:ascii="Times New Roman" w:eastAsia="Times New Roman" w:hAnsi="Times New Roman" w:cs="B Zar" w:hint="cs"/>
          <w:noProof/>
          <w:sz w:val="24"/>
          <w:szCs w:val="24"/>
          <w:rtl/>
        </w:rPr>
        <w:t xml:space="preserve">و از آنجا كه در دستيابي به تابع مرزي، همه داده‌ها پوشش داده‌ مي‌شود آنرا «تحليل پوششي داده‌ها» نام نهاده اند. پس از گذشت حدود 25 سال از ارائه اولين مدل </w:t>
      </w:r>
      <w:r w:rsidRPr="00CF1040">
        <w:rPr>
          <w:rFonts w:ascii="Times New Roman" w:eastAsia="Times New Roman" w:hAnsi="Times New Roman" w:cs="B Zar"/>
          <w:noProof/>
          <w:sz w:val="24"/>
          <w:szCs w:val="24"/>
        </w:rPr>
        <w:t>DEA</w:t>
      </w:r>
      <w:r w:rsidRPr="00CF1040">
        <w:rPr>
          <w:rFonts w:ascii="Times New Roman" w:eastAsia="Times New Roman" w:hAnsi="Times New Roman" w:cs="B Zar" w:hint="cs"/>
          <w:noProof/>
          <w:sz w:val="24"/>
          <w:szCs w:val="24"/>
          <w:rtl/>
        </w:rPr>
        <w:t xml:space="preserve">، مدلهاي متعددي در اين زمينه ارائه شده است و تحقيقات كاربردي نيز در </w:t>
      </w:r>
      <w:r w:rsidRPr="00CF1040">
        <w:rPr>
          <w:rFonts w:ascii="Times New Roman" w:eastAsia="Times New Roman" w:hAnsi="Times New Roman" w:cs="B Zar" w:hint="cs"/>
          <w:noProof/>
          <w:sz w:val="24"/>
          <w:szCs w:val="24"/>
          <w:rtl/>
          <w:lang w:bidi="fa-IR"/>
        </w:rPr>
        <w:t>آن</w:t>
      </w:r>
      <w:r w:rsidRPr="00CF1040">
        <w:rPr>
          <w:rFonts w:ascii="Times New Roman" w:eastAsia="Times New Roman" w:hAnsi="Times New Roman" w:cs="B Zar" w:hint="cs"/>
          <w:noProof/>
          <w:sz w:val="24"/>
          <w:szCs w:val="24"/>
          <w:rtl/>
        </w:rPr>
        <w:t xml:space="preserve"> به هزاران مورد بالغ گشته است.</w:t>
      </w:r>
      <w:r w:rsidRPr="00CF1040">
        <w:rPr>
          <w:rFonts w:ascii="Times New Roman" w:eastAsia="Times New Roman" w:hAnsi="Times New Roman" w:cs="B Zar" w:hint="cs"/>
          <w:noProof/>
          <w:sz w:val="24"/>
          <w:szCs w:val="24"/>
          <w:rtl/>
        </w:rPr>
        <w:tab/>
      </w:r>
      <w:r w:rsidRPr="00CF1040">
        <w:rPr>
          <w:rFonts w:ascii="Times New Roman" w:eastAsia="Times New Roman" w:hAnsi="Times New Roman" w:cs="B Zar" w:hint="cs"/>
          <w:noProof/>
          <w:sz w:val="24"/>
          <w:szCs w:val="24"/>
          <w:rtl/>
        </w:rPr>
        <w:tab/>
      </w:r>
    </w:p>
    <w:p w:rsidR="002130AD" w:rsidRPr="00CF1040" w:rsidRDefault="002130AD" w:rsidP="00CF1040">
      <w:pPr>
        <w:bidi/>
        <w:spacing w:after="0" w:line="360" w:lineRule="auto"/>
        <w:ind w:firstLine="567"/>
        <w:jc w:val="both"/>
        <w:rPr>
          <w:rFonts w:ascii="Times New Roman" w:eastAsia="Times New Roman" w:hAnsi="Times New Roman" w:cs="B Zar"/>
          <w:noProof/>
          <w:sz w:val="24"/>
          <w:szCs w:val="24"/>
          <w:rtl/>
        </w:rPr>
      </w:pPr>
      <w:r w:rsidRPr="00CF1040">
        <w:rPr>
          <w:rFonts w:ascii="Times New Roman" w:eastAsia="Times New Roman" w:hAnsi="Times New Roman" w:cs="B Zar" w:hint="cs"/>
          <w:noProof/>
          <w:sz w:val="24"/>
          <w:szCs w:val="24"/>
          <w:rtl/>
        </w:rPr>
        <w:t>براساس تحقيقي كه توسط «</w:t>
      </w:r>
      <w:r w:rsidRPr="00CF1040">
        <w:rPr>
          <w:rFonts w:ascii="Times New Roman" w:eastAsia="Times New Roman" w:hAnsi="Times New Roman" w:cs="B Zar"/>
          <w:noProof/>
          <w:sz w:val="24"/>
          <w:szCs w:val="24"/>
        </w:rPr>
        <w:t>Gabriel Tavares</w:t>
      </w:r>
      <w:r w:rsidRPr="00CF1040">
        <w:rPr>
          <w:rFonts w:ascii="Times New Roman" w:eastAsia="Times New Roman" w:hAnsi="Times New Roman" w:cs="B Zar" w:hint="cs"/>
          <w:noProof/>
          <w:sz w:val="24"/>
          <w:szCs w:val="24"/>
          <w:rtl/>
        </w:rPr>
        <w:t xml:space="preserve">» انجام شده و در آن آمار و اطلاعات مربوط به سالهاي 1987 تا 2001 در زمينه </w:t>
      </w:r>
      <w:r w:rsidRPr="00CF1040">
        <w:rPr>
          <w:rFonts w:ascii="Times New Roman" w:eastAsia="Times New Roman" w:hAnsi="Times New Roman" w:cs="B Zar"/>
          <w:noProof/>
          <w:sz w:val="24"/>
          <w:szCs w:val="24"/>
        </w:rPr>
        <w:t>DEA</w:t>
      </w:r>
      <w:r w:rsidRPr="00CF1040">
        <w:rPr>
          <w:rFonts w:ascii="Times New Roman" w:eastAsia="Times New Roman" w:hAnsi="Times New Roman" w:cs="B Zar" w:hint="cs"/>
          <w:noProof/>
          <w:sz w:val="24"/>
          <w:szCs w:val="24"/>
          <w:rtl/>
          <w:lang w:bidi="fa-IR"/>
        </w:rPr>
        <w:t xml:space="preserve"> </w:t>
      </w:r>
      <w:r w:rsidRPr="00CF1040">
        <w:rPr>
          <w:rFonts w:ascii="Times New Roman" w:eastAsia="Times New Roman" w:hAnsi="Times New Roman" w:cs="B Zar" w:hint="cs"/>
          <w:noProof/>
          <w:sz w:val="24"/>
          <w:szCs w:val="24"/>
          <w:rtl/>
        </w:rPr>
        <w:t>مورد بررسي قرار گرفته است نتايج جالب توجه اي حاصل گرديده است.</w:t>
      </w:r>
    </w:p>
    <w:p w:rsidR="002130AD" w:rsidRPr="00CF1040" w:rsidRDefault="00AC1FFF" w:rsidP="00CF1040">
      <w:pPr>
        <w:bidi/>
        <w:spacing w:after="0" w:line="360" w:lineRule="auto"/>
        <w:ind w:firstLine="567"/>
        <w:jc w:val="both"/>
        <w:rPr>
          <w:rFonts w:ascii="Times New Roman" w:eastAsia="Times New Roman" w:hAnsi="Times New Roman" w:cs="B Zar"/>
          <w:noProof/>
          <w:sz w:val="24"/>
          <w:szCs w:val="24"/>
          <w:rtl/>
        </w:rPr>
      </w:pPr>
      <w:r>
        <w:rPr>
          <w:rFonts w:ascii="Times New Roman" w:eastAsia="Times New Roman" w:hAnsi="Times New Roman" w:cs="B Zar"/>
          <w:noProof/>
          <w:sz w:val="24"/>
          <w:szCs w:val="24"/>
          <w:rtl/>
        </w:rPr>
        <mc:AlternateContent>
          <mc:Choice Requires="wps">
            <w:drawing>
              <wp:anchor distT="0" distB="0" distL="114300" distR="114300" simplePos="0" relativeHeight="251712512" behindDoc="0" locked="0" layoutInCell="1" allowOverlap="1">
                <wp:simplePos x="0" y="0"/>
                <wp:positionH relativeFrom="column">
                  <wp:posOffset>-291465</wp:posOffset>
                </wp:positionH>
                <wp:positionV relativeFrom="paragraph">
                  <wp:posOffset>405130</wp:posOffset>
                </wp:positionV>
                <wp:extent cx="3992245" cy="685800"/>
                <wp:effectExtent l="13335" t="5080" r="13970" b="13970"/>
                <wp:wrapNone/>
                <wp:docPr id="1355"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245" cy="685800"/>
                        </a:xfrm>
                        <a:prstGeom prst="rect">
                          <a:avLst/>
                        </a:prstGeom>
                        <a:solidFill>
                          <a:srgbClr val="FFFFFF"/>
                        </a:solidFill>
                        <a:ln w="9525">
                          <a:solidFill>
                            <a:srgbClr val="FFFFFF"/>
                          </a:solidFill>
                          <a:miter lim="800000"/>
                          <a:headEnd/>
                          <a:tailEnd/>
                        </a:ln>
                      </wps:spPr>
                      <wps:txbx>
                        <w:txbxContent>
                          <w:p w:rsidR="00897B9E" w:rsidRPr="0025144C" w:rsidRDefault="00897B9E" w:rsidP="00BC690A">
                            <w:pPr>
                              <w:bidi/>
                              <w:jc w:val="center"/>
                              <w:rPr>
                                <w:rFonts w:cs="B Badr"/>
                                <w:sz w:val="28"/>
                                <w:rtl/>
                                <w:lang w:bidi="fa-IR"/>
                              </w:rPr>
                            </w:pPr>
                            <w:r w:rsidRPr="0025144C">
                              <w:rPr>
                                <w:rFonts w:cs="B Badr" w:hint="cs"/>
                                <w:sz w:val="28"/>
                                <w:rtl/>
                                <w:lang w:bidi="fa-IR"/>
                              </w:rPr>
                              <w:t>نمودار(2-</w:t>
                            </w:r>
                            <w:r>
                              <w:rPr>
                                <w:rFonts w:cs="B Badr" w:hint="cs"/>
                                <w:sz w:val="28"/>
                                <w:rtl/>
                                <w:lang w:bidi="fa-IR"/>
                              </w:rPr>
                              <w:t>۳</w:t>
                            </w:r>
                            <w:r w:rsidRPr="0025144C">
                              <w:rPr>
                                <w:rFonts w:cs="B Badr" w:hint="cs"/>
                                <w:sz w:val="28"/>
                                <w:rtl/>
                                <w:lang w:bidi="fa-IR"/>
                              </w:rPr>
                              <w:t xml:space="preserve">): تعداد انتشارات در زمينه </w:t>
                            </w:r>
                            <w:r w:rsidRPr="0025144C">
                              <w:rPr>
                                <w:rFonts w:cs="B Badr"/>
                                <w:szCs w:val="24"/>
                                <w:lang w:bidi="fa-IR"/>
                              </w:rPr>
                              <w:t>DEA</w:t>
                            </w:r>
                            <w:r w:rsidRPr="0025144C">
                              <w:rPr>
                                <w:rFonts w:cs="B Badr" w:hint="cs"/>
                                <w:sz w:val="28"/>
                                <w:rtl/>
                                <w:lang w:bidi="fa-IR"/>
                              </w:rPr>
                              <w:t xml:space="preserve"> بر اساس سال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360" style="position:absolute;left:0;text-align:left;margin-left:-22.95pt;margin-top:31.9pt;width:314.35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dOLQIAAFUEAAAOAAAAZHJzL2Uyb0RvYy54bWysVMGO0zAQvSPxD5bvNG02KW3UdLXqUoS0&#10;wIqFD3AcJ7FwbDN2m5av37HTli5cECIHy5MZv7x5b5zV7aFXZC/ASaNLOptMKRGam1rqtqTfvm7f&#10;LChxnumaKaNFSY/C0dv161erwRYiNZ1RtQCCINoVgy1p570tksTxTvTMTYwVGpONgZ55DKFNamAD&#10;ovcqSafTeTIYqC0YLpzDt/djkq4jftMI7j83jROeqJIiNx9XiGsV1mS9YkULzHaSn2iwf2DRM6nx&#10;oxeoe+YZ2YH8A6qXHIwzjZ9w0yemaSQXsQfsZjb9rZunjlkRe0FxnL3I5P4fLP+0fwQia/TuJs8p&#10;0axHl76gbky3SpAsS4NGg3UFlj7ZRwhdOvtg+HdHtNl0WCfuAMzQCVYjs1moT14cCIHDo6QaPpoa&#10;8dnOmyjXoYE+AKIQ5BBdOV5cEQdPOL68WS7TNENuHHPzRb6YRtsSVpxPW3D+vTA9CZuSArKP6Gz/&#10;4Hxgw4pzSWRvlKy3UqkYQFttFJA9wwnZxic2gE1elylNhpIu8zSPyC9y7u8geulx1JXsS4ot4DMO&#10;X5Dtna7jIHom1bhHykqfdAzSjRb4Q3UYzUrnZ1sqUx9RWjDjbONdxE1n4CclA851Sd2PHQNBifqg&#10;0Z7lLMvCRYhBlr9NMYDrTHWdYZojVEk9JeN248fLs7Mg2w6/NIt6aHOHljYyqh3sHlmdGsDZjSac&#10;7lm4HNdxrPr1N1g/AwAA//8DAFBLAwQUAAYACAAAACEAkkiYN98AAAAKAQAADwAAAGRycy9kb3du&#10;cmV2LnhtbEyPy07DQAxF90j8w8hI7NpJSx8hZFJBCeqGRWlh72ZMEjGPKDNtU74es4KdLR9dn5uv&#10;BmvEifrQeqdgMk5AkKu8bl2t4H3/MkpBhIhOo/GOFFwowKq4vsox0/7s3ui0i7XgEBcyVNDE2GVS&#10;hqohi2HsO3J8+/S9xchrX0vd45nDrZHTJFlIi63jDw12tG6o+todrYIt4vP2e1NVT+XldVbS+qMk&#10;b5S6vRkeH0BEGuIfDL/6rA4FOx380ekgjILRbH7PqILFHVdgYJ5OeTgwuZykIItc/q9Q/AAAAP//&#10;AwBQSwECLQAUAAYACAAAACEAtoM4kv4AAADhAQAAEwAAAAAAAAAAAAAAAAAAAAAAW0NvbnRlbnRf&#10;VHlwZXNdLnhtbFBLAQItABQABgAIAAAAIQA4/SH/1gAAAJQBAAALAAAAAAAAAAAAAAAAAC8BAABf&#10;cmVscy8ucmVsc1BLAQItABQABgAIAAAAIQBSi6dOLQIAAFUEAAAOAAAAAAAAAAAAAAAAAC4CAABk&#10;cnMvZTJvRG9jLnhtbFBLAQItABQABgAIAAAAIQCSSJg33wAAAAoBAAAPAAAAAAAAAAAAAAAAAIcE&#10;AABkcnMvZG93bnJldi54bWxQSwUGAAAAAAQABADzAAAAkwUAAAAA&#10;" strokecolor="white">
                <v:textbox>
                  <w:txbxContent>
                    <w:p w:rsidR="00897B9E" w:rsidRPr="0025144C" w:rsidRDefault="00897B9E" w:rsidP="00BC690A">
                      <w:pPr>
                        <w:bidi/>
                        <w:jc w:val="center"/>
                        <w:rPr>
                          <w:rFonts w:cs="B Badr"/>
                          <w:sz w:val="28"/>
                          <w:rtl/>
                          <w:lang w:bidi="fa-IR"/>
                        </w:rPr>
                      </w:pPr>
                      <w:r w:rsidRPr="0025144C">
                        <w:rPr>
                          <w:rFonts w:cs="B Badr" w:hint="cs"/>
                          <w:sz w:val="28"/>
                          <w:rtl/>
                          <w:lang w:bidi="fa-IR"/>
                        </w:rPr>
                        <w:t>نمودار(2-</w:t>
                      </w:r>
                      <w:r>
                        <w:rPr>
                          <w:rFonts w:cs="B Badr" w:hint="cs"/>
                          <w:sz w:val="28"/>
                          <w:rtl/>
                          <w:lang w:bidi="fa-IR"/>
                        </w:rPr>
                        <w:t>۳</w:t>
                      </w:r>
                      <w:r w:rsidRPr="0025144C">
                        <w:rPr>
                          <w:rFonts w:cs="B Badr" w:hint="cs"/>
                          <w:sz w:val="28"/>
                          <w:rtl/>
                          <w:lang w:bidi="fa-IR"/>
                        </w:rPr>
                        <w:t xml:space="preserve">): تعداد انتشارات در زمينه </w:t>
                      </w:r>
                      <w:r w:rsidRPr="0025144C">
                        <w:rPr>
                          <w:rFonts w:cs="B Badr"/>
                          <w:szCs w:val="24"/>
                          <w:lang w:bidi="fa-IR"/>
                        </w:rPr>
                        <w:t>DEA</w:t>
                      </w:r>
                      <w:r w:rsidRPr="0025144C">
                        <w:rPr>
                          <w:rFonts w:cs="B Badr" w:hint="cs"/>
                          <w:sz w:val="28"/>
                          <w:rtl/>
                          <w:lang w:bidi="fa-IR"/>
                        </w:rPr>
                        <w:t xml:space="preserve"> بر اساس سال</w:t>
                      </w:r>
                    </w:p>
                  </w:txbxContent>
                </v:textbox>
              </v:rect>
            </w:pict>
          </mc:Fallback>
        </mc:AlternateContent>
      </w:r>
    </w:p>
    <w:p w:rsidR="002130AD" w:rsidRPr="00CF1040" w:rsidRDefault="002130AD" w:rsidP="00CF1040">
      <w:pPr>
        <w:bidi/>
        <w:spacing w:after="0" w:line="360" w:lineRule="auto"/>
        <w:ind w:firstLine="567"/>
        <w:jc w:val="both"/>
        <w:rPr>
          <w:rFonts w:ascii="Times New Roman" w:eastAsia="Times New Roman" w:hAnsi="Times New Roman" w:cs="B Zar"/>
          <w:noProof/>
          <w:sz w:val="24"/>
          <w:szCs w:val="24"/>
          <w:rtl/>
        </w:rPr>
      </w:pPr>
      <w:r w:rsidRPr="00CF1040">
        <w:rPr>
          <w:rFonts w:ascii="Times New Roman" w:eastAsia="Times New Roman" w:hAnsi="Times New Roman" w:cs="B Zar"/>
          <w:noProof/>
          <w:sz w:val="24"/>
          <w:szCs w:val="24"/>
        </w:rPr>
        <w:drawing>
          <wp:inline distT="0" distB="0" distL="0" distR="0">
            <wp:extent cx="5400040" cy="3200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200400"/>
                    </a:xfrm>
                    <a:prstGeom prst="rect">
                      <a:avLst/>
                    </a:prstGeom>
                    <a:noFill/>
                    <a:ln>
                      <a:noFill/>
                    </a:ln>
                  </pic:spPr>
                </pic:pic>
              </a:graphicData>
            </a:graphic>
          </wp:inline>
        </w:drawing>
      </w:r>
    </w:p>
    <w:p w:rsidR="002130AD" w:rsidRPr="00CF1040" w:rsidRDefault="002130AD" w:rsidP="00CF1040">
      <w:pPr>
        <w:bidi/>
        <w:spacing w:after="0" w:line="360" w:lineRule="auto"/>
        <w:ind w:firstLine="567"/>
        <w:jc w:val="both"/>
        <w:rPr>
          <w:rFonts w:ascii="Times New Roman" w:eastAsia="Times New Roman" w:hAnsi="Times New Roman" w:cs="B Zar"/>
          <w:noProof/>
          <w:sz w:val="24"/>
          <w:szCs w:val="24"/>
          <w:rtl/>
          <w:lang w:bidi="fa-IR"/>
        </w:rPr>
      </w:pPr>
    </w:p>
    <w:p w:rsidR="002130AD" w:rsidRPr="00CF1040" w:rsidRDefault="002130AD" w:rsidP="00BC690A">
      <w:pPr>
        <w:bidi/>
        <w:spacing w:after="0" w:line="360" w:lineRule="auto"/>
        <w:ind w:firstLine="567"/>
        <w:jc w:val="both"/>
        <w:rPr>
          <w:rFonts w:ascii="Times New Roman" w:eastAsia="Times New Roman" w:hAnsi="Times New Roman" w:cs="B Zar"/>
          <w:noProof/>
          <w:sz w:val="24"/>
          <w:szCs w:val="24"/>
          <w:rtl/>
        </w:rPr>
      </w:pPr>
      <w:r w:rsidRPr="00CF1040">
        <w:rPr>
          <w:rFonts w:ascii="Times New Roman" w:eastAsia="Times New Roman" w:hAnsi="Times New Roman" w:cs="B Zar" w:hint="cs"/>
          <w:noProof/>
          <w:sz w:val="24"/>
          <w:szCs w:val="24"/>
          <w:rtl/>
        </w:rPr>
        <w:lastRenderedPageBreak/>
        <w:t>همانطور كه در نمودار</w:t>
      </w:r>
      <w:r w:rsidRPr="00CF1040">
        <w:rPr>
          <w:rFonts w:ascii="Times New Roman" w:eastAsia="Times New Roman" w:hAnsi="Times New Roman" w:cs="B Zar" w:hint="cs"/>
          <w:noProof/>
          <w:sz w:val="24"/>
          <w:szCs w:val="24"/>
          <w:rtl/>
          <w:lang w:bidi="fa-IR"/>
        </w:rPr>
        <w:t xml:space="preserve"> (2-</w:t>
      </w:r>
      <w:r w:rsidR="00BC690A">
        <w:rPr>
          <w:rFonts w:ascii="Times New Roman" w:eastAsia="Times New Roman" w:hAnsi="Times New Roman" w:cs="B Zar" w:hint="cs"/>
          <w:noProof/>
          <w:sz w:val="24"/>
          <w:szCs w:val="24"/>
          <w:rtl/>
          <w:lang w:bidi="fa-IR"/>
        </w:rPr>
        <w:t>۳</w:t>
      </w:r>
      <w:r w:rsidRPr="00CF1040">
        <w:rPr>
          <w:rFonts w:ascii="Times New Roman" w:eastAsia="Times New Roman" w:hAnsi="Times New Roman" w:cs="B Zar" w:hint="cs"/>
          <w:noProof/>
          <w:sz w:val="24"/>
          <w:szCs w:val="24"/>
          <w:rtl/>
          <w:lang w:bidi="fa-IR"/>
        </w:rPr>
        <w:t>)</w:t>
      </w:r>
      <w:r w:rsidRPr="00CF1040">
        <w:rPr>
          <w:rFonts w:ascii="Times New Roman" w:eastAsia="Times New Roman" w:hAnsi="Times New Roman" w:cs="B Zar" w:hint="cs"/>
          <w:noProof/>
          <w:sz w:val="24"/>
          <w:szCs w:val="24"/>
          <w:rtl/>
        </w:rPr>
        <w:t xml:space="preserve"> مشاهده مي‌شود پس از انتشار مقاله چارنز، كوپر و رودز در سال 1978 تعداد انتشارات در زمينه </w:t>
      </w:r>
      <w:r w:rsidRPr="00CF1040">
        <w:rPr>
          <w:rFonts w:ascii="Times New Roman" w:eastAsia="Times New Roman" w:hAnsi="Times New Roman" w:cs="B Zar"/>
          <w:noProof/>
          <w:sz w:val="24"/>
          <w:szCs w:val="24"/>
        </w:rPr>
        <w:t>DEA</w:t>
      </w:r>
      <w:r w:rsidRPr="00CF1040">
        <w:rPr>
          <w:rFonts w:ascii="Times New Roman" w:eastAsia="Times New Roman" w:hAnsi="Times New Roman" w:cs="B Zar" w:hint="cs"/>
          <w:noProof/>
          <w:sz w:val="24"/>
          <w:szCs w:val="24"/>
          <w:rtl/>
        </w:rPr>
        <w:t xml:space="preserve"> تا سال 1997 به شكل‌ نمايي رشد نموده است. همچنين در بين مستند</w:t>
      </w:r>
      <w:r w:rsidR="00BC690A">
        <w:rPr>
          <w:rFonts w:ascii="Times New Roman" w:eastAsia="Times New Roman" w:hAnsi="Times New Roman" w:cs="B Zar" w:hint="cs"/>
          <w:noProof/>
          <w:sz w:val="24"/>
          <w:szCs w:val="24"/>
          <w:rtl/>
        </w:rPr>
        <w:t>ات</w:t>
      </w:r>
      <w:r w:rsidRPr="00CF1040">
        <w:rPr>
          <w:rFonts w:ascii="Times New Roman" w:eastAsia="Times New Roman" w:hAnsi="Times New Roman" w:cs="B Zar" w:hint="cs"/>
          <w:noProof/>
          <w:sz w:val="24"/>
          <w:szCs w:val="24"/>
          <w:rtl/>
        </w:rPr>
        <w:t xml:space="preserve"> مورد بررسي در اين تحقيق (شامل مقاله، رساله، كتاب،  فصلي از كتاب و....) 20 نويسنده برتر از نظر تعداد منابع در نمودار </w:t>
      </w:r>
      <w:r w:rsidRPr="00CF1040">
        <w:rPr>
          <w:rFonts w:ascii="Times New Roman" w:eastAsia="Times New Roman" w:hAnsi="Times New Roman" w:cs="B Zar" w:hint="cs"/>
          <w:noProof/>
          <w:sz w:val="24"/>
          <w:szCs w:val="24"/>
          <w:rtl/>
          <w:lang w:bidi="fa-IR"/>
        </w:rPr>
        <w:t>(2-</w:t>
      </w:r>
      <w:r w:rsidR="00BC690A">
        <w:rPr>
          <w:rFonts w:ascii="Times New Roman" w:eastAsia="Times New Roman" w:hAnsi="Times New Roman" w:cs="B Zar" w:hint="cs"/>
          <w:noProof/>
          <w:sz w:val="24"/>
          <w:szCs w:val="24"/>
          <w:rtl/>
          <w:lang w:bidi="fa-IR"/>
        </w:rPr>
        <w:t>۴</w:t>
      </w:r>
      <w:r w:rsidRPr="00CF1040">
        <w:rPr>
          <w:rFonts w:ascii="Times New Roman" w:eastAsia="Times New Roman" w:hAnsi="Times New Roman" w:cs="B Zar" w:hint="cs"/>
          <w:noProof/>
          <w:sz w:val="24"/>
          <w:szCs w:val="24"/>
          <w:rtl/>
          <w:lang w:bidi="fa-IR"/>
        </w:rPr>
        <w:t>)</w:t>
      </w:r>
      <w:r w:rsidRPr="00CF1040">
        <w:rPr>
          <w:rFonts w:ascii="Times New Roman" w:eastAsia="Times New Roman" w:hAnsi="Times New Roman" w:cs="B Zar" w:hint="cs"/>
          <w:noProof/>
          <w:sz w:val="24"/>
          <w:szCs w:val="24"/>
          <w:rtl/>
        </w:rPr>
        <w:t xml:space="preserve">  نشان داده شده است. </w:t>
      </w:r>
    </w:p>
    <w:p w:rsidR="002130AD" w:rsidRPr="00CF1040" w:rsidRDefault="00AC1FFF" w:rsidP="00CF1040">
      <w:pPr>
        <w:bidi/>
        <w:spacing w:after="0" w:line="360" w:lineRule="auto"/>
        <w:ind w:firstLine="567"/>
        <w:jc w:val="both"/>
        <w:rPr>
          <w:rFonts w:ascii="Times New Roman" w:eastAsia="Times New Roman" w:hAnsi="Times New Roman" w:cs="B Zar"/>
          <w:noProof/>
          <w:sz w:val="24"/>
          <w:szCs w:val="24"/>
          <w:rtl/>
        </w:rPr>
      </w:pPr>
      <w:r>
        <w:rPr>
          <w:rFonts w:ascii="Times New Roman" w:eastAsia="Times New Roman" w:hAnsi="Times New Roman" w:cs="B Zar"/>
          <w:noProof/>
          <w:sz w:val="24"/>
          <w:szCs w:val="24"/>
          <w:rtl/>
        </w:rPr>
        <mc:AlternateContent>
          <mc:Choice Requires="wps">
            <w:drawing>
              <wp:anchor distT="0" distB="0" distL="114300" distR="114300" simplePos="0" relativeHeight="251713536" behindDoc="0" locked="0" layoutInCell="1" allowOverlap="1">
                <wp:simplePos x="0" y="0"/>
                <wp:positionH relativeFrom="column">
                  <wp:posOffset>508635</wp:posOffset>
                </wp:positionH>
                <wp:positionV relativeFrom="paragraph">
                  <wp:posOffset>52705</wp:posOffset>
                </wp:positionV>
                <wp:extent cx="4343400" cy="457200"/>
                <wp:effectExtent l="13335" t="5080" r="5715" b="13970"/>
                <wp:wrapNone/>
                <wp:docPr id="1354"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9525">
                          <a:solidFill>
                            <a:srgbClr val="FFFFFF"/>
                          </a:solidFill>
                          <a:miter lim="800000"/>
                          <a:headEnd/>
                          <a:tailEnd/>
                        </a:ln>
                      </wps:spPr>
                      <wps:txbx>
                        <w:txbxContent>
                          <w:p w:rsidR="00897B9E" w:rsidRPr="0025144C" w:rsidRDefault="00897B9E" w:rsidP="00BC690A">
                            <w:pPr>
                              <w:rPr>
                                <w:rtl/>
                                <w:lang w:bidi="fa-IR"/>
                              </w:rPr>
                            </w:pPr>
                            <w:r w:rsidRPr="0025144C">
                              <w:rPr>
                                <w:rFonts w:cs="B Badr" w:hint="cs"/>
                                <w:sz w:val="28"/>
                                <w:rtl/>
                                <w:lang w:bidi="fa-IR"/>
                              </w:rPr>
                              <w:t>نمودار(2-</w:t>
                            </w:r>
                            <w:r>
                              <w:rPr>
                                <w:rFonts w:cs="B Badr" w:hint="cs"/>
                                <w:sz w:val="28"/>
                                <w:rtl/>
                                <w:lang w:bidi="fa-IR"/>
                              </w:rPr>
                              <w:t>۴</w:t>
                            </w:r>
                            <w:r w:rsidRPr="0025144C">
                              <w:rPr>
                                <w:rFonts w:cs="B Badr" w:hint="cs"/>
                                <w:sz w:val="28"/>
                                <w:rtl/>
                                <w:lang w:bidi="fa-IR"/>
                              </w:rPr>
                              <w:t>): تعداد انتشارات توسط محققين مختلف در</w:t>
                            </w:r>
                            <w:r w:rsidRPr="0025144C">
                              <w:rPr>
                                <w:rFonts w:hint="cs"/>
                                <w:rtl/>
                                <w:lang w:bidi="fa-IR"/>
                              </w:rPr>
                              <w:t xml:space="preserve"> زمينه </w:t>
                            </w:r>
                            <w:r w:rsidRPr="0025144C">
                              <w:rPr>
                                <w:lang w:bidi="fa-IR"/>
                              </w:rPr>
                              <w:t>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361" style="position:absolute;left:0;text-align:left;margin-left:40.05pt;margin-top:4.15pt;width:342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eTKQIAAFUEAAAOAAAAZHJzL2Uyb0RvYy54bWysVG1v0zAQ/o7Ef7D8nSZtU7ZFTaepowhp&#10;wMTgBziOk1j4jbPbZPx6zk7XdfAFIRLJusudH989jy/r61ErchDgpTUVnc9ySoThtpGmq+i3r7s3&#10;l5T4wEzDlDWioo/C0+vN61frwZViYXurGgEEQYwvB1fRPgRXZpnnvdDMz6wTBoOtBc0CutBlDbAB&#10;0bXKFnn+NhssNA4sF97j19spSDcJv20FD5/b1otAVEWxtpBWSGsd12yzZmUHzPWSH8tg/1CFZtLg&#10;oSeoWxYY2YP8A0pLDtbbNsy41ZltW8lF6gG7mee/dfPQMydSL0iOdyea/P+D5Z8O90Bkg9otVwUl&#10;hmlU6QvyxkynBCmKZeRocL7E1Ad3D7FL7+4s/+6Jsdse88QNgB16wRqsbB7zsxcbouNxK6mHj7ZB&#10;fLYPNtE1tqAjIBJBxqTK40kVMQbC8WOxxDdH8TjGitUFyp6OYOXTbgc+vBdWk2hUFLD6hM4Odz7E&#10;alj5lJKqt0o2O6lUcqCrtwrIgeEN2aXniO7P05QhQ0WvVotVQn4R838HoWXAq66kruhlHp94Disj&#10;be9Mk+zApJpsLFmZI4+RukmCMNbjJNbiIu6OxNa2eURqwU53G2cRjd7CT0oGvNcV9T/2DAQl6oNB&#10;ea7mRREHITmJTUrgPFKfR5jhCFXRQMlkbsM0PHsHsuvxpHniw9gblLSVie3nqo4N4N1NIhznLA7H&#10;uZ+ynv8Gm18AAAD//wMAUEsDBBQABgAIAAAAIQA6pMDZ2wAAAAcBAAAPAAAAZHJzL2Rvd25yZXYu&#10;eG1sTI7BTsMwEETvSPyDtUjcqFNalSrEqaAEceFQCty39pJExOsodtuUr2d7gtNqdkYzr1iNvlMH&#10;GmIb2MB0koEitsG1XBv4eH++WYKKCdlhF5gMnCjCqry8KDB34chvdNimWkkJxxwNNCn1udbRNuQx&#10;TkJPLN5XGDwmkUOt3YBHKfedvs2yhfbYsiw02NO6Ifu93XsDG8Snzc+LtY/V6XVe0fqzotAZc301&#10;PtyDSjSmvzCc8QUdSmHahT27qDoDy2wqSbkzUGLfLeaid+f/DHRZ6P/85S8AAAD//wMAUEsBAi0A&#10;FAAGAAgAAAAhALaDOJL+AAAA4QEAABMAAAAAAAAAAAAAAAAAAAAAAFtDb250ZW50X1R5cGVzXS54&#10;bWxQSwECLQAUAAYACAAAACEAOP0h/9YAAACUAQAACwAAAAAAAAAAAAAAAAAvAQAAX3JlbHMvLnJl&#10;bHNQSwECLQAUAAYACAAAACEAzQ33kykCAABVBAAADgAAAAAAAAAAAAAAAAAuAgAAZHJzL2Uyb0Rv&#10;Yy54bWxQSwECLQAUAAYACAAAACEAOqTA2dsAAAAHAQAADwAAAAAAAAAAAAAAAACDBAAAZHJzL2Rv&#10;d25yZXYueG1sUEsFBgAAAAAEAAQA8wAAAIsFAAAAAA==&#10;" strokecolor="white">
                <v:textbox>
                  <w:txbxContent>
                    <w:p w:rsidR="00897B9E" w:rsidRPr="0025144C" w:rsidRDefault="00897B9E" w:rsidP="00BC690A">
                      <w:pPr>
                        <w:rPr>
                          <w:rtl/>
                          <w:lang w:bidi="fa-IR"/>
                        </w:rPr>
                      </w:pPr>
                      <w:r w:rsidRPr="0025144C">
                        <w:rPr>
                          <w:rFonts w:cs="B Badr" w:hint="cs"/>
                          <w:sz w:val="28"/>
                          <w:rtl/>
                          <w:lang w:bidi="fa-IR"/>
                        </w:rPr>
                        <w:t>نمودار(2-</w:t>
                      </w:r>
                      <w:r>
                        <w:rPr>
                          <w:rFonts w:cs="B Badr" w:hint="cs"/>
                          <w:sz w:val="28"/>
                          <w:rtl/>
                          <w:lang w:bidi="fa-IR"/>
                        </w:rPr>
                        <w:t>۴</w:t>
                      </w:r>
                      <w:r w:rsidRPr="0025144C">
                        <w:rPr>
                          <w:rFonts w:cs="B Badr" w:hint="cs"/>
                          <w:sz w:val="28"/>
                          <w:rtl/>
                          <w:lang w:bidi="fa-IR"/>
                        </w:rPr>
                        <w:t>): تعداد انتشارات توسط محققين مختلف در</w:t>
                      </w:r>
                      <w:r w:rsidRPr="0025144C">
                        <w:rPr>
                          <w:rFonts w:hint="cs"/>
                          <w:rtl/>
                          <w:lang w:bidi="fa-IR"/>
                        </w:rPr>
                        <w:t xml:space="preserve"> زمينه </w:t>
                      </w:r>
                      <w:r w:rsidRPr="0025144C">
                        <w:rPr>
                          <w:lang w:bidi="fa-IR"/>
                        </w:rPr>
                        <w:t>DEA</w:t>
                      </w:r>
                    </w:p>
                  </w:txbxContent>
                </v:textbox>
              </v:rect>
            </w:pict>
          </mc:Fallback>
        </mc:AlternateContent>
      </w:r>
      <w:r w:rsidR="002130AD" w:rsidRPr="00CF1040">
        <w:rPr>
          <w:rFonts w:ascii="Times New Roman" w:eastAsia="Times New Roman" w:hAnsi="Times New Roman" w:cs="B Zar"/>
          <w:noProof/>
          <w:sz w:val="24"/>
          <w:szCs w:val="24"/>
        </w:rPr>
        <w:drawing>
          <wp:inline distT="0" distB="0" distL="0" distR="0">
            <wp:extent cx="5393055" cy="30270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3055" cy="3027045"/>
                    </a:xfrm>
                    <a:prstGeom prst="rect">
                      <a:avLst/>
                    </a:prstGeom>
                    <a:noFill/>
                    <a:ln>
                      <a:noFill/>
                    </a:ln>
                  </pic:spPr>
                </pic:pic>
              </a:graphicData>
            </a:graphic>
          </wp:inline>
        </w:drawing>
      </w:r>
    </w:p>
    <w:p w:rsidR="002130AD" w:rsidRPr="00CF1040" w:rsidRDefault="002130AD" w:rsidP="00CF1040">
      <w:pPr>
        <w:bidi/>
        <w:spacing w:after="0" w:line="360" w:lineRule="auto"/>
        <w:ind w:firstLine="567"/>
        <w:jc w:val="both"/>
        <w:rPr>
          <w:rFonts w:ascii="Times New Roman" w:eastAsia="Times New Roman" w:hAnsi="Times New Roman" w:cs="B Zar"/>
          <w:noProof/>
          <w:sz w:val="24"/>
          <w:szCs w:val="24"/>
          <w:rtl/>
          <w:lang w:bidi="fa-IR"/>
        </w:rPr>
      </w:pPr>
    </w:p>
    <w:p w:rsidR="002130AD" w:rsidRPr="00CF1040" w:rsidRDefault="002130AD" w:rsidP="00BC690A">
      <w:pPr>
        <w:bidi/>
        <w:spacing w:after="0" w:line="360" w:lineRule="auto"/>
        <w:ind w:firstLine="567"/>
        <w:jc w:val="both"/>
        <w:rPr>
          <w:rFonts w:ascii="Times New Roman" w:eastAsia="Times New Roman" w:hAnsi="Times New Roman" w:cs="B Zar"/>
          <w:noProof/>
          <w:sz w:val="24"/>
          <w:szCs w:val="24"/>
          <w:rtl/>
        </w:rPr>
      </w:pPr>
      <w:r w:rsidRPr="00CF1040">
        <w:rPr>
          <w:rFonts w:ascii="Times New Roman" w:eastAsia="Times New Roman" w:hAnsi="Times New Roman" w:cs="B Zar" w:hint="cs"/>
          <w:noProof/>
          <w:sz w:val="24"/>
          <w:szCs w:val="24"/>
          <w:rtl/>
        </w:rPr>
        <w:t>همچنين از بين اين تعداد مستند</w:t>
      </w:r>
      <w:r w:rsidR="00BC690A">
        <w:rPr>
          <w:rFonts w:ascii="Times New Roman" w:eastAsia="Times New Roman" w:hAnsi="Times New Roman" w:cs="B Zar" w:hint="cs"/>
          <w:noProof/>
          <w:sz w:val="24"/>
          <w:szCs w:val="24"/>
          <w:rtl/>
        </w:rPr>
        <w:t>ات</w:t>
      </w:r>
      <w:r w:rsidRPr="00CF1040">
        <w:rPr>
          <w:rFonts w:ascii="Times New Roman" w:eastAsia="Times New Roman" w:hAnsi="Times New Roman" w:cs="B Zar" w:hint="cs"/>
          <w:noProof/>
          <w:sz w:val="24"/>
          <w:szCs w:val="24"/>
          <w:rtl/>
        </w:rPr>
        <w:t xml:space="preserve"> حدود  40%  آنها مقاله‌هاي چاپ شده در مجلات معتبر بوده كه بيشترين مقالات در مجله «</w:t>
      </w:r>
      <w:r w:rsidRPr="00CF1040">
        <w:rPr>
          <w:rFonts w:ascii="Times New Roman" w:eastAsia="Times New Roman" w:hAnsi="Times New Roman" w:cs="B Zar"/>
          <w:noProof/>
          <w:sz w:val="24"/>
          <w:szCs w:val="24"/>
        </w:rPr>
        <w:t>European journal of operational research</w:t>
      </w:r>
      <w:r w:rsidRPr="00CF1040">
        <w:rPr>
          <w:rFonts w:ascii="Times New Roman" w:eastAsia="Times New Roman" w:hAnsi="Times New Roman" w:cs="B Zar" w:hint="cs"/>
          <w:noProof/>
          <w:sz w:val="24"/>
          <w:szCs w:val="24"/>
          <w:rtl/>
        </w:rPr>
        <w:t xml:space="preserve">»  به چاپ رسيده است. همچنين دو دانشگاه برتر در زمينه انتشارات مربوط به </w:t>
      </w:r>
      <w:r w:rsidRPr="00CF1040">
        <w:rPr>
          <w:rFonts w:ascii="Times New Roman" w:eastAsia="Times New Roman" w:hAnsi="Times New Roman" w:cs="B Zar"/>
          <w:noProof/>
          <w:sz w:val="24"/>
          <w:szCs w:val="24"/>
        </w:rPr>
        <w:t>DEA</w:t>
      </w:r>
      <w:r w:rsidRPr="00CF1040">
        <w:rPr>
          <w:rFonts w:ascii="Times New Roman" w:eastAsia="Times New Roman" w:hAnsi="Times New Roman" w:cs="B Zar" w:hint="cs"/>
          <w:noProof/>
          <w:sz w:val="24"/>
          <w:szCs w:val="24"/>
          <w:rtl/>
          <w:lang w:bidi="fa-IR"/>
        </w:rPr>
        <w:t>،</w:t>
      </w:r>
      <w:r w:rsidRPr="00CF1040">
        <w:rPr>
          <w:rFonts w:ascii="Times New Roman" w:eastAsia="Times New Roman" w:hAnsi="Times New Roman" w:cs="B Zar" w:hint="cs"/>
          <w:noProof/>
          <w:sz w:val="24"/>
          <w:szCs w:val="24"/>
          <w:rtl/>
        </w:rPr>
        <w:t xml:space="preserve"> دانشگاه تكزا</w:t>
      </w:r>
      <w:r w:rsidRPr="00CF1040">
        <w:rPr>
          <w:rFonts w:ascii="Times New Roman" w:eastAsia="Times New Roman" w:hAnsi="Times New Roman" w:cs="B Zar" w:hint="cs"/>
          <w:noProof/>
          <w:sz w:val="24"/>
          <w:szCs w:val="24"/>
          <w:rtl/>
          <w:lang w:bidi="fa-IR"/>
        </w:rPr>
        <w:t>س</w:t>
      </w:r>
      <w:r w:rsidRPr="00CF1040">
        <w:rPr>
          <w:rFonts w:ascii="Times New Roman" w:eastAsia="Times New Roman" w:hAnsi="Times New Roman" w:cs="B Zar" w:hint="cs"/>
          <w:noProof/>
          <w:sz w:val="24"/>
          <w:szCs w:val="24"/>
          <w:rtl/>
        </w:rPr>
        <w:t xml:space="preserve"> آمريكا  با 251 مستند و پس از آن دانشگاه وارويك انگلستان با 2</w:t>
      </w:r>
      <w:r w:rsidRPr="00CF1040">
        <w:rPr>
          <w:rFonts w:ascii="Times New Roman" w:eastAsia="Times New Roman" w:hAnsi="Times New Roman" w:cs="B Zar" w:hint="cs"/>
          <w:noProof/>
          <w:sz w:val="24"/>
          <w:szCs w:val="24"/>
          <w:rtl/>
          <w:lang w:bidi="fa-IR"/>
        </w:rPr>
        <w:t>4</w:t>
      </w:r>
      <w:r w:rsidRPr="00CF1040">
        <w:rPr>
          <w:rFonts w:ascii="Times New Roman" w:eastAsia="Times New Roman" w:hAnsi="Times New Roman" w:cs="B Zar" w:hint="cs"/>
          <w:noProof/>
          <w:sz w:val="24"/>
          <w:szCs w:val="24"/>
          <w:rtl/>
        </w:rPr>
        <w:t xml:space="preserve">7 مستند مي‌باشد. </w:t>
      </w:r>
    </w:p>
    <w:p w:rsidR="002130AD" w:rsidRPr="00CF1040" w:rsidRDefault="002130AD" w:rsidP="00CF1040">
      <w:pPr>
        <w:bidi/>
        <w:spacing w:after="0" w:line="360" w:lineRule="auto"/>
        <w:ind w:firstLine="567"/>
        <w:jc w:val="both"/>
        <w:rPr>
          <w:rFonts w:ascii="Times New Roman" w:eastAsia="Times New Roman" w:hAnsi="Times New Roman" w:cs="B Zar"/>
          <w:noProof/>
          <w:sz w:val="24"/>
          <w:szCs w:val="24"/>
          <w:rtl/>
          <w:lang w:bidi="fa-IR"/>
        </w:rPr>
      </w:pPr>
      <w:r w:rsidRPr="00CF1040">
        <w:rPr>
          <w:rFonts w:ascii="Times New Roman" w:eastAsia="Times New Roman" w:hAnsi="Times New Roman" w:cs="B Zar" w:hint="cs"/>
          <w:noProof/>
          <w:sz w:val="24"/>
          <w:szCs w:val="24"/>
          <w:rtl/>
        </w:rPr>
        <w:t xml:space="preserve">در رابطه با كشورهاي پركار در زمينه </w:t>
      </w:r>
      <w:r w:rsidRPr="00CF1040">
        <w:rPr>
          <w:rFonts w:ascii="Times New Roman" w:eastAsia="Times New Roman" w:hAnsi="Times New Roman" w:cs="B Zar"/>
          <w:noProof/>
          <w:sz w:val="24"/>
          <w:szCs w:val="24"/>
        </w:rPr>
        <w:t>DEA</w:t>
      </w:r>
      <w:r w:rsidRPr="00CF1040">
        <w:rPr>
          <w:rFonts w:ascii="Times New Roman" w:eastAsia="Times New Roman" w:hAnsi="Times New Roman" w:cs="B Zar" w:hint="cs"/>
          <w:noProof/>
          <w:sz w:val="24"/>
          <w:szCs w:val="24"/>
          <w:rtl/>
        </w:rPr>
        <w:t xml:space="preserve"> به ترتيب كشورهاي امريكا با 1981 اثر، انگلستان با </w:t>
      </w:r>
      <w:r w:rsidRPr="00CF1040">
        <w:rPr>
          <w:rFonts w:ascii="Times New Roman" w:eastAsia="Times New Roman" w:hAnsi="Times New Roman" w:cs="B Zar" w:hint="cs"/>
          <w:noProof/>
          <w:sz w:val="24"/>
          <w:szCs w:val="24"/>
          <w:rtl/>
          <w:lang w:bidi="fa-IR"/>
        </w:rPr>
        <w:t>4</w:t>
      </w:r>
      <w:r w:rsidRPr="00CF1040">
        <w:rPr>
          <w:rFonts w:ascii="Times New Roman" w:eastAsia="Times New Roman" w:hAnsi="Times New Roman" w:cs="B Zar" w:hint="cs"/>
          <w:noProof/>
          <w:sz w:val="24"/>
          <w:szCs w:val="24"/>
          <w:rtl/>
        </w:rPr>
        <w:t>58 اثر، كانادا با 193 اثر، اسپانيا با 1</w:t>
      </w:r>
      <w:r w:rsidRPr="00CF1040">
        <w:rPr>
          <w:rFonts w:ascii="Times New Roman" w:eastAsia="Times New Roman" w:hAnsi="Times New Roman" w:cs="B Zar" w:hint="cs"/>
          <w:noProof/>
          <w:sz w:val="24"/>
          <w:szCs w:val="24"/>
          <w:rtl/>
          <w:lang w:bidi="fa-IR"/>
        </w:rPr>
        <w:t>4</w:t>
      </w:r>
      <w:r w:rsidRPr="00CF1040">
        <w:rPr>
          <w:rFonts w:ascii="Times New Roman" w:eastAsia="Times New Roman" w:hAnsi="Times New Roman" w:cs="B Zar" w:hint="cs"/>
          <w:noProof/>
          <w:sz w:val="24"/>
          <w:szCs w:val="24"/>
          <w:rtl/>
        </w:rPr>
        <w:t>7 اثر ، فنلاند با 119 و ژاپن با 110 اثر در مقام‌هاي اول تا پنجم قراردارند</w:t>
      </w:r>
      <w:r w:rsidRPr="00CF1040">
        <w:rPr>
          <w:rFonts w:ascii="Times New Roman" w:eastAsia="Times New Roman" w:hAnsi="Times New Roman" w:cs="B Zar"/>
          <w:noProof/>
          <w:sz w:val="24"/>
          <w:szCs w:val="24"/>
        </w:rPr>
        <w:t>.</w:t>
      </w:r>
    </w:p>
    <w:p w:rsidR="002130AD" w:rsidRPr="00CF1040" w:rsidRDefault="002130AD" w:rsidP="00CF1040">
      <w:pPr>
        <w:bidi/>
        <w:spacing w:after="0" w:line="360" w:lineRule="auto"/>
        <w:ind w:firstLine="567"/>
        <w:jc w:val="both"/>
        <w:rPr>
          <w:rFonts w:ascii="Times New Roman" w:eastAsia="Times New Roman" w:hAnsi="Times New Roman" w:cs="B Zar"/>
          <w:noProof/>
          <w:sz w:val="24"/>
          <w:szCs w:val="24"/>
          <w:rtl/>
          <w:lang w:bidi="fa-IR"/>
        </w:rPr>
      </w:pPr>
      <w:r w:rsidRPr="00CF1040">
        <w:rPr>
          <w:rFonts w:ascii="Times New Roman" w:eastAsia="Times New Roman" w:hAnsi="Times New Roman" w:cs="B Zar" w:hint="cs"/>
          <w:noProof/>
          <w:sz w:val="24"/>
          <w:szCs w:val="24"/>
          <w:rtl/>
        </w:rPr>
        <w:t xml:space="preserve">با توجه به مطالب بالا مي توان رشد چشمگير اين رويكرد را در بين علوم مختلف و همچنين در بين اكثر كشورهاي پيشرفته مشاهده نمود. هر چند ‌كاربرد اين روش در سالهاي اول، عمدتاً به ارزيابي عملكرد و كارايي سازمانهاي غيرانتفاعي محدود مي‌شود. اما بعدها همه سازمانها اعم از انتفاعي و غير انتفاعي را در بر گرفت. </w:t>
      </w:r>
      <w:r w:rsidRPr="00CF1040">
        <w:rPr>
          <w:rFonts w:ascii="Times New Roman" w:eastAsia="Times New Roman" w:hAnsi="Times New Roman" w:cs="B Zar" w:hint="cs"/>
          <w:noProof/>
          <w:sz w:val="24"/>
          <w:szCs w:val="24"/>
          <w:rtl/>
        </w:rPr>
        <w:tab/>
      </w: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lang w:bidi="fa-IR"/>
        </w:rPr>
      </w:pP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lang w:bidi="fa-IR"/>
        </w:rPr>
      </w:pP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rPr>
      </w:pPr>
      <w:r w:rsidRPr="002130AD">
        <w:rPr>
          <w:rFonts w:ascii="Times New Roman" w:eastAsia="Times New Roman" w:hAnsi="Times New Roman" w:cs="Yagut" w:hint="cs"/>
          <w:noProof/>
          <w:sz w:val="24"/>
          <w:szCs w:val="28"/>
          <w:rtl/>
        </w:rPr>
        <w:tab/>
      </w:r>
      <w:r w:rsidRPr="002130AD">
        <w:rPr>
          <w:rFonts w:ascii="Times New Roman" w:eastAsia="Times New Roman" w:hAnsi="Times New Roman" w:cs="Yagut" w:hint="cs"/>
          <w:noProof/>
          <w:sz w:val="24"/>
          <w:szCs w:val="28"/>
          <w:rtl/>
        </w:rPr>
        <w:tab/>
      </w:r>
    </w:p>
    <w:p w:rsidR="002130AD" w:rsidRPr="00BC690A" w:rsidRDefault="00BC690A" w:rsidP="002130AD">
      <w:pPr>
        <w:keepNext/>
        <w:bidi/>
        <w:spacing w:before="240" w:after="60" w:line="240" w:lineRule="auto"/>
        <w:jc w:val="both"/>
        <w:outlineLvl w:val="0"/>
        <w:rPr>
          <w:rFonts w:ascii="Times New Roman" w:hAnsi="Times New Roman" w:cs="B Zar"/>
          <w:b/>
          <w:bCs/>
          <w:sz w:val="24"/>
          <w:szCs w:val="24"/>
          <w:rtl/>
          <w:lang w:bidi="fa-IR"/>
        </w:rPr>
      </w:pPr>
      <w:r>
        <w:rPr>
          <w:rFonts w:ascii="Times New Roman" w:hAnsi="Times New Roman" w:cs="B Zar" w:hint="cs"/>
          <w:b/>
          <w:bCs/>
          <w:sz w:val="24"/>
          <w:szCs w:val="24"/>
          <w:rtl/>
          <w:lang w:bidi="fa-IR"/>
        </w:rPr>
        <w:t xml:space="preserve">۲-۴-۲- </w:t>
      </w:r>
      <w:r w:rsidR="002130AD" w:rsidRPr="00BC690A">
        <w:rPr>
          <w:rFonts w:ascii="Times New Roman" w:hAnsi="Times New Roman" w:cs="B Zar" w:hint="cs"/>
          <w:b/>
          <w:bCs/>
          <w:sz w:val="24"/>
          <w:szCs w:val="24"/>
          <w:rtl/>
          <w:lang w:bidi="fa-IR"/>
        </w:rPr>
        <w:t>تعريف تحليل پوششي داده‌ها</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چارنز، كوپر و رودز، در مقاله خود، اين روش را بصورت زير تعريف كردند: </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lastRenderedPageBreak/>
        <w:t>«تحليل پوششي داده‌ها يك مدل برنامه‌ريزي رياضي براي داده‌هاي مشاهده شده است كه روشي جديد براي تخمين تجربي نسبتهاي وزني يا مرز كارايي را همچون تابع توليد فراهم مي‌سازد كه پايه اقتصاد مدرن مي‌باشد.»(</w:t>
      </w:r>
      <w:r w:rsidRPr="00BC690A">
        <w:rPr>
          <w:rFonts w:ascii="Times New Roman" w:eastAsia="Times New Roman" w:hAnsi="Times New Roman" w:cs="B Zar"/>
          <w:noProof/>
          <w:sz w:val="24"/>
          <w:szCs w:val="24"/>
        </w:rPr>
        <w:t>Charnes, 1978</w:t>
      </w:r>
      <w:r w:rsidRPr="00BC690A">
        <w:rPr>
          <w:rFonts w:ascii="Times New Roman" w:eastAsia="Times New Roman" w:hAnsi="Times New Roman" w:cs="B Zar" w:hint="cs"/>
          <w:noProof/>
          <w:sz w:val="24"/>
          <w:szCs w:val="24"/>
          <w:rtl/>
        </w:rPr>
        <w:t>)</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تحليل پوششي داده‌ها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يك روش برنامه‌ريزي رياضي براي ارزيابي واحدهاي تصميم‌گيري</w:t>
      </w:r>
      <w:r w:rsidRPr="00BC690A">
        <w:rPr>
          <w:rFonts w:ascii="Times New Roman" w:eastAsia="Times New Roman" w:hAnsi="Times New Roman" w:cs="B Zar"/>
          <w:noProof/>
          <w:sz w:val="24"/>
          <w:szCs w:val="24"/>
          <w:vertAlign w:val="superscript"/>
          <w:rtl/>
        </w:rPr>
        <w:footnoteReference w:id="66"/>
      </w:r>
      <w:r w:rsidRPr="00BC690A">
        <w:rPr>
          <w:rFonts w:ascii="Times New Roman" w:eastAsia="Times New Roman" w:hAnsi="Times New Roman" w:cs="B Zar" w:hint="cs"/>
          <w:noProof/>
          <w:sz w:val="24"/>
          <w:szCs w:val="24"/>
          <w:rtl/>
        </w:rPr>
        <w:t xml:space="preserve"> </w:t>
      </w:r>
      <w:r w:rsidRPr="00BC690A">
        <w:rPr>
          <w:rFonts w:ascii="Times New Roman" w:eastAsia="Times New Roman" w:hAnsi="Times New Roman" w:cs="B Zar"/>
          <w:noProof/>
          <w:sz w:val="24"/>
          <w:szCs w:val="24"/>
        </w:rPr>
        <w:t>(DMU)</w:t>
      </w:r>
      <w:r w:rsidRPr="00BC690A">
        <w:rPr>
          <w:rFonts w:ascii="Times New Roman" w:eastAsia="Times New Roman" w:hAnsi="Times New Roman" w:cs="B Zar" w:hint="cs"/>
          <w:noProof/>
          <w:sz w:val="24"/>
          <w:szCs w:val="24"/>
          <w:rtl/>
        </w:rPr>
        <w:t xml:space="preserve"> است. يك</w:t>
      </w:r>
      <w:r w:rsidRPr="00BC690A">
        <w:rPr>
          <w:rFonts w:ascii="Times New Roman" w:eastAsia="Times New Roman" w:hAnsi="Times New Roman" w:cs="B Zar"/>
          <w:i/>
          <w:iCs/>
          <w:noProof/>
          <w:sz w:val="24"/>
          <w:szCs w:val="24"/>
        </w:rPr>
        <w:t>DMU</w:t>
      </w:r>
      <w:r w:rsidRPr="00BC690A">
        <w:rPr>
          <w:rFonts w:ascii="Times New Roman" w:eastAsia="Times New Roman" w:hAnsi="Times New Roman" w:cs="B Zar" w:hint="cs"/>
          <w:noProof/>
          <w:sz w:val="24"/>
          <w:szCs w:val="24"/>
          <w:rtl/>
        </w:rPr>
        <w:t xml:space="preserve"> عبارت است از يك واحد سازماني يا يك سازمان مجزا كه توسط فردي بنام ”مدير“ يا ”ر</w:t>
      </w:r>
      <w:r w:rsidRPr="00BC690A">
        <w:rPr>
          <w:rFonts w:ascii="Times New Roman" w:eastAsia="Times New Roman" w:hAnsi="Times New Roman" w:cs="B Zar" w:hint="cs"/>
          <w:noProof/>
          <w:sz w:val="24"/>
          <w:szCs w:val="24"/>
          <w:rtl/>
          <w:lang w:bidi="fa-IR"/>
        </w:rPr>
        <w:t>ئ</w:t>
      </w:r>
      <w:r w:rsidRPr="00BC690A">
        <w:rPr>
          <w:rFonts w:ascii="Times New Roman" w:eastAsia="Times New Roman" w:hAnsi="Times New Roman" w:cs="B Zar" w:hint="cs"/>
          <w:noProof/>
          <w:sz w:val="24"/>
          <w:szCs w:val="24"/>
          <w:rtl/>
        </w:rPr>
        <w:t>يس“ يا ”مسئول“ اداره مي‌شود و داراي فرايند سيستمي مي‌باشد، به اين معنا كه تعدادي عوامل توليد را بكار گرفته تا تعدادي محصول حاصل نمايد. با توجه به اينكه سيستم مورد نظر شامل سيستم‌هاي توليدي و خدماتي، انتفاعي و يا غيرانتفاعي، دولتي و غيردولتي مي‌شود، لذا در ادبيات تحليل پوششي‌ داده‌ها به منظور جلوگيري از پراكنده كاري، بجاي عوامل ورودي سيستم، از مفهوم نهاده‌</w:t>
      </w:r>
      <w:r w:rsidRPr="00BC690A">
        <w:rPr>
          <w:rFonts w:ascii="Times New Roman" w:eastAsia="Times New Roman" w:hAnsi="Times New Roman" w:cs="B Zar"/>
          <w:noProof/>
          <w:sz w:val="24"/>
          <w:szCs w:val="24"/>
          <w:vertAlign w:val="superscript"/>
          <w:rtl/>
        </w:rPr>
        <w:footnoteReference w:id="67"/>
      </w:r>
      <w:r w:rsidRPr="00BC690A">
        <w:rPr>
          <w:rFonts w:ascii="Times New Roman" w:eastAsia="Times New Roman" w:hAnsi="Times New Roman" w:cs="B Zar" w:hint="cs"/>
          <w:noProof/>
          <w:sz w:val="24"/>
          <w:szCs w:val="24"/>
          <w:rtl/>
        </w:rPr>
        <w:t xml:space="preserve"> (داده و يا ورودي) و بجاي محصولات خروجي سيستم، از مفهوم ستاده</w:t>
      </w:r>
      <w:r w:rsidRPr="00BC690A">
        <w:rPr>
          <w:rFonts w:ascii="Times New Roman" w:eastAsia="Times New Roman" w:hAnsi="Times New Roman" w:cs="B Zar"/>
          <w:noProof/>
          <w:sz w:val="24"/>
          <w:szCs w:val="24"/>
          <w:vertAlign w:val="superscript"/>
          <w:rtl/>
        </w:rPr>
        <w:footnoteReference w:id="68"/>
      </w:r>
      <w:r w:rsidRPr="00BC690A">
        <w:rPr>
          <w:rFonts w:ascii="Times New Roman" w:eastAsia="Times New Roman" w:hAnsi="Times New Roman" w:cs="B Zar" w:hint="cs"/>
          <w:noProof/>
          <w:sz w:val="24"/>
          <w:szCs w:val="24"/>
          <w:rtl/>
        </w:rPr>
        <w:t xml:space="preserve"> (بازداده و يا خروجي) استفاده مي‌شود. مفاهيم نهاده‌ و ستاده از علم اقتصاد گرفته شده است كه مبناي تحليل‌هاي اين روش جديد است.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در ارزيابي واحدهاي تصميم‌گيرنده اين فرض را قائل است كه واحدهاي تصميم‌گيري تحت بررسي، داده‌هاي مشابه را براي توليد ستاده‌هاي مشابه بكار مي‌گيرند. به عنوان مثال شعب بانك، مدارس يك استان، شعب يك شركت بيمه‌اي و... كه در هر مورد واحدهاي تصميم‌گيرنده مي‌باشند، داراي ساختارهاي مشابه هستند. لذا داراي نهاده‌ها و ستاده‌هاي مشابه ولي با سطوح مقداري متفاوت مي‌باشند و مي‌توان با استفاده از روشهاي متداول ارزيابي از جمله تحليل پوششي‌ داده‌ها به مقايسه عملكرد آنها پرداخت. پايه و اساس روش تحليل پوششي داده ها مفهوم كارايي است كه به شكل زير تعريف مي‌گيرد.</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1276"/>
      </w:tblGrid>
      <w:tr w:rsidR="002130AD" w:rsidRPr="00BC690A" w:rsidTr="002130AD">
        <w:trPr>
          <w:cantSplit/>
          <w:trHeight w:val="162"/>
          <w:jc w:val="center"/>
        </w:trPr>
        <w:tc>
          <w:tcPr>
            <w:tcW w:w="2800" w:type="dxa"/>
            <w:tcBorders>
              <w:top w:val="nil"/>
              <w:left w:val="nil"/>
              <w:right w:val="nil"/>
            </w:tcBorders>
          </w:tcPr>
          <w:p w:rsidR="002130AD" w:rsidRPr="00BC690A" w:rsidRDefault="002130AD" w:rsidP="00BC690A">
            <w:pPr>
              <w:bidi/>
              <w:spacing w:after="0" w:line="360" w:lineRule="auto"/>
              <w:jc w:val="center"/>
              <w:rPr>
                <w:rFonts w:ascii="Times New Roman" w:eastAsia="Times New Roman" w:hAnsi="Times New Roman" w:cs="B Zar"/>
                <w:noProof/>
                <w:sz w:val="24"/>
                <w:szCs w:val="24"/>
              </w:rPr>
            </w:pPr>
            <w:r w:rsidRPr="00BC690A">
              <w:rPr>
                <w:rFonts w:ascii="Times New Roman" w:eastAsia="Times New Roman" w:hAnsi="Times New Roman" w:cs="B Zar" w:hint="cs"/>
                <w:noProof/>
                <w:sz w:val="24"/>
                <w:szCs w:val="24"/>
                <w:rtl/>
              </w:rPr>
              <w:t>مجموع موزون ستاده‌ها</w:t>
            </w:r>
          </w:p>
        </w:tc>
        <w:tc>
          <w:tcPr>
            <w:tcW w:w="1276" w:type="dxa"/>
            <w:vMerge w:val="restart"/>
            <w:tcBorders>
              <w:top w:val="nil"/>
              <w:left w:val="nil"/>
              <w:right w:val="nil"/>
            </w:tcBorders>
            <w:vAlign w:val="center"/>
          </w:tcPr>
          <w:p w:rsidR="002130AD" w:rsidRPr="00BC690A" w:rsidRDefault="002130AD" w:rsidP="00BC690A">
            <w:pPr>
              <w:bidi/>
              <w:spacing w:after="0" w:line="360" w:lineRule="auto"/>
              <w:jc w:val="center"/>
              <w:rPr>
                <w:rFonts w:ascii="Times New Roman" w:eastAsia="Times New Roman" w:hAnsi="Times New Roman" w:cs="B Zar"/>
                <w:noProof/>
                <w:sz w:val="24"/>
                <w:szCs w:val="24"/>
                <w:rtl/>
              </w:rPr>
            </w:pPr>
          </w:p>
          <w:p w:rsidR="002130AD" w:rsidRPr="00BC690A" w:rsidRDefault="002130AD" w:rsidP="00BC690A">
            <w:pPr>
              <w:bidi/>
              <w:spacing w:after="0" w:line="360" w:lineRule="auto"/>
              <w:jc w:val="center"/>
              <w:rPr>
                <w:rFonts w:ascii="Times New Roman" w:eastAsia="Times New Roman" w:hAnsi="Times New Roman" w:cs="B Zar"/>
                <w:noProof/>
                <w:sz w:val="24"/>
                <w:szCs w:val="24"/>
              </w:rPr>
            </w:pPr>
            <w:r w:rsidRPr="00BC690A">
              <w:rPr>
                <w:rFonts w:ascii="Times New Roman" w:eastAsia="Times New Roman" w:hAnsi="Times New Roman" w:cs="B Zar" w:hint="cs"/>
                <w:noProof/>
                <w:sz w:val="24"/>
                <w:szCs w:val="24"/>
                <w:rtl/>
              </w:rPr>
              <w:t>= كارايي</w:t>
            </w:r>
          </w:p>
        </w:tc>
      </w:tr>
      <w:tr w:rsidR="002130AD" w:rsidRPr="00BC690A" w:rsidTr="002130AD">
        <w:trPr>
          <w:cantSplit/>
          <w:jc w:val="center"/>
        </w:trPr>
        <w:tc>
          <w:tcPr>
            <w:tcW w:w="2800" w:type="dxa"/>
            <w:tcBorders>
              <w:left w:val="nil"/>
              <w:bottom w:val="nil"/>
              <w:right w:val="nil"/>
            </w:tcBorders>
          </w:tcPr>
          <w:p w:rsidR="002130AD" w:rsidRPr="00BC690A" w:rsidRDefault="002130AD" w:rsidP="00BC690A">
            <w:pPr>
              <w:bidi/>
              <w:spacing w:after="0" w:line="360" w:lineRule="auto"/>
              <w:jc w:val="center"/>
              <w:rPr>
                <w:rFonts w:ascii="Times New Roman" w:eastAsia="Times New Roman" w:hAnsi="Times New Roman" w:cs="B Zar"/>
                <w:noProof/>
                <w:sz w:val="24"/>
                <w:szCs w:val="24"/>
              </w:rPr>
            </w:pPr>
            <w:r w:rsidRPr="00BC690A">
              <w:rPr>
                <w:rFonts w:ascii="Times New Roman" w:eastAsia="Times New Roman" w:hAnsi="Times New Roman" w:cs="B Zar" w:hint="cs"/>
                <w:noProof/>
                <w:sz w:val="24"/>
                <w:szCs w:val="24"/>
                <w:rtl/>
              </w:rPr>
              <w:t>مجموع موزون نهاده‌ها</w:t>
            </w:r>
          </w:p>
        </w:tc>
        <w:tc>
          <w:tcPr>
            <w:tcW w:w="1276" w:type="dxa"/>
            <w:vMerge/>
            <w:tcBorders>
              <w:left w:val="nil"/>
              <w:bottom w:val="nil"/>
              <w:right w:val="nil"/>
            </w:tcBorders>
            <w:vAlign w:val="center"/>
          </w:tcPr>
          <w:p w:rsidR="002130AD" w:rsidRPr="00BC690A" w:rsidRDefault="002130AD" w:rsidP="00BC690A">
            <w:pPr>
              <w:bidi/>
              <w:spacing w:after="0" w:line="360" w:lineRule="auto"/>
              <w:jc w:val="center"/>
              <w:rPr>
                <w:rFonts w:ascii="Times New Roman" w:eastAsia="Times New Roman" w:hAnsi="Times New Roman" w:cs="B Zar"/>
                <w:noProof/>
                <w:sz w:val="24"/>
                <w:szCs w:val="24"/>
              </w:rPr>
            </w:pPr>
          </w:p>
        </w:tc>
      </w:tr>
    </w:tbl>
    <w:p w:rsidR="002130AD" w:rsidRPr="002130AD" w:rsidRDefault="002130AD" w:rsidP="002130AD">
      <w:pPr>
        <w:bidi/>
        <w:spacing w:after="0" w:line="240" w:lineRule="auto"/>
        <w:jc w:val="both"/>
        <w:rPr>
          <w:rFonts w:ascii="Times New Roman" w:eastAsia="Times New Roman" w:hAnsi="Times New Roman" w:cs="Yagut"/>
          <w:b/>
          <w:bCs/>
          <w:noProof/>
          <w:sz w:val="32"/>
          <w:szCs w:val="32"/>
          <w:rtl/>
        </w:rPr>
      </w:pPr>
    </w:p>
    <w:p w:rsidR="002130AD" w:rsidRPr="00BC690A" w:rsidRDefault="00BC690A" w:rsidP="002130AD">
      <w:pPr>
        <w:bidi/>
        <w:spacing w:after="0" w:line="240" w:lineRule="auto"/>
        <w:jc w:val="both"/>
        <w:rPr>
          <w:rFonts w:ascii="Times New Roman" w:eastAsia="Times New Roman" w:hAnsi="Times New Roman" w:cs="B Zar"/>
          <w:b/>
          <w:bCs/>
          <w:noProof/>
          <w:sz w:val="24"/>
          <w:szCs w:val="24"/>
          <w:rtl/>
        </w:rPr>
      </w:pPr>
      <w:r w:rsidRPr="00BC690A">
        <w:rPr>
          <w:rFonts w:ascii="Times New Roman" w:eastAsia="Times New Roman" w:hAnsi="Times New Roman" w:cs="B Zar" w:hint="cs"/>
          <w:b/>
          <w:bCs/>
          <w:noProof/>
          <w:sz w:val="24"/>
          <w:szCs w:val="24"/>
          <w:rtl/>
        </w:rPr>
        <w:t xml:space="preserve">۲-۴-۳- </w:t>
      </w:r>
      <w:r w:rsidR="002130AD" w:rsidRPr="00BC690A">
        <w:rPr>
          <w:rFonts w:ascii="Times New Roman" w:eastAsia="Times New Roman" w:hAnsi="Times New Roman" w:cs="B Zar" w:hint="cs"/>
          <w:b/>
          <w:bCs/>
          <w:noProof/>
          <w:sz w:val="24"/>
          <w:szCs w:val="24"/>
          <w:rtl/>
        </w:rPr>
        <w:t>ويژگي</w:t>
      </w:r>
      <w:r w:rsidRPr="00BC690A">
        <w:rPr>
          <w:rFonts w:ascii="Times New Roman" w:eastAsia="Times New Roman" w:hAnsi="Times New Roman" w:cs="B Zar" w:hint="cs"/>
          <w:b/>
          <w:bCs/>
          <w:noProof/>
          <w:sz w:val="24"/>
          <w:szCs w:val="24"/>
          <w:rtl/>
        </w:rPr>
        <w:t xml:space="preserve"> </w:t>
      </w:r>
      <w:r w:rsidR="002130AD" w:rsidRPr="00BC690A">
        <w:rPr>
          <w:rFonts w:ascii="Times New Roman" w:eastAsia="Times New Roman" w:hAnsi="Times New Roman" w:cs="B Zar" w:hint="cs"/>
          <w:b/>
          <w:bCs/>
          <w:noProof/>
          <w:sz w:val="24"/>
          <w:szCs w:val="24"/>
          <w:rtl/>
        </w:rPr>
        <w:t>ها و قابليت</w:t>
      </w:r>
      <w:r w:rsidRPr="00BC690A">
        <w:rPr>
          <w:rFonts w:ascii="Times New Roman" w:eastAsia="Times New Roman" w:hAnsi="Times New Roman" w:cs="B Zar" w:hint="cs"/>
          <w:b/>
          <w:bCs/>
          <w:noProof/>
          <w:sz w:val="24"/>
          <w:szCs w:val="24"/>
          <w:rtl/>
        </w:rPr>
        <w:t xml:space="preserve"> </w:t>
      </w:r>
      <w:r w:rsidR="002130AD" w:rsidRPr="00BC690A">
        <w:rPr>
          <w:rFonts w:ascii="Times New Roman" w:eastAsia="Times New Roman" w:hAnsi="Times New Roman" w:cs="B Zar" w:hint="cs"/>
          <w:b/>
          <w:bCs/>
          <w:noProof/>
          <w:sz w:val="24"/>
          <w:szCs w:val="24"/>
          <w:rtl/>
        </w:rPr>
        <w:t>هاي كاربردي مدل</w:t>
      </w:r>
      <w:r w:rsidRPr="00BC690A">
        <w:rPr>
          <w:rFonts w:ascii="Times New Roman" w:eastAsia="Times New Roman" w:hAnsi="Times New Roman" w:cs="B Zar" w:hint="cs"/>
          <w:b/>
          <w:bCs/>
          <w:noProof/>
          <w:sz w:val="24"/>
          <w:szCs w:val="24"/>
          <w:rtl/>
        </w:rPr>
        <w:t xml:space="preserve"> </w:t>
      </w:r>
      <w:r w:rsidR="002130AD" w:rsidRPr="00BC690A">
        <w:rPr>
          <w:rFonts w:ascii="Times New Roman" w:eastAsia="Times New Roman" w:hAnsi="Times New Roman" w:cs="B Zar" w:hint="cs"/>
          <w:b/>
          <w:bCs/>
          <w:noProof/>
          <w:sz w:val="24"/>
          <w:szCs w:val="24"/>
          <w:rtl/>
        </w:rPr>
        <w:t>هاي تحليل پوششي داده‌ها (</w:t>
      </w:r>
      <w:r w:rsidR="002130AD" w:rsidRPr="00BC690A">
        <w:rPr>
          <w:rFonts w:ascii="Times New Roman" w:eastAsia="Times New Roman" w:hAnsi="Times New Roman" w:cs="B Zar"/>
          <w:b/>
          <w:bCs/>
          <w:noProof/>
          <w:sz w:val="24"/>
          <w:szCs w:val="24"/>
        </w:rPr>
        <w:t>Norman, 1998</w:t>
      </w:r>
      <w:r w:rsidR="002130AD" w:rsidRPr="00BC690A">
        <w:rPr>
          <w:rFonts w:ascii="Times New Roman" w:eastAsia="Times New Roman" w:hAnsi="Times New Roman" w:cs="B Zar" w:hint="cs"/>
          <w:b/>
          <w:bCs/>
          <w:noProof/>
          <w:sz w:val="24"/>
          <w:szCs w:val="24"/>
          <w:rtl/>
        </w:rPr>
        <w:t>)</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موارد زير از اصلي‌ترين قابليتهاي است كه مدلهاي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دارا هستند. </w:t>
      </w:r>
    </w:p>
    <w:p w:rsidR="002130AD" w:rsidRPr="00BC690A" w:rsidRDefault="002130AD" w:rsidP="00BC690A">
      <w:pPr>
        <w:numPr>
          <w:ilvl w:val="0"/>
          <w:numId w:val="44"/>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b/>
          <w:bCs/>
          <w:noProof/>
          <w:sz w:val="24"/>
          <w:szCs w:val="24"/>
          <w:rtl/>
        </w:rPr>
        <w:lastRenderedPageBreak/>
        <w:t xml:space="preserve">ارزيابي همزمان عوامل و نهاده‌هاي مؤثر بر عملكرد بنگاه: </w:t>
      </w:r>
      <w:r w:rsidRPr="00BC690A">
        <w:rPr>
          <w:rFonts w:ascii="Times New Roman" w:eastAsia="Times New Roman" w:hAnsi="Times New Roman" w:cs="B Zar" w:hint="cs"/>
          <w:noProof/>
          <w:sz w:val="24"/>
          <w:szCs w:val="24"/>
          <w:rtl/>
        </w:rPr>
        <w:t xml:space="preserve">توانايي ارزيابي عوامل و نهاده‌هاي مؤثر بر عملكرد و توليد يك بنگاه اقتصادي به طور همزمان و با وجود تفاوتهاي موجود بين آنها از نقطه نظر تنوع و واحدهاي اندازه‌گيري از مهمترين قابليتهاي اين رهيافت است. </w:t>
      </w:r>
    </w:p>
    <w:p w:rsidR="002130AD" w:rsidRPr="00BC690A" w:rsidRDefault="002130AD" w:rsidP="00BC690A">
      <w:pPr>
        <w:numPr>
          <w:ilvl w:val="0"/>
          <w:numId w:val="44"/>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b/>
          <w:bCs/>
          <w:noProof/>
          <w:sz w:val="24"/>
          <w:szCs w:val="24"/>
          <w:rtl/>
        </w:rPr>
        <w:t xml:space="preserve">گرايش مرزي: </w:t>
      </w:r>
      <w:r w:rsidRPr="00BC690A">
        <w:rPr>
          <w:rFonts w:ascii="Times New Roman" w:eastAsia="Times New Roman" w:hAnsi="Times New Roman" w:cs="B Zar" w:hint="cs"/>
          <w:noProof/>
          <w:sz w:val="24"/>
          <w:szCs w:val="24"/>
          <w:rtl/>
        </w:rPr>
        <w:t xml:space="preserve">در مدلهاي مرتبط به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براي تحليل عملكرد از مفهوم مرز توليد و كارايي مرزي استفاده مي‌شود. به عبارت ديگر برخلاف روشهاي رگرسيون و حداقل مربعات كه ميانگين ستاده را براساس نهاده‌هاي مفروض برآورد مي كند، رهيافت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گرايش به تابع مرزي و واحدهاي كارا در ميان ساير واحدها دارد. </w:t>
      </w:r>
    </w:p>
    <w:p w:rsidR="002130AD" w:rsidRPr="00BC690A" w:rsidRDefault="002130AD" w:rsidP="00BC690A">
      <w:pPr>
        <w:numPr>
          <w:ilvl w:val="0"/>
          <w:numId w:val="44"/>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b/>
          <w:bCs/>
          <w:noProof/>
          <w:sz w:val="24"/>
          <w:szCs w:val="24"/>
          <w:rtl/>
        </w:rPr>
        <w:t xml:space="preserve">انعكاس بهترين حالت عملكرد بجاي مطلوبترين وضعيت: </w:t>
      </w:r>
      <w:r w:rsidRPr="00BC690A">
        <w:rPr>
          <w:rFonts w:ascii="Times New Roman" w:eastAsia="Times New Roman" w:hAnsi="Times New Roman" w:cs="B Zar" w:hint="cs"/>
          <w:noProof/>
          <w:sz w:val="24"/>
          <w:szCs w:val="24"/>
          <w:rtl/>
        </w:rPr>
        <w:t>در اين روش بهترين عملكرد بنگاه، قرار گرفتن روي مرز كارايي است كه از بررسي كليه واحدهاي نمونه‌اي و در دسترس حاصل مي‌گردد. پس تصور وضعيت مطلوب در اين روش موضوعيت ندارد.</w:t>
      </w:r>
    </w:p>
    <w:p w:rsidR="002130AD" w:rsidRPr="00BC690A" w:rsidRDefault="002130AD" w:rsidP="00BC690A">
      <w:pPr>
        <w:numPr>
          <w:ilvl w:val="0"/>
          <w:numId w:val="44"/>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b/>
          <w:bCs/>
          <w:noProof/>
          <w:sz w:val="24"/>
          <w:szCs w:val="24"/>
          <w:rtl/>
        </w:rPr>
        <w:t>ارزيابي واقع گرايانه:</w:t>
      </w:r>
      <w:r w:rsidRPr="00BC690A">
        <w:rPr>
          <w:rFonts w:ascii="Times New Roman" w:eastAsia="Times New Roman" w:hAnsi="Times New Roman" w:cs="B Zar" w:hint="cs"/>
          <w:noProof/>
          <w:sz w:val="24"/>
          <w:szCs w:val="24"/>
          <w:rtl/>
        </w:rPr>
        <w:t xml:space="preserve"> در اين روش از ميان بنگاههاي تحت بررسي شماري به عنوان كارا و تعدادي نيز به عنوان ناكارا مشخص مي‌شوند. در تعيين واحدهاي ناكارا هيچ گونه سطح استاندارد از پيش تعيين شده‌اي مد نظر قر</w:t>
      </w:r>
      <w:r w:rsidRPr="00BC690A">
        <w:rPr>
          <w:rFonts w:ascii="Times New Roman" w:eastAsia="Times New Roman" w:hAnsi="Times New Roman" w:cs="B Zar" w:hint="cs"/>
          <w:noProof/>
          <w:sz w:val="24"/>
          <w:szCs w:val="24"/>
          <w:rtl/>
          <w:lang w:bidi="fa-IR"/>
        </w:rPr>
        <w:t>ار</w:t>
      </w:r>
      <w:r w:rsidRPr="00BC690A">
        <w:rPr>
          <w:rFonts w:ascii="Times New Roman" w:eastAsia="Times New Roman" w:hAnsi="Times New Roman" w:cs="B Zar" w:hint="cs"/>
          <w:noProof/>
          <w:sz w:val="24"/>
          <w:szCs w:val="24"/>
          <w:rtl/>
        </w:rPr>
        <w:t xml:space="preserve"> نمي‌گيرد. و ارزيابي هر بنگاهي بر مبناي ديگر بنگاههاي مورد نظر و نمونه‌اي ديگر و با شرايط يكسان انجام مي‌پذيرد. </w:t>
      </w:r>
    </w:p>
    <w:p w:rsidR="002130AD" w:rsidRPr="00BC690A" w:rsidRDefault="002130AD" w:rsidP="00BC690A">
      <w:pPr>
        <w:numPr>
          <w:ilvl w:val="0"/>
          <w:numId w:val="44"/>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b/>
          <w:bCs/>
          <w:noProof/>
          <w:sz w:val="24"/>
          <w:szCs w:val="24"/>
          <w:rtl/>
        </w:rPr>
        <w:t>عدم نياز به اوزان از قبل تعيين شده:</w:t>
      </w:r>
      <w:r w:rsidRPr="00BC690A">
        <w:rPr>
          <w:rFonts w:ascii="Times New Roman" w:eastAsia="Times New Roman" w:hAnsi="Times New Roman" w:cs="B Zar" w:hint="cs"/>
          <w:noProof/>
          <w:sz w:val="24"/>
          <w:szCs w:val="24"/>
          <w:rtl/>
        </w:rPr>
        <w:t xml:space="preserve"> در اين روش براي عوامل و نهاده‌هاي حاضر در مدل برنامه‌ريزي رياضي، اوزان متناسبي با توجه به اطلاعات موجود تعيين مي‌شود تا براساس آنها حداكثرسازي نسبت ستاده‌ها به نهاده‌ها و كارايي صورت پذيرد. اوزان تعيين شده در واقع بهترين  اوزان قابل حصول در بين بنگاههاي مورد بررسي محسوب مي‌گردند. </w:t>
      </w:r>
    </w:p>
    <w:p w:rsidR="002130AD" w:rsidRPr="00BC690A" w:rsidRDefault="002130AD" w:rsidP="00BC690A">
      <w:pPr>
        <w:numPr>
          <w:ilvl w:val="0"/>
          <w:numId w:val="44"/>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b/>
          <w:bCs/>
          <w:noProof/>
          <w:sz w:val="24"/>
          <w:szCs w:val="24"/>
          <w:rtl/>
        </w:rPr>
        <w:t>خاصيت جبراني بودن:</w:t>
      </w:r>
      <w:r w:rsidRPr="00BC690A">
        <w:rPr>
          <w:rFonts w:ascii="Times New Roman" w:eastAsia="Times New Roman" w:hAnsi="Times New Roman" w:cs="B Zar" w:hint="cs"/>
          <w:noProof/>
          <w:sz w:val="24"/>
          <w:szCs w:val="24"/>
          <w:rtl/>
        </w:rPr>
        <w:t xml:space="preserve"> در اين روش عوامل و ويژگيهايي كه بنگاه در آنها نقاط قوت بيشتري دارد به منظور حداكثر نمودن كارايي مورد استفاده قرار مي‌گيرد و از اين طريق موجبات كمبود در عوامل ديگر فراهم مي‌آيد.</w:t>
      </w:r>
    </w:p>
    <w:p w:rsidR="002130AD" w:rsidRPr="00BC690A" w:rsidRDefault="002130AD" w:rsidP="00BC690A">
      <w:pPr>
        <w:numPr>
          <w:ilvl w:val="0"/>
          <w:numId w:val="44"/>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noProof/>
          <w:sz w:val="24"/>
          <w:szCs w:val="24"/>
          <w:rtl/>
        </w:rPr>
        <w:t xml:space="preserve"> </w:t>
      </w:r>
      <w:r w:rsidRPr="00BC690A">
        <w:rPr>
          <w:rFonts w:ascii="Times New Roman" w:eastAsia="Times New Roman" w:hAnsi="Times New Roman" w:cs="B Zar" w:hint="cs"/>
          <w:b/>
          <w:bCs/>
          <w:noProof/>
          <w:sz w:val="24"/>
          <w:szCs w:val="24"/>
          <w:rtl/>
        </w:rPr>
        <w:t>استاندارد سازي:</w:t>
      </w:r>
      <w:r w:rsidRPr="00BC690A">
        <w:rPr>
          <w:rFonts w:ascii="Times New Roman" w:eastAsia="Times New Roman" w:hAnsi="Times New Roman" w:cs="B Zar" w:hint="cs"/>
          <w:noProof/>
          <w:sz w:val="24"/>
          <w:szCs w:val="24"/>
          <w:rtl/>
        </w:rPr>
        <w:t xml:space="preserve"> در اين روش تعيين استاندارد با توجه به بنگاههاي تحت بررسي تعيين مي‌گردد. در واقع هيچ بنگاهي با بنگاه يا بنگاههاي خارج از واحدهاي مورد مطالعه مورد مقايسه قرار نمي‌گيرد. اين امر موجب مي‌شود تا از تحميل استاندار خارج از فضاي مطالعه اجتناب شده و سنخيت لازم در بين بنگاهها حفظ گردد. </w:t>
      </w:r>
    </w:p>
    <w:p w:rsidR="002130AD" w:rsidRPr="00BC690A" w:rsidRDefault="002130AD" w:rsidP="00BC690A">
      <w:pPr>
        <w:numPr>
          <w:ilvl w:val="0"/>
          <w:numId w:val="44"/>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b/>
          <w:bCs/>
          <w:noProof/>
          <w:sz w:val="24"/>
          <w:szCs w:val="24"/>
          <w:rtl/>
        </w:rPr>
        <w:t>رتبه‌بندي بنگاه</w:t>
      </w:r>
      <w:r w:rsidR="00BC690A">
        <w:rPr>
          <w:rFonts w:ascii="Times New Roman" w:eastAsia="Times New Roman" w:hAnsi="Times New Roman" w:cs="B Zar" w:hint="cs"/>
          <w:b/>
          <w:bCs/>
          <w:noProof/>
          <w:sz w:val="24"/>
          <w:szCs w:val="24"/>
          <w:rtl/>
        </w:rPr>
        <w:t xml:space="preserve"> </w:t>
      </w:r>
      <w:r w:rsidRPr="00BC690A">
        <w:rPr>
          <w:rFonts w:ascii="Times New Roman" w:eastAsia="Times New Roman" w:hAnsi="Times New Roman" w:cs="B Zar" w:hint="cs"/>
          <w:b/>
          <w:bCs/>
          <w:noProof/>
          <w:sz w:val="24"/>
          <w:szCs w:val="24"/>
          <w:rtl/>
        </w:rPr>
        <w:t>ها:</w:t>
      </w:r>
      <w:r w:rsidRPr="00BC690A">
        <w:rPr>
          <w:rFonts w:ascii="Times New Roman" w:eastAsia="Times New Roman" w:hAnsi="Times New Roman" w:cs="B Zar" w:hint="cs"/>
          <w:noProof/>
          <w:sz w:val="24"/>
          <w:szCs w:val="24"/>
          <w:rtl/>
        </w:rPr>
        <w:t xml:space="preserve"> روش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قابليت بالايي در رتبه‌بندي بنگاههاي نمونه‌اي فراهم مي‌آورد. </w:t>
      </w:r>
    </w:p>
    <w:p w:rsidR="002130AD" w:rsidRPr="00BC690A" w:rsidRDefault="002130AD" w:rsidP="00BC690A">
      <w:pPr>
        <w:numPr>
          <w:ilvl w:val="0"/>
          <w:numId w:val="44"/>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b/>
          <w:bCs/>
          <w:noProof/>
          <w:sz w:val="24"/>
          <w:szCs w:val="24"/>
          <w:rtl/>
        </w:rPr>
        <w:lastRenderedPageBreak/>
        <w:t>تعيين نوع بازدهي نسبت به مقياس:</w:t>
      </w:r>
      <w:r w:rsidRPr="00BC690A">
        <w:rPr>
          <w:rFonts w:ascii="Times New Roman" w:eastAsia="Times New Roman" w:hAnsi="Times New Roman" w:cs="B Zar" w:hint="cs"/>
          <w:noProof/>
          <w:sz w:val="24"/>
          <w:szCs w:val="24"/>
          <w:rtl/>
        </w:rPr>
        <w:t xml:space="preserve"> امكان شناسايي نوع بازدهي نسبت به مقياس يكي از مزاياي روش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است. بنابراين سياستگذاري صحيح در خصوص توسعه يا عدم توسعه توليد براي بنگاههاي تحت بررسي امكان پذير مي شود. </w:t>
      </w:r>
    </w:p>
    <w:p w:rsidR="002130AD" w:rsidRPr="00BC690A" w:rsidRDefault="002130AD" w:rsidP="00BC690A">
      <w:pPr>
        <w:numPr>
          <w:ilvl w:val="0"/>
          <w:numId w:val="44"/>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b/>
          <w:bCs/>
          <w:noProof/>
          <w:sz w:val="24"/>
          <w:szCs w:val="24"/>
          <w:rtl/>
        </w:rPr>
        <w:t xml:space="preserve">تحليل حساسيت نهاده‌ها و ستاده‌ها: </w:t>
      </w:r>
      <w:r w:rsidRPr="00BC690A">
        <w:rPr>
          <w:rFonts w:ascii="Times New Roman" w:eastAsia="Times New Roman" w:hAnsi="Times New Roman" w:cs="B Zar" w:hint="cs"/>
          <w:noProof/>
          <w:sz w:val="24"/>
          <w:szCs w:val="24"/>
          <w:rtl/>
        </w:rPr>
        <w:t xml:space="preserve">در روش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به مانند تحقيق در عمليات، انجام تحليل حساسيت امكان پذير بوده و در برخي مدلهاي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محققين به اين امر پرداخته اند. </w:t>
      </w:r>
    </w:p>
    <w:p w:rsidR="002130AD" w:rsidRPr="00BC690A" w:rsidRDefault="00BC690A" w:rsidP="002130AD">
      <w:pPr>
        <w:keepNext/>
        <w:bidi/>
        <w:spacing w:before="240" w:after="60" w:line="240" w:lineRule="auto"/>
        <w:jc w:val="both"/>
        <w:outlineLvl w:val="0"/>
        <w:rPr>
          <w:rFonts w:ascii="Times New Roman" w:eastAsia="Times New Roman" w:hAnsi="Times New Roman" w:cs="B Zar"/>
          <w:b/>
          <w:bCs/>
          <w:noProof/>
          <w:sz w:val="24"/>
          <w:szCs w:val="24"/>
          <w:rtl/>
        </w:rPr>
      </w:pPr>
      <w:r w:rsidRPr="00BC690A">
        <w:rPr>
          <w:rFonts w:ascii="Times New Roman" w:eastAsia="Times New Roman" w:hAnsi="Times New Roman" w:cs="B Zar" w:hint="cs"/>
          <w:b/>
          <w:bCs/>
          <w:noProof/>
          <w:sz w:val="24"/>
          <w:szCs w:val="24"/>
          <w:rtl/>
        </w:rPr>
        <w:t xml:space="preserve">۲-۴-۴- </w:t>
      </w:r>
      <w:r w:rsidR="002130AD" w:rsidRPr="00BC690A">
        <w:rPr>
          <w:rFonts w:ascii="Times New Roman" w:eastAsia="Times New Roman" w:hAnsi="Times New Roman" w:cs="B Zar" w:hint="cs"/>
          <w:b/>
          <w:bCs/>
          <w:noProof/>
          <w:sz w:val="24"/>
          <w:szCs w:val="24"/>
          <w:rtl/>
        </w:rPr>
        <w:t xml:space="preserve">محدوديت‌ها و مسائل خاص در مورد رويكرد </w:t>
      </w:r>
      <w:r w:rsidR="002130AD" w:rsidRPr="00BC690A">
        <w:rPr>
          <w:rFonts w:ascii="Times New Roman" w:eastAsia="Times New Roman" w:hAnsi="Times New Roman" w:cs="B Zar"/>
          <w:b/>
          <w:bCs/>
          <w:noProof/>
          <w:sz w:val="24"/>
          <w:szCs w:val="24"/>
        </w:rPr>
        <w:t>DEA</w:t>
      </w:r>
      <w:r w:rsidR="002130AD" w:rsidRPr="00BC690A">
        <w:rPr>
          <w:rFonts w:ascii="Times New Roman" w:eastAsia="Times New Roman" w:hAnsi="Times New Roman" w:cs="B Zar" w:hint="cs"/>
          <w:b/>
          <w:bCs/>
          <w:noProof/>
          <w:sz w:val="24"/>
          <w:szCs w:val="24"/>
          <w:rtl/>
        </w:rPr>
        <w:t xml:space="preserve"> (</w:t>
      </w:r>
      <w:r w:rsidR="002130AD" w:rsidRPr="00BC690A">
        <w:rPr>
          <w:rFonts w:ascii="Times New Roman" w:eastAsia="Times New Roman" w:hAnsi="Times New Roman" w:cs="B Zar"/>
          <w:b/>
          <w:bCs/>
          <w:noProof/>
          <w:sz w:val="24"/>
          <w:szCs w:val="24"/>
        </w:rPr>
        <w:t>1998</w:t>
      </w:r>
      <w:r w:rsidR="002130AD" w:rsidRPr="00BC690A">
        <w:rPr>
          <w:rFonts w:ascii="Times New Roman" w:eastAsia="Times New Roman" w:hAnsi="Times New Roman" w:cs="B Zar" w:hint="cs"/>
          <w:b/>
          <w:bCs/>
          <w:noProof/>
          <w:sz w:val="24"/>
          <w:szCs w:val="24"/>
          <w:rtl/>
        </w:rPr>
        <w:t xml:space="preserve"> </w:t>
      </w:r>
      <w:r w:rsidR="002130AD" w:rsidRPr="00BC690A">
        <w:rPr>
          <w:rFonts w:ascii="Times New Roman" w:eastAsia="Times New Roman" w:hAnsi="Times New Roman" w:cs="B Zar"/>
          <w:b/>
          <w:bCs/>
          <w:noProof/>
          <w:sz w:val="24"/>
          <w:szCs w:val="24"/>
        </w:rPr>
        <w:t>Coelli,</w:t>
      </w:r>
      <w:r w:rsidR="002130AD" w:rsidRPr="00BC690A">
        <w:rPr>
          <w:rFonts w:ascii="Times New Roman" w:eastAsia="Times New Roman" w:hAnsi="Times New Roman" w:cs="B Zar" w:hint="cs"/>
          <w:b/>
          <w:bCs/>
          <w:noProof/>
          <w:sz w:val="24"/>
          <w:szCs w:val="24"/>
          <w:rtl/>
        </w:rPr>
        <w:t>)</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lang w:bidi="fa-IR"/>
        </w:rPr>
      </w:pPr>
      <w:r w:rsidRPr="00BC690A">
        <w:rPr>
          <w:rFonts w:ascii="Times New Roman" w:eastAsia="Times New Roman" w:hAnsi="Times New Roman" w:cs="B Zar" w:hint="cs"/>
          <w:noProof/>
          <w:sz w:val="24"/>
          <w:szCs w:val="24"/>
          <w:rtl/>
        </w:rPr>
        <w:t xml:space="preserve">محدوديت‌ها و مسائلي كه ممكن است در بكارگيري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با آن مواجه شويم به شرح زير مي باشد:</w:t>
      </w:r>
    </w:p>
    <w:p w:rsidR="002130AD" w:rsidRPr="00BC690A" w:rsidRDefault="002130AD" w:rsidP="00BC690A">
      <w:pPr>
        <w:numPr>
          <w:ilvl w:val="0"/>
          <w:numId w:val="46"/>
        </w:numPr>
        <w:bidi/>
        <w:spacing w:after="0" w:line="360" w:lineRule="auto"/>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مقادير كارايي حاصل از اين روش فقط نسبت به بهترين بنگاه در نمونه بدست مي‌آيد و گنجاندن بنگاههاي ديگر (بيرون از نمونه) ممكن است مقادير كارايي را كاهش دهد. </w:t>
      </w:r>
    </w:p>
    <w:p w:rsidR="002130AD" w:rsidRPr="00BC690A" w:rsidRDefault="002130AD" w:rsidP="00BC690A">
      <w:pPr>
        <w:numPr>
          <w:ilvl w:val="0"/>
          <w:numId w:val="46"/>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noProof/>
          <w:sz w:val="24"/>
          <w:szCs w:val="24"/>
          <w:rtl/>
        </w:rPr>
        <w:t>وقتي كه مقادير كارايي متوسط از دو مطالعه با هم مقايسه مي‌شوند، مي‌بايست دقت لازم به عمل آيد زيرا آنها صرفاً پراكندگي كاراييها را بين هر نمونه منعكس مي‌سازند و چيزي درباره كارايي يك نمونه  نسبت به نمونه ديگر بيان نمي‌كنند.</w:t>
      </w:r>
    </w:p>
    <w:p w:rsidR="002130AD" w:rsidRPr="00BC690A" w:rsidRDefault="002130AD" w:rsidP="00BC690A">
      <w:pPr>
        <w:numPr>
          <w:ilvl w:val="0"/>
          <w:numId w:val="46"/>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noProof/>
          <w:sz w:val="24"/>
          <w:szCs w:val="24"/>
          <w:rtl/>
        </w:rPr>
        <w:t xml:space="preserve">وقتي مشاهدات اندك و نهاده‌ها و ستاده‌هاي زيادي وجود دارد بنگاههاي متعددي در مرز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ظاهر مي‌شوند در نتيجه اگر محقق در تلاش براي بهتر نشان دادن صنعتي باشد ، مي‌تواند اندازه‌ نمونه را كاهش و تعداد نهاده‌ها و ستاده‌ها را افزايش داده و در نتيجه مقادير كارايي را افزايش دهد. </w:t>
      </w:r>
    </w:p>
    <w:p w:rsidR="002130AD" w:rsidRPr="00BC690A" w:rsidRDefault="002130AD" w:rsidP="00BC690A">
      <w:pPr>
        <w:numPr>
          <w:ilvl w:val="0"/>
          <w:numId w:val="46"/>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noProof/>
          <w:sz w:val="24"/>
          <w:szCs w:val="24"/>
          <w:rtl/>
        </w:rPr>
        <w:t>رفتار نهاده‌ها و يا ستاده‌ها به عنوان كالاهاي همگن در نظر گرفته مي‌شود و اگر كالاها، غيرهمگن باشند ممكن است به نتايج تورشدا</w:t>
      </w:r>
      <w:r w:rsidRPr="00BC690A">
        <w:rPr>
          <w:rFonts w:ascii="Times New Roman" w:eastAsia="Times New Roman" w:hAnsi="Times New Roman" w:cs="B Zar" w:hint="cs"/>
          <w:noProof/>
          <w:sz w:val="24"/>
          <w:szCs w:val="24"/>
          <w:rtl/>
          <w:lang w:bidi="fa-IR"/>
        </w:rPr>
        <w:t>ر</w:t>
      </w:r>
      <w:r w:rsidRPr="00BC690A">
        <w:rPr>
          <w:rFonts w:ascii="Times New Roman" w:eastAsia="Times New Roman" w:hAnsi="Times New Roman" w:cs="B Zar" w:hint="cs"/>
          <w:noProof/>
          <w:sz w:val="24"/>
          <w:szCs w:val="24"/>
          <w:rtl/>
        </w:rPr>
        <w:t xml:space="preserve">ي منجر گردد. </w:t>
      </w:r>
    </w:p>
    <w:p w:rsidR="002130AD" w:rsidRPr="00BC690A" w:rsidRDefault="002130AD" w:rsidP="00BC690A">
      <w:pPr>
        <w:numPr>
          <w:ilvl w:val="0"/>
          <w:numId w:val="46"/>
        </w:num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noProof/>
          <w:sz w:val="24"/>
          <w:szCs w:val="24"/>
          <w:rtl/>
        </w:rPr>
        <w:t xml:space="preserve">به حساب نياوردن تفاوتهاي محيطي ممكن است علائم نامناسبي را در ارتباط با مهارتهاي مديريتي ارائه كند. </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r w:rsidRPr="00BC690A">
        <w:rPr>
          <w:rFonts w:ascii="Times New Roman" w:eastAsia="Times New Roman" w:hAnsi="Times New Roman" w:cs="B Zar" w:hint="cs"/>
          <w:noProof/>
          <w:sz w:val="24"/>
          <w:szCs w:val="24"/>
          <w:rtl/>
        </w:rPr>
        <w:t xml:space="preserve">در اين قسمت به توضيح مدلهاي اوليه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lang w:bidi="fa-IR"/>
        </w:rPr>
        <w:t xml:space="preserve"> شامل مدلهاي مضربي و پوششي (اوليه و ثانويه) </w:t>
      </w:r>
      <w:r w:rsidRPr="00BC690A">
        <w:rPr>
          <w:rFonts w:ascii="Times New Roman" w:eastAsia="Times New Roman" w:hAnsi="Times New Roman" w:cs="B Zar"/>
          <w:noProof/>
          <w:sz w:val="24"/>
          <w:szCs w:val="24"/>
          <w:lang w:bidi="fa-IR"/>
        </w:rPr>
        <w:t>CCR</w:t>
      </w:r>
      <w:r w:rsidRPr="00BC690A">
        <w:rPr>
          <w:rFonts w:ascii="Times New Roman" w:eastAsia="Times New Roman" w:hAnsi="Times New Roman" w:cs="B Zar" w:hint="cs"/>
          <w:noProof/>
          <w:sz w:val="24"/>
          <w:szCs w:val="24"/>
          <w:rtl/>
          <w:lang w:bidi="fa-IR"/>
        </w:rPr>
        <w:t xml:space="preserve"> و </w:t>
      </w:r>
      <w:r w:rsidRPr="00BC690A">
        <w:rPr>
          <w:rFonts w:ascii="Times New Roman" w:eastAsia="Times New Roman" w:hAnsi="Times New Roman" w:cs="B Zar"/>
          <w:noProof/>
          <w:sz w:val="24"/>
          <w:szCs w:val="24"/>
          <w:lang w:bidi="fa-IR"/>
        </w:rPr>
        <w:t>BCC</w:t>
      </w:r>
      <w:r w:rsidRPr="00BC690A">
        <w:rPr>
          <w:rFonts w:ascii="Times New Roman" w:eastAsia="Times New Roman" w:hAnsi="Times New Roman" w:cs="B Zar" w:hint="cs"/>
          <w:noProof/>
          <w:sz w:val="24"/>
          <w:szCs w:val="24"/>
          <w:rtl/>
          <w:lang w:bidi="fa-IR"/>
        </w:rPr>
        <w:t xml:space="preserve"> نهاده گرا مي پردازيم.</w:t>
      </w:r>
    </w:p>
    <w:p w:rsidR="002130AD" w:rsidRPr="00BC690A" w:rsidRDefault="002130AD" w:rsidP="00BC690A">
      <w:pPr>
        <w:keepNext/>
        <w:bidi/>
        <w:spacing w:before="240" w:after="60" w:line="360" w:lineRule="auto"/>
        <w:jc w:val="both"/>
        <w:outlineLvl w:val="0"/>
        <w:rPr>
          <w:rFonts w:ascii="Arial" w:eastAsia="Times New Roman" w:hAnsi="Arial" w:cs="B Zar"/>
          <w:b/>
          <w:bCs/>
          <w:noProof/>
          <w:kern w:val="32"/>
          <w:sz w:val="24"/>
          <w:szCs w:val="24"/>
          <w:rtl/>
        </w:rPr>
      </w:pPr>
      <w:r w:rsidRPr="00BC690A">
        <w:rPr>
          <w:rFonts w:ascii="Arial" w:eastAsia="Times New Roman" w:hAnsi="Arial" w:cs="B Zar" w:hint="cs"/>
          <w:b/>
          <w:bCs/>
          <w:noProof/>
          <w:kern w:val="32"/>
          <w:sz w:val="24"/>
          <w:szCs w:val="24"/>
          <w:rtl/>
        </w:rPr>
        <w:lastRenderedPageBreak/>
        <w:t xml:space="preserve">مدل اصلي </w:t>
      </w:r>
      <w:r w:rsidRPr="00BC690A">
        <w:rPr>
          <w:rFonts w:ascii="Arial" w:eastAsia="Times New Roman" w:hAnsi="Arial" w:cs="B Zar"/>
          <w:b/>
          <w:bCs/>
          <w:noProof/>
          <w:kern w:val="32"/>
          <w:sz w:val="24"/>
          <w:szCs w:val="24"/>
        </w:rPr>
        <w:t>CCR</w:t>
      </w:r>
      <w:r w:rsidRPr="00BC690A">
        <w:rPr>
          <w:rFonts w:ascii="Arial" w:eastAsia="Times New Roman" w:hAnsi="Arial" w:cs="B Zar" w:hint="cs"/>
          <w:b/>
          <w:bCs/>
          <w:noProof/>
          <w:kern w:val="32"/>
          <w:sz w:val="24"/>
          <w:szCs w:val="24"/>
          <w:rtl/>
        </w:rPr>
        <w:t xml:space="preserve"> ـ نهاده‌گرا</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 بطور كلي مدلهاي تحليل پوششي داده‌ها به دو گروه «نهاده‌گرا» و «ستاده‌گرا» تقسيم مي شوند. در مدل‌هاي نهاده‌گرا، استدلال بر آن است كه با ثابت نگه داشتن مقدار وروديها (مخرج كسر فرمول كارايي) مقدار خروجي‌ها را حداكثر نماييم. و در مدلهاي ستاده‌گرا در پي حداقل كردن مقدار ورودي‌ها براي توليد مقدار ثابتي از خروجي‌ها هستيم. </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r w:rsidRPr="00BC690A">
        <w:rPr>
          <w:rFonts w:ascii="Times New Roman" w:eastAsia="Times New Roman" w:hAnsi="Times New Roman" w:cs="B Zar" w:hint="cs"/>
          <w:noProof/>
          <w:sz w:val="24"/>
          <w:szCs w:val="24"/>
          <w:rtl/>
        </w:rPr>
        <w:t xml:space="preserve">مدل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lang w:bidi="fa-IR"/>
        </w:rPr>
        <w:t xml:space="preserve">- </w:t>
      </w:r>
      <w:r w:rsidRPr="00BC690A">
        <w:rPr>
          <w:rFonts w:ascii="Times New Roman" w:eastAsia="Times New Roman" w:hAnsi="Times New Roman" w:cs="B Zar" w:hint="cs"/>
          <w:noProof/>
          <w:sz w:val="24"/>
          <w:szCs w:val="24"/>
          <w:rtl/>
        </w:rPr>
        <w:t xml:space="preserve">نهاده‌گرا در ابتدا توسط چارنز، كوپر و رودز در سال (1978) پيشنهاد شد و نام آن از حرف اول اسامي پيشنهاددهندگان آن گرفته شده است كه بيشتر به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معروف مي باشد. اين مدل در ابتدا از روي تعريف بهره‌وري كل، بنيان نهاده شد و سپس توسط ديدگاه ساخت مدلهاي تحليل پوششي داده‌ها براساس اصول موضوعه بسط داده شد. اگر فرض كنيم تعداد </w:t>
      </w:r>
      <w:r w:rsidRPr="00BC690A">
        <w:rPr>
          <w:rFonts w:ascii="Times New Roman" w:eastAsia="Times New Roman" w:hAnsi="Times New Roman" w:cs="B Zar"/>
          <w:noProof/>
          <w:sz w:val="24"/>
          <w:szCs w:val="24"/>
        </w:rPr>
        <w:t>DMU</w:t>
      </w:r>
      <w:r w:rsidRPr="00BC690A">
        <w:rPr>
          <w:rFonts w:ascii="Times New Roman" w:eastAsia="Times New Roman" w:hAnsi="Times New Roman" w:cs="B Zar" w:hint="cs"/>
          <w:noProof/>
          <w:sz w:val="24"/>
          <w:szCs w:val="24"/>
          <w:rtl/>
        </w:rPr>
        <w:t xml:space="preserve">ها برابر با </w:t>
      </w:r>
      <w:r w:rsidRPr="00BC690A">
        <w:rPr>
          <w:rFonts w:ascii="Times New Roman" w:eastAsia="Times New Roman" w:hAnsi="Times New Roman" w:cs="B Zar"/>
          <w:noProof/>
          <w:sz w:val="24"/>
          <w:szCs w:val="24"/>
        </w:rPr>
        <w:t>n</w:t>
      </w:r>
      <w:r w:rsidRPr="00BC690A">
        <w:rPr>
          <w:rFonts w:ascii="Times New Roman" w:eastAsia="Times New Roman" w:hAnsi="Times New Roman" w:cs="B Zar" w:hint="cs"/>
          <w:noProof/>
          <w:sz w:val="24"/>
          <w:szCs w:val="24"/>
          <w:rtl/>
        </w:rPr>
        <w:t xml:space="preserve"> باشد، يعني(</w:t>
      </w:r>
      <w:r w:rsidRPr="00BC690A">
        <w:rPr>
          <w:rFonts w:ascii="Times New Roman" w:eastAsia="Times New Roman" w:hAnsi="Times New Roman" w:cs="B Zar"/>
          <w:noProof/>
          <w:sz w:val="24"/>
          <w:szCs w:val="24"/>
        </w:rPr>
        <w:t>DMU</w:t>
      </w:r>
      <w:r w:rsidRPr="00BC690A">
        <w:rPr>
          <w:rFonts w:ascii="Times New Roman" w:eastAsia="Times New Roman" w:hAnsi="Times New Roman" w:cs="B Zar"/>
          <w:noProof/>
          <w:sz w:val="24"/>
          <w:szCs w:val="24"/>
          <w:vertAlign w:val="subscript"/>
        </w:rPr>
        <w:t>n</w:t>
      </w:r>
      <w:r w:rsidRPr="00BC690A">
        <w:rPr>
          <w:rFonts w:ascii="Times New Roman" w:eastAsia="Times New Roman" w:hAnsi="Times New Roman" w:cs="B Zar" w:hint="cs"/>
          <w:noProof/>
          <w:sz w:val="24"/>
          <w:szCs w:val="24"/>
          <w:rtl/>
        </w:rPr>
        <w:t xml:space="preserve">  ، ...، </w:t>
      </w:r>
      <w:r w:rsidRPr="00BC690A">
        <w:rPr>
          <w:rFonts w:ascii="Times New Roman" w:eastAsia="Times New Roman" w:hAnsi="Times New Roman" w:cs="B Zar"/>
          <w:noProof/>
          <w:sz w:val="24"/>
          <w:szCs w:val="24"/>
        </w:rPr>
        <w:t>DMU</w:t>
      </w:r>
      <w:r w:rsidRPr="00BC690A">
        <w:rPr>
          <w:rFonts w:ascii="Times New Roman" w:eastAsia="Times New Roman" w:hAnsi="Times New Roman" w:cs="B Zar"/>
          <w:noProof/>
          <w:sz w:val="24"/>
          <w:szCs w:val="24"/>
          <w:vertAlign w:val="subscript"/>
        </w:rPr>
        <w:t>2</w:t>
      </w:r>
      <w:r w:rsidRPr="00BC690A">
        <w:rPr>
          <w:rFonts w:ascii="Times New Roman" w:eastAsia="Times New Roman" w:hAnsi="Times New Roman" w:cs="B Zar" w:hint="cs"/>
          <w:noProof/>
          <w:sz w:val="24"/>
          <w:szCs w:val="24"/>
          <w:rtl/>
        </w:rPr>
        <w:t xml:space="preserve"> ، </w:t>
      </w:r>
      <w:r w:rsidRPr="00BC690A">
        <w:rPr>
          <w:rFonts w:ascii="Times New Roman" w:eastAsia="Times New Roman" w:hAnsi="Times New Roman" w:cs="B Zar"/>
          <w:noProof/>
          <w:sz w:val="24"/>
          <w:szCs w:val="24"/>
        </w:rPr>
        <w:t>DMU</w:t>
      </w:r>
      <w:r w:rsidRPr="00BC690A">
        <w:rPr>
          <w:rFonts w:ascii="Times New Roman" w:eastAsia="Times New Roman" w:hAnsi="Times New Roman" w:cs="B Zar"/>
          <w:noProof/>
          <w:sz w:val="24"/>
          <w:szCs w:val="24"/>
          <w:vertAlign w:val="subscript"/>
        </w:rPr>
        <w:t>1</w:t>
      </w:r>
      <w:r w:rsidRPr="00BC690A">
        <w:rPr>
          <w:rFonts w:ascii="Times New Roman" w:eastAsia="Times New Roman" w:hAnsi="Times New Roman" w:cs="B Zar" w:hint="cs"/>
          <w:noProof/>
          <w:sz w:val="24"/>
          <w:szCs w:val="24"/>
          <w:rtl/>
        </w:rPr>
        <w:t xml:space="preserve">) كه از </w:t>
      </w:r>
      <w:r w:rsidRPr="00BC690A">
        <w:rPr>
          <w:rFonts w:ascii="Times New Roman" w:eastAsia="Times New Roman" w:hAnsi="Times New Roman" w:cs="B Zar"/>
          <w:noProof/>
          <w:sz w:val="24"/>
          <w:szCs w:val="24"/>
        </w:rPr>
        <w:t>m</w:t>
      </w:r>
      <w:r w:rsidRPr="00BC690A">
        <w:rPr>
          <w:rFonts w:ascii="Times New Roman" w:eastAsia="Times New Roman" w:hAnsi="Times New Roman" w:cs="B Zar" w:hint="cs"/>
          <w:noProof/>
          <w:sz w:val="24"/>
          <w:szCs w:val="24"/>
          <w:rtl/>
        </w:rPr>
        <w:t xml:space="preserve"> نوع نهاده مصرف كرده و </w:t>
      </w:r>
      <w:r w:rsidRPr="00BC690A">
        <w:rPr>
          <w:rFonts w:ascii="Times New Roman" w:eastAsia="Times New Roman" w:hAnsi="Times New Roman" w:cs="B Zar"/>
          <w:noProof/>
          <w:sz w:val="24"/>
          <w:szCs w:val="24"/>
        </w:rPr>
        <w:t>S</w:t>
      </w:r>
      <w:r w:rsidRPr="00BC690A">
        <w:rPr>
          <w:rFonts w:ascii="Times New Roman" w:eastAsia="Times New Roman" w:hAnsi="Times New Roman" w:cs="B Zar" w:hint="cs"/>
          <w:noProof/>
          <w:sz w:val="24"/>
          <w:szCs w:val="24"/>
          <w:rtl/>
        </w:rPr>
        <w:t xml:space="preserve"> نوع ستاده توليد مي‌كنند، در اين صورت نهاده‌هاي   </w:t>
      </w:r>
      <w:r w:rsidRPr="00BC690A">
        <w:rPr>
          <w:rFonts w:ascii="Times New Roman" w:eastAsia="Times New Roman" w:hAnsi="Times New Roman" w:cs="B Zar"/>
          <w:noProof/>
          <w:sz w:val="24"/>
          <w:szCs w:val="24"/>
        </w:rPr>
        <w:t>DMUj</w:t>
      </w:r>
      <w:r w:rsidRPr="00BC690A">
        <w:rPr>
          <w:rFonts w:ascii="Times New Roman" w:eastAsia="Times New Roman" w:hAnsi="Times New Roman" w:cs="B Zar" w:hint="cs"/>
          <w:noProof/>
          <w:sz w:val="24"/>
          <w:szCs w:val="24"/>
          <w:rtl/>
        </w:rPr>
        <w:t xml:space="preserve"> شامل (</w:t>
      </w:r>
      <w:r w:rsidRPr="00BC690A">
        <w:rPr>
          <w:rFonts w:ascii="Times New Roman" w:eastAsia="Times New Roman" w:hAnsi="Times New Roman" w:cs="B Zar"/>
          <w:noProof/>
          <w:sz w:val="24"/>
          <w:szCs w:val="24"/>
        </w:rPr>
        <w:t>X</w:t>
      </w:r>
      <w:r w:rsidRPr="00BC690A">
        <w:rPr>
          <w:rFonts w:ascii="Times New Roman" w:eastAsia="Times New Roman" w:hAnsi="Times New Roman" w:cs="B Zar"/>
          <w:noProof/>
          <w:sz w:val="24"/>
          <w:szCs w:val="24"/>
          <w:vertAlign w:val="subscript"/>
        </w:rPr>
        <w:t>mj</w:t>
      </w:r>
      <w:r w:rsidRPr="00BC690A">
        <w:rPr>
          <w:rFonts w:ascii="Times New Roman" w:eastAsia="Times New Roman" w:hAnsi="Times New Roman" w:cs="B Zar" w:hint="cs"/>
          <w:noProof/>
          <w:sz w:val="24"/>
          <w:szCs w:val="24"/>
          <w:rtl/>
        </w:rPr>
        <w:t xml:space="preserve"> و </w:t>
      </w:r>
      <w:r w:rsidRPr="00BC690A">
        <w:rPr>
          <w:rFonts w:ascii="Times New Roman" w:eastAsia="Times New Roman" w:hAnsi="Times New Roman" w:cs="B Zar"/>
          <w:noProof/>
          <w:sz w:val="24"/>
          <w:szCs w:val="24"/>
        </w:rPr>
        <w:t>(X</w:t>
      </w:r>
      <w:r w:rsidRPr="00BC690A">
        <w:rPr>
          <w:rFonts w:ascii="Times New Roman" w:eastAsia="Times New Roman" w:hAnsi="Times New Roman" w:cs="B Zar"/>
          <w:noProof/>
          <w:sz w:val="24"/>
          <w:szCs w:val="24"/>
          <w:vertAlign w:val="subscript"/>
        </w:rPr>
        <w:t xml:space="preserve">1j </w:t>
      </w:r>
      <w:r w:rsidRPr="00BC690A">
        <w:rPr>
          <w:rFonts w:ascii="Times New Roman" w:eastAsia="Times New Roman" w:hAnsi="Times New Roman" w:cs="B Zar"/>
          <w:noProof/>
          <w:sz w:val="24"/>
          <w:szCs w:val="24"/>
        </w:rPr>
        <w:t>, X</w:t>
      </w:r>
      <w:r w:rsidRPr="00BC690A">
        <w:rPr>
          <w:rFonts w:ascii="Times New Roman" w:eastAsia="Times New Roman" w:hAnsi="Times New Roman" w:cs="B Zar"/>
          <w:noProof/>
          <w:sz w:val="24"/>
          <w:szCs w:val="24"/>
          <w:vertAlign w:val="subscript"/>
        </w:rPr>
        <w:t>2 j,...</w:t>
      </w:r>
      <w:r w:rsidRPr="00BC690A">
        <w:rPr>
          <w:rFonts w:ascii="Times New Roman" w:eastAsia="Times New Roman" w:hAnsi="Times New Roman" w:cs="B Zar" w:hint="cs"/>
          <w:noProof/>
          <w:sz w:val="24"/>
          <w:szCs w:val="24"/>
          <w:rtl/>
        </w:rPr>
        <w:t xml:space="preserve"> و ستاده‌هاي </w:t>
      </w:r>
      <w:r w:rsidRPr="00BC690A">
        <w:rPr>
          <w:rFonts w:ascii="Times New Roman" w:eastAsia="Times New Roman" w:hAnsi="Times New Roman" w:cs="B Zar"/>
          <w:noProof/>
          <w:sz w:val="24"/>
          <w:szCs w:val="24"/>
        </w:rPr>
        <w:t>DMUj</w:t>
      </w:r>
      <w:r w:rsidRPr="00BC690A">
        <w:rPr>
          <w:rFonts w:ascii="Times New Roman" w:eastAsia="Times New Roman" w:hAnsi="Times New Roman" w:cs="B Zar" w:hint="cs"/>
          <w:noProof/>
          <w:sz w:val="24"/>
          <w:szCs w:val="24"/>
          <w:rtl/>
        </w:rPr>
        <w:t xml:space="preserve"> شامل (</w:t>
      </w:r>
      <w:r w:rsidRPr="00BC690A">
        <w:rPr>
          <w:rFonts w:ascii="Times New Roman" w:eastAsia="Times New Roman" w:hAnsi="Times New Roman" w:cs="B Zar"/>
          <w:noProof/>
          <w:sz w:val="24"/>
          <w:szCs w:val="24"/>
        </w:rPr>
        <w:t>(Y</w:t>
      </w:r>
      <w:r w:rsidRPr="00BC690A">
        <w:rPr>
          <w:rFonts w:ascii="Times New Roman" w:eastAsia="Times New Roman" w:hAnsi="Times New Roman" w:cs="B Zar"/>
          <w:noProof/>
          <w:sz w:val="24"/>
          <w:szCs w:val="24"/>
          <w:vertAlign w:val="subscript"/>
        </w:rPr>
        <w:t>1j</w:t>
      </w:r>
      <w:r w:rsidRPr="00BC690A">
        <w:rPr>
          <w:rFonts w:ascii="Times New Roman" w:eastAsia="Times New Roman" w:hAnsi="Times New Roman" w:cs="B Zar"/>
          <w:noProof/>
          <w:sz w:val="24"/>
          <w:szCs w:val="24"/>
        </w:rPr>
        <w:t>,Y</w:t>
      </w:r>
      <w:r w:rsidRPr="00BC690A">
        <w:rPr>
          <w:rFonts w:ascii="Times New Roman" w:eastAsia="Times New Roman" w:hAnsi="Times New Roman" w:cs="B Zar"/>
          <w:noProof/>
          <w:sz w:val="24"/>
          <w:szCs w:val="24"/>
          <w:vertAlign w:val="subscript"/>
        </w:rPr>
        <w:t>2j</w:t>
      </w:r>
      <w:r w:rsidRPr="00BC690A">
        <w:rPr>
          <w:rFonts w:ascii="Times New Roman" w:eastAsia="Times New Roman" w:hAnsi="Times New Roman" w:cs="B Zar"/>
          <w:noProof/>
          <w:sz w:val="24"/>
          <w:szCs w:val="24"/>
        </w:rPr>
        <w:t>,..., Y</w:t>
      </w:r>
      <w:r w:rsidRPr="00BC690A">
        <w:rPr>
          <w:rFonts w:ascii="Times New Roman" w:eastAsia="Times New Roman" w:hAnsi="Times New Roman" w:cs="B Zar"/>
          <w:noProof/>
          <w:sz w:val="24"/>
          <w:szCs w:val="24"/>
          <w:vertAlign w:val="subscript"/>
        </w:rPr>
        <w:t>sj</w:t>
      </w:r>
      <w:r w:rsidRPr="00BC690A">
        <w:rPr>
          <w:rFonts w:ascii="Times New Roman" w:eastAsia="Times New Roman" w:hAnsi="Times New Roman" w:cs="B Zar"/>
          <w:noProof/>
          <w:sz w:val="24"/>
          <w:szCs w:val="24"/>
        </w:rPr>
        <w:t>)</w:t>
      </w:r>
      <w:r w:rsidRPr="00BC690A">
        <w:rPr>
          <w:rFonts w:ascii="Times New Roman" w:eastAsia="Times New Roman" w:hAnsi="Times New Roman" w:cs="B Zar" w:hint="cs"/>
          <w:noProof/>
          <w:sz w:val="24"/>
          <w:szCs w:val="24"/>
          <w:rtl/>
        </w:rPr>
        <w:t xml:space="preserve"> خواهد بود. مي‌توان ماتريس نهاده‌ها را با نماد </w:t>
      </w:r>
      <w:r w:rsidRPr="00BC690A">
        <w:rPr>
          <w:rFonts w:ascii="Times New Roman" w:eastAsia="Times New Roman" w:hAnsi="Times New Roman" w:cs="B Zar"/>
          <w:noProof/>
          <w:sz w:val="24"/>
          <w:szCs w:val="24"/>
        </w:rPr>
        <w:t>X</w:t>
      </w:r>
      <w:r w:rsidRPr="00BC690A">
        <w:rPr>
          <w:rFonts w:ascii="Times New Roman" w:eastAsia="Times New Roman" w:hAnsi="Times New Roman" w:cs="B Zar" w:hint="cs"/>
          <w:noProof/>
          <w:sz w:val="24"/>
          <w:szCs w:val="24"/>
          <w:rtl/>
        </w:rPr>
        <w:t xml:space="preserve"> و ماتريس‌ ستاده‌ها را با نماد </w:t>
      </w:r>
      <w:r w:rsidRPr="00BC690A">
        <w:rPr>
          <w:rFonts w:ascii="Times New Roman" w:eastAsia="Times New Roman" w:hAnsi="Times New Roman" w:cs="B Zar"/>
          <w:noProof/>
          <w:sz w:val="24"/>
          <w:szCs w:val="24"/>
        </w:rPr>
        <w:t>Y</w:t>
      </w:r>
      <w:r w:rsidRPr="00BC690A">
        <w:rPr>
          <w:rFonts w:ascii="Times New Roman" w:eastAsia="Times New Roman" w:hAnsi="Times New Roman" w:cs="B Zar" w:hint="cs"/>
          <w:noProof/>
          <w:sz w:val="24"/>
          <w:szCs w:val="24"/>
          <w:rtl/>
        </w:rPr>
        <w:t xml:space="preserve"> بصورت زير نشان داد:</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r w:rsidRPr="00BC690A">
        <w:rPr>
          <w:rFonts w:ascii="Times New Roman" w:eastAsia="Times New Roman" w:hAnsi="Times New Roman" w:cs="B Zar"/>
          <w:noProof/>
          <w:position w:val="-68"/>
          <w:sz w:val="24"/>
          <w:szCs w:val="24"/>
          <w:rtl/>
        </w:rPr>
        <w:drawing>
          <wp:inline distT="0" distB="0" distL="0" distR="0">
            <wp:extent cx="1828800" cy="1305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305560"/>
                    </a:xfrm>
                    <a:prstGeom prst="rect">
                      <a:avLst/>
                    </a:prstGeom>
                    <a:noFill/>
                    <a:ln>
                      <a:noFill/>
                    </a:ln>
                  </pic:spPr>
                </pic:pic>
              </a:graphicData>
            </a:graphic>
          </wp:inline>
        </w:drawing>
      </w:r>
      <w:r w:rsidRPr="00BC690A">
        <w:rPr>
          <w:rFonts w:ascii="Times New Roman" w:eastAsia="Times New Roman" w:hAnsi="Times New Roman" w:cs="B Zar" w:hint="cs"/>
          <w:noProof/>
          <w:sz w:val="24"/>
          <w:szCs w:val="24"/>
          <w:rtl/>
          <w:lang w:bidi="fa-IR"/>
        </w:rPr>
        <w:t xml:space="preserve">                            </w:t>
      </w:r>
      <w:r w:rsidRPr="00BC690A">
        <w:rPr>
          <w:rFonts w:ascii="Times New Roman" w:eastAsia="Times New Roman" w:hAnsi="Times New Roman" w:cs="B Zar"/>
          <w:noProof/>
          <w:position w:val="-68"/>
          <w:sz w:val="24"/>
          <w:szCs w:val="24"/>
          <w:rtl/>
        </w:rPr>
        <w:drawing>
          <wp:inline distT="0" distB="0" distL="0" distR="0">
            <wp:extent cx="1929130" cy="12814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130" cy="1281430"/>
                    </a:xfrm>
                    <a:prstGeom prst="rect">
                      <a:avLst/>
                    </a:prstGeom>
                    <a:noFill/>
                    <a:ln>
                      <a:noFill/>
                    </a:ln>
                  </pic:spPr>
                </pic:pic>
              </a:graphicData>
            </a:graphic>
          </wp:inline>
        </w:drawing>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با در نظر گرفتن اين داده‌ها مي‌توان كارايي هر </w:t>
      </w:r>
      <w:r w:rsidRPr="00BC690A">
        <w:rPr>
          <w:rFonts w:ascii="Times New Roman" w:eastAsia="Times New Roman" w:hAnsi="Times New Roman" w:cs="B Zar"/>
          <w:noProof/>
          <w:sz w:val="24"/>
          <w:szCs w:val="24"/>
        </w:rPr>
        <w:t>DMU</w:t>
      </w:r>
      <w:r w:rsidRPr="00BC690A">
        <w:rPr>
          <w:rFonts w:ascii="Times New Roman" w:eastAsia="Times New Roman" w:hAnsi="Times New Roman" w:cs="B Zar"/>
          <w:noProof/>
          <w:sz w:val="24"/>
          <w:szCs w:val="24"/>
          <w:vertAlign w:val="subscript"/>
        </w:rPr>
        <w:t>j</w:t>
      </w:r>
      <w:r w:rsidRPr="00BC690A">
        <w:rPr>
          <w:rFonts w:ascii="Times New Roman" w:eastAsia="Times New Roman" w:hAnsi="Times New Roman" w:cs="B Zar" w:hint="cs"/>
          <w:noProof/>
          <w:sz w:val="24"/>
          <w:szCs w:val="24"/>
          <w:vertAlign w:val="subscript"/>
          <w:rtl/>
        </w:rPr>
        <w:t xml:space="preserve"> </w:t>
      </w:r>
      <w:r w:rsidRPr="00BC690A">
        <w:rPr>
          <w:rFonts w:ascii="Times New Roman" w:eastAsia="Times New Roman" w:hAnsi="Times New Roman" w:cs="B Zar" w:hint="cs"/>
          <w:noProof/>
          <w:sz w:val="24"/>
          <w:szCs w:val="24"/>
          <w:rtl/>
        </w:rPr>
        <w:t xml:space="preserve">را با استفاده از مدل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محاسبه نمود، مدل اوليه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نهاده‌گرا كه بصورت برنامه‌ريزي خطي نوشته شده است به صورت مدل زير مي‌باشد. </w:t>
      </w:r>
    </w:p>
    <w:p w:rsidR="002130AD" w:rsidRPr="00BC690A" w:rsidRDefault="002130AD" w:rsidP="00BC690A">
      <w:pPr>
        <w:bidi/>
        <w:spacing w:after="0" w:line="360" w:lineRule="auto"/>
        <w:ind w:firstLine="567"/>
        <w:jc w:val="center"/>
        <w:rPr>
          <w:rFonts w:ascii="Times New Roman" w:eastAsia="Times New Roman" w:hAnsi="Times New Roman" w:cs="B Zar"/>
          <w:noProof/>
          <w:sz w:val="24"/>
          <w:szCs w:val="24"/>
          <w:rtl/>
          <w:lang w:bidi="fa-IR"/>
        </w:rPr>
      </w:pPr>
      <w:r w:rsidRPr="00BC690A">
        <w:rPr>
          <w:rFonts w:ascii="Times New Roman" w:eastAsia="Times New Roman" w:hAnsi="Times New Roman" w:cs="B Zar"/>
          <w:b/>
          <w:bCs/>
          <w:noProof/>
          <w:position w:val="-130"/>
          <w:sz w:val="24"/>
          <w:szCs w:val="24"/>
          <w:rtl/>
        </w:rPr>
        <w:drawing>
          <wp:inline distT="0" distB="0" distL="0" distR="0">
            <wp:extent cx="3148330" cy="1485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8330" cy="1485900"/>
                    </a:xfrm>
                    <a:prstGeom prst="rect">
                      <a:avLst/>
                    </a:prstGeom>
                    <a:noFill/>
                    <a:ln>
                      <a:noFill/>
                    </a:ln>
                  </pic:spPr>
                </pic:pic>
              </a:graphicData>
            </a:graphic>
          </wp:inline>
        </w:drawing>
      </w:r>
    </w:p>
    <w:p w:rsidR="002130AD" w:rsidRPr="00BC690A" w:rsidRDefault="00AC1FFF" w:rsidP="00BC690A">
      <w:pPr>
        <w:bidi/>
        <w:spacing w:after="0" w:line="360" w:lineRule="auto"/>
        <w:ind w:firstLine="567"/>
        <w:jc w:val="both"/>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696128" behindDoc="0" locked="0" layoutInCell="1" allowOverlap="1">
                <wp:simplePos x="0" y="0"/>
                <wp:positionH relativeFrom="column">
                  <wp:posOffset>979805</wp:posOffset>
                </wp:positionH>
                <wp:positionV relativeFrom="paragraph">
                  <wp:posOffset>229235</wp:posOffset>
                </wp:positionV>
                <wp:extent cx="3314700" cy="571500"/>
                <wp:effectExtent l="8255" t="10160" r="10795" b="8890"/>
                <wp:wrapNone/>
                <wp:docPr id="1351"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71500"/>
                          <a:chOff x="2961" y="4144"/>
                          <a:chExt cx="5220" cy="900"/>
                        </a:xfrm>
                      </wpg:grpSpPr>
                      <wps:wsp>
                        <wps:cNvPr id="1352" name="Line 387"/>
                        <wps:cNvCnPr/>
                        <wps:spPr bwMode="auto">
                          <a:xfrm>
                            <a:off x="2961" y="414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3" name="Rectangle 388"/>
                        <wps:cNvSpPr>
                          <a:spLocks noChangeArrowheads="1"/>
                        </wps:cNvSpPr>
                        <wps:spPr bwMode="auto">
                          <a:xfrm>
                            <a:off x="2961" y="4324"/>
                            <a:ext cx="5220" cy="720"/>
                          </a:xfrm>
                          <a:prstGeom prst="rect">
                            <a:avLst/>
                          </a:prstGeom>
                          <a:solidFill>
                            <a:srgbClr val="FFFFFF"/>
                          </a:solidFill>
                          <a:ln w="9525">
                            <a:solidFill>
                              <a:srgbClr val="FFFFFF"/>
                            </a:solidFill>
                            <a:miter lim="800000"/>
                            <a:headEnd/>
                            <a:tailEnd/>
                          </a:ln>
                        </wps:spPr>
                        <wps:txbx>
                          <w:txbxContent>
                            <w:p w:rsidR="00897B9E" w:rsidRPr="00C87DFE" w:rsidRDefault="00897B9E" w:rsidP="002130AD">
                              <w:pPr>
                                <w:jc w:val="center"/>
                                <w:rPr>
                                  <w:rFonts w:cs="Badr"/>
                                  <w:b/>
                                  <w:bCs/>
                                  <w:sz w:val="28"/>
                                  <w:rtl/>
                                  <w:lang w:bidi="fa-IR"/>
                                </w:rPr>
                              </w:pPr>
                              <w:r w:rsidRPr="00C87DFE">
                                <w:rPr>
                                  <w:rFonts w:cs="Badr" w:hint="cs"/>
                                  <w:b/>
                                  <w:bCs/>
                                  <w:sz w:val="28"/>
                                  <w:rtl/>
                                  <w:lang w:bidi="fa-IR"/>
                                </w:rPr>
                                <w:t xml:space="preserve">مدل(2-1): مدل اوليه </w:t>
                              </w:r>
                              <w:r w:rsidRPr="00C87DFE">
                                <w:rPr>
                                  <w:rFonts w:cs="Badr"/>
                                  <w:szCs w:val="24"/>
                                  <w:lang w:bidi="fa-IR"/>
                                </w:rPr>
                                <w:t>CCR</w:t>
                              </w:r>
                              <w:r w:rsidRPr="00C87DFE">
                                <w:rPr>
                                  <w:rFonts w:cs="Badr" w:hint="cs"/>
                                  <w:b/>
                                  <w:bCs/>
                                  <w:sz w:val="28"/>
                                  <w:rtl/>
                                  <w:lang w:bidi="fa-IR"/>
                                </w:rPr>
                                <w:t xml:space="preserve"> نهاده گرا</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 o:spid="_x0000_s1362" style="position:absolute;left:0;text-align:left;margin-left:77.15pt;margin-top:18.05pt;width:261pt;height:45pt;z-index:251696128;mso-position-horizontal-relative:text;mso-position-vertical-relative:text" coordorigin="2961,4144" coordsize="52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y3NwMAACMIAAAOAAAAZHJzL2Uyb0RvYy54bWy8Vdtu2zAMfR+wfxD0njp2nJtRpyhyKQZ0&#10;W7FuH6DYsi3MljxJidMN+/dRkp1bu67rgOXBkUyKJs85FC+vdlWJtlQqJniM/Ys+RpQnImU8j/GX&#10;z6veBCOlCU9JKTiN8QNV+Gr29s1lU0c0EIUoUyoRBOEqauoYF1rXkeeppKAVUReiphyMmZAV0bCV&#10;uZdK0kD0qvSCfn/kNUKmtRQJVQreLpwRz2z8LKOJ/phlimpUxhhy0/Yp7XNtnt7skkS5JHXBkjYN&#10;8oosKsI4fHQfakE0QRvJHoWqWCKFEpm+SETliSxjCbU1QDV+/6yaGyk2ta0lj5q83sME0J7h9Oqw&#10;yYftnUQsBe4GQx8jTipgyX4YDSYjg09T5xG43cj6vr6TrkhY3orkqwKzd243+9w5o3XzXqQQkGy0&#10;sPjsMlmZEFA52lkaHvY00J1GCbwcDPxw3Ae2ErANx/4Q1panpAAyzbFgOoJcwRr6YdjZlu3xYRC0&#10;Z6fuoEci91mbapuaqQskpw6oqn9D9b4gNbVkKQPXAdWgQ/WWcQqgjh2o1mvO76SFWEUKwP0jXk8U&#10;3qF2KNuitS+aRLVU+oaKCplFjEtIw3JBtrdKGwYPLoYaLlasLC3gJUdNjKfDYGgPKFGy1BiNm5L5&#10;el5KtCWmtezPFAbBTtxAwjy1wQpK0mW71oSVbg3+JTfxoA5Ip1253vkx7U+Xk+Uk7IXBaNkL+4tF&#10;73o1D3ujlT8eLgaL+Xzh/zSp+WFUsDSl3GTX9bEfvozR9kZxHbjv5D0M3ml0WyIk2/3bpEFZjkEn&#10;q7VIHyyx9j2I7P+pbdCp7RPcfYTnpZHc5EhyXRMr18GIi3kBfvRaStEYjqAPfMukqQmU7A50Bf6F&#10;RAdB25uPJTqGFnVi6S6EM5FKyP45kZ5o7ESKK/t7SoovVvPvQ1RMw7gqWRXjyV7yJHpW2mfa0Lv1&#10;zl24wZ4WpxckhZtPME9hUQj5HaMGZlOM1bcNkRSj8h0HeqZw65lhZjfh0ICJ5LFlfWwhPIFQMdYY&#10;ueVcuwG4qSXLC/iSb5Hm4hpu6YzZK8HQ7bICnZuNFTGs7CSy2m+nphl1x3vrf5jts18AAAD//wMA&#10;UEsDBBQABgAIAAAAIQA4Bug73gAAAAoBAAAPAAAAZHJzL2Rvd25yZXYueG1sTI9NS8NAEIbvgv9h&#10;GcGb3aSxscRsSinqqQi2gvS2zU6T0OxsyG6T9N87nuzx/eCdZ/LVZFsxYO8bRwriWQQCqXSmoUrB&#10;9/79aQnCB01Gt45QwRU9rIr7u1xnxo30hcMuVIJHyGdaQR1Cl0npyxqt9jPXIXF2cr3VgWVfSdPr&#10;kcdtK+dRlEqrG+ILte5wU2N53l2sgo9Rj+skfhu259PmetgvPn+2MSr1+DCtX0EEnMJ/Gf7wGR0K&#10;Zjq6CxkvWtaL54SrCpI0BsGF9CVl48jJnB1Z5PL2heIXAAD//wMAUEsBAi0AFAAGAAgAAAAhALaD&#10;OJL+AAAA4QEAABMAAAAAAAAAAAAAAAAAAAAAAFtDb250ZW50X1R5cGVzXS54bWxQSwECLQAUAAYA&#10;CAAAACEAOP0h/9YAAACUAQAACwAAAAAAAAAAAAAAAAAvAQAAX3JlbHMvLnJlbHNQSwECLQAUAAYA&#10;CAAAACEAbBO8tzcDAAAjCAAADgAAAAAAAAAAAAAAAAAuAgAAZHJzL2Uyb0RvYy54bWxQSwECLQAU&#10;AAYACAAAACEAOAboO94AAAAKAQAADwAAAAAAAAAAAAAAAACRBQAAZHJzL2Rvd25yZXYueG1sUEsF&#10;BgAAAAAEAAQA8wAAAJwGAAAAAA==&#10;">
                <v:line id="Line 387" o:spid="_x0000_s1363" style="position:absolute;visibility:visible;mso-wrap-style:square" from="2961,4144" to="818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8FsUAAADdAAAADwAAAGRycy9kb3ducmV2LnhtbERPS2vCQBC+C/0PyxR6002VBkldRVoK&#10;6qH4KLTHMTsmsdnZsLsm6b93C4K3+fieM1v0phYtOV9ZVvA8SkAQ51ZXXCj4OnwMpyB8QNZYWyYF&#10;f+RhMX8YzDDTtuMdtftQiBjCPkMFZQhNJqXPSzLoR7YhjtzJOoMhQldI7bCL4aaW4yRJpcGKY0OJ&#10;Db2VlP/uL0bB52Sbtsv1ZtV/r9Nj/r47/pw7p9TTY798BRGoD3fxzb3Scf7kZQ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b8FsUAAADdAAAADwAAAAAAAAAA&#10;AAAAAAChAgAAZHJzL2Rvd25yZXYueG1sUEsFBgAAAAAEAAQA+QAAAJMDAAAAAA==&#10;"/>
                <v:rect id="Rectangle 388" o:spid="_x0000_s1364" style="position:absolute;left:2961;top:4324;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t0sIA&#10;AADdAAAADwAAAGRycy9kb3ducmV2LnhtbERPS2sCMRC+F/wPYYTeatZaRVajWLvFHjz4vA/JuLu4&#10;mSybVNf+elMQvM3H95zpvLWVuFDjS8cK+r0EBLF2puRcwWH//TYG4QOywcoxKbiRh/ms8zLF1Lgr&#10;b+myC7mIIexTVFCEUKdSel2QRd9zNXHkTq6xGCJscmkavMZwW8n3JBlJiyXHhgJrWhakz7tfq2CD&#10;+LX5W2n9md3WHxktjxm5SqnXbruYgAjUhqf44f4xcf5gOID/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3SwgAAAN0AAAAPAAAAAAAAAAAAAAAAAJgCAABkcnMvZG93&#10;bnJldi54bWxQSwUGAAAAAAQABAD1AAAAhwMAAAAA&#10;" strokecolor="white">
                  <v:textbox>
                    <w:txbxContent>
                      <w:p w:rsidR="00897B9E" w:rsidRPr="00C87DFE" w:rsidRDefault="00897B9E" w:rsidP="002130AD">
                        <w:pPr>
                          <w:jc w:val="center"/>
                          <w:rPr>
                            <w:rFonts w:cs="Badr"/>
                            <w:b/>
                            <w:bCs/>
                            <w:sz w:val="28"/>
                            <w:rtl/>
                            <w:lang w:bidi="fa-IR"/>
                          </w:rPr>
                        </w:pPr>
                        <w:r w:rsidRPr="00C87DFE">
                          <w:rPr>
                            <w:rFonts w:cs="Badr" w:hint="cs"/>
                            <w:b/>
                            <w:bCs/>
                            <w:sz w:val="28"/>
                            <w:rtl/>
                            <w:lang w:bidi="fa-IR"/>
                          </w:rPr>
                          <w:t xml:space="preserve">مدل(2-1): مدل اوليه </w:t>
                        </w:r>
                        <w:r w:rsidRPr="00C87DFE">
                          <w:rPr>
                            <w:rFonts w:cs="Badr"/>
                            <w:szCs w:val="24"/>
                            <w:lang w:bidi="fa-IR"/>
                          </w:rPr>
                          <w:t>CCR</w:t>
                        </w:r>
                        <w:r w:rsidRPr="00C87DFE">
                          <w:rPr>
                            <w:rFonts w:cs="Badr" w:hint="cs"/>
                            <w:b/>
                            <w:bCs/>
                            <w:sz w:val="28"/>
                            <w:rtl/>
                            <w:lang w:bidi="fa-IR"/>
                          </w:rPr>
                          <w:t xml:space="preserve"> نهاده گرا</w:t>
                        </w:r>
                      </w:p>
                    </w:txbxContent>
                  </v:textbox>
                </v:rect>
              </v:group>
            </w:pict>
          </mc:Fallback>
        </mc:AlternateConten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اين مدل با استفاده از تعريف بهره‌وري كل تدارك ديده شده است كه در آن هدف، محاسبه كارايي </w:t>
      </w:r>
      <w:r w:rsidRPr="00BC690A">
        <w:rPr>
          <w:rFonts w:ascii="Times New Roman" w:eastAsia="Times New Roman" w:hAnsi="Times New Roman" w:cs="B Zar"/>
          <w:noProof/>
          <w:sz w:val="24"/>
          <w:szCs w:val="24"/>
        </w:rPr>
        <w:t>DMU</w:t>
      </w:r>
      <w:r w:rsidRPr="00BC690A">
        <w:rPr>
          <w:rFonts w:ascii="Times New Roman" w:eastAsia="Times New Roman" w:hAnsi="Times New Roman" w:cs="B Zar"/>
          <w:noProof/>
          <w:sz w:val="24"/>
          <w:szCs w:val="24"/>
          <w:vertAlign w:val="subscript"/>
        </w:rPr>
        <w:t>p</w:t>
      </w:r>
      <w:r w:rsidRPr="00BC690A">
        <w:rPr>
          <w:rFonts w:ascii="Times New Roman" w:eastAsia="Times New Roman" w:hAnsi="Times New Roman" w:cs="B Zar" w:hint="cs"/>
          <w:noProof/>
          <w:sz w:val="24"/>
          <w:szCs w:val="24"/>
          <w:rtl/>
        </w:rPr>
        <w:t xml:space="preserve"> است. و </w:t>
      </w:r>
      <w:r w:rsidRPr="00BC690A">
        <w:rPr>
          <w:rFonts w:ascii="Times New Roman" w:eastAsia="Times New Roman" w:hAnsi="Times New Roman" w:cs="B Zar"/>
          <w:noProof/>
          <w:sz w:val="24"/>
          <w:szCs w:val="24"/>
        </w:rPr>
        <w:t>V</w:t>
      </w:r>
      <w:r w:rsidRPr="00BC690A">
        <w:rPr>
          <w:rFonts w:ascii="Times New Roman" w:eastAsia="Times New Roman" w:hAnsi="Times New Roman" w:cs="B Zar"/>
          <w:noProof/>
          <w:sz w:val="24"/>
          <w:szCs w:val="24"/>
          <w:vertAlign w:val="subscript"/>
        </w:rPr>
        <w:t>i</w:t>
      </w:r>
      <w:r w:rsidRPr="00BC690A">
        <w:rPr>
          <w:rFonts w:ascii="Times New Roman" w:eastAsia="Times New Roman" w:hAnsi="Times New Roman" w:cs="B Zar" w:hint="cs"/>
          <w:noProof/>
          <w:sz w:val="24"/>
          <w:szCs w:val="24"/>
          <w:rtl/>
        </w:rPr>
        <w:t xml:space="preserve"> اوزان يا ضرايب نهاده‌ها و </w:t>
      </w:r>
      <w:r w:rsidRPr="00BC690A">
        <w:rPr>
          <w:rFonts w:ascii="Times New Roman" w:eastAsia="Times New Roman" w:hAnsi="Times New Roman" w:cs="B Zar"/>
          <w:noProof/>
          <w:sz w:val="24"/>
          <w:szCs w:val="24"/>
        </w:rPr>
        <w:t>U</w:t>
      </w:r>
      <w:r w:rsidRPr="00BC690A">
        <w:rPr>
          <w:rFonts w:ascii="Times New Roman" w:eastAsia="Times New Roman" w:hAnsi="Times New Roman" w:cs="B Zar"/>
          <w:noProof/>
          <w:sz w:val="24"/>
          <w:szCs w:val="24"/>
          <w:vertAlign w:val="subscript"/>
        </w:rPr>
        <w:t>r</w:t>
      </w:r>
      <w:r w:rsidRPr="00BC690A">
        <w:rPr>
          <w:rFonts w:ascii="Times New Roman" w:eastAsia="Times New Roman" w:hAnsi="Times New Roman" w:cs="B Zar" w:hint="cs"/>
          <w:noProof/>
          <w:sz w:val="24"/>
          <w:szCs w:val="24"/>
          <w:rtl/>
        </w:rPr>
        <w:t xml:space="preserve"> اوزان يا ضرايب ستاده‌هاست. با حل برنامه خطي مذكور، ضرايب نهاده‌ها و ستاده‌ها كه متغير اين مدل هستند، طوري بدست مي‌آيد كه نسبت بهره‌وري </w:t>
      </w:r>
      <w:r w:rsidRPr="00BC690A">
        <w:rPr>
          <w:rFonts w:ascii="Times New Roman" w:eastAsia="Times New Roman" w:hAnsi="Times New Roman" w:cs="B Zar"/>
          <w:noProof/>
          <w:sz w:val="24"/>
          <w:szCs w:val="24"/>
        </w:rPr>
        <w:t>DMU</w:t>
      </w:r>
      <w:r w:rsidRPr="00BC690A">
        <w:rPr>
          <w:rFonts w:ascii="Times New Roman" w:eastAsia="Times New Roman" w:hAnsi="Times New Roman" w:cs="B Zar"/>
          <w:noProof/>
          <w:sz w:val="24"/>
          <w:szCs w:val="24"/>
          <w:vertAlign w:val="subscript"/>
        </w:rPr>
        <w:t>p</w:t>
      </w:r>
      <w:r w:rsidRPr="00BC690A">
        <w:rPr>
          <w:rFonts w:ascii="Times New Roman" w:eastAsia="Times New Roman" w:hAnsi="Times New Roman" w:cs="B Zar" w:hint="cs"/>
          <w:noProof/>
          <w:sz w:val="24"/>
          <w:szCs w:val="24"/>
          <w:rtl/>
        </w:rPr>
        <w:t xml:space="preserve"> به حداكثر برسد. همچنين در مدل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قضيه پايايي واحد صدق  مي‌كند. يعني ارزش بهينه، مستقل از معيارهاييست كه نهاده‌ها و ستاده‌ها توسط آنها اندازه‌گيري مي‌شوند و براي تمام </w:t>
      </w:r>
      <w:r w:rsidRPr="00BC690A">
        <w:rPr>
          <w:rFonts w:ascii="Times New Roman" w:eastAsia="Times New Roman" w:hAnsi="Times New Roman" w:cs="B Zar"/>
          <w:noProof/>
          <w:sz w:val="24"/>
          <w:szCs w:val="24"/>
        </w:rPr>
        <w:t>DMU</w:t>
      </w:r>
      <w:r w:rsidRPr="00BC690A">
        <w:rPr>
          <w:rFonts w:ascii="Times New Roman" w:eastAsia="Times New Roman" w:hAnsi="Times New Roman" w:cs="B Zar" w:hint="cs"/>
          <w:noProof/>
          <w:sz w:val="24"/>
          <w:szCs w:val="24"/>
          <w:rtl/>
        </w:rPr>
        <w:t xml:space="preserve">ها يكسان مي‌باشند. بنابراين يك فرد مي‌تواند ستاده‌ها را مثلا با مايل اندازه‌گيري كند و ديگري با كيلومتر و نفر سوم با معيار ديگر، اما نتيجه ارزيابي يكسان خواهد بود. </w:t>
      </w:r>
    </w:p>
    <w:p w:rsidR="002130AD" w:rsidRPr="00BC690A" w:rsidRDefault="002130AD" w:rsidP="00BC690A">
      <w:pPr>
        <w:keepNext/>
        <w:bidi/>
        <w:spacing w:before="240" w:after="60" w:line="360" w:lineRule="auto"/>
        <w:jc w:val="both"/>
        <w:outlineLvl w:val="1"/>
        <w:rPr>
          <w:rFonts w:ascii="Arial" w:eastAsia="Times New Roman" w:hAnsi="Arial" w:cs="B Zar"/>
          <w:b/>
          <w:bCs/>
          <w:i/>
          <w:noProof/>
          <w:sz w:val="24"/>
          <w:szCs w:val="24"/>
          <w:rtl/>
        </w:rPr>
      </w:pPr>
      <w:r w:rsidRPr="00BC690A">
        <w:rPr>
          <w:rFonts w:ascii="Arial" w:eastAsia="Times New Roman" w:hAnsi="Arial" w:cs="B Zar" w:hint="cs"/>
          <w:b/>
          <w:bCs/>
          <w:i/>
          <w:noProof/>
          <w:sz w:val="24"/>
          <w:szCs w:val="24"/>
          <w:rtl/>
        </w:rPr>
        <w:t xml:space="preserve">تعريف كارايي در مدل </w:t>
      </w:r>
      <w:r w:rsidRPr="00BC690A">
        <w:rPr>
          <w:rFonts w:ascii="Arial" w:eastAsia="Times New Roman" w:hAnsi="Arial" w:cs="B Zar"/>
          <w:b/>
          <w:bCs/>
          <w:i/>
          <w:noProof/>
          <w:sz w:val="24"/>
          <w:szCs w:val="24"/>
        </w:rPr>
        <w:t>CCR</w:t>
      </w:r>
      <w:r w:rsidRPr="00BC690A">
        <w:rPr>
          <w:rFonts w:ascii="Arial" w:eastAsia="Times New Roman" w:hAnsi="Arial" w:cs="B Zar" w:hint="cs"/>
          <w:b/>
          <w:bCs/>
          <w:i/>
          <w:noProof/>
          <w:sz w:val="24"/>
          <w:szCs w:val="24"/>
          <w:rtl/>
        </w:rPr>
        <w:t xml:space="preserve"> </w:t>
      </w:r>
      <w:r w:rsidRPr="00BC690A">
        <w:rPr>
          <w:rFonts w:ascii="Sakkal Majalla" w:eastAsia="Times New Roman" w:hAnsi="Sakkal Majalla" w:cs="Sakkal Majalla" w:hint="cs"/>
          <w:b/>
          <w:bCs/>
          <w:i/>
          <w:noProof/>
          <w:sz w:val="24"/>
          <w:szCs w:val="24"/>
          <w:rtl/>
        </w:rPr>
        <w:t>–</w:t>
      </w:r>
      <w:r w:rsidRPr="00BC690A">
        <w:rPr>
          <w:rFonts w:ascii="Arial" w:eastAsia="Times New Roman" w:hAnsi="Arial" w:cs="B Zar" w:hint="cs"/>
          <w:b/>
          <w:bCs/>
          <w:i/>
          <w:noProof/>
          <w:sz w:val="24"/>
          <w:szCs w:val="24"/>
          <w:rtl/>
        </w:rPr>
        <w:t xml:space="preserve"> نهاده‌گرا</w:t>
      </w:r>
    </w:p>
    <w:p w:rsidR="002130AD" w:rsidRPr="00BC690A" w:rsidRDefault="002130AD" w:rsidP="00533E99">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در اين مدل، كارايي هر كدام از </w:t>
      </w:r>
      <w:r w:rsidRPr="00BC690A">
        <w:rPr>
          <w:rFonts w:ascii="Times New Roman" w:eastAsia="Times New Roman" w:hAnsi="Times New Roman" w:cs="B Zar"/>
          <w:noProof/>
          <w:sz w:val="24"/>
          <w:szCs w:val="24"/>
        </w:rPr>
        <w:t>n</w:t>
      </w:r>
      <w:r w:rsidRPr="00BC690A">
        <w:rPr>
          <w:rFonts w:ascii="Times New Roman" w:eastAsia="Times New Roman" w:hAnsi="Times New Roman" w:cs="B Zar" w:hint="cs"/>
          <w:noProof/>
          <w:sz w:val="24"/>
          <w:szCs w:val="24"/>
          <w:rtl/>
        </w:rPr>
        <w:t xml:space="preserve"> واحد </w:t>
      </w:r>
      <w:r w:rsidRPr="00BC690A">
        <w:rPr>
          <w:rFonts w:ascii="Times New Roman" w:eastAsia="Times New Roman" w:hAnsi="Times New Roman" w:cs="B Zar"/>
          <w:noProof/>
          <w:sz w:val="24"/>
          <w:szCs w:val="24"/>
        </w:rPr>
        <w:t>(DMU)</w:t>
      </w:r>
      <w:r w:rsidRPr="00BC690A">
        <w:rPr>
          <w:rFonts w:ascii="Times New Roman" w:eastAsia="Times New Roman" w:hAnsi="Times New Roman" w:cs="B Zar" w:hint="cs"/>
          <w:noProof/>
          <w:sz w:val="24"/>
          <w:szCs w:val="24"/>
          <w:rtl/>
        </w:rPr>
        <w:t xml:space="preserve"> با حل يك مدل برنامه‌ريزي خطي براي هر يك از </w:t>
      </w:r>
      <w:r w:rsidRPr="00BC690A">
        <w:rPr>
          <w:rFonts w:ascii="Times New Roman" w:eastAsia="Times New Roman" w:hAnsi="Times New Roman" w:cs="B Zar"/>
          <w:noProof/>
          <w:sz w:val="24"/>
          <w:szCs w:val="24"/>
        </w:rPr>
        <w:t>DMU</w:t>
      </w:r>
      <w:r w:rsidR="00533E99">
        <w:rPr>
          <w:rFonts w:ascii="Times New Roman" w:eastAsia="Times New Roman" w:hAnsi="Times New Roman" w:cs="B Zar" w:hint="cs"/>
          <w:noProof/>
          <w:sz w:val="24"/>
          <w:szCs w:val="24"/>
          <w:rtl/>
        </w:rPr>
        <w:t>ها محاسبه مي‌شود.</w:t>
      </w:r>
      <w:r w:rsidRPr="00BC690A">
        <w:rPr>
          <w:rFonts w:ascii="Times New Roman" w:eastAsia="Times New Roman" w:hAnsi="Times New Roman" w:cs="B Zar" w:hint="cs"/>
          <w:noProof/>
          <w:sz w:val="24"/>
          <w:szCs w:val="24"/>
          <w:rtl/>
        </w:rPr>
        <w:t>بعد از بدست آورن جواب بهينه، كارايي هر</w:t>
      </w:r>
      <w:r w:rsidRPr="00BC690A">
        <w:rPr>
          <w:rFonts w:ascii="Times New Roman" w:eastAsia="Times New Roman" w:hAnsi="Times New Roman" w:cs="B Zar"/>
          <w:noProof/>
          <w:sz w:val="24"/>
          <w:szCs w:val="24"/>
        </w:rPr>
        <w:t>DMU</w:t>
      </w:r>
      <w:r w:rsidRPr="00BC690A">
        <w:rPr>
          <w:rFonts w:ascii="Times New Roman" w:eastAsia="Times New Roman" w:hAnsi="Times New Roman" w:cs="B Zar" w:hint="cs"/>
          <w:noProof/>
          <w:sz w:val="24"/>
          <w:szCs w:val="24"/>
          <w:rtl/>
        </w:rPr>
        <w:t xml:space="preserve"> با توجه به شرايط زير مشخص مي‌گردد. </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الف ـ اگر </w:t>
      </w:r>
      <w:r w:rsidRPr="00BC690A">
        <w:rPr>
          <w:rFonts w:ascii="Times New Roman" w:eastAsia="Times New Roman" w:hAnsi="Times New Roman" w:cs="B Zar"/>
          <w:noProof/>
          <w:position w:val="-4"/>
          <w:sz w:val="24"/>
          <w:szCs w:val="24"/>
        </w:rPr>
        <w:object w:dxaOrig="7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4pt" o:ole="">
            <v:imagedata r:id="rId16" o:title=""/>
          </v:shape>
          <o:OLEObject Type="Embed" ProgID="Equation.3" ShapeID="_x0000_i1025" DrawAspect="Content" ObjectID="_1556442137" r:id="rId17"/>
        </w:object>
      </w:r>
      <w:r w:rsidRPr="00BC690A">
        <w:rPr>
          <w:rFonts w:ascii="Times New Roman" w:eastAsia="Times New Roman" w:hAnsi="Times New Roman" w:cs="B Zar" w:hint="cs"/>
          <w:noProof/>
          <w:sz w:val="24"/>
          <w:szCs w:val="24"/>
          <w:rtl/>
        </w:rPr>
        <w:t xml:space="preserve"> باشد و حداقل يك</w:t>
      </w:r>
      <w:r w:rsidRPr="00BC690A">
        <w:rPr>
          <w:rFonts w:ascii="Times New Roman" w:eastAsia="Times New Roman" w:hAnsi="Times New Roman" w:cs="B Zar"/>
          <w:noProof/>
          <w:sz w:val="24"/>
          <w:szCs w:val="24"/>
        </w:rPr>
        <w:t>U</w:t>
      </w:r>
      <w:r w:rsidRPr="00BC690A">
        <w:rPr>
          <w:rFonts w:ascii="Times New Roman" w:eastAsia="Times New Roman" w:hAnsi="Times New Roman" w:cs="B Zar"/>
          <w:noProof/>
          <w:sz w:val="24"/>
          <w:szCs w:val="24"/>
          <w:vertAlign w:val="superscript"/>
        </w:rPr>
        <w:t>*</w:t>
      </w:r>
      <w:r w:rsidRPr="00BC690A">
        <w:rPr>
          <w:rFonts w:ascii="Times New Roman" w:eastAsia="Times New Roman" w:hAnsi="Times New Roman" w:cs="B Zar" w:hint="cs"/>
          <w:noProof/>
          <w:sz w:val="24"/>
          <w:szCs w:val="24"/>
          <w:rtl/>
        </w:rPr>
        <w:t xml:space="preserve"> ،</w:t>
      </w:r>
      <w:r w:rsidRPr="00BC690A">
        <w:rPr>
          <w:rFonts w:ascii="Times New Roman" w:eastAsia="Times New Roman" w:hAnsi="Times New Roman" w:cs="B Zar"/>
          <w:noProof/>
          <w:sz w:val="24"/>
          <w:szCs w:val="24"/>
        </w:rPr>
        <w:t xml:space="preserve"> V</w:t>
      </w:r>
      <w:r w:rsidRPr="00BC690A">
        <w:rPr>
          <w:rFonts w:ascii="Times New Roman" w:eastAsia="Times New Roman" w:hAnsi="Times New Roman" w:cs="B Zar"/>
          <w:noProof/>
          <w:sz w:val="24"/>
          <w:szCs w:val="24"/>
          <w:vertAlign w:val="superscript"/>
        </w:rPr>
        <w:t>*</w:t>
      </w:r>
      <w:r w:rsidRPr="00BC690A">
        <w:rPr>
          <w:rFonts w:ascii="Times New Roman" w:eastAsia="Times New Roman" w:hAnsi="Times New Roman" w:cs="B Zar" w:hint="cs"/>
          <w:noProof/>
          <w:sz w:val="24"/>
          <w:szCs w:val="24"/>
          <w:rtl/>
        </w:rPr>
        <w:t xml:space="preserve"> بهينه با </w:t>
      </w:r>
      <w:r w:rsidRPr="00BC690A">
        <w:rPr>
          <w:rFonts w:ascii="Times New Roman" w:eastAsia="Times New Roman" w:hAnsi="Times New Roman" w:cs="B Zar"/>
          <w:noProof/>
          <w:sz w:val="24"/>
          <w:szCs w:val="24"/>
        </w:rPr>
        <w:t>V</w:t>
      </w:r>
      <w:r w:rsidRPr="00BC690A">
        <w:rPr>
          <w:rFonts w:ascii="Times New Roman" w:eastAsia="Times New Roman" w:hAnsi="Times New Roman" w:cs="B Zar"/>
          <w:noProof/>
          <w:sz w:val="24"/>
          <w:szCs w:val="24"/>
          <w:vertAlign w:val="superscript"/>
        </w:rPr>
        <w:t>*</w:t>
      </w:r>
      <w:r w:rsidRPr="00BC690A">
        <w:rPr>
          <w:rFonts w:ascii="Times New Roman" w:eastAsia="Times New Roman" w:hAnsi="Times New Roman" w:cs="B Zar"/>
          <w:noProof/>
          <w:sz w:val="24"/>
          <w:szCs w:val="24"/>
        </w:rPr>
        <w:t xml:space="preserve"> &gt;0</w:t>
      </w:r>
      <w:r w:rsidRPr="00BC690A">
        <w:rPr>
          <w:rFonts w:ascii="Times New Roman" w:eastAsia="Times New Roman" w:hAnsi="Times New Roman" w:cs="B Zar" w:hint="cs"/>
          <w:noProof/>
          <w:sz w:val="24"/>
          <w:szCs w:val="24"/>
          <w:rtl/>
          <w:lang w:bidi="fa-IR"/>
        </w:rPr>
        <w:t xml:space="preserve"> و </w:t>
      </w:r>
      <w:r w:rsidRPr="00BC690A">
        <w:rPr>
          <w:rFonts w:ascii="Times New Roman" w:eastAsia="Times New Roman" w:hAnsi="Times New Roman" w:cs="B Zar"/>
          <w:noProof/>
          <w:sz w:val="24"/>
          <w:szCs w:val="24"/>
          <w:lang w:bidi="fa-IR"/>
        </w:rPr>
        <w:t xml:space="preserve"> U</w:t>
      </w:r>
      <w:r w:rsidRPr="00BC690A">
        <w:rPr>
          <w:rFonts w:ascii="Times New Roman" w:eastAsia="Times New Roman" w:hAnsi="Times New Roman" w:cs="B Zar"/>
          <w:noProof/>
          <w:sz w:val="24"/>
          <w:szCs w:val="24"/>
          <w:vertAlign w:val="superscript"/>
        </w:rPr>
        <w:t>*</w:t>
      </w:r>
      <w:r w:rsidRPr="00BC690A">
        <w:rPr>
          <w:rFonts w:ascii="Times New Roman" w:eastAsia="Times New Roman" w:hAnsi="Times New Roman" w:cs="B Zar"/>
          <w:noProof/>
          <w:sz w:val="24"/>
          <w:szCs w:val="24"/>
          <w:lang w:bidi="fa-IR"/>
        </w:rPr>
        <w:t xml:space="preserve"> &gt;0</w:t>
      </w:r>
      <w:r w:rsidRPr="00BC690A">
        <w:rPr>
          <w:rFonts w:ascii="Times New Roman" w:eastAsia="Times New Roman" w:hAnsi="Times New Roman" w:cs="B Zar" w:hint="cs"/>
          <w:noProof/>
          <w:sz w:val="24"/>
          <w:szCs w:val="24"/>
          <w:rtl/>
        </w:rPr>
        <w:t xml:space="preserve">وجود داشته باشد </w:t>
      </w:r>
      <w:r w:rsidRPr="00BC690A">
        <w:rPr>
          <w:rFonts w:ascii="Times New Roman" w:eastAsia="Times New Roman" w:hAnsi="Times New Roman" w:cs="B Zar"/>
          <w:noProof/>
          <w:sz w:val="24"/>
          <w:szCs w:val="24"/>
        </w:rPr>
        <w:t>DMU</w:t>
      </w:r>
      <w:r w:rsidRPr="00BC690A">
        <w:rPr>
          <w:rFonts w:ascii="Times New Roman" w:eastAsia="Times New Roman" w:hAnsi="Times New Roman" w:cs="B Zar"/>
          <w:noProof/>
          <w:sz w:val="24"/>
          <w:szCs w:val="24"/>
          <w:vertAlign w:val="subscript"/>
        </w:rPr>
        <w:t>p</w:t>
      </w:r>
      <w:r w:rsidRPr="00BC690A">
        <w:rPr>
          <w:rFonts w:ascii="Times New Roman" w:eastAsia="Times New Roman" w:hAnsi="Times New Roman" w:cs="B Zar" w:hint="cs"/>
          <w:noProof/>
          <w:sz w:val="24"/>
          <w:szCs w:val="24"/>
          <w:rtl/>
        </w:rPr>
        <w:t xml:space="preserve"> </w:t>
      </w:r>
      <w:r w:rsidRPr="00BC690A">
        <w:rPr>
          <w:rFonts w:ascii="Times New Roman" w:eastAsia="Times New Roman" w:hAnsi="Times New Roman" w:cs="B Zar"/>
          <w:noProof/>
          <w:sz w:val="24"/>
          <w:szCs w:val="24"/>
        </w:rPr>
        <w:t xml:space="preserve"> </w:t>
      </w:r>
      <w:r w:rsidRPr="00BC690A">
        <w:rPr>
          <w:rFonts w:ascii="Times New Roman" w:eastAsia="Times New Roman" w:hAnsi="Times New Roman" w:cs="B Zar" w:hint="cs"/>
          <w:noProof/>
          <w:sz w:val="24"/>
          <w:szCs w:val="24"/>
          <w:rtl/>
        </w:rPr>
        <w:t xml:space="preserve">كاراي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است. </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ب ـ در غير اينصورت ، </w:t>
      </w:r>
      <w:r w:rsidRPr="00BC690A">
        <w:rPr>
          <w:rFonts w:ascii="Times New Roman" w:eastAsia="Times New Roman" w:hAnsi="Times New Roman" w:cs="B Zar"/>
          <w:noProof/>
          <w:sz w:val="24"/>
          <w:szCs w:val="24"/>
        </w:rPr>
        <w:t>DMU</w:t>
      </w:r>
      <w:r w:rsidRPr="00BC690A">
        <w:rPr>
          <w:rFonts w:ascii="Times New Roman" w:eastAsia="Times New Roman" w:hAnsi="Times New Roman" w:cs="B Zar"/>
          <w:noProof/>
          <w:sz w:val="24"/>
          <w:szCs w:val="24"/>
          <w:vertAlign w:val="subscript"/>
        </w:rPr>
        <w:t>P</w:t>
      </w:r>
      <w:r w:rsidRPr="00BC690A">
        <w:rPr>
          <w:rFonts w:ascii="Times New Roman" w:eastAsia="Times New Roman" w:hAnsi="Times New Roman" w:cs="B Zar" w:hint="cs"/>
          <w:noProof/>
          <w:sz w:val="24"/>
          <w:szCs w:val="24"/>
          <w:rtl/>
        </w:rPr>
        <w:t xml:space="preserve"> ناكاراي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است.</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بنابراين ناكارايي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يعني اينكه </w:t>
      </w:r>
      <w:r w:rsidRPr="00BC690A">
        <w:rPr>
          <w:rFonts w:ascii="Times New Roman" w:eastAsia="Times New Roman" w:hAnsi="Times New Roman" w:cs="B Zar"/>
          <w:noProof/>
          <w:position w:val="-4"/>
          <w:sz w:val="24"/>
          <w:szCs w:val="24"/>
        </w:rPr>
        <w:object w:dxaOrig="740" w:dyaOrig="300">
          <v:shape id="_x0000_i1026" type="#_x0000_t75" style="width:36pt;height:14.4pt" o:ole="">
            <v:imagedata r:id="rId18" o:title=""/>
          </v:shape>
          <o:OLEObject Type="Embed" ProgID="Equation.3" ShapeID="_x0000_i1026" DrawAspect="Content" ObjectID="_1556442138" r:id="rId19"/>
        </w:object>
      </w:r>
      <w:r w:rsidRPr="00BC690A">
        <w:rPr>
          <w:rFonts w:ascii="Times New Roman" w:eastAsia="Times New Roman" w:hAnsi="Times New Roman" w:cs="B Zar" w:hint="cs"/>
          <w:noProof/>
          <w:sz w:val="24"/>
          <w:szCs w:val="24"/>
          <w:rtl/>
        </w:rPr>
        <w:t xml:space="preserve"> باشد و يا اينكه اگر </w:t>
      </w:r>
      <w:r w:rsidRPr="00BC690A">
        <w:rPr>
          <w:rFonts w:ascii="Times New Roman" w:eastAsia="Times New Roman" w:hAnsi="Times New Roman" w:cs="B Zar"/>
          <w:noProof/>
          <w:position w:val="-4"/>
          <w:sz w:val="24"/>
          <w:szCs w:val="24"/>
        </w:rPr>
        <w:object w:dxaOrig="740" w:dyaOrig="300">
          <v:shape id="_x0000_i1027" type="#_x0000_t75" style="width:36pt;height:14.4pt" o:ole="">
            <v:imagedata r:id="rId20" o:title=""/>
          </v:shape>
          <o:OLEObject Type="Embed" ProgID="Equation.3" ShapeID="_x0000_i1027" DrawAspect="Content" ObjectID="_1556442139" r:id="rId21"/>
        </w:object>
      </w:r>
      <w:r w:rsidRPr="00BC690A">
        <w:rPr>
          <w:rFonts w:ascii="Times New Roman" w:eastAsia="Times New Roman" w:hAnsi="Times New Roman" w:cs="B Zar" w:hint="cs"/>
          <w:noProof/>
          <w:sz w:val="24"/>
          <w:szCs w:val="24"/>
          <w:rtl/>
        </w:rPr>
        <w:t xml:space="preserve"> است </w:t>
      </w:r>
      <w:r w:rsidRPr="00BC690A">
        <w:rPr>
          <w:rFonts w:ascii="Times New Roman" w:eastAsia="Times New Roman" w:hAnsi="Times New Roman" w:cs="B Zar" w:hint="cs"/>
          <w:noProof/>
          <w:sz w:val="24"/>
          <w:szCs w:val="24"/>
          <w:rtl/>
          <w:lang w:bidi="fa-IR"/>
        </w:rPr>
        <w:t>،</w:t>
      </w:r>
      <w:r w:rsidRPr="00BC690A">
        <w:rPr>
          <w:rFonts w:ascii="Times New Roman" w:eastAsia="Times New Roman" w:hAnsi="Times New Roman" w:cs="B Zar" w:hint="cs"/>
          <w:noProof/>
          <w:sz w:val="24"/>
          <w:szCs w:val="24"/>
          <w:rtl/>
        </w:rPr>
        <w:t xml:space="preserve"> حداقل يك عامل از </w:t>
      </w:r>
      <w:r w:rsidRPr="00BC690A">
        <w:rPr>
          <w:rFonts w:ascii="Times New Roman" w:eastAsia="Times New Roman" w:hAnsi="Times New Roman" w:cs="B Zar"/>
          <w:noProof/>
          <w:sz w:val="24"/>
          <w:szCs w:val="24"/>
        </w:rPr>
        <w:t>U</w:t>
      </w:r>
      <w:r w:rsidRPr="00BC690A">
        <w:rPr>
          <w:rFonts w:ascii="Times New Roman" w:eastAsia="Times New Roman" w:hAnsi="Times New Roman" w:cs="B Zar"/>
          <w:noProof/>
          <w:sz w:val="24"/>
          <w:szCs w:val="24"/>
          <w:vertAlign w:val="superscript"/>
        </w:rPr>
        <w:t>*</w:t>
      </w:r>
      <w:r w:rsidRPr="00BC690A">
        <w:rPr>
          <w:rFonts w:ascii="Times New Roman" w:eastAsia="Times New Roman" w:hAnsi="Times New Roman" w:cs="B Zar" w:hint="cs"/>
          <w:noProof/>
          <w:sz w:val="24"/>
          <w:szCs w:val="24"/>
          <w:rtl/>
        </w:rPr>
        <w:t xml:space="preserve"> ،</w:t>
      </w:r>
      <w:r w:rsidRPr="00BC690A">
        <w:rPr>
          <w:rFonts w:ascii="Times New Roman" w:eastAsia="Times New Roman" w:hAnsi="Times New Roman" w:cs="B Zar"/>
          <w:noProof/>
          <w:sz w:val="24"/>
          <w:szCs w:val="24"/>
        </w:rPr>
        <w:t xml:space="preserve"> V</w:t>
      </w:r>
      <w:r w:rsidRPr="00BC690A">
        <w:rPr>
          <w:rFonts w:ascii="Times New Roman" w:eastAsia="Times New Roman" w:hAnsi="Times New Roman" w:cs="B Zar"/>
          <w:noProof/>
          <w:sz w:val="24"/>
          <w:szCs w:val="24"/>
          <w:vertAlign w:val="superscript"/>
        </w:rPr>
        <w:t>*</w:t>
      </w:r>
      <w:r w:rsidRPr="00BC690A">
        <w:rPr>
          <w:rFonts w:ascii="Times New Roman" w:eastAsia="Times New Roman" w:hAnsi="Times New Roman" w:cs="B Zar" w:hint="cs"/>
          <w:noProof/>
          <w:sz w:val="24"/>
          <w:szCs w:val="24"/>
          <w:rtl/>
        </w:rPr>
        <w:t xml:space="preserve"> براي جواب بهينه برابر با صفر </w:t>
      </w:r>
      <w:r w:rsidRPr="00BC690A">
        <w:rPr>
          <w:rFonts w:ascii="Times New Roman" w:eastAsia="Times New Roman" w:hAnsi="Times New Roman" w:cs="B Zar" w:hint="cs"/>
          <w:noProof/>
          <w:sz w:val="24"/>
          <w:szCs w:val="24"/>
          <w:rtl/>
          <w:lang w:bidi="fa-IR"/>
        </w:rPr>
        <w:t>ن</w:t>
      </w:r>
      <w:r w:rsidRPr="00BC690A">
        <w:rPr>
          <w:rFonts w:ascii="Times New Roman" w:eastAsia="Times New Roman" w:hAnsi="Times New Roman" w:cs="B Zar" w:hint="cs"/>
          <w:noProof/>
          <w:sz w:val="24"/>
          <w:szCs w:val="24"/>
          <w:rtl/>
        </w:rPr>
        <w:t xml:space="preserve">باشد.   </w:t>
      </w:r>
    </w:p>
    <w:p w:rsidR="002130AD" w:rsidRPr="00BC690A" w:rsidRDefault="002130AD" w:rsidP="00BC690A">
      <w:pPr>
        <w:keepNext/>
        <w:bidi/>
        <w:spacing w:before="240" w:after="60" w:line="360" w:lineRule="auto"/>
        <w:jc w:val="both"/>
        <w:outlineLvl w:val="0"/>
        <w:rPr>
          <w:rFonts w:ascii="Arial" w:eastAsia="Times New Roman" w:hAnsi="Arial" w:cs="B Zar"/>
          <w:b/>
          <w:bCs/>
          <w:noProof/>
          <w:kern w:val="32"/>
          <w:sz w:val="24"/>
          <w:szCs w:val="24"/>
          <w:rtl/>
        </w:rPr>
      </w:pPr>
      <w:r w:rsidRPr="00BC690A">
        <w:rPr>
          <w:rFonts w:ascii="Arial" w:eastAsia="Times New Roman" w:hAnsi="Arial" w:cs="B Zar" w:hint="cs"/>
          <w:b/>
          <w:bCs/>
          <w:noProof/>
          <w:kern w:val="32"/>
          <w:sz w:val="24"/>
          <w:szCs w:val="24"/>
          <w:rtl/>
        </w:rPr>
        <w:t xml:space="preserve">مدل پوششي </w:t>
      </w:r>
      <w:r w:rsidRPr="00BC690A">
        <w:rPr>
          <w:rFonts w:ascii="Arial" w:eastAsia="Times New Roman" w:hAnsi="Arial" w:cs="B Zar"/>
          <w:b/>
          <w:bCs/>
          <w:noProof/>
          <w:kern w:val="32"/>
          <w:sz w:val="24"/>
          <w:szCs w:val="24"/>
        </w:rPr>
        <w:t xml:space="preserve"> CCR</w:t>
      </w:r>
      <w:r w:rsidRPr="00BC690A">
        <w:rPr>
          <w:rFonts w:ascii="Arial" w:eastAsia="Times New Roman" w:hAnsi="Arial" w:cs="B Zar" w:hint="cs"/>
          <w:b/>
          <w:bCs/>
          <w:noProof/>
          <w:kern w:val="32"/>
          <w:sz w:val="24"/>
          <w:szCs w:val="24"/>
          <w:rtl/>
        </w:rPr>
        <w:t>( مدل ثانويه)</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براساس ماتريس </w:t>
      </w:r>
      <w:r w:rsidRPr="00BC690A">
        <w:rPr>
          <w:rFonts w:ascii="Times New Roman" w:eastAsia="Times New Roman" w:hAnsi="Times New Roman" w:cs="B Zar"/>
          <w:noProof/>
          <w:sz w:val="24"/>
          <w:szCs w:val="24"/>
        </w:rPr>
        <w:t>X</w:t>
      </w:r>
      <w:r w:rsidRPr="00BC690A">
        <w:rPr>
          <w:rFonts w:ascii="Times New Roman" w:eastAsia="Times New Roman" w:hAnsi="Times New Roman" w:cs="B Zar" w:hint="cs"/>
          <w:noProof/>
          <w:sz w:val="24"/>
          <w:szCs w:val="24"/>
          <w:rtl/>
        </w:rPr>
        <w:t xml:space="preserve"> و</w:t>
      </w:r>
      <w:r w:rsidRPr="00BC690A">
        <w:rPr>
          <w:rFonts w:ascii="Times New Roman" w:eastAsia="Times New Roman" w:hAnsi="Times New Roman" w:cs="B Zar"/>
          <w:noProof/>
          <w:sz w:val="24"/>
          <w:szCs w:val="24"/>
        </w:rPr>
        <w:t>Y</w:t>
      </w:r>
      <w:r w:rsidRPr="00BC690A">
        <w:rPr>
          <w:rFonts w:ascii="Times New Roman" w:eastAsia="Times New Roman" w:hAnsi="Times New Roman" w:cs="B Zar" w:hint="cs"/>
          <w:noProof/>
          <w:sz w:val="24"/>
          <w:szCs w:val="24"/>
          <w:rtl/>
        </w:rPr>
        <w:t xml:space="preserve"> داده‌ها، مدل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بصورت يك برنامه‌ريزي خطي بيان شد كه در آن بردار</w:t>
      </w:r>
      <w:r w:rsidRPr="00BC690A">
        <w:rPr>
          <w:rFonts w:ascii="Times New Roman" w:eastAsia="Times New Roman" w:hAnsi="Times New Roman" w:cs="B Zar"/>
          <w:noProof/>
          <w:sz w:val="24"/>
          <w:szCs w:val="24"/>
        </w:rPr>
        <w:t>V</w:t>
      </w:r>
      <w:r w:rsidRPr="00BC690A">
        <w:rPr>
          <w:rFonts w:ascii="Times New Roman" w:eastAsia="Times New Roman" w:hAnsi="Times New Roman" w:cs="B Zar" w:hint="cs"/>
          <w:noProof/>
          <w:sz w:val="24"/>
          <w:szCs w:val="24"/>
          <w:rtl/>
        </w:rPr>
        <w:t xml:space="preserve"> براي ضريب نهاده ‌ها و بردار </w:t>
      </w:r>
      <w:r w:rsidRPr="00BC690A">
        <w:rPr>
          <w:rFonts w:ascii="Times New Roman" w:eastAsia="Times New Roman" w:hAnsi="Times New Roman" w:cs="B Zar"/>
          <w:noProof/>
          <w:sz w:val="24"/>
          <w:szCs w:val="24"/>
        </w:rPr>
        <w:t>U</w:t>
      </w:r>
      <w:r w:rsidRPr="00BC690A">
        <w:rPr>
          <w:rFonts w:ascii="Times New Roman" w:eastAsia="Times New Roman" w:hAnsi="Times New Roman" w:cs="B Zar" w:hint="cs"/>
          <w:noProof/>
          <w:sz w:val="24"/>
          <w:szCs w:val="24"/>
          <w:rtl/>
        </w:rPr>
        <w:t xml:space="preserve"> براي ضريب ستاده‌ها به عنوان متغيرهاي مدل بصورت مدل شماره (</w:t>
      </w:r>
      <w:r w:rsidRPr="00BC690A">
        <w:rPr>
          <w:rFonts w:ascii="Times New Roman" w:eastAsia="Times New Roman" w:hAnsi="Times New Roman" w:cs="B Zar" w:hint="cs"/>
          <w:noProof/>
          <w:sz w:val="24"/>
          <w:szCs w:val="24"/>
          <w:rtl/>
          <w:lang w:bidi="fa-IR"/>
        </w:rPr>
        <w:t>2-2</w:t>
      </w:r>
      <w:r w:rsidRPr="00BC690A">
        <w:rPr>
          <w:rFonts w:ascii="Times New Roman" w:eastAsia="Times New Roman" w:hAnsi="Times New Roman" w:cs="B Zar" w:hint="cs"/>
          <w:noProof/>
          <w:sz w:val="24"/>
          <w:szCs w:val="24"/>
          <w:rtl/>
        </w:rPr>
        <w:t>) فرموله گرديد:</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533E99" w:rsidP="00533E99">
      <w:pPr>
        <w:bidi/>
        <w:spacing w:after="0" w:line="360" w:lineRule="auto"/>
        <w:ind w:firstLine="567"/>
        <w:jc w:val="center"/>
        <w:rPr>
          <w:rFonts w:ascii="Times New Roman" w:eastAsia="Times New Roman" w:hAnsi="Times New Roman" w:cs="B Zar"/>
          <w:noProof/>
          <w:sz w:val="24"/>
          <w:szCs w:val="24"/>
          <w:rtl/>
          <w:lang w:bidi="fa-IR"/>
        </w:rPr>
      </w:pPr>
      <w:r w:rsidRPr="00BC690A">
        <w:rPr>
          <w:rFonts w:ascii="Times New Roman" w:eastAsia="Times New Roman" w:hAnsi="Times New Roman" w:cs="B Zar"/>
          <w:noProof/>
          <w:position w:val="-134"/>
          <w:sz w:val="24"/>
          <w:szCs w:val="24"/>
        </w:rPr>
        <w:lastRenderedPageBreak/>
        <w:drawing>
          <wp:inline distT="0" distB="0" distL="0" distR="0" wp14:anchorId="10DD7B5B" wp14:editId="1BD21426">
            <wp:extent cx="2362200" cy="1776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62200" cy="1776730"/>
                    </a:xfrm>
                    <a:prstGeom prst="rect">
                      <a:avLst/>
                    </a:prstGeom>
                    <a:noFill/>
                    <a:ln>
                      <a:noFill/>
                    </a:ln>
                  </pic:spPr>
                </pic:pic>
              </a:graphicData>
            </a:graphic>
          </wp:inline>
        </w:drawing>
      </w:r>
      <w:r w:rsidR="00AC1FFF">
        <w:rPr>
          <w:rFonts w:ascii="Times New Roman" w:eastAsia="Times New Roman" w:hAnsi="Times New Roman" w:cs="B Zar"/>
          <w:noProof/>
          <w:sz w:val="24"/>
          <w:szCs w:val="24"/>
          <w:rtl/>
        </w:rPr>
        <mc:AlternateContent>
          <mc:Choice Requires="wpg">
            <w:drawing>
              <wp:anchor distT="0" distB="0" distL="114300" distR="114300" simplePos="0" relativeHeight="251697152" behindDoc="0" locked="0" layoutInCell="1" allowOverlap="1">
                <wp:simplePos x="0" y="0"/>
                <wp:positionH relativeFrom="column">
                  <wp:posOffset>965835</wp:posOffset>
                </wp:positionH>
                <wp:positionV relativeFrom="paragraph">
                  <wp:posOffset>1776730</wp:posOffset>
                </wp:positionV>
                <wp:extent cx="3314700" cy="457200"/>
                <wp:effectExtent l="13335" t="5080" r="5715" b="13970"/>
                <wp:wrapNone/>
                <wp:docPr id="1348"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457200"/>
                          <a:chOff x="2961" y="8461"/>
                          <a:chExt cx="5220" cy="720"/>
                        </a:xfrm>
                      </wpg:grpSpPr>
                      <wps:wsp>
                        <wps:cNvPr id="1349" name="Line 390"/>
                        <wps:cNvCnPr/>
                        <wps:spPr bwMode="auto">
                          <a:xfrm>
                            <a:off x="2961" y="864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0" name="Rectangle 391"/>
                        <wps:cNvSpPr>
                          <a:spLocks noChangeArrowheads="1"/>
                        </wps:cNvSpPr>
                        <wps:spPr bwMode="auto">
                          <a:xfrm>
                            <a:off x="2961" y="8461"/>
                            <a:ext cx="5220" cy="720"/>
                          </a:xfrm>
                          <a:prstGeom prst="rect">
                            <a:avLst/>
                          </a:prstGeom>
                          <a:solidFill>
                            <a:srgbClr val="FFFFFF">
                              <a:alpha val="0"/>
                            </a:srgbClr>
                          </a:solidFill>
                          <a:ln w="9525">
                            <a:solidFill>
                              <a:srgbClr val="FFFFFF"/>
                            </a:solidFill>
                            <a:miter lim="800000"/>
                            <a:headEnd/>
                            <a:tailEnd/>
                          </a:ln>
                        </wps:spPr>
                        <wps:txbx>
                          <w:txbxContent>
                            <w:p w:rsidR="00897B9E" w:rsidRDefault="00897B9E" w:rsidP="00533E99">
                              <w:pPr>
                                <w:bidi/>
                                <w:spacing w:after="0"/>
                                <w:jc w:val="center"/>
                                <w:rPr>
                                  <w:rFonts w:cs="Badr"/>
                                  <w:sz w:val="28"/>
                                  <w:rtl/>
                                  <w:lang w:bidi="fa-IR"/>
                                </w:rPr>
                              </w:pPr>
                              <w:r w:rsidRPr="00D63E72">
                                <w:rPr>
                                  <w:rFonts w:cs="Badr" w:hint="cs"/>
                                  <w:sz w:val="28"/>
                                  <w:rtl/>
                                  <w:lang w:bidi="fa-IR"/>
                                </w:rPr>
                                <w:t xml:space="preserve">مدل(2-2): مدل اوليه </w:t>
                              </w:r>
                              <w:r w:rsidRPr="00D63E72">
                                <w:rPr>
                                  <w:rFonts w:cs="Badr"/>
                                  <w:sz w:val="28"/>
                                  <w:lang w:bidi="fa-IR"/>
                                </w:rPr>
                                <w:t>CCR</w:t>
                              </w:r>
                              <w:r w:rsidRPr="00D63E72">
                                <w:rPr>
                                  <w:rFonts w:cs="Badr" w:hint="cs"/>
                                  <w:sz w:val="28"/>
                                  <w:rtl/>
                                  <w:lang w:bidi="fa-IR"/>
                                </w:rPr>
                                <w:t xml:space="preserve"> نهاده گرا</w:t>
                              </w:r>
                            </w:p>
                            <w:p w:rsidR="00897B9E" w:rsidRDefault="00897B9E" w:rsidP="002130AD">
                              <w:pPr>
                                <w:jc w:val="center"/>
                                <w:rPr>
                                  <w:rFonts w:cs="Badr"/>
                                  <w:sz w:val="28"/>
                                  <w:rtl/>
                                  <w:lang w:bidi="fa-IR"/>
                                </w:rPr>
                              </w:pPr>
                            </w:p>
                            <w:p w:rsidR="00897B9E" w:rsidRDefault="00897B9E" w:rsidP="002130AD">
                              <w:pPr>
                                <w:jc w:val="center"/>
                                <w:rPr>
                                  <w:rFonts w:cs="Badr"/>
                                  <w:sz w:val="28"/>
                                  <w:rtl/>
                                  <w:lang w:bidi="fa-IR"/>
                                </w:rPr>
                              </w:pPr>
                            </w:p>
                            <w:p w:rsidR="00897B9E" w:rsidRDefault="00897B9E" w:rsidP="002130AD">
                              <w:pPr>
                                <w:jc w:val="center"/>
                                <w:rPr>
                                  <w:rFonts w:cs="Badr"/>
                                  <w:sz w:val="28"/>
                                  <w:rtl/>
                                  <w:lang w:bidi="fa-IR"/>
                                </w:rPr>
                              </w:pPr>
                            </w:p>
                            <w:p w:rsidR="00897B9E" w:rsidRPr="00D63E72" w:rsidRDefault="00897B9E" w:rsidP="00533E99">
                              <w:pPr>
                                <w:spacing w:after="240"/>
                                <w:jc w:val="center"/>
                                <w:rPr>
                                  <w:rFonts w:cs="Badr"/>
                                  <w:sz w:val="28"/>
                                  <w:rtl/>
                                  <w:lang w:bidi="fa-I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365" style="position:absolute;left:0;text-align:left;margin-left:76.05pt;margin-top:139.9pt;width:261pt;height:36pt;z-index:251697152;mso-position-horizontal-relative:text;mso-position-vertical-relative:text" coordorigin="2961,8461" coordsize="52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BNRgMAAEAIAAAOAAAAZHJzL2Uyb0RvYy54bWy8Vdtu2zAMfR+wfxD0njpOnDQx6g5FLsWA&#10;bit2+QDFlm1hsuRJSp1u2L+PopykSYFdgeXBkU2KIs85FK9e7RpJHrixQquMxhdDSrjKdSFUldFP&#10;H9eDGSXWMVUwqRXP6CO39NX1yxdXXZvyka61LLghEETZtGszWjvXplFk85o3zF7oliswlto0zMGr&#10;qaLCsA6iNzIaDYfTqNOmaI3OubXwdRmM9BrjlyXP3buytNwRmVHIzeHT4HPjn9H1FUsrw9pa5H0a&#10;7C+yaJhQcOgh1JI5RrZGPAvViNxoq0t3kesm0mUpco41QDXx8KyaW6O3LdZSpV3VHmACaM9w+uuw&#10;+duHe0NEAdyNE+BKsQZYwoPJeDb3+HRtlYLbrWk/tPcmFAnLO51/tmCOzu3+vQrOZNO90QUEZFun&#10;EZ9daRofAionO6Th8UAD3zmSw8fxOE4uh8BWDrZkcgk8B57yGsj020bzaUwJWGcJLJDDvF712yej&#10;Ub8XdnpjxNJwLKbap+brAsnZI6r231D9ULOWI1nWw3VEdb5H9U4oTsZzzMkfDl4LdW8QYptaAPeX&#10;eB0LnyZJKHyP2rHs06JZ2hrrbrluiF9kVEIayAV7uLMu4LN38dQovRZSIqhSkS6j88loghuslqLw&#10;Ru9mTbVZSEMemG8t/PVgn7iBhFWBwWrOilW/dkzIsAZypPLxoA5Ip1+F3vk2H85Xs9UsGSSj6WqQ&#10;DJfLwc16kQym6/hyshwvF4tl/N2nFidpLYqCK5/dvo/j5PcY7W+U0IGHTj7AEJ1GRz1Bsvt/TBqU&#10;FRgMstro4hGJxe8gsv+mtglIP/Twe7j7mKqklxz2SC+5fRPb0MFE6UUNfvzGGN15jqAP0B9zB42G&#10;DfsC/0Cih958LtHzznwmUgPZ/0ykJxo7keIaf2GvbGvWC3SvzaBaJO8kxm9LvY8f+uYkRCMczDIp&#10;GriXDv3A0p/q/kw4brfZhdt41N+9Ng1iIkaH4QXDFha1Nl8p6WBwZdR+2TLDKZGvFXA3j5PETzp8&#10;wduTEvPUsnlqYSqHUBl1lITlwoXpuG2NqGo4KUYolb6BK7wUeF94LYSsAEf/ggqHFY4pxLYfqX4O&#10;Pn1H/+Pgv/4BAAD//wMAUEsDBBQABgAIAAAAIQADsGna4QAAAAsBAAAPAAAAZHJzL2Rvd25yZXYu&#10;eG1sTI/BTsMwEETvSPyDtUjcqOOUtCXEqaoKOFVItEiI2zbZJlFjO4rdJP17lhMcZ/ZpdiZbT6YV&#10;A/W+cVaDmkUgyBaubGyl4fPw+rAC4QPaEltnScOVPKzz25sM09KN9oOGfagEh1ifooY6hC6V0hc1&#10;GfQz15Hl28n1BgPLvpJljyOHm1bGUbSQBhvLH2rsaFtTcd5fjIa3EcfNXL0Mu/Npe/0+JO9fO0Va&#10;399Nm2cQgabwB8Nvfa4OOXc6uostvWhZJ7FiVEO8fOINTCyWj+wcNcwTtQKZZ/L/hvwHAAD//wMA&#10;UEsBAi0AFAAGAAgAAAAhALaDOJL+AAAA4QEAABMAAAAAAAAAAAAAAAAAAAAAAFtDb250ZW50X1R5&#10;cGVzXS54bWxQSwECLQAUAAYACAAAACEAOP0h/9YAAACUAQAACwAAAAAAAAAAAAAAAAAvAQAAX3Jl&#10;bHMvLnJlbHNQSwECLQAUAAYACAAAACEAYkawTUYDAABACAAADgAAAAAAAAAAAAAAAAAuAgAAZHJz&#10;L2Uyb0RvYy54bWxQSwECLQAUAAYACAAAACEAA7Bp2uEAAAALAQAADwAAAAAAAAAAAAAAAACgBQAA&#10;ZHJzL2Rvd25yZXYueG1sUEsFBgAAAAAEAAQA8wAAAK4GAAAAAA==&#10;">
                <v:line id="Line 390" o:spid="_x0000_s1366" style="position:absolute;visibility:visible;mso-wrap-style:square" from="2961,8644" to="818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v4usYAAADdAAAADwAAAGRycy9kb3ducmV2LnhtbERPTWvCQBC9F/wPyxR6q5vWEmp0FWkp&#10;aA9FraDHMTsmsdnZsLtN0n/vCgVv83ifM533phYtOV9ZVvA0TEAQ51ZXXCjYfX88voLwAVljbZkU&#10;/JGH+WxwN8VM24431G5DIWII+wwVlCE0mZQ+L8mgH9qGOHIn6wyGCF0htcMuhptaPidJKg1WHBtK&#10;bOitpPxn+2sUfI3WabtYfS77/So95u+b4+HcOaUe7vvFBESgPtzE/+6ljvN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b+LrGAAAA3QAAAA8AAAAAAAAA&#10;AAAAAAAAoQIAAGRycy9kb3ducmV2LnhtbFBLBQYAAAAABAAEAPkAAACUAwAAAAA=&#10;"/>
                <v:rect id="Rectangle 391" o:spid="_x0000_s1367" style="position:absolute;left:2961;top:8461;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rNMQA&#10;AADdAAAADwAAAGRycy9kb3ducmV2LnhtbESPzW7CQAyE75V4h5WRuJUNVPQnsCCUioprUg705mZN&#10;EpH1RtkF0rfHB6TebM145vNqM7hWXakPjWcDs2kCirj0tuHKwOF79/wOKkRki61nMvBHATbr0dMK&#10;U+tvnNO1iJWSEA4pGqhj7FKtQ1mTwzD1HbFoJ987jLL2lbY93iTctXqeJK/aYcPSUGNHWU3lubg4&#10;A2+/xVeZ8eljwMzT509+zAm9MZPxsF2CijTEf/Pjem8F/2Uh/PKNj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dKzTEAAAA3QAAAA8AAAAAAAAAAAAAAAAAmAIAAGRycy9k&#10;b3ducmV2LnhtbFBLBQYAAAAABAAEAPUAAACJAwAAAAA=&#10;" strokecolor="white">
                  <v:fill opacity="0"/>
                  <v:textbox>
                    <w:txbxContent>
                      <w:p w:rsidR="00897B9E" w:rsidRDefault="00897B9E" w:rsidP="00533E99">
                        <w:pPr>
                          <w:bidi/>
                          <w:spacing w:after="0"/>
                          <w:jc w:val="center"/>
                          <w:rPr>
                            <w:rFonts w:cs="Badr"/>
                            <w:sz w:val="28"/>
                            <w:rtl/>
                            <w:lang w:bidi="fa-IR"/>
                          </w:rPr>
                        </w:pPr>
                        <w:r w:rsidRPr="00D63E72">
                          <w:rPr>
                            <w:rFonts w:cs="Badr" w:hint="cs"/>
                            <w:sz w:val="28"/>
                            <w:rtl/>
                            <w:lang w:bidi="fa-IR"/>
                          </w:rPr>
                          <w:t xml:space="preserve">مدل(2-2): مدل اوليه </w:t>
                        </w:r>
                        <w:r w:rsidRPr="00D63E72">
                          <w:rPr>
                            <w:rFonts w:cs="Badr"/>
                            <w:sz w:val="28"/>
                            <w:lang w:bidi="fa-IR"/>
                          </w:rPr>
                          <w:t>CCR</w:t>
                        </w:r>
                        <w:r w:rsidRPr="00D63E72">
                          <w:rPr>
                            <w:rFonts w:cs="Badr" w:hint="cs"/>
                            <w:sz w:val="28"/>
                            <w:rtl/>
                            <w:lang w:bidi="fa-IR"/>
                          </w:rPr>
                          <w:t xml:space="preserve"> نهاده گرا</w:t>
                        </w:r>
                      </w:p>
                      <w:p w:rsidR="00897B9E" w:rsidRDefault="00897B9E" w:rsidP="002130AD">
                        <w:pPr>
                          <w:jc w:val="center"/>
                          <w:rPr>
                            <w:rFonts w:cs="Badr"/>
                            <w:sz w:val="28"/>
                            <w:rtl/>
                            <w:lang w:bidi="fa-IR"/>
                          </w:rPr>
                        </w:pPr>
                      </w:p>
                      <w:p w:rsidR="00897B9E" w:rsidRDefault="00897B9E" w:rsidP="002130AD">
                        <w:pPr>
                          <w:jc w:val="center"/>
                          <w:rPr>
                            <w:rFonts w:cs="Badr"/>
                            <w:sz w:val="28"/>
                            <w:rtl/>
                            <w:lang w:bidi="fa-IR"/>
                          </w:rPr>
                        </w:pPr>
                      </w:p>
                      <w:p w:rsidR="00897B9E" w:rsidRDefault="00897B9E" w:rsidP="002130AD">
                        <w:pPr>
                          <w:jc w:val="center"/>
                          <w:rPr>
                            <w:rFonts w:cs="Badr"/>
                            <w:sz w:val="28"/>
                            <w:rtl/>
                            <w:lang w:bidi="fa-IR"/>
                          </w:rPr>
                        </w:pPr>
                      </w:p>
                      <w:p w:rsidR="00897B9E" w:rsidRPr="00D63E72" w:rsidRDefault="00897B9E" w:rsidP="00533E99">
                        <w:pPr>
                          <w:spacing w:after="240"/>
                          <w:jc w:val="center"/>
                          <w:rPr>
                            <w:rFonts w:cs="Badr"/>
                            <w:sz w:val="28"/>
                            <w:rtl/>
                            <w:lang w:bidi="fa-IR"/>
                          </w:rPr>
                        </w:pPr>
                      </w:p>
                    </w:txbxContent>
                  </v:textbox>
                </v:rect>
              </v:group>
            </w:pict>
          </mc:Fallback>
        </mc:AlternateConten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مسئله ثانويه مدل </w:t>
      </w:r>
      <w:r w:rsidRPr="00BC690A">
        <w:rPr>
          <w:rFonts w:ascii="Times New Roman" w:eastAsia="Times New Roman" w:hAnsi="Times New Roman" w:cs="B Zar"/>
          <w:noProof/>
          <w:sz w:val="24"/>
          <w:szCs w:val="24"/>
        </w:rPr>
        <w:t>LP</w:t>
      </w:r>
      <w:r w:rsidRPr="00BC690A">
        <w:rPr>
          <w:rFonts w:ascii="Times New Roman" w:eastAsia="Times New Roman" w:hAnsi="Times New Roman" w:cs="B Zar"/>
          <w:noProof/>
          <w:sz w:val="24"/>
          <w:szCs w:val="24"/>
          <w:vertAlign w:val="subscript"/>
        </w:rPr>
        <w:t>p</w:t>
      </w:r>
      <w:r w:rsidRPr="00BC690A">
        <w:rPr>
          <w:rFonts w:ascii="Times New Roman" w:eastAsia="Times New Roman" w:hAnsi="Times New Roman" w:cs="B Zar" w:hint="cs"/>
          <w:noProof/>
          <w:sz w:val="24"/>
          <w:szCs w:val="24"/>
          <w:rtl/>
        </w:rPr>
        <w:t xml:space="preserve"> با يك متغير واقعي</w:t>
      </w:r>
      <w:r w:rsidRPr="00BC690A">
        <w:rPr>
          <w:rFonts w:ascii="Times New Roman" w:eastAsia="Times New Roman" w:hAnsi="Times New Roman" w:cs="B Zar"/>
          <w:noProof/>
          <w:position w:val="-6"/>
          <w:sz w:val="24"/>
          <w:szCs w:val="24"/>
        </w:rPr>
        <w:object w:dxaOrig="200" w:dyaOrig="279">
          <v:shape id="_x0000_i1028" type="#_x0000_t75" style="width:7.2pt;height:14.4pt" o:ole="">
            <v:imagedata r:id="rId23" o:title=""/>
          </v:shape>
          <o:OLEObject Type="Embed" ProgID="Equation.3" ShapeID="_x0000_i1028" DrawAspect="Content" ObjectID="_1556442140" r:id="rId24"/>
        </w:object>
      </w:r>
      <w:r w:rsidRPr="00BC690A">
        <w:rPr>
          <w:rFonts w:ascii="Times New Roman" w:eastAsia="Times New Roman" w:hAnsi="Times New Roman" w:cs="B Zar" w:hint="cs"/>
          <w:noProof/>
          <w:sz w:val="24"/>
          <w:szCs w:val="24"/>
          <w:rtl/>
        </w:rPr>
        <w:t xml:space="preserve"> و يك بردار غير منفي</w:t>
      </w:r>
      <w:r w:rsidRPr="00BC690A">
        <w:rPr>
          <w:rFonts w:ascii="Times New Roman" w:eastAsia="Times New Roman" w:hAnsi="Times New Roman" w:cs="B Zar"/>
          <w:noProof/>
          <w:position w:val="-12"/>
          <w:sz w:val="24"/>
          <w:szCs w:val="24"/>
        </w:rPr>
        <w:object w:dxaOrig="1500" w:dyaOrig="380">
          <v:shape id="_x0000_i1029" type="#_x0000_t75" style="width:1in;height:21.6pt" o:ole="">
            <v:imagedata r:id="rId25" o:title=""/>
          </v:shape>
          <o:OLEObject Type="Embed" ProgID="Equation.3" ShapeID="_x0000_i1029" DrawAspect="Content" ObjectID="_1556442141" r:id="rId26"/>
        </w:object>
      </w:r>
      <w:r w:rsidRPr="00BC690A">
        <w:rPr>
          <w:rFonts w:ascii="Times New Roman" w:eastAsia="Times New Roman" w:hAnsi="Times New Roman" w:cs="B Zar" w:hint="cs"/>
          <w:noProof/>
          <w:sz w:val="24"/>
          <w:szCs w:val="24"/>
          <w:rtl/>
        </w:rPr>
        <w:t xml:space="preserve"> از متغيرها بصورت مدل(2-3) خواهد بود:</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2130AD" w:rsidP="00BC690A">
      <w:pPr>
        <w:bidi/>
        <w:spacing w:after="0" w:line="360" w:lineRule="auto"/>
        <w:ind w:firstLine="567"/>
        <w:jc w:val="center"/>
        <w:rPr>
          <w:rFonts w:ascii="Times New Roman" w:eastAsia="Times New Roman" w:hAnsi="Times New Roman" w:cs="B Zar"/>
          <w:noProof/>
          <w:sz w:val="24"/>
          <w:szCs w:val="24"/>
          <w:rtl/>
          <w:lang w:bidi="fa-IR"/>
        </w:rPr>
      </w:pPr>
      <w:r w:rsidRPr="00BC690A">
        <w:rPr>
          <w:rFonts w:ascii="Times New Roman" w:eastAsia="Times New Roman" w:hAnsi="Times New Roman" w:cs="B Zar"/>
          <w:noProof/>
          <w:position w:val="-144"/>
          <w:sz w:val="24"/>
          <w:szCs w:val="24"/>
        </w:rPr>
        <w:drawing>
          <wp:inline distT="0" distB="0" distL="0" distR="0">
            <wp:extent cx="2143760" cy="16522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43760" cy="1652270"/>
                    </a:xfrm>
                    <a:prstGeom prst="rect">
                      <a:avLst/>
                    </a:prstGeom>
                    <a:noFill/>
                    <a:ln>
                      <a:noFill/>
                    </a:ln>
                  </pic:spPr>
                </pic:pic>
              </a:graphicData>
            </a:graphic>
          </wp:inline>
        </w:drawing>
      </w:r>
    </w:p>
    <w:p w:rsidR="002130AD" w:rsidRPr="00BC690A" w:rsidRDefault="002130AD" w:rsidP="00BC690A">
      <w:pPr>
        <w:bidi/>
        <w:spacing w:after="0" w:line="360" w:lineRule="auto"/>
        <w:ind w:firstLine="567"/>
        <w:jc w:val="center"/>
        <w:rPr>
          <w:rFonts w:ascii="Times New Roman" w:eastAsia="Times New Roman" w:hAnsi="Times New Roman" w:cs="B Zar"/>
          <w:noProof/>
          <w:sz w:val="24"/>
          <w:szCs w:val="24"/>
          <w:rtl/>
        </w:rPr>
      </w:pPr>
    </w:p>
    <w:p w:rsidR="002130AD" w:rsidRPr="00BC690A" w:rsidRDefault="00AC1FFF" w:rsidP="00BC690A">
      <w:pPr>
        <w:bidi/>
        <w:spacing w:after="0" w:line="360" w:lineRule="auto"/>
        <w:ind w:firstLine="567"/>
        <w:jc w:val="both"/>
        <w:rPr>
          <w:rFonts w:ascii="Times New Roman" w:eastAsia="Times New Roman" w:hAnsi="Times New Roman" w:cs="B Zar"/>
          <w:noProof/>
          <w:sz w:val="24"/>
          <w:szCs w:val="24"/>
          <w:rtl/>
        </w:rPr>
      </w:pPr>
      <w:r>
        <w:rPr>
          <w:rFonts w:ascii="Times New Roman" w:eastAsia="Times New Roman" w:hAnsi="Times New Roman" w:cs="B Zar"/>
          <w:noProof/>
          <w:sz w:val="24"/>
          <w:szCs w:val="24"/>
          <w:rtl/>
        </w:rPr>
        <mc:AlternateContent>
          <mc:Choice Requires="wpg">
            <w:drawing>
              <wp:anchor distT="0" distB="0" distL="114300" distR="114300" simplePos="0" relativeHeight="251698176" behindDoc="0" locked="0" layoutInCell="1" allowOverlap="1">
                <wp:simplePos x="0" y="0"/>
                <wp:positionH relativeFrom="column">
                  <wp:posOffset>737235</wp:posOffset>
                </wp:positionH>
                <wp:positionV relativeFrom="paragraph">
                  <wp:posOffset>40640</wp:posOffset>
                </wp:positionV>
                <wp:extent cx="3886200" cy="571500"/>
                <wp:effectExtent l="13335" t="12065" r="5715" b="6985"/>
                <wp:wrapNone/>
                <wp:docPr id="1345"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571500"/>
                          <a:chOff x="2601" y="14584"/>
                          <a:chExt cx="6120" cy="900"/>
                        </a:xfrm>
                      </wpg:grpSpPr>
                      <wps:wsp>
                        <wps:cNvPr id="1346" name="Line 393"/>
                        <wps:cNvCnPr/>
                        <wps:spPr bwMode="auto">
                          <a:xfrm>
                            <a:off x="2961" y="14584"/>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7" name="Rectangle 394"/>
                        <wps:cNvSpPr>
                          <a:spLocks noChangeArrowheads="1"/>
                        </wps:cNvSpPr>
                        <wps:spPr bwMode="auto">
                          <a:xfrm>
                            <a:off x="2601" y="14764"/>
                            <a:ext cx="6120" cy="720"/>
                          </a:xfrm>
                          <a:prstGeom prst="rect">
                            <a:avLst/>
                          </a:prstGeom>
                          <a:solidFill>
                            <a:srgbClr val="FFFFFF"/>
                          </a:solidFill>
                          <a:ln w="9525">
                            <a:solidFill>
                              <a:srgbClr val="FFFFFF"/>
                            </a:solidFill>
                            <a:miter lim="800000"/>
                            <a:headEnd/>
                            <a:tailEnd/>
                          </a:ln>
                        </wps:spPr>
                        <wps:txbx>
                          <w:txbxContent>
                            <w:p w:rsidR="00897B9E" w:rsidRPr="00D63E72" w:rsidRDefault="00897B9E" w:rsidP="002130AD">
                              <w:pPr>
                                <w:spacing w:line="240" w:lineRule="auto"/>
                                <w:rPr>
                                  <w:rFonts w:cs="B Badr"/>
                                  <w:sz w:val="28"/>
                                  <w:rtl/>
                                </w:rPr>
                              </w:pPr>
                              <w:r w:rsidRPr="00D63E72">
                                <w:rPr>
                                  <w:rFonts w:cs="B Badr" w:hint="cs"/>
                                  <w:sz w:val="28"/>
                                  <w:rtl/>
                                  <w:lang w:bidi="fa-IR"/>
                                </w:rPr>
                                <w:t xml:space="preserve">مدل(2-3): </w:t>
                              </w:r>
                              <w:r w:rsidRPr="00D63E72">
                                <w:rPr>
                                  <w:rFonts w:cs="B Badr" w:hint="cs"/>
                                  <w:sz w:val="28"/>
                                  <w:rtl/>
                                </w:rPr>
                                <w:t xml:space="preserve">مسئله ثانويه مدل </w:t>
                              </w:r>
                              <w:r w:rsidRPr="00D63E72">
                                <w:rPr>
                                  <w:rFonts w:cs="B Badr"/>
                                  <w:i/>
                                  <w:iCs/>
                                  <w:szCs w:val="24"/>
                                </w:rPr>
                                <w:t>CCR</w:t>
                              </w:r>
                              <w:r w:rsidRPr="00D63E72">
                                <w:rPr>
                                  <w:rFonts w:cs="B Badr" w:hint="cs"/>
                                  <w:sz w:val="28"/>
                                  <w:rtl/>
                                </w:rPr>
                                <w:t xml:space="preserve"> نهاده گرا (مدل پوششي)</w:t>
                              </w:r>
                            </w:p>
                            <w:p w:rsidR="00897B9E" w:rsidRPr="00F26BC1" w:rsidRDefault="00897B9E" w:rsidP="002130AD">
                              <w:pPr>
                                <w:rPr>
                                  <w:rFonts w:cs="Badr"/>
                                  <w:b/>
                                  <w:bCs/>
                                  <w:sz w:val="32"/>
                                  <w:szCs w:val="32"/>
                                  <w:rtl/>
                                  <w:lang w:bidi="fa-I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368" style="position:absolute;left:0;text-align:left;margin-left:58.05pt;margin-top:3.2pt;width:306pt;height:45pt;z-index:251698176;mso-position-horizontal-relative:text;mso-position-vertical-relative:text" coordorigin="2601,14584"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INQQMAACYIAAAOAAAAZHJzL2Uyb0RvYy54bWy8VduO2zYQfS+QfyD47pVlS7ItrDZY+LIo&#10;sE0XTfMBtERJRCVSJemVt0H+vcOhZK+dNAlSIH6QSc1wNHPOGc7t22PbkGeujVAyo+HNlBIuc1UI&#10;WWX0w5+7yZISY5ksWKMkz+gLN/Tt3Ztfbvsu5TNVq6bgmkAQadK+y2htbZcGgclr3jJzozouwVgq&#10;3TILW10FhWY9RG+bYDadJkGvdNFplXNj4O3GG+kdxi9Lntvfy9JwS5qMQm4Wnxqfe/cM7m5ZWmnW&#10;1SIf0mA/kEXLhISPnkJtmGXkoMVnoVqRa2VUaW9y1QaqLEXOsQaoJpxeVfOg1aHDWqq0r7oTTADt&#10;FU4/HDZ/9/ykiSiAu3kUUyJZCyzhh8l8NXP49F2VgtuD7t53T9oXCctHlf9lwBxc292+8s5k3/+m&#10;CgjIDlYhPsdSty4EVE6OSMPLiQZ+tCSHl/PlMgFuKcnBFi/CGNbIU14Dme7YLJmGlIA1jOJlNBq3&#10;w/kknA2HV/5kwFL/Xcx1yM0VBpozZ1jN/4P1fc06jmwZh9cZ1mSE9VFIDqjOParotZZPGjE2qQF0&#10;vwnYbJV8VvmIWxyNoCFep6pZ2mljH7hqiVtktIE8kA32/Gis4/Ds4siRaieaBiFvJOkzuopnMR4w&#10;qhGFMzo3o6v9utHkmbnmwp+rDIJduIGIZYHBas6K7bC2TDR+Df6NdPGgDkhnWPnu+biarrbL7TKa&#10;RLNkO4mmm83kfreOJskuXMSb+Wa93oSfXGphlNaiKLh02Y2dHEbfR+lwp/gePPXyCYbgMjqWCMmO&#10;/5g0SMtT6HW1V8ULMovvQWU/T26LUW5/wO3HZNU4zWGTuBRBmWMbG9/DRKp1DX78XmvVO46gEUJk&#10;8uLAWOC3NXruzkUydOeo0XNvLqBJvVrGO+FKpRrS/5pKL0R2ocUd/r6kxe+W83+HaIWFidWINqPL&#10;k+ZZ+lVtX4nDHvfH4c5FDByyXjBEKz+iYKTColb6H0p6GE8ZNX8fmOaUNL9K4GcVRpGbZ7iJYgcm&#10;0a8t+9cWJnMIlVFLiV+urZ+Bh06LqoYvhYi0VPdwUZcC74RzViB0t0EVwwqHEYp/GJxu2r3eo/95&#10;vN/9CwAA//8DAFBLAwQUAAYACAAAACEApN2ltd4AAAAIAQAADwAAAGRycy9kb3ducmV2LnhtbEyP&#10;wU7DMBBE70j8g7VI3KjjAqGEOFVVAaeqEi0S4ubG2yRqvI5iN0n/nuUEx7czmp3Jl5NrxYB9aDxp&#10;ULMEBFLpbUOVhs/9290CRIiGrGk9oYYLBlgW11e5yawf6QOHXawEh1DIjIY6xi6TMpQ1OhNmvkNi&#10;7eh7ZyJjX0nbm5HDXSvnSZJKZxriD7XpcF1jedqdnYb30Yyre/U6bE7H9eV7/7j92ijU+vZmWr2A&#10;iDjFPzP81ufqUHCngz+TDaJlVqliq4b0AQTrT/MF80HDMx9kkcv/A4ofAAAA//8DAFBLAQItABQA&#10;BgAIAAAAIQC2gziS/gAAAOEBAAATAAAAAAAAAAAAAAAAAAAAAABbQ29udGVudF9UeXBlc10ueG1s&#10;UEsBAi0AFAAGAAgAAAAhADj9If/WAAAAlAEAAAsAAAAAAAAAAAAAAAAALwEAAF9yZWxzLy5yZWxz&#10;UEsBAi0AFAAGAAgAAAAhAGsF4g1BAwAAJggAAA4AAAAAAAAAAAAAAAAALgIAAGRycy9lMm9Eb2Mu&#10;eG1sUEsBAi0AFAAGAAgAAAAhAKTdpbXeAAAACAEAAA8AAAAAAAAAAAAAAAAAmwUAAGRycy9kb3du&#10;cmV2LnhtbFBLBQYAAAAABAAEAPMAAACmBgAAAAA=&#10;">
                <v:line id="Line 393" o:spid="_x0000_s1369" style="position:absolute;visibility:visible;mso-wrap-style:square" from="2961,14584" to="8361,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syMUAAADdAAAADwAAAGRycy9kb3ducmV2LnhtbERPS2vCQBC+C/6HZYTedGMtQVJXEUtB&#10;eyj1Ae1xzE6TaHY27G6T9N93C4K3+fies1j1phYtOV9ZVjCdJCCIc6srLhScjq/jOQgfkDXWlknB&#10;L3lYLYeDBWbadryn9hAKEUPYZ6igDKHJpPR5SQb9xDbEkfu2zmCI0BVSO+xiuKnlY5Kk0mDFsaHE&#10;hjYl5dfDj1HwPvtI2/Xubdt/7tJz/rI/f106p9TDqF8/gwjUh7v45t7qOH/2lML/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RsyMUAAADdAAAADwAAAAAAAAAA&#10;AAAAAAChAgAAZHJzL2Rvd25yZXYueG1sUEsFBgAAAAAEAAQA+QAAAJMDAAAAAA==&#10;"/>
                <v:rect id="Rectangle 394" o:spid="_x0000_s1370" style="position:absolute;left:2601;top:14764;width:6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9DMMA&#10;AADdAAAADwAAAGRycy9kb3ducmV2LnhtbERPTWvCQBC9C/0PyxS86aYqbUldQ42RevBg1d6H3WkS&#10;mp0N2VWjv74rFHqbx/ucedbbRpyp87VjBU/jBASxdqbmUsHxsB69gvAB2WDjmBRcyUO2eBjMMTXu&#10;wp903odSxBD2KSqoQmhTKb2uyKIfu5Y4ct+usxgi7EppOrzEcNvISZI8S4s1x4YKW8or0j/7k1Ww&#10;Q1ztbh9aL4vrdlZQ/lWQa5QaPvbvbyAC9eFf/OfemDh/OnuB+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V9DMMAAADdAAAADwAAAAAAAAAAAAAAAACYAgAAZHJzL2Rv&#10;d25yZXYueG1sUEsFBgAAAAAEAAQA9QAAAIgDAAAAAA==&#10;" strokecolor="white">
                  <v:textbox>
                    <w:txbxContent>
                      <w:p w:rsidR="00897B9E" w:rsidRPr="00D63E72" w:rsidRDefault="00897B9E" w:rsidP="002130AD">
                        <w:pPr>
                          <w:spacing w:line="240" w:lineRule="auto"/>
                          <w:rPr>
                            <w:rFonts w:cs="B Badr"/>
                            <w:sz w:val="28"/>
                            <w:rtl/>
                          </w:rPr>
                        </w:pPr>
                        <w:r w:rsidRPr="00D63E72">
                          <w:rPr>
                            <w:rFonts w:cs="B Badr" w:hint="cs"/>
                            <w:sz w:val="28"/>
                            <w:rtl/>
                            <w:lang w:bidi="fa-IR"/>
                          </w:rPr>
                          <w:t xml:space="preserve">مدل(2-3): </w:t>
                        </w:r>
                        <w:r w:rsidRPr="00D63E72">
                          <w:rPr>
                            <w:rFonts w:cs="B Badr" w:hint="cs"/>
                            <w:sz w:val="28"/>
                            <w:rtl/>
                          </w:rPr>
                          <w:t xml:space="preserve">مسئله ثانويه مدل </w:t>
                        </w:r>
                        <w:r w:rsidRPr="00D63E72">
                          <w:rPr>
                            <w:rFonts w:cs="B Badr"/>
                            <w:i/>
                            <w:iCs/>
                            <w:szCs w:val="24"/>
                          </w:rPr>
                          <w:t>CCR</w:t>
                        </w:r>
                        <w:r w:rsidRPr="00D63E72">
                          <w:rPr>
                            <w:rFonts w:cs="B Badr" w:hint="cs"/>
                            <w:sz w:val="28"/>
                            <w:rtl/>
                          </w:rPr>
                          <w:t xml:space="preserve"> نهاده گرا (مدل پوششي)</w:t>
                        </w:r>
                      </w:p>
                      <w:p w:rsidR="00897B9E" w:rsidRPr="00F26BC1" w:rsidRDefault="00897B9E" w:rsidP="002130AD">
                        <w:pPr>
                          <w:rPr>
                            <w:rFonts w:cs="Badr"/>
                            <w:b/>
                            <w:bCs/>
                            <w:sz w:val="32"/>
                            <w:szCs w:val="32"/>
                            <w:rtl/>
                            <w:lang w:bidi="fa-IR"/>
                          </w:rPr>
                        </w:pPr>
                      </w:p>
                    </w:txbxContent>
                  </v:textbox>
                </v:rect>
              </v:group>
            </w:pict>
          </mc:Fallback>
        </mc:AlternateContent>
      </w:r>
    </w:p>
    <w:p w:rsidR="00533E99" w:rsidRDefault="00533E99" w:rsidP="00BC690A">
      <w:pPr>
        <w:bidi/>
        <w:spacing w:after="0" w:line="360" w:lineRule="auto"/>
        <w:ind w:firstLine="567"/>
        <w:jc w:val="both"/>
        <w:rPr>
          <w:rFonts w:ascii="Times New Roman" w:eastAsia="Times New Roman" w:hAnsi="Times New Roman" w:cs="B Zar"/>
          <w:noProof/>
          <w:sz w:val="24"/>
          <w:szCs w:val="24"/>
          <w:rtl/>
        </w:rPr>
      </w:pPr>
    </w:p>
    <w:p w:rsidR="002130AD" w:rsidRPr="00BC690A" w:rsidRDefault="002130AD" w:rsidP="00533E99">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در مدل ثانويه ، اگر (</w:t>
      </w:r>
      <w:r w:rsidRPr="00BC690A">
        <w:rPr>
          <w:rFonts w:ascii="Times New Roman" w:eastAsia="Times New Roman" w:hAnsi="Times New Roman" w:cs="B Zar"/>
          <w:noProof/>
          <w:position w:val="-6"/>
          <w:sz w:val="24"/>
          <w:szCs w:val="24"/>
        </w:rPr>
        <w:object w:dxaOrig="540" w:dyaOrig="279">
          <v:shape id="_x0000_i1030" type="#_x0000_t75" style="width:28.8pt;height:14.4pt" o:ole="">
            <v:imagedata r:id="rId28" o:title=""/>
          </v:shape>
          <o:OLEObject Type="Embed" ProgID="Equation.3" ShapeID="_x0000_i1030" DrawAspect="Content" ObjectID="_1556442142" r:id="rId29"/>
        </w:object>
      </w:r>
      <w:r w:rsidRPr="00BC690A">
        <w:rPr>
          <w:rFonts w:ascii="Times New Roman" w:eastAsia="Times New Roman" w:hAnsi="Times New Roman" w:cs="B Zar" w:hint="cs"/>
          <w:noProof/>
          <w:sz w:val="24"/>
          <w:szCs w:val="24"/>
          <w:rtl/>
        </w:rPr>
        <w:t>) و (</w:t>
      </w:r>
      <w:r w:rsidRPr="00BC690A">
        <w:rPr>
          <w:rFonts w:ascii="Times New Roman" w:eastAsia="Times New Roman" w:hAnsi="Times New Roman" w:cs="B Zar"/>
          <w:noProof/>
          <w:position w:val="-14"/>
          <w:sz w:val="24"/>
          <w:szCs w:val="24"/>
        </w:rPr>
        <w:object w:dxaOrig="620" w:dyaOrig="380">
          <v:shape id="_x0000_i1031" type="#_x0000_t75" style="width:28.8pt;height:21.6pt" o:ole="">
            <v:imagedata r:id="rId30" o:title=""/>
          </v:shape>
          <o:OLEObject Type="Embed" ProgID="Equation.3" ShapeID="_x0000_i1031" DrawAspect="Content" ObjectID="_1556442143" r:id="rId31"/>
        </w:object>
      </w:r>
      <w:r w:rsidRPr="00BC690A">
        <w:rPr>
          <w:rFonts w:ascii="Times New Roman" w:eastAsia="Times New Roman" w:hAnsi="Times New Roman" w:cs="B Zar" w:hint="cs"/>
          <w:noProof/>
          <w:sz w:val="24"/>
          <w:szCs w:val="24"/>
          <w:rtl/>
        </w:rPr>
        <w:t>) و (</w:t>
      </w:r>
      <w:r w:rsidRPr="00BC690A">
        <w:rPr>
          <w:rFonts w:ascii="Times New Roman" w:eastAsia="Times New Roman" w:hAnsi="Times New Roman" w:cs="B Zar"/>
          <w:noProof/>
          <w:position w:val="-14"/>
          <w:sz w:val="24"/>
          <w:szCs w:val="24"/>
        </w:rPr>
        <w:object w:dxaOrig="639" w:dyaOrig="380">
          <v:shape id="_x0000_i1032" type="#_x0000_t75" style="width:28.8pt;height:21.6pt" o:ole="">
            <v:imagedata r:id="rId32" o:title=""/>
          </v:shape>
          <o:OLEObject Type="Embed" ProgID="Equation.3" ShapeID="_x0000_i1032" DrawAspect="Content" ObjectID="_1556442144" r:id="rId33"/>
        </w:object>
      </w:r>
      <w:r w:rsidRPr="00BC690A">
        <w:rPr>
          <w:rFonts w:ascii="Times New Roman" w:eastAsia="Times New Roman" w:hAnsi="Times New Roman" w:cs="B Zar" w:hint="cs"/>
          <w:noProof/>
          <w:sz w:val="24"/>
          <w:szCs w:val="24"/>
          <w:rtl/>
        </w:rPr>
        <w:t>) و (</w:t>
      </w:r>
      <w:r w:rsidRPr="00BC690A">
        <w:rPr>
          <w:rFonts w:ascii="Times New Roman" w:eastAsia="Times New Roman" w:hAnsi="Times New Roman" w:cs="B Zar"/>
          <w:noProof/>
          <w:position w:val="-10"/>
          <w:sz w:val="24"/>
          <w:szCs w:val="24"/>
        </w:rPr>
        <w:object w:dxaOrig="600" w:dyaOrig="300">
          <v:shape id="_x0000_i1033" type="#_x0000_t75" style="width:28.8pt;height:14.4pt" o:ole="">
            <v:imagedata r:id="rId34" o:title=""/>
          </v:shape>
          <o:OLEObject Type="Embed" ProgID="Equation.3" ShapeID="_x0000_i1033" DrawAspect="Content" ObjectID="_1556442145" r:id="rId35"/>
        </w:object>
      </w:r>
      <w:r w:rsidRPr="00BC690A">
        <w:rPr>
          <w:rFonts w:ascii="Times New Roman" w:eastAsia="Times New Roman" w:hAnsi="Times New Roman" w:cs="B Zar" w:hint="cs"/>
          <w:noProof/>
          <w:sz w:val="24"/>
          <w:szCs w:val="24"/>
          <w:rtl/>
        </w:rPr>
        <w:t xml:space="preserve">) باشد، جواب موجه خواهد بود و مقدار بهينه </w:t>
      </w:r>
      <w:r w:rsidRPr="00BC690A">
        <w:rPr>
          <w:rFonts w:ascii="Times New Roman" w:eastAsia="Times New Roman" w:hAnsi="Times New Roman" w:cs="B Zar"/>
          <w:noProof/>
          <w:position w:val="-6"/>
          <w:sz w:val="24"/>
          <w:szCs w:val="24"/>
        </w:rPr>
        <w:object w:dxaOrig="200" w:dyaOrig="279">
          <v:shape id="_x0000_i1034" type="#_x0000_t75" style="width:7.2pt;height:14.4pt" o:ole="">
            <v:imagedata r:id="rId23" o:title=""/>
          </v:shape>
          <o:OLEObject Type="Embed" ProgID="Equation.3" ShapeID="_x0000_i1034" DrawAspect="Content" ObjectID="_1556442146" r:id="rId36"/>
        </w:object>
      </w:r>
      <w:r w:rsidRPr="00BC690A">
        <w:rPr>
          <w:rFonts w:ascii="Times New Roman" w:eastAsia="Times New Roman" w:hAnsi="Times New Roman" w:cs="B Zar" w:hint="cs"/>
          <w:noProof/>
          <w:sz w:val="24"/>
          <w:szCs w:val="24"/>
          <w:rtl/>
        </w:rPr>
        <w:t xml:space="preserve"> بين صفر و يك مي‌باشد، يعني (</w:t>
      </w:r>
      <w:r w:rsidRPr="00BC690A">
        <w:rPr>
          <w:rFonts w:ascii="Times New Roman" w:eastAsia="Times New Roman" w:hAnsi="Times New Roman" w:cs="B Zar"/>
          <w:noProof/>
          <w:position w:val="-6"/>
          <w:sz w:val="24"/>
          <w:szCs w:val="24"/>
        </w:rPr>
        <w:object w:dxaOrig="1060" w:dyaOrig="340">
          <v:shape id="_x0000_i1035" type="#_x0000_t75" style="width:50.4pt;height:14.4pt" o:ole="">
            <v:imagedata r:id="rId37" o:title=""/>
          </v:shape>
          <o:OLEObject Type="Embed" ProgID="Equation.3" ShapeID="_x0000_i1035" DrawAspect="Content" ObjectID="_1556442147" r:id="rId38"/>
        </w:object>
      </w:r>
      <w:r w:rsidRPr="00BC690A">
        <w:rPr>
          <w:rFonts w:ascii="Times New Roman" w:eastAsia="Times New Roman" w:hAnsi="Times New Roman" w:cs="B Zar" w:hint="cs"/>
          <w:noProof/>
          <w:sz w:val="24"/>
          <w:szCs w:val="24"/>
          <w:rtl/>
        </w:rPr>
        <w:t>).</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در سال 1979، چارنز و كوپر مدل خود را  اصلاح كردند. با توجه به اينكه در مدل اوليه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متغيرهاي </w:t>
      </w:r>
      <w:r w:rsidRPr="00BC690A">
        <w:rPr>
          <w:rFonts w:ascii="Times New Roman" w:eastAsia="Times New Roman" w:hAnsi="Times New Roman" w:cs="B Zar"/>
          <w:noProof/>
          <w:sz w:val="24"/>
          <w:szCs w:val="24"/>
        </w:rPr>
        <w:t>V</w:t>
      </w:r>
      <w:r w:rsidRPr="00BC690A">
        <w:rPr>
          <w:rFonts w:ascii="Times New Roman" w:eastAsia="Times New Roman" w:hAnsi="Times New Roman" w:cs="B Zar" w:hint="cs"/>
          <w:noProof/>
          <w:sz w:val="24"/>
          <w:szCs w:val="24"/>
          <w:rtl/>
        </w:rPr>
        <w:t xml:space="preserve"> و </w:t>
      </w:r>
      <w:r w:rsidRPr="00BC690A">
        <w:rPr>
          <w:rFonts w:ascii="Times New Roman" w:eastAsia="Times New Roman" w:hAnsi="Times New Roman" w:cs="B Zar"/>
          <w:noProof/>
          <w:sz w:val="24"/>
          <w:szCs w:val="24"/>
        </w:rPr>
        <w:t>U</w:t>
      </w:r>
      <w:r w:rsidRPr="00BC690A">
        <w:rPr>
          <w:rFonts w:ascii="Times New Roman" w:eastAsia="Times New Roman" w:hAnsi="Times New Roman" w:cs="B Zar" w:hint="cs"/>
          <w:noProof/>
          <w:sz w:val="24"/>
          <w:szCs w:val="24"/>
          <w:rtl/>
        </w:rPr>
        <w:t xml:space="preserve"> بصورت غير منفي بيان شده بودند، آنها مشاهده كردند كه در برخي از مدلهاي عملي، مقدار </w:t>
      </w:r>
      <w:r w:rsidRPr="00BC690A">
        <w:rPr>
          <w:rFonts w:ascii="Times New Roman" w:eastAsia="Times New Roman" w:hAnsi="Times New Roman" w:cs="B Zar"/>
          <w:noProof/>
          <w:sz w:val="24"/>
          <w:szCs w:val="24"/>
        </w:rPr>
        <w:t>V</w:t>
      </w:r>
      <w:r w:rsidRPr="00BC690A">
        <w:rPr>
          <w:rFonts w:ascii="Times New Roman" w:eastAsia="Times New Roman" w:hAnsi="Times New Roman" w:cs="B Zar" w:hint="cs"/>
          <w:noProof/>
          <w:sz w:val="24"/>
          <w:szCs w:val="24"/>
          <w:rtl/>
        </w:rPr>
        <w:t xml:space="preserve"> يا </w:t>
      </w:r>
      <w:r w:rsidRPr="00BC690A">
        <w:rPr>
          <w:rFonts w:ascii="Times New Roman" w:eastAsia="Times New Roman" w:hAnsi="Times New Roman" w:cs="B Zar"/>
          <w:noProof/>
          <w:sz w:val="24"/>
          <w:szCs w:val="24"/>
        </w:rPr>
        <w:t>U</w:t>
      </w:r>
      <w:r w:rsidRPr="00BC690A">
        <w:rPr>
          <w:rFonts w:ascii="Times New Roman" w:eastAsia="Times New Roman" w:hAnsi="Times New Roman" w:cs="B Zar" w:hint="cs"/>
          <w:noProof/>
          <w:sz w:val="24"/>
          <w:szCs w:val="24"/>
          <w:rtl/>
        </w:rPr>
        <w:t xml:space="preserve"> برابر با صفر مي‌شوند، به عبارت ديگر در محاسبه كارايي يك </w:t>
      </w:r>
      <w:r w:rsidRPr="00BC690A">
        <w:rPr>
          <w:rFonts w:ascii="Times New Roman" w:eastAsia="Times New Roman" w:hAnsi="Times New Roman" w:cs="B Zar"/>
          <w:noProof/>
          <w:sz w:val="24"/>
          <w:szCs w:val="24"/>
        </w:rPr>
        <w:t>DMU</w:t>
      </w:r>
      <w:r w:rsidRPr="00BC690A">
        <w:rPr>
          <w:rFonts w:ascii="Times New Roman" w:eastAsia="Times New Roman" w:hAnsi="Times New Roman" w:cs="B Zar" w:hint="cs"/>
          <w:noProof/>
          <w:sz w:val="24"/>
          <w:szCs w:val="24"/>
          <w:rtl/>
        </w:rPr>
        <w:t xml:space="preserve">، به بعضي از عوامل ضريب صفر تخصيص يافته و اثر خود را از دست مي دهند، لذا در كارايي هيچ نقشي ايفا نمي‌كنند. اگر چه اين موضوع از  نظر رياضي با مدل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تطابق داشت، اما در مشاهدات واقعي، عواملي را حذف مي‌كرد كه در صورت دخالت، ميزان كارايي را تغيير مي‌دادند، لذا براي حل اين اشكال اساسي، متغيرهاي </w:t>
      </w:r>
      <w:r w:rsidRPr="00BC690A">
        <w:rPr>
          <w:rFonts w:ascii="Times New Roman" w:eastAsia="Times New Roman" w:hAnsi="Times New Roman" w:cs="B Zar"/>
          <w:noProof/>
          <w:sz w:val="24"/>
          <w:szCs w:val="24"/>
        </w:rPr>
        <w:t>V</w:t>
      </w:r>
      <w:r w:rsidRPr="00BC690A">
        <w:rPr>
          <w:rFonts w:ascii="Times New Roman" w:eastAsia="Times New Roman" w:hAnsi="Times New Roman" w:cs="B Zar" w:hint="cs"/>
          <w:noProof/>
          <w:sz w:val="24"/>
          <w:szCs w:val="24"/>
          <w:rtl/>
        </w:rPr>
        <w:t xml:space="preserve"> و </w:t>
      </w:r>
      <w:r w:rsidRPr="00BC690A">
        <w:rPr>
          <w:rFonts w:ascii="Times New Roman" w:eastAsia="Times New Roman" w:hAnsi="Times New Roman" w:cs="B Zar"/>
          <w:noProof/>
          <w:sz w:val="24"/>
          <w:szCs w:val="24"/>
        </w:rPr>
        <w:t>U</w:t>
      </w:r>
      <w:r w:rsidRPr="00BC690A">
        <w:rPr>
          <w:rFonts w:ascii="Times New Roman" w:eastAsia="Times New Roman" w:hAnsi="Times New Roman" w:cs="B Zar" w:hint="cs"/>
          <w:noProof/>
          <w:sz w:val="24"/>
          <w:szCs w:val="24"/>
          <w:rtl/>
        </w:rPr>
        <w:t xml:space="preserve"> بايستي بزرگتر </w:t>
      </w:r>
      <w:r w:rsidRPr="00BC690A">
        <w:rPr>
          <w:rFonts w:ascii="Times New Roman" w:eastAsia="Times New Roman" w:hAnsi="Times New Roman" w:cs="B Zar" w:hint="cs"/>
          <w:noProof/>
          <w:sz w:val="24"/>
          <w:szCs w:val="24"/>
          <w:rtl/>
        </w:rPr>
        <w:lastRenderedPageBreak/>
        <w:t>از صفر باشند. آنها حد پايين هر كدام از اين متغيرها را</w:t>
      </w:r>
      <w:r w:rsidRPr="00BC690A">
        <w:rPr>
          <w:rFonts w:ascii="Times New Roman" w:eastAsia="Times New Roman" w:hAnsi="Times New Roman" w:cs="B Zar"/>
          <w:noProof/>
          <w:position w:val="-6"/>
          <w:sz w:val="24"/>
          <w:szCs w:val="24"/>
        </w:rPr>
        <w:object w:dxaOrig="220" w:dyaOrig="260">
          <v:shape id="_x0000_i1036" type="#_x0000_t75" style="width:14.4pt;height:14.4pt" o:ole="">
            <v:imagedata r:id="rId39" o:title=""/>
          </v:shape>
          <o:OLEObject Type="Embed" ProgID="Equation.3" ShapeID="_x0000_i1036" DrawAspect="Content" ObjectID="_1556442148" r:id="rId40"/>
        </w:object>
      </w:r>
      <w:r w:rsidRPr="00BC690A">
        <w:rPr>
          <w:rFonts w:ascii="Times New Roman" w:eastAsia="Times New Roman" w:hAnsi="Times New Roman" w:cs="B Zar" w:hint="cs"/>
          <w:noProof/>
          <w:sz w:val="24"/>
          <w:szCs w:val="24"/>
          <w:rtl/>
        </w:rPr>
        <w:t xml:space="preserve"> تعريف كردند، يعني</w:t>
      </w:r>
      <w:r w:rsidRPr="00BC690A">
        <w:rPr>
          <w:rFonts w:ascii="Times New Roman" w:eastAsia="Times New Roman" w:hAnsi="Times New Roman" w:cs="B Zar"/>
          <w:noProof/>
          <w:position w:val="-12"/>
          <w:sz w:val="24"/>
          <w:szCs w:val="24"/>
        </w:rPr>
        <w:object w:dxaOrig="1540" w:dyaOrig="360">
          <v:shape id="_x0000_i1037" type="#_x0000_t75" style="width:79.25pt;height:21.6pt" o:ole="">
            <v:imagedata r:id="rId41" o:title=""/>
          </v:shape>
          <o:OLEObject Type="Embed" ProgID="Equation.3" ShapeID="_x0000_i1037" DrawAspect="Content" ObjectID="_1556442149" r:id="rId42"/>
        </w:object>
      </w:r>
      <w:r w:rsidRPr="00BC690A">
        <w:rPr>
          <w:rFonts w:ascii="Times New Roman" w:eastAsia="Times New Roman" w:hAnsi="Times New Roman" w:cs="B Zar" w:hint="cs"/>
          <w:noProof/>
          <w:sz w:val="24"/>
          <w:szCs w:val="24"/>
          <w:rtl/>
        </w:rPr>
        <w:t xml:space="preserve"> كه</w:t>
      </w:r>
      <w:r w:rsidRPr="00BC690A">
        <w:rPr>
          <w:rFonts w:ascii="Times New Roman" w:eastAsia="Times New Roman" w:hAnsi="Times New Roman" w:cs="B Zar"/>
          <w:noProof/>
          <w:position w:val="-6"/>
          <w:sz w:val="24"/>
          <w:szCs w:val="24"/>
        </w:rPr>
        <w:object w:dxaOrig="220" w:dyaOrig="260">
          <v:shape id="_x0000_i1038" type="#_x0000_t75" style="width:14.4pt;height:14.4pt" o:ole="">
            <v:imagedata r:id="rId43" o:title=""/>
          </v:shape>
          <o:OLEObject Type="Embed" ProgID="Equation.3" ShapeID="_x0000_i1038" DrawAspect="Content" ObjectID="_1556442150" r:id="rId44"/>
        </w:object>
      </w:r>
      <w:r w:rsidRPr="00BC690A">
        <w:rPr>
          <w:rFonts w:ascii="Times New Roman" w:eastAsia="Times New Roman" w:hAnsi="Times New Roman" w:cs="B Zar" w:hint="cs"/>
          <w:noProof/>
          <w:sz w:val="24"/>
          <w:szCs w:val="24"/>
          <w:rtl/>
        </w:rPr>
        <w:t xml:space="preserve"> يك عدد بسيار كوچك غير ارشميدسي است و به عنوان كران پايين براي مضارب در مسئله ظاهر مي‌شود. </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وجود عدد غيرارشميدسي</w:t>
      </w:r>
      <w:r w:rsidRPr="00BC690A">
        <w:rPr>
          <w:rFonts w:ascii="Times New Roman" w:eastAsia="Times New Roman" w:hAnsi="Times New Roman" w:cs="B Zar"/>
          <w:noProof/>
          <w:position w:val="-6"/>
          <w:sz w:val="24"/>
          <w:szCs w:val="24"/>
        </w:rPr>
        <w:object w:dxaOrig="220" w:dyaOrig="260">
          <v:shape id="_x0000_i1039" type="#_x0000_t75" style="width:14.4pt;height:14.4pt" o:ole="">
            <v:imagedata r:id="rId45" o:title=""/>
          </v:shape>
          <o:OLEObject Type="Embed" ProgID="Equation.3" ShapeID="_x0000_i1039" DrawAspect="Content" ObjectID="_1556442151" r:id="rId46"/>
        </w:object>
      </w:r>
      <w:r w:rsidRPr="00BC690A">
        <w:rPr>
          <w:rFonts w:ascii="Times New Roman" w:eastAsia="Times New Roman" w:hAnsi="Times New Roman" w:cs="B Zar" w:hint="cs"/>
          <w:noProof/>
          <w:sz w:val="24"/>
          <w:szCs w:val="24"/>
          <w:rtl/>
        </w:rPr>
        <w:t xml:space="preserve"> در مدل اوليه، موجب مي‌شود كه متغيرهاي متناظر با محدوديتهاي اين متغيرها در مدل ثانويه ظاهر ‌شوند. لذا تابع هدف مدل ثانويه، بايد متضمن اين متغيرها باشد كه با نشان دادن اين متغيرها با نماد متغيرهاي كمكي، مي‌توان همان متغيرهاي مازاد و كمبود را در مدل ثانويه مشاهده كرد. يعني متغيرهاي</w:t>
      </w:r>
      <w:r w:rsidRPr="00BC690A">
        <w:rPr>
          <w:rFonts w:ascii="Times New Roman" w:eastAsia="Times New Roman" w:hAnsi="Times New Roman" w:cs="B Zar" w:hint="cs"/>
          <w:noProof/>
          <w:sz w:val="24"/>
          <w:szCs w:val="24"/>
          <w:rtl/>
          <w:lang w:bidi="fa-IR"/>
        </w:rPr>
        <w:t xml:space="preserve"> </w:t>
      </w:r>
      <w:r w:rsidRPr="00BC690A">
        <w:rPr>
          <w:rFonts w:ascii="Times New Roman" w:eastAsia="Times New Roman" w:hAnsi="Times New Roman" w:cs="B Zar"/>
          <w:noProof/>
          <w:sz w:val="24"/>
          <w:szCs w:val="24"/>
        </w:rPr>
        <w:t>S</w:t>
      </w:r>
      <w:r w:rsidRPr="00BC690A">
        <w:rPr>
          <w:rFonts w:ascii="Times New Roman" w:eastAsia="Times New Roman" w:hAnsi="Times New Roman" w:cs="B Zar" w:hint="cs"/>
          <w:noProof/>
          <w:sz w:val="24"/>
          <w:szCs w:val="24"/>
          <w:rtl/>
        </w:rPr>
        <w:t xml:space="preserve"> كه براي محدوديتهاي مدل ثانويه در نظر گرفته شد مي‌توانند در تابع هدف آن مدل ظاهر شوند و متناظر محدوديتهاي مربوط به مدل اوليه باشند و ضرايب اين متغيرها همان عدد ارشميدسي</w:t>
      </w:r>
      <w:r w:rsidRPr="00BC690A">
        <w:rPr>
          <w:rFonts w:ascii="Times New Roman" w:eastAsia="Times New Roman" w:hAnsi="Times New Roman" w:cs="B Zar"/>
          <w:noProof/>
          <w:position w:val="-6"/>
          <w:sz w:val="24"/>
          <w:szCs w:val="24"/>
        </w:rPr>
        <w:object w:dxaOrig="220" w:dyaOrig="260">
          <v:shape id="_x0000_i1040" type="#_x0000_t75" style="width:14.4pt;height:14.4pt" o:ole="">
            <v:imagedata r:id="rId47" o:title=""/>
          </v:shape>
          <o:OLEObject Type="Embed" ProgID="Equation.3" ShapeID="_x0000_i1040" DrawAspect="Content" ObjectID="_1556442152" r:id="rId48"/>
        </w:object>
      </w:r>
      <w:r w:rsidRPr="00BC690A">
        <w:rPr>
          <w:rFonts w:ascii="Times New Roman" w:eastAsia="Times New Roman" w:hAnsi="Times New Roman" w:cs="B Zar" w:hint="cs"/>
          <w:noProof/>
          <w:sz w:val="24"/>
          <w:szCs w:val="24"/>
          <w:rtl/>
        </w:rPr>
        <w:t xml:space="preserve"> خواهد بود.</w:t>
      </w:r>
      <w:r w:rsidRPr="00BC690A">
        <w:rPr>
          <w:rFonts w:ascii="Times New Roman" w:eastAsia="Times New Roman" w:hAnsi="Times New Roman" w:cs="B Zar" w:hint="cs"/>
          <w:noProof/>
          <w:sz w:val="24"/>
          <w:szCs w:val="24"/>
          <w:rtl/>
        </w:rPr>
        <w:tab/>
      </w:r>
    </w:p>
    <w:p w:rsidR="002130AD" w:rsidRPr="00BC690A" w:rsidRDefault="002130AD" w:rsidP="00BC690A">
      <w:pPr>
        <w:keepNext/>
        <w:bidi/>
        <w:spacing w:before="240" w:after="60" w:line="360" w:lineRule="auto"/>
        <w:jc w:val="both"/>
        <w:outlineLvl w:val="0"/>
        <w:rPr>
          <w:rFonts w:ascii="Arial" w:eastAsia="Times New Roman" w:hAnsi="Arial" w:cs="B Zar"/>
          <w:b/>
          <w:bCs/>
          <w:noProof/>
          <w:kern w:val="32"/>
          <w:sz w:val="24"/>
          <w:szCs w:val="24"/>
          <w:rtl/>
        </w:rPr>
      </w:pPr>
      <w:r w:rsidRPr="00BC690A">
        <w:rPr>
          <w:rFonts w:ascii="Arial" w:eastAsia="Times New Roman" w:hAnsi="Arial" w:cs="B Zar" w:hint="cs"/>
          <w:b/>
          <w:bCs/>
          <w:noProof/>
          <w:kern w:val="32"/>
          <w:sz w:val="24"/>
          <w:szCs w:val="24"/>
          <w:rtl/>
        </w:rPr>
        <w:t xml:space="preserve">مدل </w:t>
      </w:r>
      <w:r w:rsidRPr="00BC690A">
        <w:rPr>
          <w:rFonts w:ascii="Arial" w:eastAsia="Times New Roman" w:hAnsi="Arial" w:cs="B Zar"/>
          <w:b/>
          <w:bCs/>
          <w:noProof/>
          <w:kern w:val="32"/>
          <w:sz w:val="24"/>
          <w:szCs w:val="24"/>
        </w:rPr>
        <w:t>BCC</w:t>
      </w:r>
      <w:r w:rsidRPr="00BC690A">
        <w:rPr>
          <w:rFonts w:ascii="Arial" w:eastAsia="Times New Roman" w:hAnsi="Arial" w:cs="B Zar" w:hint="cs"/>
          <w:b/>
          <w:bCs/>
          <w:noProof/>
          <w:kern w:val="32"/>
          <w:sz w:val="24"/>
          <w:szCs w:val="24"/>
          <w:rtl/>
        </w:rPr>
        <w:t>-نهاده گرا</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مدلهاي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از جمله مدلهاي «بازده ثابت نسبت به مقياس» است. در سال 1984 بنكر، چارنز و كوپر با تغيير در مدل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مدل جديدي را عرضه كردند كه با توجه به حروف اول نام آنان به مدل </w:t>
      </w:r>
      <w:r w:rsidRPr="00BC690A">
        <w:rPr>
          <w:rFonts w:ascii="Times New Roman" w:eastAsia="Times New Roman" w:hAnsi="Times New Roman" w:cs="B Zar"/>
          <w:noProof/>
          <w:sz w:val="24"/>
          <w:szCs w:val="24"/>
        </w:rPr>
        <w:t>BCC</w:t>
      </w:r>
      <w:r w:rsidRPr="00BC690A">
        <w:rPr>
          <w:rFonts w:ascii="Times New Roman" w:eastAsia="Times New Roman" w:hAnsi="Times New Roman" w:cs="B Zar" w:hint="cs"/>
          <w:noProof/>
          <w:sz w:val="24"/>
          <w:szCs w:val="24"/>
          <w:rtl/>
        </w:rPr>
        <w:t xml:space="preserve"> شهرت يافت. اين مدل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به ارزيابي كارايي نسبي واحدهايي با «بازده متغير نسبت به مقياس» مي‌پردازد. مدل «</w:t>
      </w:r>
      <w:r w:rsidRPr="00BC690A">
        <w:rPr>
          <w:rFonts w:ascii="Times New Roman" w:eastAsia="Times New Roman" w:hAnsi="Times New Roman" w:cs="B Zar"/>
          <w:noProof/>
          <w:sz w:val="24"/>
          <w:szCs w:val="24"/>
        </w:rPr>
        <w:t>BCC</w:t>
      </w:r>
      <w:r w:rsidRPr="00BC690A">
        <w:rPr>
          <w:rFonts w:ascii="Times New Roman" w:eastAsia="Times New Roman" w:hAnsi="Times New Roman" w:cs="B Zar" w:hint="cs"/>
          <w:noProof/>
          <w:sz w:val="24"/>
          <w:szCs w:val="24"/>
          <w:rtl/>
        </w:rPr>
        <w:t xml:space="preserve"> نهاده‌گراي اصلاح شده» به صورت مدل (2-4) فرموله مي‌گردد.</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2130AD" w:rsidP="00BC690A">
      <w:pPr>
        <w:bidi/>
        <w:spacing w:after="0" w:line="360" w:lineRule="auto"/>
        <w:ind w:firstLine="567"/>
        <w:jc w:val="center"/>
        <w:rPr>
          <w:rFonts w:ascii="Times New Roman" w:eastAsia="Times New Roman" w:hAnsi="Times New Roman" w:cs="B Zar"/>
          <w:noProof/>
          <w:sz w:val="24"/>
          <w:szCs w:val="24"/>
          <w:rtl/>
          <w:lang w:bidi="fa-IR"/>
        </w:rPr>
      </w:pPr>
      <w:r w:rsidRPr="00BC690A">
        <w:rPr>
          <w:rFonts w:ascii="Times New Roman" w:eastAsia="Times New Roman" w:hAnsi="Times New Roman" w:cs="B Zar"/>
          <w:noProof/>
          <w:position w:val="-134"/>
          <w:sz w:val="24"/>
          <w:szCs w:val="24"/>
          <w:lang w:bidi="fa-IR"/>
        </w:rPr>
        <w:object w:dxaOrig="3980" w:dyaOrig="2799">
          <v:shape id="_x0000_i1041" type="#_x0000_t75" style="width:201.6pt;height:151.15pt" o:ole="">
            <v:imagedata r:id="rId49" o:title=""/>
          </v:shape>
          <o:OLEObject Type="Embed" ProgID="Equation.3" ShapeID="_x0000_i1041" DrawAspect="Content" ObjectID="_1556442153" r:id="rId50"/>
        </w:object>
      </w:r>
    </w:p>
    <w:p w:rsidR="002130AD" w:rsidRPr="00BC690A" w:rsidRDefault="00AC1FFF" w:rsidP="00BC690A">
      <w:pPr>
        <w:bidi/>
        <w:spacing w:after="0" w:line="360" w:lineRule="auto"/>
        <w:ind w:firstLine="567"/>
        <w:jc w:val="both"/>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699200" behindDoc="0" locked="0" layoutInCell="1" allowOverlap="1">
                <wp:simplePos x="0" y="0"/>
                <wp:positionH relativeFrom="column">
                  <wp:posOffset>737235</wp:posOffset>
                </wp:positionH>
                <wp:positionV relativeFrom="paragraph">
                  <wp:posOffset>164465</wp:posOffset>
                </wp:positionV>
                <wp:extent cx="3886200" cy="571500"/>
                <wp:effectExtent l="13335" t="12065" r="5715" b="6985"/>
                <wp:wrapNone/>
                <wp:docPr id="1342"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571500"/>
                          <a:chOff x="2961" y="4144"/>
                          <a:chExt cx="5220" cy="900"/>
                        </a:xfrm>
                      </wpg:grpSpPr>
                      <wps:wsp>
                        <wps:cNvPr id="1343" name="Line 396"/>
                        <wps:cNvCnPr/>
                        <wps:spPr bwMode="auto">
                          <a:xfrm>
                            <a:off x="2961" y="414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4" name="Rectangle 397"/>
                        <wps:cNvSpPr>
                          <a:spLocks noChangeArrowheads="1"/>
                        </wps:cNvSpPr>
                        <wps:spPr bwMode="auto">
                          <a:xfrm>
                            <a:off x="2961" y="4324"/>
                            <a:ext cx="5220" cy="720"/>
                          </a:xfrm>
                          <a:prstGeom prst="rect">
                            <a:avLst/>
                          </a:prstGeom>
                          <a:solidFill>
                            <a:srgbClr val="FFFFFF"/>
                          </a:solidFill>
                          <a:ln w="9525">
                            <a:solidFill>
                              <a:srgbClr val="FFFFFF"/>
                            </a:solidFill>
                            <a:miter lim="800000"/>
                            <a:headEnd/>
                            <a:tailEnd/>
                          </a:ln>
                        </wps:spPr>
                        <wps:txbx>
                          <w:txbxContent>
                            <w:p w:rsidR="00897B9E" w:rsidRPr="00D63E72" w:rsidRDefault="00897B9E" w:rsidP="00533E99">
                              <w:pPr>
                                <w:bidi/>
                                <w:jc w:val="center"/>
                                <w:rPr>
                                  <w:rFonts w:cs="B Badr"/>
                                  <w:sz w:val="28"/>
                                  <w:rtl/>
                                  <w:lang w:bidi="fa-IR"/>
                                </w:rPr>
                              </w:pPr>
                              <w:r w:rsidRPr="00D63E72">
                                <w:rPr>
                                  <w:rFonts w:cs="B Badr" w:hint="cs"/>
                                  <w:sz w:val="28"/>
                                  <w:rtl/>
                                  <w:lang w:bidi="fa-IR"/>
                                </w:rPr>
                                <w:t xml:space="preserve">مدل(2-4): مدل </w:t>
                              </w:r>
                              <w:r w:rsidRPr="00D63E72">
                                <w:rPr>
                                  <w:rFonts w:cs="B Badr"/>
                                  <w:i/>
                                  <w:iCs/>
                                  <w:szCs w:val="24"/>
                                  <w:lang w:bidi="fa-IR"/>
                                </w:rPr>
                                <w:t>BCC</w:t>
                              </w:r>
                              <w:r w:rsidRPr="00D63E72">
                                <w:rPr>
                                  <w:rFonts w:cs="B Badr" w:hint="cs"/>
                                  <w:sz w:val="28"/>
                                  <w:rtl/>
                                  <w:lang w:bidi="fa-IR"/>
                                </w:rPr>
                                <w:t xml:space="preserve"> نهاده گراي اصلاح شده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371" style="position:absolute;left:0;text-align:left;margin-left:58.05pt;margin-top:12.95pt;width:306pt;height:45pt;z-index:251699200;mso-position-horizontal-relative:text;mso-position-vertical-relative:text" coordorigin="2961,4144" coordsize="52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3/NgMAACMIAAAOAAAAZHJzL2Uyb0RvYy54bWy8Vdtu2zAMfR+wfxD0njp2nDQx6g5FLsWA&#10;bivW7QMUW7aF2ZInKXW6Yf8+irKTNrtvwPLgSCZFk+ccihcv9k1N7rk2QsmUhmdjSrjMVC5kmdL3&#10;7zajOSXGMpmzWkme0gdu6IvL588uujbhkapUnXNNIIg0SdemtLK2TYLAZBVvmDlTLZdgLJRumIWt&#10;LoNcsw6iN3UQjcezoFM6b7XKuDHwduWN9BLjFwXP7JuiMNySOqWQm8WnxufWPYPLC5aUmrWVyPo0&#10;2F9k0TAh4aOHUCtmGdlp8U2oRmRaGVXYs0w1gSoKkXGsAaoJxyfVXGu1a7GWMunK9gATQHuC01+H&#10;zV7f32oicuBuEkeUSNYAS/hhMllMHT5dWybgdq3bu/ZW+yJheaOyDwbMwand7UvvTLbdK5VDQLaz&#10;CvHZF7pxIaByskcaHg408L0lGbyczOcz4JaSDGzT83AKa+Qpq4BMdyxazEJKwBqHcTzY1v3xaRT1&#10;Zxf+YMAS/1lMtU/N1QWSM0dUzb+helexliNZxsF1RHUyoHojJAdQZx5U9FrKW40Qm8QAuL/E6zuF&#10;D6gdy0a0DkWzpNXGXnPVELdIaQ1pIBfs/sZYx+DRxVEj1UbUNQJeS9KldDGNpnjAqFrkzujcjC63&#10;y1qTe+ZaC3+uMAj2xA0kLHMMVnGWr/u1ZaL2a/CvpYsHdUA6/cr3zufFeLGer+fxKI5m61E8Xq1G&#10;V5tlPJptwvPparJaLlfhF5daGCeVyHMuXXZDH4fx7zHa3yi+Aw+dfIAheBodS4Rkh39MGpTlGfSy&#10;2qr8AYnF9yCy/6e2eFDbW7j7mCxrJ7nzR5Ibmtj4DiZSLSvw41daq85xBH0QIpOuJlCyPzAU+AcS&#10;nUR9b34r0XNoUS+W4UI4EamG7H8m0icaeyLFDf6+J8XfVvOPQzTCwriqRZPS+UHyLPmptE+0Yffb&#10;fX/hIswOWK8XopWfTzBPYVEp/YmSDmZTSs3HHdOckvqlBHoWcOu5YYabeOrAJPqxZfvYwmQGoVJq&#10;KfHLpfUDcNdqUVbwpRCRluoKbulC4JVwzAp07jYoYljhJELt91PTjbrHe/Q/zvbLrwAAAP//AwBQ&#10;SwMEFAAGAAgAAAAhAPZQsNveAAAACgEAAA8AAABkcnMvZG93bnJldi54bWxMj01Lw0AQhu+C/2EZ&#10;wZvdbKS1xmxKKeqpCLaCeNtmp0lodjZkt0n6752e9Ph+8M4z+WpyrRiwD40nDWqWgEAqvW2o0vC1&#10;f3tYggjRkDWtJ9RwwQCr4vYmN5n1I33isIuV4BEKmdFQx9hlUoayRmfCzHdInB1970xk2VfS9mbk&#10;cdfKNEkW0pmG+EJtOtzUWJ52Z6fhfTTj+lG9DtvTcXP52c8/vrcKtb6/m9YvICJO8a8MV3xGh4KZ&#10;Dv5MNoiWtVoormpI588guPCULtk4XBN2ZJHL/y8UvwAAAP//AwBQSwECLQAUAAYACAAAACEAtoM4&#10;kv4AAADhAQAAEwAAAAAAAAAAAAAAAAAAAAAAW0NvbnRlbnRfVHlwZXNdLnhtbFBLAQItABQABgAI&#10;AAAAIQA4/SH/1gAAAJQBAAALAAAAAAAAAAAAAAAAAC8BAABfcmVscy8ucmVsc1BLAQItABQABgAI&#10;AAAAIQB4HX3/NgMAACMIAAAOAAAAAAAAAAAAAAAAAC4CAABkcnMvZTJvRG9jLnhtbFBLAQItABQA&#10;BgAIAAAAIQD2ULDb3gAAAAoBAAAPAAAAAAAAAAAAAAAAAJAFAABkcnMvZG93bnJldi54bWxQSwUG&#10;AAAAAAQABADzAAAAmwYAAAAA&#10;">
                <v:line id="Line 396" o:spid="_x0000_s1372" style="position:absolute;visibility:visible;mso-wrap-style:square" from="2961,4144" to="818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PUMYAAADdAAAADwAAAGRycy9kb3ducmV2LnhtbERPS2vCQBC+F/oflil4q5s2JUh0FWkR&#10;tIdSH6DHMTsmabOzYXebpP++WxC8zcf3nNliMI3oyPnasoKncQKCuLC65lLBYb96nIDwAVljY5kU&#10;/JKHxfz+boa5tj1vqduFUsQQ9jkqqEJocyl9UZFBP7YtceQu1hkMEbpSaod9DDeNfE6STBqsOTZU&#10;2NJrRcX37sco+Eg/s265eV8Px012Lt6259NX75QaPQzLKYhAQ7iJr+61jvPTl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zz1DGAAAA3QAAAA8AAAAAAAAA&#10;AAAAAAAAoQIAAGRycy9kb3ducmV2LnhtbFBLBQYAAAAABAAEAPkAAACUAwAAAAA=&#10;"/>
                <v:rect id="Rectangle 397" o:spid="_x0000_s1373" style="position:absolute;left:2961;top:4324;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je8MA&#10;AADdAAAADwAAAGRycy9kb3ducmV2LnhtbERPS2vCQBC+F/wPywi91Y0aRKKr+EhpDz1YH/dhd0yC&#10;2dmQXTX213cLQm/z8T1nvuxsLW7U+sqxguEgAUGsnam4UHA8vL9NQfiAbLB2TAoe5GG56L3MMTPu&#10;zt9024dCxBD2GSooQ2gyKb0uyaIfuIY4cmfXWgwRtoU0Ld5juK3lKEkm0mLFsaHEhjYl6cv+ahXs&#10;ELe7nw+t1/njK81pc8rJ1Uq99rvVDESgLvyLn+5PE+eP0xT+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fje8MAAADdAAAADwAAAAAAAAAAAAAAAACYAgAAZHJzL2Rv&#10;d25yZXYueG1sUEsFBgAAAAAEAAQA9QAAAIgDAAAAAA==&#10;" strokecolor="white">
                  <v:textbox>
                    <w:txbxContent>
                      <w:p w:rsidR="00897B9E" w:rsidRPr="00D63E72" w:rsidRDefault="00897B9E" w:rsidP="00533E99">
                        <w:pPr>
                          <w:bidi/>
                          <w:jc w:val="center"/>
                          <w:rPr>
                            <w:rFonts w:cs="B Badr"/>
                            <w:sz w:val="28"/>
                            <w:rtl/>
                            <w:lang w:bidi="fa-IR"/>
                          </w:rPr>
                        </w:pPr>
                        <w:r w:rsidRPr="00D63E72">
                          <w:rPr>
                            <w:rFonts w:cs="B Badr" w:hint="cs"/>
                            <w:sz w:val="28"/>
                            <w:rtl/>
                            <w:lang w:bidi="fa-IR"/>
                          </w:rPr>
                          <w:t xml:space="preserve">مدل(2-4): مدل </w:t>
                        </w:r>
                        <w:r w:rsidRPr="00D63E72">
                          <w:rPr>
                            <w:rFonts w:cs="B Badr"/>
                            <w:i/>
                            <w:iCs/>
                            <w:szCs w:val="24"/>
                            <w:lang w:bidi="fa-IR"/>
                          </w:rPr>
                          <w:t>BCC</w:t>
                        </w:r>
                        <w:r w:rsidRPr="00D63E72">
                          <w:rPr>
                            <w:rFonts w:cs="B Badr" w:hint="cs"/>
                            <w:sz w:val="28"/>
                            <w:rtl/>
                            <w:lang w:bidi="fa-IR"/>
                          </w:rPr>
                          <w:t xml:space="preserve"> نهاده گراي اصلاح شده</w:t>
                        </w:r>
                      </w:p>
                    </w:txbxContent>
                  </v:textbox>
                </v:rect>
              </v:group>
            </w:pict>
          </mc:Fallback>
        </mc:AlternateConten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lastRenderedPageBreak/>
        <w:t xml:space="preserve">تفاوت اين مدل با مدل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وجود متغير آزاد در علامت </w:t>
      </w:r>
      <w:r w:rsidRPr="00BC690A">
        <w:rPr>
          <w:rFonts w:ascii="Times New Roman" w:eastAsia="Times New Roman" w:hAnsi="Times New Roman" w:cs="B Zar"/>
          <w:noProof/>
          <w:position w:val="-6"/>
          <w:sz w:val="24"/>
          <w:szCs w:val="24"/>
        </w:rPr>
        <w:object w:dxaOrig="240" w:dyaOrig="220">
          <v:shape id="_x0000_i1042" type="#_x0000_t75" style="width:14.4pt;height:14.4pt" o:ole="">
            <v:imagedata r:id="rId51" o:title=""/>
          </v:shape>
          <o:OLEObject Type="Embed" ProgID="Equation.3" ShapeID="_x0000_i1042" DrawAspect="Content" ObjectID="_1556442154" r:id="rId52"/>
        </w:object>
      </w:r>
      <w:r w:rsidRPr="00BC690A">
        <w:rPr>
          <w:rFonts w:ascii="Times New Roman" w:eastAsia="Times New Roman" w:hAnsi="Times New Roman" w:cs="B Zar" w:hint="cs"/>
          <w:noProof/>
          <w:sz w:val="24"/>
          <w:szCs w:val="24"/>
          <w:rtl/>
        </w:rPr>
        <w:t xml:space="preserve">مي باشد كه بازده به مقياس را براي هر واحد مشخص مي‌كند. يعني هر گاه </w:t>
      </w:r>
      <w:r w:rsidRPr="00BC690A">
        <w:rPr>
          <w:rFonts w:ascii="Times New Roman" w:eastAsia="Times New Roman" w:hAnsi="Times New Roman" w:cs="B Zar"/>
          <w:noProof/>
          <w:sz w:val="24"/>
          <w:szCs w:val="24"/>
        </w:rPr>
        <w:t>&lt;0</w:t>
      </w:r>
      <w:r w:rsidRPr="00BC690A">
        <w:rPr>
          <w:rFonts w:ascii="Times New Roman" w:eastAsia="Times New Roman" w:hAnsi="Times New Roman" w:cs="B Zar"/>
          <w:noProof/>
          <w:position w:val="-6"/>
          <w:sz w:val="24"/>
          <w:szCs w:val="24"/>
        </w:rPr>
        <w:object w:dxaOrig="240" w:dyaOrig="220">
          <v:shape id="_x0000_i1043" type="#_x0000_t75" style="width:14.4pt;height:14.4pt" o:ole="">
            <v:imagedata r:id="rId53" o:title=""/>
          </v:shape>
          <o:OLEObject Type="Embed" ProgID="Equation.3" ShapeID="_x0000_i1043" DrawAspect="Content" ObjectID="_1556442155" r:id="rId54"/>
        </w:object>
      </w:r>
      <w:r w:rsidRPr="00BC690A">
        <w:rPr>
          <w:rFonts w:ascii="Times New Roman" w:eastAsia="Times New Roman" w:hAnsi="Times New Roman" w:cs="B Zar" w:hint="cs"/>
          <w:noProof/>
          <w:sz w:val="24"/>
          <w:szCs w:val="24"/>
          <w:rtl/>
        </w:rPr>
        <w:t xml:space="preserve"> باشد بازده به مقياس كاهشي است و هر گاه </w:t>
      </w:r>
      <w:r w:rsidRPr="00BC690A">
        <w:rPr>
          <w:rFonts w:ascii="Times New Roman" w:eastAsia="Times New Roman" w:hAnsi="Times New Roman" w:cs="B Zar"/>
          <w:noProof/>
          <w:sz w:val="24"/>
          <w:szCs w:val="24"/>
        </w:rPr>
        <w:t>&gt;0</w:t>
      </w:r>
      <w:r w:rsidRPr="00BC690A">
        <w:rPr>
          <w:rFonts w:ascii="Times New Roman" w:eastAsia="Times New Roman" w:hAnsi="Times New Roman" w:cs="B Zar" w:hint="cs"/>
          <w:noProof/>
          <w:sz w:val="24"/>
          <w:szCs w:val="24"/>
          <w:rtl/>
        </w:rPr>
        <w:t xml:space="preserve"> </w:t>
      </w:r>
      <w:r w:rsidRPr="00BC690A">
        <w:rPr>
          <w:rFonts w:ascii="Times New Roman" w:eastAsia="Times New Roman" w:hAnsi="Times New Roman" w:cs="B Zar"/>
          <w:noProof/>
          <w:position w:val="-6"/>
          <w:sz w:val="24"/>
          <w:szCs w:val="24"/>
        </w:rPr>
        <w:object w:dxaOrig="240" w:dyaOrig="220">
          <v:shape id="_x0000_i1044" type="#_x0000_t75" style="width:14.4pt;height:14.4pt" o:ole="">
            <v:imagedata r:id="rId53" o:title=""/>
          </v:shape>
          <o:OLEObject Type="Embed" ProgID="Equation.3" ShapeID="_x0000_i1044" DrawAspect="Content" ObjectID="_1556442156" r:id="rId55"/>
        </w:object>
      </w:r>
      <w:r w:rsidRPr="00BC690A">
        <w:rPr>
          <w:rFonts w:ascii="Times New Roman" w:eastAsia="Times New Roman" w:hAnsi="Times New Roman" w:cs="B Zar" w:hint="cs"/>
          <w:noProof/>
          <w:sz w:val="24"/>
          <w:szCs w:val="24"/>
          <w:rtl/>
        </w:rPr>
        <w:t>باشد بازده به مقياس افزايشي است و در صورتي كه ‌</w:t>
      </w:r>
      <w:r w:rsidRPr="00BC690A">
        <w:rPr>
          <w:rFonts w:ascii="Times New Roman" w:eastAsia="Times New Roman" w:hAnsi="Times New Roman" w:cs="B Zar"/>
          <w:noProof/>
          <w:sz w:val="24"/>
          <w:szCs w:val="24"/>
        </w:rPr>
        <w:t>=0</w:t>
      </w:r>
      <w:r w:rsidRPr="00BC690A">
        <w:rPr>
          <w:rFonts w:ascii="Times New Roman" w:eastAsia="Times New Roman" w:hAnsi="Times New Roman" w:cs="B Zar"/>
          <w:noProof/>
          <w:position w:val="-6"/>
          <w:sz w:val="24"/>
          <w:szCs w:val="24"/>
        </w:rPr>
        <w:object w:dxaOrig="240" w:dyaOrig="220">
          <v:shape id="_x0000_i1045" type="#_x0000_t75" style="width:14.4pt;height:14.4pt" o:ole="">
            <v:imagedata r:id="rId53" o:title=""/>
          </v:shape>
          <o:OLEObject Type="Embed" ProgID="Equation.3" ShapeID="_x0000_i1045" DrawAspect="Content" ObjectID="_1556442157" r:id="rId56"/>
        </w:object>
      </w:r>
      <w:r w:rsidRPr="00BC690A">
        <w:rPr>
          <w:rFonts w:ascii="Times New Roman" w:eastAsia="Times New Roman" w:hAnsi="Times New Roman" w:cs="B Zar" w:hint="cs"/>
          <w:noProof/>
          <w:sz w:val="24"/>
          <w:szCs w:val="24"/>
          <w:rtl/>
        </w:rPr>
        <w:t xml:space="preserve"> گردد نوع بازده به مقياس ثابت مي‌باشد. </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r w:rsidRPr="00BC690A">
        <w:rPr>
          <w:rFonts w:ascii="Times New Roman" w:eastAsia="Times New Roman" w:hAnsi="Times New Roman" w:cs="B Zar" w:hint="cs"/>
          <w:noProof/>
          <w:sz w:val="24"/>
          <w:szCs w:val="24"/>
          <w:rtl/>
        </w:rPr>
        <w:t xml:space="preserve">ثانويه مدل فوق را مدل پوششي </w:t>
      </w:r>
      <w:r w:rsidRPr="00BC690A">
        <w:rPr>
          <w:rFonts w:ascii="Times New Roman" w:eastAsia="Times New Roman" w:hAnsi="Times New Roman" w:cs="B Zar"/>
          <w:noProof/>
          <w:sz w:val="24"/>
          <w:szCs w:val="24"/>
        </w:rPr>
        <w:t>BCC</w:t>
      </w:r>
      <w:r w:rsidRPr="00BC690A">
        <w:rPr>
          <w:rFonts w:ascii="Times New Roman" w:eastAsia="Times New Roman" w:hAnsi="Times New Roman" w:cs="B Zar" w:hint="cs"/>
          <w:noProof/>
          <w:sz w:val="24"/>
          <w:szCs w:val="24"/>
          <w:rtl/>
        </w:rPr>
        <w:t xml:space="preserve"> نهاده گرا مي‌نامند كه بشكل زير نشان داده مي‌شود: </w:t>
      </w:r>
    </w:p>
    <w:p w:rsidR="002130AD" w:rsidRPr="00BC690A" w:rsidRDefault="002130AD" w:rsidP="00BC690A">
      <w:pPr>
        <w:bidi/>
        <w:spacing w:after="0" w:line="360" w:lineRule="auto"/>
        <w:ind w:firstLine="567"/>
        <w:jc w:val="center"/>
        <w:rPr>
          <w:rFonts w:ascii="Times New Roman" w:eastAsia="Times New Roman" w:hAnsi="Times New Roman" w:cs="B Zar"/>
          <w:noProof/>
          <w:sz w:val="24"/>
          <w:szCs w:val="24"/>
          <w:rtl/>
          <w:lang w:bidi="fa-IR"/>
        </w:rPr>
      </w:pPr>
      <w:r w:rsidRPr="00BC690A">
        <w:rPr>
          <w:rFonts w:ascii="Times New Roman" w:eastAsia="Times New Roman" w:hAnsi="Times New Roman" w:cs="B Zar"/>
          <w:noProof/>
          <w:position w:val="-176"/>
          <w:sz w:val="24"/>
          <w:szCs w:val="24"/>
        </w:rPr>
        <w:drawing>
          <wp:inline distT="0" distB="0" distL="0" distR="0">
            <wp:extent cx="2171700" cy="2435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71700" cy="2435225"/>
                    </a:xfrm>
                    <a:prstGeom prst="rect">
                      <a:avLst/>
                    </a:prstGeom>
                    <a:noFill/>
                    <a:ln>
                      <a:noFill/>
                    </a:ln>
                  </pic:spPr>
                </pic:pic>
              </a:graphicData>
            </a:graphic>
          </wp:inline>
        </w:drawing>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كه </w:t>
      </w:r>
      <w:r w:rsidRPr="00BC690A">
        <w:rPr>
          <w:rFonts w:ascii="Times New Roman" w:eastAsia="Times New Roman" w:hAnsi="Times New Roman" w:cs="B Zar"/>
          <w:noProof/>
          <w:position w:val="-10"/>
          <w:sz w:val="24"/>
          <w:szCs w:val="24"/>
        </w:rPr>
        <w:object w:dxaOrig="380" w:dyaOrig="380">
          <v:shape id="_x0000_i1046" type="#_x0000_t75" style="width:21.6pt;height:21.6pt" o:ole="">
            <v:imagedata r:id="rId58" o:title=""/>
          </v:shape>
          <o:OLEObject Type="Embed" ProgID="Equation.3" ShapeID="_x0000_i1046" DrawAspect="Content" ObjectID="_1556442158" r:id="rId59"/>
        </w:object>
      </w:r>
      <w:r w:rsidRPr="00BC690A">
        <w:rPr>
          <w:rFonts w:ascii="Times New Roman" w:eastAsia="Times New Roman" w:hAnsi="Times New Roman" w:cs="B Zar" w:hint="cs"/>
          <w:noProof/>
          <w:sz w:val="24"/>
          <w:szCs w:val="24"/>
          <w:rtl/>
        </w:rPr>
        <w:t>ها متغيرهاي مازاد و</w:t>
      </w:r>
      <w:r w:rsidRPr="00BC690A">
        <w:rPr>
          <w:rFonts w:ascii="Times New Roman" w:eastAsia="Times New Roman" w:hAnsi="Times New Roman" w:cs="B Zar"/>
          <w:noProof/>
          <w:position w:val="-12"/>
          <w:sz w:val="24"/>
          <w:szCs w:val="24"/>
        </w:rPr>
        <w:object w:dxaOrig="360" w:dyaOrig="400">
          <v:shape id="_x0000_i1047" type="#_x0000_t75" style="width:21.6pt;height:21.6pt" o:ole="">
            <v:imagedata r:id="rId60" o:title=""/>
          </v:shape>
          <o:OLEObject Type="Embed" ProgID="Equation.3" ShapeID="_x0000_i1047" DrawAspect="Content" ObjectID="_1556442159" r:id="rId61"/>
        </w:object>
      </w:r>
      <w:r w:rsidRPr="00BC690A">
        <w:rPr>
          <w:rFonts w:ascii="Times New Roman" w:eastAsia="Times New Roman" w:hAnsi="Times New Roman" w:cs="B Zar" w:hint="cs"/>
          <w:noProof/>
          <w:sz w:val="24"/>
          <w:szCs w:val="24"/>
          <w:rtl/>
        </w:rPr>
        <w:t xml:space="preserve">ها متغيرهاي كمبود مي باشند. </w:t>
      </w:r>
    </w:p>
    <w:p w:rsidR="002130AD" w:rsidRPr="00BC690A" w:rsidRDefault="00AC1FFF" w:rsidP="00BC690A">
      <w:pPr>
        <w:bidi/>
        <w:spacing w:after="0" w:line="360" w:lineRule="auto"/>
        <w:ind w:firstLine="567"/>
        <w:jc w:val="both"/>
        <w:rPr>
          <w:rFonts w:ascii="Times New Roman" w:eastAsia="Times New Roman" w:hAnsi="Times New Roman" w:cs="B Zar"/>
          <w:noProof/>
          <w:sz w:val="24"/>
          <w:szCs w:val="24"/>
          <w:rtl/>
        </w:rPr>
      </w:pPr>
      <w:r>
        <w:rPr>
          <w:rFonts w:ascii="Times New Roman" w:eastAsia="Times New Roman" w:hAnsi="Times New Roman" w:cs="B Zar"/>
          <w:noProof/>
          <w:sz w:val="24"/>
          <w:szCs w:val="24"/>
          <w:rtl/>
        </w:rPr>
        <mc:AlternateContent>
          <mc:Choice Requires="wpg">
            <w:drawing>
              <wp:anchor distT="0" distB="0" distL="114300" distR="114300" simplePos="0" relativeHeight="251700224" behindDoc="0" locked="0" layoutInCell="1" allowOverlap="1">
                <wp:simplePos x="0" y="0"/>
                <wp:positionH relativeFrom="column">
                  <wp:posOffset>1208405</wp:posOffset>
                </wp:positionH>
                <wp:positionV relativeFrom="paragraph">
                  <wp:posOffset>256540</wp:posOffset>
                </wp:positionV>
                <wp:extent cx="3314700" cy="571500"/>
                <wp:effectExtent l="8255" t="8890" r="10795" b="10160"/>
                <wp:wrapNone/>
                <wp:docPr id="1339"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71500"/>
                          <a:chOff x="2961" y="4144"/>
                          <a:chExt cx="5220" cy="900"/>
                        </a:xfrm>
                      </wpg:grpSpPr>
                      <wps:wsp>
                        <wps:cNvPr id="1340" name="Line 399"/>
                        <wps:cNvCnPr/>
                        <wps:spPr bwMode="auto">
                          <a:xfrm>
                            <a:off x="2961" y="414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1" name="Rectangle 400"/>
                        <wps:cNvSpPr>
                          <a:spLocks noChangeArrowheads="1"/>
                        </wps:cNvSpPr>
                        <wps:spPr bwMode="auto">
                          <a:xfrm>
                            <a:off x="2961" y="4324"/>
                            <a:ext cx="5220" cy="720"/>
                          </a:xfrm>
                          <a:prstGeom prst="rect">
                            <a:avLst/>
                          </a:prstGeom>
                          <a:solidFill>
                            <a:srgbClr val="FFFFFF"/>
                          </a:solidFill>
                          <a:ln w="9525">
                            <a:solidFill>
                              <a:srgbClr val="FFFFFF"/>
                            </a:solidFill>
                            <a:miter lim="800000"/>
                            <a:headEnd/>
                            <a:tailEnd/>
                          </a:ln>
                        </wps:spPr>
                        <wps:txbx>
                          <w:txbxContent>
                            <w:p w:rsidR="00897B9E" w:rsidRPr="00D63E72" w:rsidRDefault="00897B9E" w:rsidP="00533E99">
                              <w:pPr>
                                <w:bidi/>
                                <w:jc w:val="center"/>
                                <w:rPr>
                                  <w:rFonts w:cs="B Badr"/>
                                  <w:sz w:val="28"/>
                                  <w:rtl/>
                                  <w:lang w:bidi="fa-IR"/>
                                </w:rPr>
                              </w:pPr>
                              <w:r w:rsidRPr="00D63E72">
                                <w:rPr>
                                  <w:rFonts w:cs="B Badr" w:hint="cs"/>
                                  <w:sz w:val="28"/>
                                  <w:rtl/>
                                  <w:lang w:bidi="fa-IR"/>
                                </w:rPr>
                                <w:t xml:space="preserve">مدل(2-5): مدل پوششي </w:t>
                              </w:r>
                              <w:r w:rsidRPr="00D63E72">
                                <w:rPr>
                                  <w:rFonts w:cs="B Badr"/>
                                  <w:i/>
                                  <w:iCs/>
                                  <w:szCs w:val="24"/>
                                  <w:lang w:bidi="fa-IR"/>
                                </w:rPr>
                                <w:t>BCC</w:t>
                              </w:r>
                              <w:r w:rsidRPr="00D63E72">
                                <w:rPr>
                                  <w:rFonts w:cs="B Badr" w:hint="cs"/>
                                  <w:sz w:val="28"/>
                                  <w:rtl/>
                                  <w:lang w:bidi="fa-IR"/>
                                </w:rPr>
                                <w:t xml:space="preserve"> نهاده گرا</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374" style="position:absolute;left:0;text-align:left;margin-left:95.15pt;margin-top:20.2pt;width:261pt;height:45pt;z-index:251700224;mso-position-horizontal-relative:text;mso-position-vertical-relative:text" coordorigin="2961,4144" coordsize="52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p6OgMAACMIAAAOAAAAZHJzL2Uyb0RvYy54bWy8VW1vmzAQ/j5p/8Hy95RASBpQSVXlpZrU&#10;bdW6/QAHDFgDm9lOSDftv+9sE9KkXdd10vKB2Nz5uHue53wXl7u6QlsqFRM8wf7ZECPKU5ExXiT4&#10;y+fVYIqR0oRnpBKcJvieKnw5e/vmom1iGohSVBmVCIJwFbdNgkutm9jzVFrSmqgz0VAOxlzImmjY&#10;ysLLJGkhel15wXA48Vohs0aKlCoFbxfOiGc2fp7TVH/Mc0U1qhIMuWn7lPa5Nk9vdkHiQpKmZGmX&#10;BnlFFjVhHD7ah1oQTdBGskehapZKoUSuz1JReyLPWUptDVCNPzyp5lqKTWNrKeK2aHqYANoTnF4d&#10;Nv2wvZWIZcDdaBRhxEkNLNkPo1E0Nfi0TRGD27Vs7ppb6YqE5Y1Ivyowe6d2sy+cM1q370UGAclG&#10;C4vPLpe1CQGVo52l4b6nge40SuHlaOSH50NgKwXb+Nwfw9rylJZApjkWRBMfI7CGfhjubcvu+DgI&#10;urORO+iR2H3WptqlZuoCyakDqurfUL0rSUMtWcrA1aMaQjIO1RvGKYAaOVCt15zfSguxihWA+0e8&#10;nih8j9qhbItWXzSJG6n0NRU1MosEV5CG5YJsb5Q2DB5cDDVcrFhVWcArjtoER+NgbA8oUbHMGI2b&#10;ksV6Xkm0Jaa17M8UBsGO3EDCPLPBSkqyZbfWhFVuDf4VN/GgDkinW7ne+RENo+V0OQ0HYTBZDsLh&#10;YjG4Ws3DwWTln48Xo8V8vvB/mtT8MC5ZllFustv3sR++jNHuRnEd2HdyD4N3HN2WCMnu/23SoCzH&#10;oJPVWmT3llj7HkT2/9QGfeHU9gnuPsKLiqLQtYFJEYS5b2LlOhhxMS/Bj15JKVrDEfSBb5k8OrAv&#10;8C8kOgq63nws0XNoUSeW/YVwIlIJ2T8n0iONHUlxZX9PSfHFav59iJppGFcVqxM87SVP4melfaIN&#10;vVvvugs3MFkaYJ1ekBRuPsE8hUUp5HeMWphNCVbfNkRSjKp3HOiJ4NYzw8xuwrEBE8mHlvVDC+Ep&#10;hEqwxsgt59oNwE0jWVHCl3yLNBdXcEvnzF4Jh6xA52ZjRQwrO4ms9rupaUbdw731P8z22S8AAAD/&#10;/wMAUEsDBBQABgAIAAAAIQD7NAUu3gAAAAoBAAAPAAAAZHJzL2Rvd25yZXYueG1sTI/LTsMwEEX3&#10;SPyDNUjsqJ2mvEKcqqqAVVWJFgmxc+NpEjUeR7GbpH/PsILlfejOmXw5uVYM2IfGk4ZkpkAgld42&#10;VGn43L/dPYEI0ZA1rSfUcMEAy+L6KjeZ9SN94LCLleARCpnRUMfYZVKGskZnwsx3SJwdfe9MZNlX&#10;0vZm5HHXyrlSD9KZhvhCbTpc11iedmen4X004ypNXofN6bi+fO/vt1+bBLW+vZlWLyAiTvGvDL/4&#10;jA4FMx38mWwQLetnlXJVw0ItQHDhMZmzceAkZUcWufz/QvEDAAD//wMAUEsBAi0AFAAGAAgAAAAh&#10;ALaDOJL+AAAA4QEAABMAAAAAAAAAAAAAAAAAAAAAAFtDb250ZW50X1R5cGVzXS54bWxQSwECLQAU&#10;AAYACAAAACEAOP0h/9YAAACUAQAACwAAAAAAAAAAAAAAAAAvAQAAX3JlbHMvLnJlbHNQSwECLQAU&#10;AAYACAAAACEAldA6ejoDAAAjCAAADgAAAAAAAAAAAAAAAAAuAgAAZHJzL2Uyb0RvYy54bWxQSwEC&#10;LQAUAAYACAAAACEA+zQFLt4AAAAKAQAADwAAAAAAAAAAAAAAAACUBQAAZHJzL2Rvd25yZXYueG1s&#10;UEsFBgAAAAAEAAQA8wAAAJ8GAAAAAA==&#10;">
                <v:line id="Line 399" o:spid="_x0000_s1375" style="position:absolute;visibility:visible;mso-wrap-style:square" from="2961,4144" to="818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RJ8gAAADdAAAADwAAAGRycy9kb3ducmV2LnhtbESPT0vDQBDF70K/wzIFb3ajlSCx21IU&#10;ofUg9g+0x2l2TKLZ2bC7JvHbOwfB2wzvzXu/WaxG16qeQmw8G7idZaCIS28brgwcDy83D6BiQrbY&#10;eiYDPxRhtZxcLbCwfuAd9ftUKQnhWKCBOqWu0DqWNTmMM98Ri/bhg8Mka6i0DThIuGv1XZbl2mHD&#10;0lBjR081lV/7b2fgbf6e9+vt62Y8bfNL+by7nD+HYMz1dFw/gko0pn/z3/XGCv78Xv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uFRJ8gAAADdAAAADwAAAAAA&#10;AAAAAAAAAAChAgAAZHJzL2Rvd25yZXYueG1sUEsFBgAAAAAEAAQA+QAAAJYDAAAAAA==&#10;"/>
                <v:rect id="Rectangle 400" o:spid="_x0000_s1376" style="position:absolute;left:2961;top:4324;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A48MA&#10;AADdAAAADwAAAGRycy9kb3ducmV2LnhtbERPTWvCQBC9F/wPywje6iatlBJdg9qIPXiwab0Pu9Mk&#10;NDsbsluN/vquUPA2j/c5i3ywrThR7xvHCtJpAoJYO9NwpeDrc/v4CsIHZIOtY1JwIQ/5cvSwwMy4&#10;M3/QqQyViCHsM1RQh9BlUnpdk0U/dR1x5L5dbzFE2FfS9HiO4baVT0nyIi02HBtq7GhTk/4pf62C&#10;A+Lb4brTel1c9rOCNseCXKvUZDys5iACDeEu/ne/mzj/eZbC7Zt4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BA48MAAADdAAAADwAAAAAAAAAAAAAAAACYAgAAZHJzL2Rv&#10;d25yZXYueG1sUEsFBgAAAAAEAAQA9QAAAIgDAAAAAA==&#10;" strokecolor="white">
                  <v:textbox>
                    <w:txbxContent>
                      <w:p w:rsidR="00897B9E" w:rsidRPr="00D63E72" w:rsidRDefault="00897B9E" w:rsidP="00533E99">
                        <w:pPr>
                          <w:bidi/>
                          <w:jc w:val="center"/>
                          <w:rPr>
                            <w:rFonts w:cs="B Badr"/>
                            <w:sz w:val="28"/>
                            <w:rtl/>
                            <w:lang w:bidi="fa-IR"/>
                          </w:rPr>
                        </w:pPr>
                        <w:r w:rsidRPr="00D63E72">
                          <w:rPr>
                            <w:rFonts w:cs="B Badr" w:hint="cs"/>
                            <w:sz w:val="28"/>
                            <w:rtl/>
                            <w:lang w:bidi="fa-IR"/>
                          </w:rPr>
                          <w:t xml:space="preserve">مدل(2-5): مدل پوششي </w:t>
                        </w:r>
                        <w:r w:rsidRPr="00D63E72">
                          <w:rPr>
                            <w:rFonts w:cs="B Badr"/>
                            <w:i/>
                            <w:iCs/>
                            <w:szCs w:val="24"/>
                            <w:lang w:bidi="fa-IR"/>
                          </w:rPr>
                          <w:t>BCC</w:t>
                        </w:r>
                        <w:r w:rsidRPr="00D63E72">
                          <w:rPr>
                            <w:rFonts w:cs="B Badr" w:hint="cs"/>
                            <w:sz w:val="28"/>
                            <w:rtl/>
                            <w:lang w:bidi="fa-IR"/>
                          </w:rPr>
                          <w:t xml:space="preserve"> نهاده گرا</w:t>
                        </w:r>
                      </w:p>
                    </w:txbxContent>
                  </v:textbox>
                </v:rect>
              </v:group>
            </w:pict>
          </mc:Fallback>
        </mc:AlternateConten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p>
    <w:p w:rsidR="002130AD" w:rsidRPr="00BC690A" w:rsidRDefault="002130AD" w:rsidP="00533E99">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تمامي مدل</w:t>
      </w:r>
      <w:r w:rsidR="00533E99">
        <w:rPr>
          <w:rFonts w:ascii="Times New Roman" w:eastAsia="Times New Roman" w:hAnsi="Times New Roman" w:cs="B Zar" w:hint="cs"/>
          <w:noProof/>
          <w:sz w:val="24"/>
          <w:szCs w:val="24"/>
          <w:rtl/>
        </w:rPr>
        <w:t xml:space="preserve"> </w:t>
      </w:r>
      <w:r w:rsidRPr="00BC690A">
        <w:rPr>
          <w:rFonts w:ascii="Times New Roman" w:eastAsia="Times New Roman" w:hAnsi="Times New Roman" w:cs="B Zar" w:hint="cs"/>
          <w:noProof/>
          <w:sz w:val="24"/>
          <w:szCs w:val="24"/>
          <w:rtl/>
        </w:rPr>
        <w:t>هاي توضيح داده شده تا بدينجا را مي‌توان بصورت ستاده‌گرا نيز فرموله كرد. به اين منظور صورت كسر فرمول كارايي «فارل» را برابر يك قرار داده ( ثابت نگه داشتن خروجي‌ها) و «مجموع موزون ورودي‌ها» را كمينه مي‌سازيم. در واقع در مدلهاي خروجي محور يك واحد در صورتي ناكاراست كه امكان افزايش هر يك از خروجي‌ها بدون افزايش يك ورودي و يا كاهش يك خروجي ديگر وجود داشته باشد. خوانندگان براي مطالعه بيشتر در اين زمينه مي‌تواند به مقاله چارنز، كوپر و رو</w:t>
      </w:r>
      <w:r w:rsidRPr="00BC690A">
        <w:rPr>
          <w:rFonts w:ascii="Times New Roman" w:eastAsia="Times New Roman" w:hAnsi="Times New Roman" w:cs="B Zar" w:hint="cs"/>
          <w:noProof/>
          <w:sz w:val="24"/>
          <w:szCs w:val="24"/>
          <w:rtl/>
          <w:lang w:bidi="fa-IR"/>
        </w:rPr>
        <w:t>دز</w:t>
      </w:r>
      <w:r w:rsidR="00533E99">
        <w:rPr>
          <w:rFonts w:ascii="Times New Roman" w:eastAsia="Times New Roman" w:hAnsi="Times New Roman" w:cs="B Zar" w:hint="cs"/>
          <w:noProof/>
          <w:sz w:val="24"/>
          <w:szCs w:val="24"/>
          <w:rtl/>
        </w:rPr>
        <w:t xml:space="preserve"> مراجعه كنند</w:t>
      </w:r>
      <w:r w:rsidRPr="00BC690A">
        <w:rPr>
          <w:rFonts w:ascii="Times New Roman" w:eastAsia="Times New Roman" w:hAnsi="Times New Roman" w:cs="B Zar" w:hint="cs"/>
          <w:noProof/>
          <w:sz w:val="24"/>
          <w:szCs w:val="24"/>
          <w:rtl/>
        </w:rPr>
        <w:t xml:space="preserve">. </w:t>
      </w:r>
    </w:p>
    <w:p w:rsidR="002130AD" w:rsidRPr="00BC690A" w:rsidRDefault="002130AD" w:rsidP="00BC690A">
      <w:pPr>
        <w:keepNext/>
        <w:bidi/>
        <w:spacing w:before="240" w:after="60" w:line="360" w:lineRule="auto"/>
        <w:jc w:val="both"/>
        <w:outlineLvl w:val="0"/>
        <w:rPr>
          <w:rFonts w:ascii="Arial" w:eastAsia="Times New Roman" w:hAnsi="Arial" w:cs="B Zar"/>
          <w:b/>
          <w:bCs/>
          <w:noProof/>
          <w:kern w:val="32"/>
          <w:sz w:val="24"/>
          <w:szCs w:val="24"/>
          <w:rtl/>
        </w:rPr>
      </w:pPr>
      <w:r w:rsidRPr="00BC690A">
        <w:rPr>
          <w:rFonts w:ascii="Arial" w:eastAsia="Times New Roman" w:hAnsi="Arial" w:cs="B Zar" w:hint="cs"/>
          <w:b/>
          <w:bCs/>
          <w:noProof/>
          <w:kern w:val="32"/>
          <w:sz w:val="24"/>
          <w:szCs w:val="24"/>
          <w:rtl/>
        </w:rPr>
        <w:t>مدل</w:t>
      </w:r>
      <w:r w:rsidR="00533E99">
        <w:rPr>
          <w:rFonts w:ascii="Arial" w:eastAsia="Times New Roman" w:hAnsi="Arial" w:cs="B Zar" w:hint="cs"/>
          <w:b/>
          <w:bCs/>
          <w:noProof/>
          <w:kern w:val="32"/>
          <w:sz w:val="24"/>
          <w:szCs w:val="24"/>
          <w:rtl/>
        </w:rPr>
        <w:t xml:space="preserve"> </w:t>
      </w:r>
      <w:r w:rsidRPr="00BC690A">
        <w:rPr>
          <w:rFonts w:ascii="Arial" w:eastAsia="Times New Roman" w:hAnsi="Arial" w:cs="B Zar" w:hint="cs"/>
          <w:b/>
          <w:bCs/>
          <w:noProof/>
          <w:kern w:val="32"/>
          <w:sz w:val="24"/>
          <w:szCs w:val="24"/>
          <w:rtl/>
        </w:rPr>
        <w:t xml:space="preserve">هاي ديگر </w:t>
      </w:r>
      <w:r w:rsidRPr="00BC690A">
        <w:rPr>
          <w:rFonts w:ascii="Arial" w:eastAsia="Times New Roman" w:hAnsi="Arial" w:cs="B Zar"/>
          <w:b/>
          <w:bCs/>
          <w:noProof/>
          <w:kern w:val="32"/>
          <w:sz w:val="24"/>
          <w:szCs w:val="24"/>
        </w:rPr>
        <w:t>DEA</w:t>
      </w:r>
      <w:r w:rsidRPr="00BC690A">
        <w:rPr>
          <w:rFonts w:ascii="Arial" w:eastAsia="Times New Roman" w:hAnsi="Arial" w:cs="B Zar" w:hint="cs"/>
          <w:b/>
          <w:bCs/>
          <w:noProof/>
          <w:kern w:val="32"/>
          <w:sz w:val="24"/>
          <w:szCs w:val="24"/>
          <w:rtl/>
        </w:rPr>
        <w:t>:</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علاوه بر مدلهاي اصلي و پايه‌اي بيان شده، تاكنون مدلهاي متعددي از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به منظور پاسخگويي به نيازهاي گوناگون ارائه شده است. </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Pr>
      </w:pPr>
      <w:r w:rsidRPr="00BC690A">
        <w:rPr>
          <w:rFonts w:ascii="Times New Roman" w:eastAsia="Times New Roman" w:hAnsi="Times New Roman" w:cs="B Zar" w:hint="cs"/>
          <w:noProof/>
          <w:sz w:val="24"/>
          <w:szCs w:val="24"/>
          <w:rtl/>
        </w:rPr>
        <w:lastRenderedPageBreak/>
        <w:t>مدل جمعي</w:t>
      </w:r>
      <w:r w:rsidRPr="00BC690A">
        <w:rPr>
          <w:rFonts w:ascii="Times New Roman" w:eastAsia="Times New Roman" w:hAnsi="Times New Roman" w:cs="B Zar"/>
          <w:noProof/>
          <w:sz w:val="24"/>
          <w:szCs w:val="24"/>
          <w:vertAlign w:val="superscript"/>
          <w:rtl/>
        </w:rPr>
        <w:footnoteReference w:id="69"/>
      </w:r>
      <w:r w:rsidRPr="00BC690A">
        <w:rPr>
          <w:rFonts w:ascii="Times New Roman" w:eastAsia="Times New Roman" w:hAnsi="Times New Roman" w:cs="B Zar" w:hint="cs"/>
          <w:noProof/>
          <w:sz w:val="24"/>
          <w:szCs w:val="24"/>
          <w:rtl/>
        </w:rPr>
        <w:t xml:space="preserve"> ، مدل مضربي</w:t>
      </w:r>
      <w:r w:rsidRPr="00BC690A">
        <w:rPr>
          <w:rFonts w:ascii="Times New Roman" w:eastAsia="Times New Roman" w:hAnsi="Times New Roman" w:cs="B Zar"/>
          <w:noProof/>
          <w:sz w:val="24"/>
          <w:szCs w:val="24"/>
          <w:vertAlign w:val="superscript"/>
          <w:rtl/>
        </w:rPr>
        <w:footnoteReference w:id="70"/>
      </w:r>
      <w:r w:rsidRPr="00BC690A">
        <w:rPr>
          <w:rFonts w:ascii="Times New Roman" w:eastAsia="Times New Roman" w:hAnsi="Times New Roman" w:cs="B Zar" w:hint="cs"/>
          <w:noProof/>
          <w:sz w:val="24"/>
          <w:szCs w:val="24"/>
          <w:rtl/>
        </w:rPr>
        <w:t xml:space="preserve"> ، مدل با محدوديت وزنها و يا ناحيه اطمينان، مدل داده‌هاي غير احتيا</w:t>
      </w:r>
      <w:r w:rsidRPr="00BC690A">
        <w:rPr>
          <w:rFonts w:ascii="Times New Roman" w:eastAsia="Times New Roman" w:hAnsi="Times New Roman" w:cs="B Zar" w:hint="cs"/>
          <w:noProof/>
          <w:sz w:val="24"/>
          <w:szCs w:val="24"/>
          <w:rtl/>
          <w:lang w:bidi="fa-IR"/>
        </w:rPr>
        <w:t>ط</w:t>
      </w:r>
      <w:r w:rsidRPr="00BC690A">
        <w:rPr>
          <w:rFonts w:ascii="Times New Roman" w:eastAsia="Times New Roman" w:hAnsi="Times New Roman" w:cs="B Zar" w:hint="cs"/>
          <w:noProof/>
          <w:sz w:val="24"/>
          <w:szCs w:val="24"/>
          <w:rtl/>
        </w:rPr>
        <w:t>ي</w:t>
      </w:r>
      <w:r w:rsidRPr="00BC690A">
        <w:rPr>
          <w:rFonts w:ascii="Times New Roman" w:eastAsia="Times New Roman" w:hAnsi="Times New Roman" w:cs="B Zar"/>
          <w:noProof/>
          <w:sz w:val="24"/>
          <w:szCs w:val="24"/>
          <w:vertAlign w:val="superscript"/>
          <w:rtl/>
        </w:rPr>
        <w:footnoteReference w:id="71"/>
      </w:r>
      <w:r w:rsidRPr="00BC690A">
        <w:rPr>
          <w:rFonts w:ascii="Times New Roman" w:eastAsia="Times New Roman" w:hAnsi="Times New Roman" w:cs="B Zar" w:hint="cs"/>
          <w:noProof/>
          <w:sz w:val="24"/>
          <w:szCs w:val="24"/>
          <w:rtl/>
        </w:rPr>
        <w:t xml:space="preserve"> </w:t>
      </w:r>
      <w:r w:rsidRPr="00BC690A">
        <w:rPr>
          <w:rFonts w:ascii="Times New Roman" w:eastAsia="Times New Roman" w:hAnsi="Times New Roman" w:cs="B Zar" w:hint="cs"/>
          <w:noProof/>
          <w:sz w:val="24"/>
          <w:szCs w:val="24"/>
          <w:rtl/>
          <w:lang w:bidi="fa-IR"/>
        </w:rPr>
        <w:t>،</w:t>
      </w:r>
      <w:r w:rsidRPr="00BC690A">
        <w:rPr>
          <w:rFonts w:ascii="Times New Roman" w:eastAsia="Times New Roman" w:hAnsi="Times New Roman" w:cs="B Zar" w:hint="cs"/>
          <w:noProof/>
          <w:sz w:val="24"/>
          <w:szCs w:val="24"/>
          <w:rtl/>
        </w:rPr>
        <w:t xml:space="preserve"> مدل با داده هاي طبقه‌اي</w:t>
      </w:r>
      <w:r w:rsidRPr="00BC690A">
        <w:rPr>
          <w:rFonts w:ascii="Times New Roman" w:eastAsia="Times New Roman" w:hAnsi="Times New Roman" w:cs="B Zar"/>
          <w:noProof/>
          <w:sz w:val="24"/>
          <w:szCs w:val="24"/>
          <w:vertAlign w:val="superscript"/>
          <w:rtl/>
        </w:rPr>
        <w:footnoteReference w:id="72"/>
      </w:r>
      <w:r w:rsidRPr="00BC690A">
        <w:rPr>
          <w:rFonts w:ascii="Times New Roman" w:eastAsia="Times New Roman" w:hAnsi="Times New Roman" w:cs="B Zar" w:hint="cs"/>
          <w:noProof/>
          <w:sz w:val="24"/>
          <w:szCs w:val="24"/>
          <w:rtl/>
        </w:rPr>
        <w:t xml:space="preserve"> ، مدل </w:t>
      </w:r>
      <w:r w:rsidRPr="00BC690A">
        <w:rPr>
          <w:rFonts w:ascii="Times New Roman" w:eastAsia="Times New Roman" w:hAnsi="Times New Roman" w:cs="B Zar" w:hint="cs"/>
          <w:noProof/>
          <w:sz w:val="24"/>
          <w:szCs w:val="24"/>
          <w:rtl/>
          <w:lang w:bidi="fa-IR"/>
        </w:rPr>
        <w:t>رتبه</w:t>
      </w:r>
      <w:r w:rsidRPr="00BC690A">
        <w:rPr>
          <w:rFonts w:ascii="Times New Roman" w:eastAsia="Times New Roman" w:hAnsi="Times New Roman" w:cs="B Zar" w:hint="cs"/>
          <w:noProof/>
          <w:sz w:val="24"/>
          <w:szCs w:val="24"/>
          <w:rtl/>
        </w:rPr>
        <w:t xml:space="preserve"> بندي</w:t>
      </w:r>
      <w:r w:rsidRPr="00BC690A">
        <w:rPr>
          <w:rFonts w:ascii="Times New Roman" w:eastAsia="Times New Roman" w:hAnsi="Times New Roman" w:cs="B Zar"/>
          <w:noProof/>
          <w:sz w:val="24"/>
          <w:szCs w:val="24"/>
          <w:vertAlign w:val="superscript"/>
          <w:rtl/>
        </w:rPr>
        <w:footnoteReference w:id="73"/>
      </w:r>
      <w:r w:rsidRPr="00BC690A">
        <w:rPr>
          <w:rFonts w:ascii="Times New Roman" w:eastAsia="Times New Roman" w:hAnsi="Times New Roman" w:cs="B Zar" w:hint="cs"/>
          <w:noProof/>
          <w:sz w:val="24"/>
          <w:szCs w:val="24"/>
          <w:rtl/>
        </w:rPr>
        <w:t xml:space="preserve"> ، مدل تراكم</w:t>
      </w:r>
      <w:r w:rsidRPr="00BC690A">
        <w:rPr>
          <w:rFonts w:ascii="Times New Roman" w:eastAsia="Times New Roman" w:hAnsi="Times New Roman" w:cs="B Zar"/>
          <w:noProof/>
          <w:sz w:val="24"/>
          <w:szCs w:val="24"/>
          <w:vertAlign w:val="superscript"/>
          <w:rtl/>
        </w:rPr>
        <w:footnoteReference w:id="74"/>
      </w:r>
      <w:r w:rsidRPr="00BC690A">
        <w:rPr>
          <w:rFonts w:ascii="Times New Roman" w:eastAsia="Times New Roman" w:hAnsi="Times New Roman" w:cs="B Zar" w:hint="cs"/>
          <w:noProof/>
          <w:sz w:val="24"/>
          <w:szCs w:val="24"/>
          <w:rtl/>
        </w:rPr>
        <w:t xml:space="preserve"> ، مدل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lang w:bidi="fa-IR"/>
        </w:rPr>
        <w:t xml:space="preserve"> با منابع مشترك و... </w:t>
      </w:r>
      <w:r w:rsidRPr="00BC690A">
        <w:rPr>
          <w:rFonts w:ascii="Times New Roman" w:eastAsia="Times New Roman" w:hAnsi="Times New Roman" w:cs="B Zar" w:hint="cs"/>
          <w:noProof/>
          <w:sz w:val="24"/>
          <w:szCs w:val="24"/>
          <w:rtl/>
        </w:rPr>
        <w:t xml:space="preserve">از اين گونه مدلها مي‌باشند. همچنين از </w:t>
      </w:r>
      <w:r w:rsidRPr="00BC690A">
        <w:rPr>
          <w:rFonts w:ascii="Times New Roman" w:eastAsia="Times New Roman" w:hAnsi="Times New Roman" w:cs="B Zar"/>
          <w:noProof/>
          <w:sz w:val="24"/>
          <w:szCs w:val="24"/>
        </w:rPr>
        <w:t>DEA</w:t>
      </w:r>
      <w:r w:rsidRPr="00BC690A">
        <w:rPr>
          <w:rFonts w:ascii="Times New Roman" w:eastAsia="Times New Roman" w:hAnsi="Times New Roman" w:cs="B Zar" w:hint="cs"/>
          <w:noProof/>
          <w:sz w:val="24"/>
          <w:szCs w:val="24"/>
          <w:rtl/>
        </w:rPr>
        <w:t xml:space="preserve"> در الگوبرداري و بررسي تغييرات كارايي در طول زمان نيز استفاده مي‌شود كه در ادامه برخي از آنها توضيح داده مي‌شود.</w:t>
      </w:r>
    </w:p>
    <w:p w:rsidR="002130AD" w:rsidRPr="00BC690A" w:rsidRDefault="002130AD" w:rsidP="00BC690A">
      <w:pPr>
        <w:keepNext/>
        <w:bidi/>
        <w:spacing w:before="240" w:after="60" w:line="360" w:lineRule="auto"/>
        <w:jc w:val="both"/>
        <w:outlineLvl w:val="0"/>
        <w:rPr>
          <w:rFonts w:ascii="Arial" w:eastAsia="Times New Roman" w:hAnsi="Arial" w:cs="B Zar"/>
          <w:b/>
          <w:bCs/>
          <w:noProof/>
          <w:kern w:val="32"/>
          <w:sz w:val="24"/>
          <w:szCs w:val="24"/>
          <w:rtl/>
        </w:rPr>
      </w:pPr>
      <w:r w:rsidRPr="00BC690A">
        <w:rPr>
          <w:rFonts w:ascii="Arial" w:eastAsia="Times New Roman" w:hAnsi="Arial" w:cs="B Zar" w:hint="cs"/>
          <w:b/>
          <w:bCs/>
          <w:noProof/>
          <w:kern w:val="32"/>
          <w:sz w:val="24"/>
          <w:szCs w:val="24"/>
          <w:rtl/>
        </w:rPr>
        <w:t xml:space="preserve">مدل جمعي </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مفاهيم مدل جمعي ابتدا به وسيله چارنز و همكاران ( 1985) معرفي شد و بوسيله بنكر و همكاران در 1989 توسعه يافت. اين مدل بطور همزمان كاهش ورودي‌ها و افزايش خروجي ها را مورد  توجه قرار مي‌دهد. مدل جمعي به شكل مدل (2-6) فرموله مي شود:</w:t>
      </w:r>
    </w:p>
    <w:p w:rsidR="002130AD" w:rsidRPr="00BC690A" w:rsidRDefault="00AC1FFF" w:rsidP="00BC690A">
      <w:pPr>
        <w:bidi/>
        <w:spacing w:after="0" w:line="360" w:lineRule="auto"/>
        <w:ind w:firstLine="567"/>
        <w:jc w:val="center"/>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701248" behindDoc="0" locked="0" layoutInCell="1" allowOverlap="1">
                <wp:simplePos x="0" y="0"/>
                <wp:positionH relativeFrom="column">
                  <wp:posOffset>1104265</wp:posOffset>
                </wp:positionH>
                <wp:positionV relativeFrom="paragraph">
                  <wp:posOffset>2589530</wp:posOffset>
                </wp:positionV>
                <wp:extent cx="3314700" cy="300990"/>
                <wp:effectExtent l="8890" t="8255" r="10160" b="5080"/>
                <wp:wrapNone/>
                <wp:docPr id="1336"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300990"/>
                          <a:chOff x="2961" y="6304"/>
                          <a:chExt cx="5220" cy="720"/>
                        </a:xfrm>
                      </wpg:grpSpPr>
                      <wps:wsp>
                        <wps:cNvPr id="1337" name="Line 402"/>
                        <wps:cNvCnPr/>
                        <wps:spPr bwMode="auto">
                          <a:xfrm>
                            <a:off x="2961" y="648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8" name="Rectangle 403"/>
                        <wps:cNvSpPr>
                          <a:spLocks noChangeArrowheads="1"/>
                        </wps:cNvSpPr>
                        <wps:spPr bwMode="auto">
                          <a:xfrm>
                            <a:off x="2961" y="6304"/>
                            <a:ext cx="5220" cy="720"/>
                          </a:xfrm>
                          <a:prstGeom prst="rect">
                            <a:avLst/>
                          </a:prstGeom>
                          <a:solidFill>
                            <a:srgbClr val="FFFFFF">
                              <a:alpha val="0"/>
                            </a:srgbClr>
                          </a:solidFill>
                          <a:ln w="9525">
                            <a:solidFill>
                              <a:srgbClr val="FFFFFF"/>
                            </a:solidFill>
                            <a:miter lim="800000"/>
                            <a:headEnd/>
                            <a:tailEnd/>
                          </a:ln>
                        </wps:spPr>
                        <wps:txbx>
                          <w:txbxContent>
                            <w:p w:rsidR="00897B9E" w:rsidRPr="00BA7A6B" w:rsidRDefault="00897B9E" w:rsidP="002130AD">
                              <w:pPr>
                                <w:jc w:val="center"/>
                                <w:rPr>
                                  <w:rFonts w:cs="Badr"/>
                                  <w:sz w:val="28"/>
                                  <w:rtl/>
                                  <w:lang w:bidi="fa-IR"/>
                                </w:rPr>
                              </w:pPr>
                              <w:r w:rsidRPr="00BA7A6B">
                                <w:rPr>
                                  <w:rFonts w:cs="Badr" w:hint="cs"/>
                                  <w:sz w:val="28"/>
                                  <w:rtl/>
                                  <w:lang w:bidi="fa-IR"/>
                                </w:rPr>
                                <w:t>مدل(2-6): مدل جمعي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1" o:spid="_x0000_s1377" style="position:absolute;left:0;text-align:left;margin-left:86.95pt;margin-top:203.9pt;width:261pt;height:23.7pt;z-index:251701248;mso-position-horizontal-relative:text;mso-position-vertical-relative:text" coordorigin="2961,6304" coordsize="52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JrQwMAAEAIAAAOAAAAZHJzL2Uyb0RvYy54bWy8VW1v0zAQ/o7Ef7D8vUvSpm/RMjT1ZUIa&#10;MDH4AW7iJBaOHWy36UD8d8520q6dNMaQ6If0krPPd8/znO/y3b7maEeVZlKkOLoIMaIikzkTZYq/&#10;flkPZhhpQ0ROuBQ0xQ9U43dXb99ctk1Ch7KSPKcKQRChk7ZJcWVMkwSBzipaE30hGyrAWUhVEwOv&#10;qgxyRVqIXvNgGIaToJUqb5TMqNbwdemd+MrFLwqamU9FoalBPMWQm3FP5Z4b+wyuLklSKtJULOvS&#10;IK/IoiZMwKGHUEtiCNoq9iRUzTIltSzMRSbrQBYFy6irAaqJwrNqbpTcNq6WMmnL5gATQHuG06vD&#10;Zh93dwqxHLgbjSYYCVIDS+5gFIeRxadtygSW3ajmvrlTvkgwb2X2TYM7OPfb99IvRpv2g8whINka&#10;6fDZF6q2IaBytHc0PBxooHuDMvg4GkXxNAS2MvCNwnA+73jKKiDTbhvOJxFG4J2MwthzmFWrbvt4&#10;OOz2TsGwGZLEH+tS7VKzdYHk9BFV/W+o3lekoY4sbeE6ojrtUb1lggKoQw+qW7UQd8pBrBMN4P4R&#10;r2Ph8awrvEftWPZp0SRplDY3VNbIGinmkIbjguxutfH49EssNUKuGefwnSRcoDbF8/Fw7DZoyVlu&#10;ndanVblZcIV2xLaW+3VgnywDCYvcBasoyVedbQjj3gZyuLDxoA5Ip7N87/ych/PVbDWLB/FwshrE&#10;4XI5uF4v4sFkHU3Hy9FysVhGv2xqUZxULM+psNn1fRzFL2O0u1F8Bx46+QBDcBrd6QmS7f9d0qAs&#10;z6CX1UbmD45Y9x1E9v/UBvet7+HPcPcRUXIrudEjyfVNrH0HIyEXFayj10rJ1nIEfeD63uUOSvYb&#10;+gL/QqKH3nwq0fPOfCJSBdk/J9ITjZ1Ice1+fi9vKtIJtNemV60j7yTGi6Xexfd9cxKiZgZmGWd1&#10;imeHfiDJs7o/E47Zb/b9bdxz5sWElPTDC4YtGJVUPzBqYXClWH/fEkUx4u8FcDeP4thOOvcSjy3S&#10;SD32bB57iMggVIoNRt5cGD8dt41iZQUnRQ5KIa/hCi+Yuy+sFnxWgGN3jTrLjSmHbTdS7Rx8/O5W&#10;HQf/1W8AAAD//wMAUEsDBBQABgAIAAAAIQACtmZC4QAAAAsBAAAPAAAAZHJzL2Rvd25yZXYueG1s&#10;TI/NTsMwEITvSLyDtUjcqJOW9CfEqaoKOFVItEgVt228TaLGdhS7Sfr2LCc4zuyn2ZlsPZpG9NT5&#10;2lkF8SQCQbZwuralgq/D29MShA9oNTbOkoIbeVjn93cZptoN9pP6fSgFh1ifooIqhDaV0hcVGfQT&#10;15Ll29l1BgPLrpS6w4HDTSOnUTSXBmvLHypsaVtRcdlfjYL3AYfNLH7td5fz9vZ9SD6Ou5iUenwY&#10;Ny8gAo3hD4bf+lwdcu50clervWhYL2YrRhU8RwvewMR8lbBzYidJpiDzTP7fkP8AAAD//wMAUEsB&#10;Ai0AFAAGAAgAAAAhALaDOJL+AAAA4QEAABMAAAAAAAAAAAAAAAAAAAAAAFtDb250ZW50X1R5cGVz&#10;XS54bWxQSwECLQAUAAYACAAAACEAOP0h/9YAAACUAQAACwAAAAAAAAAAAAAAAAAvAQAAX3JlbHMv&#10;LnJlbHNQSwECLQAUAAYACAAAACEA8KDSa0MDAABACAAADgAAAAAAAAAAAAAAAAAuAgAAZHJzL2Uy&#10;b0RvYy54bWxQSwECLQAUAAYACAAAACEAArZmQuEAAAALAQAADwAAAAAAAAAAAAAAAACdBQAAZHJz&#10;L2Rvd25yZXYueG1sUEsFBgAAAAAEAAQA8wAAAKsGAAAAAA==&#10;">
                <v:line id="Line 402" o:spid="_x0000_s1378" style="position:absolute;visibility:visible;mso-wrap-style:square" from="2961,6484" to="818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6LsYAAADdAAAADwAAAGRycy9kb3ducmV2LnhtbERPS2vCQBC+F/oflil4q5s2kEp0FWkR&#10;tIdSH6DHMTsmabOzYXebpP++WxC8zcf3nNliMI3oyPnasoKncQKCuLC65lLBYb96nIDwAVljY5kU&#10;/JKHxfz+boa5tj1vqduFUsQQ9jkqqEJocyl9UZFBP7YtceQu1hkMEbpSaod9DDeNfE6STBqsOTZU&#10;2NJrRcX37sco+Eg/s265eV8Px012Lt6259NX75QaPQzLKYhAQ7iJr+61jvPT9AX+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Oui7GAAAA3QAAAA8AAAAAAAAA&#10;AAAAAAAAoQIAAGRycy9kb3ducmV2LnhtbFBLBQYAAAAABAAEAPkAAACUAwAAAAA=&#10;"/>
                <v:rect id="Rectangle 403" o:spid="_x0000_s1379" style="position:absolute;left:2961;top:6304;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CksMA&#10;AADdAAAADwAAAGRycy9kb3ducmV2LnhtbESPQW/CMAyF75P2HyJP4jbSDQlGIaCpCLRrC4dxM41p&#10;qzVO1QQo/34+IHGz9Z7f+7xcD65VV+pD49nAxzgBRVx623Bl4LDfvn+BChHZYuuZDNwpwHr1+rLE&#10;1Pob53QtYqUkhEOKBuoYu1TrUNbkMIx9Ryza2fcOo6x9pW2PNwl3rf5Mkql22LA01NhRVlP5V1yc&#10;gdmp2JUZn+cDZp42x/w3J/TGjN6G7wWoSEN8mh/XP1bwJxPBlW9kB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TCksMAAADdAAAADwAAAAAAAAAAAAAAAACYAgAAZHJzL2Rv&#10;d25yZXYueG1sUEsFBgAAAAAEAAQA9QAAAIgDAAAAAA==&#10;" strokecolor="white">
                  <v:fill opacity="0"/>
                  <v:textbox>
                    <w:txbxContent>
                      <w:p w:rsidR="00897B9E" w:rsidRPr="00BA7A6B" w:rsidRDefault="00897B9E" w:rsidP="002130AD">
                        <w:pPr>
                          <w:jc w:val="center"/>
                          <w:rPr>
                            <w:rFonts w:cs="Badr"/>
                            <w:sz w:val="28"/>
                            <w:rtl/>
                            <w:lang w:bidi="fa-IR"/>
                          </w:rPr>
                        </w:pPr>
                        <w:r w:rsidRPr="00BA7A6B">
                          <w:rPr>
                            <w:rFonts w:cs="Badr" w:hint="cs"/>
                            <w:sz w:val="28"/>
                            <w:rtl/>
                            <w:lang w:bidi="fa-IR"/>
                          </w:rPr>
                          <w:t>مدل(2-6): مدل جمعي</w:t>
                        </w:r>
                      </w:p>
                    </w:txbxContent>
                  </v:textbox>
                </v:rect>
              </v:group>
            </w:pict>
          </mc:Fallback>
        </mc:AlternateContent>
      </w:r>
      <w:r w:rsidR="002130AD" w:rsidRPr="00BC690A">
        <w:rPr>
          <w:rFonts w:ascii="Times New Roman" w:eastAsia="Times New Roman" w:hAnsi="Times New Roman" w:cs="B Zar"/>
          <w:noProof/>
          <w:position w:val="-210"/>
          <w:sz w:val="24"/>
          <w:szCs w:val="24"/>
          <w:rtl/>
        </w:rPr>
        <w:drawing>
          <wp:inline distT="0" distB="0" distL="0" distR="0">
            <wp:extent cx="3009900" cy="24733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09900" cy="2473325"/>
                    </a:xfrm>
                    <a:prstGeom prst="rect">
                      <a:avLst/>
                    </a:prstGeom>
                    <a:noFill/>
                    <a:ln>
                      <a:noFill/>
                    </a:ln>
                  </pic:spPr>
                </pic:pic>
              </a:graphicData>
            </a:graphic>
          </wp:inline>
        </w:drawing>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مدل فوق همان مدل پوششي </w:t>
      </w:r>
      <w:r w:rsidRPr="00BC690A">
        <w:rPr>
          <w:rFonts w:ascii="Times New Roman" w:eastAsia="Times New Roman" w:hAnsi="Times New Roman" w:cs="B Zar"/>
          <w:noProof/>
          <w:sz w:val="24"/>
          <w:szCs w:val="24"/>
        </w:rPr>
        <w:t>BCC</w:t>
      </w:r>
      <w:r w:rsidRPr="00BC690A">
        <w:rPr>
          <w:rFonts w:ascii="Times New Roman" w:eastAsia="Times New Roman" w:hAnsi="Times New Roman" w:cs="B Zar" w:hint="cs"/>
          <w:noProof/>
          <w:sz w:val="24"/>
          <w:szCs w:val="24"/>
          <w:rtl/>
        </w:rPr>
        <w:t xml:space="preserve"> مي باشد. تفاوت بين مدل جمعي و مدل پوششي </w:t>
      </w:r>
      <w:r w:rsidRPr="00BC690A">
        <w:rPr>
          <w:rFonts w:ascii="Times New Roman" w:eastAsia="Times New Roman" w:hAnsi="Times New Roman" w:cs="B Zar"/>
          <w:noProof/>
          <w:sz w:val="24"/>
          <w:szCs w:val="24"/>
        </w:rPr>
        <w:t>BCC</w:t>
      </w:r>
      <w:r w:rsidRPr="00BC690A">
        <w:rPr>
          <w:rFonts w:ascii="Times New Roman" w:eastAsia="Times New Roman" w:hAnsi="Times New Roman" w:cs="B Zar" w:hint="cs"/>
          <w:noProof/>
          <w:sz w:val="24"/>
          <w:szCs w:val="24"/>
          <w:rtl/>
        </w:rPr>
        <w:t xml:space="preserve"> در اين است كه مقدار </w:t>
      </w:r>
      <w:r w:rsidRPr="00BC690A">
        <w:rPr>
          <w:rFonts w:ascii="Times New Roman" w:eastAsia="Times New Roman" w:hAnsi="Times New Roman" w:cs="B Zar"/>
          <w:noProof/>
          <w:position w:val="-6"/>
          <w:sz w:val="24"/>
          <w:szCs w:val="24"/>
          <w:rtl/>
        </w:rPr>
        <w:object w:dxaOrig="220" w:dyaOrig="279">
          <v:shape id="_x0000_i1048" type="#_x0000_t75" style="width:14.4pt;height:14.4pt" o:ole="">
            <v:imagedata r:id="rId63" o:title=""/>
          </v:shape>
          <o:OLEObject Type="Embed" ProgID="Equation.3" ShapeID="_x0000_i1048" DrawAspect="Content" ObjectID="_1556442160" r:id="rId64"/>
        </w:object>
      </w:r>
      <w:r w:rsidRPr="00BC690A">
        <w:rPr>
          <w:rFonts w:ascii="Times New Roman" w:eastAsia="Times New Roman" w:hAnsi="Times New Roman" w:cs="B Zar" w:hint="cs"/>
          <w:noProof/>
          <w:sz w:val="24"/>
          <w:szCs w:val="24"/>
          <w:rtl/>
        </w:rPr>
        <w:t xml:space="preserve"> از مدل حذف شده است و تمام ناكارايي‌ها، خود را در مقدار متغيرهاي كمكي</w:t>
      </w:r>
      <w:r w:rsidRPr="00BC690A">
        <w:rPr>
          <w:rFonts w:ascii="Times New Roman" w:eastAsia="Times New Roman" w:hAnsi="Times New Roman" w:cs="B Zar"/>
          <w:noProof/>
          <w:position w:val="-12"/>
          <w:sz w:val="24"/>
          <w:szCs w:val="24"/>
        </w:rPr>
        <w:object w:dxaOrig="1140" w:dyaOrig="400">
          <v:shape id="_x0000_i1049" type="#_x0000_t75" style="width:57.65pt;height:21.6pt" o:ole="">
            <v:imagedata r:id="rId65" o:title=""/>
          </v:shape>
          <o:OLEObject Type="Embed" ProgID="Equation.3" ShapeID="_x0000_i1049" DrawAspect="Content" ObjectID="_1556442161" r:id="rId66"/>
        </w:object>
      </w:r>
      <w:r w:rsidRPr="00BC690A">
        <w:rPr>
          <w:rFonts w:ascii="Times New Roman" w:eastAsia="Times New Roman" w:hAnsi="Times New Roman" w:cs="B Zar" w:hint="cs"/>
          <w:noProof/>
          <w:sz w:val="24"/>
          <w:szCs w:val="24"/>
          <w:rtl/>
        </w:rPr>
        <w:t xml:space="preserve"> نشان مي‌دهند. بنابراين شرط كارا بودن يك واحد تصميم‌گيري اين است كه مقدار متغيرهاي كمكي آن صفر باشد. متغيرهاي كمكي بيانگر منابع يا ميزان عدم كارايي در ورودي‌ها و خروجي‌هاي متناظر با محدوديت‌هاي آنها مي‌باشند</w:t>
      </w:r>
      <w:r w:rsidRPr="00BC690A">
        <w:rPr>
          <w:rFonts w:ascii="Times New Roman" w:eastAsia="Times New Roman" w:hAnsi="Times New Roman" w:cs="B Zar" w:hint="cs"/>
          <w:noProof/>
          <w:sz w:val="24"/>
          <w:szCs w:val="24"/>
          <w:rtl/>
          <w:lang w:bidi="fa-IR"/>
        </w:rPr>
        <w:t xml:space="preserve"> </w:t>
      </w:r>
      <w:r w:rsidRPr="00BC690A">
        <w:rPr>
          <w:rFonts w:ascii="Times New Roman" w:eastAsia="Times New Roman" w:hAnsi="Times New Roman" w:cs="B Zar" w:hint="cs"/>
          <w:noProof/>
          <w:sz w:val="24"/>
          <w:szCs w:val="24"/>
          <w:rtl/>
        </w:rPr>
        <w:t>(رحيمي سوره، 1383).</w:t>
      </w:r>
      <w:r w:rsidRPr="00BC690A">
        <w:rPr>
          <w:rFonts w:ascii="Times New Roman" w:eastAsia="Times New Roman" w:hAnsi="Times New Roman" w:cs="B Zar" w:hint="cs"/>
          <w:noProof/>
          <w:sz w:val="24"/>
          <w:szCs w:val="24"/>
          <w:rtl/>
        </w:rPr>
        <w:tab/>
      </w:r>
    </w:p>
    <w:p w:rsidR="002130AD" w:rsidRPr="00BC690A" w:rsidRDefault="002130AD" w:rsidP="00BC690A">
      <w:pPr>
        <w:keepNext/>
        <w:bidi/>
        <w:spacing w:before="240" w:after="60" w:line="360" w:lineRule="auto"/>
        <w:jc w:val="both"/>
        <w:outlineLvl w:val="0"/>
        <w:rPr>
          <w:rFonts w:ascii="Arial" w:eastAsia="Times New Roman" w:hAnsi="Arial" w:cs="B Zar"/>
          <w:b/>
          <w:bCs/>
          <w:noProof/>
          <w:kern w:val="32"/>
          <w:sz w:val="24"/>
          <w:szCs w:val="24"/>
          <w:rtl/>
        </w:rPr>
      </w:pPr>
      <w:r w:rsidRPr="00BC690A">
        <w:rPr>
          <w:rFonts w:ascii="Arial" w:eastAsia="Times New Roman" w:hAnsi="Arial" w:cs="B Zar" w:hint="cs"/>
          <w:b/>
          <w:bCs/>
          <w:noProof/>
          <w:kern w:val="32"/>
          <w:sz w:val="24"/>
          <w:szCs w:val="24"/>
          <w:rtl/>
        </w:rPr>
        <w:lastRenderedPageBreak/>
        <w:t>مدل تراكم</w:t>
      </w:r>
      <w:r w:rsidRPr="00BC690A">
        <w:rPr>
          <w:rFonts w:ascii="Arial" w:eastAsia="Times New Roman" w:hAnsi="Arial" w:cs="B Zar"/>
          <w:b/>
          <w:bCs/>
          <w:noProof/>
          <w:kern w:val="32"/>
          <w:sz w:val="24"/>
          <w:szCs w:val="24"/>
          <w:vertAlign w:val="superscript"/>
          <w:rtl/>
        </w:rPr>
        <w:footnoteReference w:id="75"/>
      </w:r>
      <w:r w:rsidRPr="00BC690A">
        <w:rPr>
          <w:rFonts w:ascii="Arial" w:eastAsia="Times New Roman" w:hAnsi="Arial" w:cs="B Zar" w:hint="cs"/>
          <w:b/>
          <w:bCs/>
          <w:noProof/>
          <w:kern w:val="32"/>
          <w:sz w:val="24"/>
          <w:szCs w:val="24"/>
          <w:rtl/>
        </w:rPr>
        <w:tab/>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تراكم در نهاده ها در واقع آن ميزان از نهاده را در بر مي‌گيرد كه مصرف آن‌ها نه تنها سبب افزايش در ستاده‌ها نمي‌گردد، بلكه موجبات كاهش در توليد و ستاده ها را نيز به همراه دارد. ازدحام نهاده</w:t>
      </w:r>
      <w:r w:rsidRPr="00BC690A">
        <w:rPr>
          <w:rFonts w:ascii="Times New Roman" w:eastAsia="Times New Roman" w:hAnsi="Times New Roman" w:cs="B Zar"/>
          <w:noProof/>
          <w:sz w:val="24"/>
          <w:szCs w:val="24"/>
        </w:rPr>
        <w:t xml:space="preserve"> </w:t>
      </w:r>
      <w:r w:rsidRPr="00BC690A">
        <w:rPr>
          <w:rFonts w:ascii="Times New Roman" w:eastAsia="Times New Roman" w:hAnsi="Times New Roman" w:cs="B Zar" w:hint="cs"/>
          <w:noProof/>
          <w:sz w:val="24"/>
          <w:szCs w:val="24"/>
          <w:rtl/>
          <w:lang w:bidi="fa-IR"/>
        </w:rPr>
        <w:t>ها</w:t>
      </w:r>
      <w:r w:rsidRPr="00BC690A">
        <w:rPr>
          <w:rFonts w:ascii="Times New Roman" w:eastAsia="Times New Roman" w:hAnsi="Times New Roman" w:cs="B Zar" w:hint="cs"/>
          <w:noProof/>
          <w:sz w:val="24"/>
          <w:szCs w:val="24"/>
          <w:rtl/>
        </w:rPr>
        <w:t xml:space="preserve"> در حد جلوگيري از مصرف  آن در جهت افزايش ستاده ها موضوع بسيار با اهميتي است كه براي نخستين بار توسط «براكت»</w:t>
      </w:r>
      <w:r w:rsidRPr="00BC690A">
        <w:rPr>
          <w:rFonts w:ascii="Times New Roman" w:eastAsia="Times New Roman" w:hAnsi="Times New Roman" w:cs="B Zar"/>
          <w:noProof/>
          <w:sz w:val="24"/>
          <w:szCs w:val="24"/>
          <w:vertAlign w:val="superscript"/>
          <w:rtl/>
        </w:rPr>
        <w:footnoteReference w:id="76"/>
      </w:r>
      <w:r w:rsidRPr="00BC690A">
        <w:rPr>
          <w:rFonts w:ascii="Times New Roman" w:eastAsia="Times New Roman" w:hAnsi="Times New Roman" w:cs="B Zar" w:hint="cs"/>
          <w:noProof/>
          <w:sz w:val="24"/>
          <w:szCs w:val="24"/>
          <w:rtl/>
        </w:rPr>
        <w:t xml:space="preserve">   مورد توجه قرار گرفت. در بسياري از موارد منشأ كاهش يا  افت توليد ستاده ها را نبايد در عدم توانايي واحد تصميم‌ گيرنده دانست، بلكه بايستي آنرا در وجود تراكم در يك يا چند نهاده جستجو نمود</w:t>
      </w:r>
      <w:r w:rsidRPr="00BC690A">
        <w:rPr>
          <w:rFonts w:ascii="Times New Roman" w:eastAsia="Times New Roman" w:hAnsi="Times New Roman" w:cs="B Zar" w:hint="cs"/>
          <w:noProof/>
          <w:sz w:val="24"/>
          <w:szCs w:val="24"/>
          <w:rtl/>
          <w:lang w:bidi="fa-IR"/>
        </w:rPr>
        <w:t>(</w:t>
      </w:r>
      <w:r w:rsidRPr="00BC690A">
        <w:rPr>
          <w:rFonts w:ascii="Times New Roman" w:eastAsia="Times New Roman" w:hAnsi="Times New Roman" w:cs="B Zar"/>
          <w:noProof/>
          <w:sz w:val="24"/>
          <w:szCs w:val="24"/>
          <w:lang w:bidi="fa-IR"/>
        </w:rPr>
        <w:t>Cooper, 2001</w:t>
      </w:r>
      <w:r w:rsidRPr="00BC690A">
        <w:rPr>
          <w:rFonts w:ascii="Times New Roman" w:eastAsia="Times New Roman" w:hAnsi="Times New Roman" w:cs="B Zar" w:hint="cs"/>
          <w:noProof/>
          <w:sz w:val="24"/>
          <w:szCs w:val="24"/>
          <w:rtl/>
          <w:lang w:bidi="fa-IR"/>
        </w:rPr>
        <w:t>)</w:t>
      </w:r>
      <w:r w:rsidRPr="00BC690A">
        <w:rPr>
          <w:rFonts w:ascii="Times New Roman" w:eastAsia="Times New Roman" w:hAnsi="Times New Roman" w:cs="B Zar" w:hint="cs"/>
          <w:noProof/>
          <w:sz w:val="24"/>
          <w:szCs w:val="24"/>
          <w:rtl/>
        </w:rPr>
        <w:t xml:space="preserve">. </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وجود تراكم در نهاده نيروي انساني در بسياري از واحدهاي تصميم گيرنده از شايع‌ترين نوع ازدحام به شمار مي‌آيد. مطالعه تحقيقي «براكت» و همكاران وي در سال 1997 در بررسي تراكم نيروي انساني در سه صنعت بزرگ چين قبل و بعد از اصلاحات اقتصادي سال 1987 بوسيله مدل‌هاي تحليل پوششي داده‌ها، روش نوين براي اين موضوع به شمار مي‌رود. آنها به وسيله مدل‌هاي تحليل پوششي داده‌ها نشان دادند كه كاهش نيروي انساني در منابع مبتلا به تراكم نيروي انساني سبب افزايش ستاده و افزايش آن موجب كاهش ستاده‌ها خواهد شد. از اينرو آنان منبعي را كه مي‌تواند سبب كاهش ستاده گردد، شناسايي نمودند. اين كاهش ستاده منجر به افزايش در نهاده‌ها مي‌شود. تراكم براساس تعريف براكت و همكاران وي به شرح زير مي باشد</w:t>
      </w:r>
      <w:r w:rsidRPr="00BC690A">
        <w:rPr>
          <w:rFonts w:ascii="Times New Roman" w:eastAsia="Times New Roman" w:hAnsi="Times New Roman" w:cs="B Zar"/>
          <w:noProof/>
          <w:sz w:val="24"/>
          <w:szCs w:val="24"/>
        </w:rPr>
        <w:t xml:space="preserve"> (Brokett, 1998)</w:t>
      </w:r>
      <w:r w:rsidRPr="00BC690A">
        <w:rPr>
          <w:rFonts w:ascii="Times New Roman" w:eastAsia="Times New Roman" w:hAnsi="Times New Roman" w:cs="B Zar" w:hint="cs"/>
          <w:noProof/>
          <w:sz w:val="24"/>
          <w:szCs w:val="24"/>
          <w:rtl/>
        </w:rPr>
        <w:t>:</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در يك واحد تصميم گيرنده، هرگاه افزايش يا افزايش‌هايي حداقل در يكي از نهاده‌ها متناظر با كاهش يا كاهش‌هايي حداقل در يكي از ستاده‌‌ها باشد. و يا بالعكس كاهش يا كاهش‌هايي حداقل در يكي از نهاده‌ها، متناظر با افزايش يا افزايش‌هايي حداقل در يكي  از ستاده‌ها باشد، گوييم تراكم وجود دارد.»</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r w:rsidRPr="00BC690A">
        <w:rPr>
          <w:rFonts w:ascii="Times New Roman" w:eastAsia="Times New Roman" w:hAnsi="Times New Roman" w:cs="B Zar" w:hint="cs"/>
          <w:noProof/>
          <w:sz w:val="24"/>
          <w:szCs w:val="24"/>
          <w:rtl/>
        </w:rPr>
        <w:t xml:space="preserve"> براي سنجش ميزان تراكم </w:t>
      </w:r>
      <w:r w:rsidRPr="00BC690A">
        <w:rPr>
          <w:rFonts w:ascii="Times New Roman" w:eastAsia="Times New Roman" w:hAnsi="Times New Roman" w:cs="B Zar"/>
          <w:noProof/>
          <w:sz w:val="24"/>
          <w:szCs w:val="24"/>
        </w:rPr>
        <w:t>DMU</w:t>
      </w:r>
      <w:r w:rsidRPr="00BC690A">
        <w:rPr>
          <w:rFonts w:ascii="Times New Roman" w:eastAsia="Times New Roman" w:hAnsi="Times New Roman" w:cs="B Zar"/>
          <w:noProof/>
          <w:sz w:val="24"/>
          <w:szCs w:val="24"/>
          <w:vertAlign w:val="subscript"/>
        </w:rPr>
        <w:t>p</w:t>
      </w:r>
      <w:r w:rsidRPr="00BC690A">
        <w:rPr>
          <w:rFonts w:ascii="Times New Roman" w:eastAsia="Times New Roman" w:hAnsi="Times New Roman" w:cs="B Zar" w:hint="cs"/>
          <w:noProof/>
          <w:sz w:val="24"/>
          <w:szCs w:val="24"/>
          <w:rtl/>
        </w:rPr>
        <w:t xml:space="preserve"> ابتدا مدل </w:t>
      </w:r>
      <w:r w:rsidRPr="00BC690A">
        <w:rPr>
          <w:rFonts w:ascii="Times New Roman" w:eastAsia="Times New Roman" w:hAnsi="Times New Roman" w:cs="B Zar"/>
          <w:noProof/>
          <w:sz w:val="24"/>
          <w:szCs w:val="24"/>
        </w:rPr>
        <w:t>BCC</w:t>
      </w:r>
      <w:r w:rsidRPr="00BC690A">
        <w:rPr>
          <w:rFonts w:ascii="Times New Roman" w:eastAsia="Times New Roman" w:hAnsi="Times New Roman" w:cs="B Zar" w:hint="cs"/>
          <w:noProof/>
          <w:sz w:val="24"/>
          <w:szCs w:val="24"/>
          <w:rtl/>
        </w:rPr>
        <w:t xml:space="preserve"> ستاده‌گرا را براي آن اجرا مي‌كنيم. </w: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AC1FFF" w:rsidP="00BC690A">
      <w:pPr>
        <w:bidi/>
        <w:spacing w:after="0" w:line="360" w:lineRule="auto"/>
        <w:ind w:firstLine="567"/>
        <w:jc w:val="center"/>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w:lastRenderedPageBreak/>
        <mc:AlternateContent>
          <mc:Choice Requires="wpg">
            <w:drawing>
              <wp:anchor distT="0" distB="0" distL="114300" distR="114300" simplePos="0" relativeHeight="251702272" behindDoc="0" locked="0" layoutInCell="1" allowOverlap="1">
                <wp:simplePos x="0" y="0"/>
                <wp:positionH relativeFrom="column">
                  <wp:posOffset>1080135</wp:posOffset>
                </wp:positionH>
                <wp:positionV relativeFrom="paragraph">
                  <wp:posOffset>2735580</wp:posOffset>
                </wp:positionV>
                <wp:extent cx="3314700" cy="280670"/>
                <wp:effectExtent l="13335" t="11430" r="5715" b="12700"/>
                <wp:wrapNone/>
                <wp:docPr id="1333"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80670"/>
                          <a:chOff x="3141" y="13144"/>
                          <a:chExt cx="5220" cy="720"/>
                        </a:xfrm>
                      </wpg:grpSpPr>
                      <wps:wsp>
                        <wps:cNvPr id="1334" name="Line 405"/>
                        <wps:cNvCnPr/>
                        <wps:spPr bwMode="auto">
                          <a:xfrm>
                            <a:off x="3141" y="1332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5" name="Rectangle 406"/>
                        <wps:cNvSpPr>
                          <a:spLocks noChangeArrowheads="1"/>
                        </wps:cNvSpPr>
                        <wps:spPr bwMode="auto">
                          <a:xfrm>
                            <a:off x="3141" y="13144"/>
                            <a:ext cx="5220" cy="720"/>
                          </a:xfrm>
                          <a:prstGeom prst="rect">
                            <a:avLst/>
                          </a:prstGeom>
                          <a:solidFill>
                            <a:srgbClr val="FFFFFF">
                              <a:alpha val="0"/>
                            </a:srgbClr>
                          </a:solidFill>
                          <a:ln w="9525">
                            <a:solidFill>
                              <a:srgbClr val="FFFFFF"/>
                            </a:solidFill>
                            <a:miter lim="800000"/>
                            <a:headEnd/>
                            <a:tailEnd/>
                          </a:ln>
                        </wps:spPr>
                        <wps:txbx>
                          <w:txbxContent>
                            <w:p w:rsidR="00897B9E" w:rsidRPr="00BA7A6B" w:rsidRDefault="00897B9E" w:rsidP="00533E99">
                              <w:pPr>
                                <w:bidi/>
                                <w:jc w:val="center"/>
                                <w:rPr>
                                  <w:rFonts w:cs="B Badr"/>
                                  <w:sz w:val="28"/>
                                  <w:rtl/>
                                  <w:lang w:bidi="fa-IR"/>
                                </w:rPr>
                              </w:pPr>
                              <w:r w:rsidRPr="00BA7A6B">
                                <w:rPr>
                                  <w:rFonts w:cs="B Badr" w:hint="cs"/>
                                  <w:sz w:val="28"/>
                                  <w:rtl/>
                                  <w:lang w:bidi="fa-IR"/>
                                </w:rPr>
                                <w:t xml:space="preserve">مدل(2-7): مدل </w:t>
                              </w:r>
                              <w:r w:rsidRPr="00BA7A6B">
                                <w:rPr>
                                  <w:rFonts w:cs="B Badr"/>
                                  <w:szCs w:val="24"/>
                                  <w:lang w:bidi="fa-IR"/>
                                </w:rPr>
                                <w:t>BCC</w:t>
                              </w:r>
                              <w:r w:rsidRPr="00BA7A6B">
                                <w:rPr>
                                  <w:rFonts w:cs="B Badr" w:hint="cs"/>
                                  <w:sz w:val="28"/>
                                  <w:rtl/>
                                  <w:lang w:bidi="fa-IR"/>
                                </w:rPr>
                                <w:t xml:space="preserve"> ستاده گرا</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4" o:spid="_x0000_s1380" style="position:absolute;left:0;text-align:left;margin-left:85.05pt;margin-top:215.4pt;width:261pt;height:22.1pt;z-index:251702272;mso-position-horizontal-relative:text;mso-position-vertical-relative:text" coordorigin="3141,13144" coordsize="52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2ZQwMAAEMIAAAOAAAAZHJzL2Uyb0RvYy54bWy8VW1v0zAQ/o7Ef7D8vUvSpl0bLUVTXyak&#10;ARODH+AmTmLh2MF2lw7Ef+dsJ32bNMaQ6If0nLMvd8/znO/q3a7m6IEqzaRIcXQRYkRFJnMmyhR/&#10;/bIeTDHShoiccCloih+pxu/mb99ctU1Ch7KSPKcKQRChk7ZJcWVMkwSBzipaE30hGyrAWUhVEwNL&#10;VQa5Ii1Er3kwDMNJ0EqVN0pmVGt4u/ROPHfxi4Jm5lNRaGoQTzHkZtxTuefGPoP5FUlKRZqKZV0a&#10;5BVZ1IQJ+Og+1JIYgraKPQlVs0xJLQtzkck6kEXBMupqgGqi8KyaGyW3jaulTNqy2cME0J7h9Oqw&#10;2ceHO4VYDtyNRiOMBKmBJfdhFIexxadtygS23ajmvrlTvkgwb2X2TYM7OPfbdek3o037QeYQkGyN&#10;dPjsClXbEFA52jkaHvc00J1BGbwcjaL4MgS2MvANp+HksuMpq4BMeww2RBiBNwLLJUmSrFp158fD&#10;YXf4EgybIkn8d12uXW62MNCcPsCq/w3W+4o01LGlLV4HWOMe1lsmKKA69qi6XQtxpxzGOtGA7h8B&#10;O6p8NOwq73E71H1aNUkapc0NlTWyRoo55OHYIA+32niA+i2WHCHXjHN4TxIuUJvi2Xg4dge05Cy3&#10;TuvTqtwsuEIPxDaX+3Von2wDEYvcBasoyVedbQjj3gZ2uLDxoA5Ip7N89/ychbPVdDWNB/FwshrE&#10;4XI5uF4v4sFkHV2Ol6PlYrGMftnUojipWJ5TYbPrOzmKX0Zpd6f4Htz38h6G4DS6ExQk2/+7pEFa&#10;nkKvq43MHx2z7j2o7P/JbdzL7TPcfkSU3GpucqS5vo2172Ek5KKCffRaKdlajqARIsekrQmk7A/0&#10;Bf6NRvfd+VSj5735RKUK0n9OpSciO9Hi2v38Wd5UpFNoL04vW8feSYwXa72L7xvnJETNDIwzzuoU&#10;T/cNQZJnhX+mHLPb7LoLubt+deLVhJT08wvmLRiVVD8wamF2pVh/3xJFMeLvBZA3A9jtsHOLeGyR&#10;RurYszn2EJFBqBQbjLy5MH5AbhvFygq+FDkohbyGW7xg7sKwYvBZAY524SQOlptUDttuqtpReLx2&#10;+w+zf/4bAAD//wMAUEsDBBQABgAIAAAAIQC5fDkb4AAAAAsBAAAPAAAAZHJzL2Rvd25yZXYueG1s&#10;TI/BTsMwEETvSPyDtUjcqJ2WthDiVFUFnKpKtEiI2zbeJlFjO4rdJP17lhMcZ/ZpdiZbjbYRPXWh&#10;9k5DMlEgyBXe1K7U8Hl4e3gCESI6g413pOFKAVb57U2GqfGD+6B+H0vBIS6kqKGKsU2lDEVFFsPE&#10;t+T4dvKdxciyK6XpcOBw28ipUgtpsXb8ocKWNhUV5/3FangfcFjPktd+ez5trt+H+e5rm5DW93fj&#10;+gVEpDH+wfBbn6tDzp2O/uJMEA3rpUoY1fA4U7yBicXzlJ0jO8u5Apln8v+G/AcAAP//AwBQSwEC&#10;LQAUAAYACAAAACEAtoM4kv4AAADhAQAAEwAAAAAAAAAAAAAAAAAAAAAAW0NvbnRlbnRfVHlwZXNd&#10;LnhtbFBLAQItABQABgAIAAAAIQA4/SH/1gAAAJQBAAALAAAAAAAAAAAAAAAAAC8BAABfcmVscy8u&#10;cmVsc1BLAQItABQABgAIAAAAIQBhBQ2ZQwMAAEMIAAAOAAAAAAAAAAAAAAAAAC4CAABkcnMvZTJv&#10;RG9jLnhtbFBLAQItABQABgAIAAAAIQC5fDkb4AAAAAsBAAAPAAAAAAAAAAAAAAAAAJ0FAABkcnMv&#10;ZG93bnJldi54bWxQSwUGAAAAAAQABADzAAAAqgYAAAAA&#10;">
                <v:line id="Line 405" o:spid="_x0000_s1381" style="position:absolute;visibility:visible;mso-wrap-style:square" from="3141,13324" to="8361,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wkWcYAAADdAAAADwAAAGRycy9kb3ducmV2LnhtbERPS2vCQBC+F/oflil4q5s2JUh0FWkR&#10;tIdSH6DHMTsmabOzYXebpP++WxC8zcf3nNliMI3oyPnasoKncQKCuLC65lLBYb96nIDwAVljY5kU&#10;/JKHxfz+boa5tj1vqduFUsQQ9jkqqEJocyl9UZFBP7YtceQu1hkMEbpSaod9DDeNfE6STBqsOTZU&#10;2NJrRcX37sco+Eg/s265eV8Px012Lt6259NX75QaPQzLKYhAQ7iJr+61jvPT9AX+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cJFnGAAAA3QAAAA8AAAAAAAAA&#10;AAAAAAAAoQIAAGRycy9kb3ducmV2LnhtbFBLBQYAAAAABAAEAPkAAACUAwAAAAA=&#10;"/>
                <v:rect id="Rectangle 406" o:spid="_x0000_s1382" style="position:absolute;left:3141;top:13144;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tDMAA&#10;AADdAAAADwAAAGRycy9kb3ducmV2LnhtbERPTYvCMBC9C/6HMII3TVV21WoU6aJ4bdeD3sZmbIvN&#10;pDRZrf9+IyzsbR7vc9bbztTiQa2rLCuYjCMQxLnVFRcKTt/70QKE88gaa8uk4EUOtpt+b42xtk9O&#10;6ZH5QoQQdjEqKL1vYildXpJBN7YNceButjXoA2wLqVt8hnBTy2kUfUqDFYeGEhtKSsrv2Y9RML9m&#10;hzzh27LDxNLXJT2nhFap4aDbrUB46vy/+M991GH+bPYB72/CC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VtDMAAAADdAAAADwAAAAAAAAAAAAAAAACYAgAAZHJzL2Rvd25y&#10;ZXYueG1sUEsFBgAAAAAEAAQA9QAAAIUDAAAAAA==&#10;" strokecolor="white">
                  <v:fill opacity="0"/>
                  <v:textbox>
                    <w:txbxContent>
                      <w:p w:rsidR="00897B9E" w:rsidRPr="00BA7A6B" w:rsidRDefault="00897B9E" w:rsidP="00533E99">
                        <w:pPr>
                          <w:bidi/>
                          <w:jc w:val="center"/>
                          <w:rPr>
                            <w:rFonts w:cs="B Badr"/>
                            <w:sz w:val="28"/>
                            <w:rtl/>
                            <w:lang w:bidi="fa-IR"/>
                          </w:rPr>
                        </w:pPr>
                        <w:r w:rsidRPr="00BA7A6B">
                          <w:rPr>
                            <w:rFonts w:cs="B Badr" w:hint="cs"/>
                            <w:sz w:val="28"/>
                            <w:rtl/>
                            <w:lang w:bidi="fa-IR"/>
                          </w:rPr>
                          <w:t xml:space="preserve">مدل(2-7): مدل </w:t>
                        </w:r>
                        <w:r w:rsidRPr="00BA7A6B">
                          <w:rPr>
                            <w:rFonts w:cs="B Badr"/>
                            <w:szCs w:val="24"/>
                            <w:lang w:bidi="fa-IR"/>
                          </w:rPr>
                          <w:t>BCC</w:t>
                        </w:r>
                        <w:r w:rsidRPr="00BA7A6B">
                          <w:rPr>
                            <w:rFonts w:cs="B Badr" w:hint="cs"/>
                            <w:sz w:val="28"/>
                            <w:rtl/>
                            <w:lang w:bidi="fa-IR"/>
                          </w:rPr>
                          <w:t xml:space="preserve"> ستاده گرا</w:t>
                        </w:r>
                      </w:p>
                    </w:txbxContent>
                  </v:textbox>
                </v:rect>
              </v:group>
            </w:pict>
          </mc:Fallback>
        </mc:AlternateContent>
      </w:r>
      <w:r w:rsidR="002130AD" w:rsidRPr="00BC690A">
        <w:rPr>
          <w:rFonts w:ascii="Times New Roman" w:eastAsia="Times New Roman" w:hAnsi="Times New Roman" w:cs="B Zar"/>
          <w:noProof/>
          <w:position w:val="-184"/>
          <w:sz w:val="24"/>
          <w:szCs w:val="24"/>
        </w:rPr>
        <w:drawing>
          <wp:inline distT="0" distB="0" distL="0" distR="0">
            <wp:extent cx="2628900" cy="27641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28900" cy="2764155"/>
                    </a:xfrm>
                    <a:prstGeom prst="rect">
                      <a:avLst/>
                    </a:prstGeom>
                    <a:noFill/>
                    <a:ln>
                      <a:noFill/>
                    </a:ln>
                  </pic:spPr>
                </pic:pic>
              </a:graphicData>
            </a:graphic>
          </wp:inline>
        </w:drawing>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rPr>
      </w:pPr>
      <w:r w:rsidRPr="00BC690A">
        <w:rPr>
          <w:rFonts w:ascii="Times New Roman" w:eastAsia="Times New Roman" w:hAnsi="Times New Roman" w:cs="B Zar" w:hint="cs"/>
          <w:noProof/>
          <w:sz w:val="24"/>
          <w:szCs w:val="24"/>
          <w:rtl/>
        </w:rPr>
        <w:t xml:space="preserve">با حل مدل فوق جواب بهينه </w:t>
      </w:r>
      <w:r w:rsidRPr="00BC690A">
        <w:rPr>
          <w:rFonts w:ascii="Times New Roman" w:eastAsia="Times New Roman" w:hAnsi="Times New Roman" w:cs="B Zar"/>
          <w:noProof/>
          <w:position w:val="-12"/>
          <w:sz w:val="24"/>
          <w:szCs w:val="24"/>
        </w:rPr>
        <w:object w:dxaOrig="1520" w:dyaOrig="400">
          <v:shape id="_x0000_i1050" type="#_x0000_t75" style="width:79.2pt;height:21.6pt" o:ole="">
            <v:imagedata r:id="rId68" o:title=""/>
          </v:shape>
          <o:OLEObject Type="Embed" ProgID="Equation.3" ShapeID="_x0000_i1050" DrawAspect="Content" ObjectID="_1556442162" r:id="rId69"/>
        </w:object>
      </w:r>
      <w:r w:rsidRPr="00BC690A">
        <w:rPr>
          <w:rFonts w:ascii="Times New Roman" w:eastAsia="Times New Roman" w:hAnsi="Times New Roman" w:cs="B Zar" w:hint="cs"/>
          <w:noProof/>
          <w:sz w:val="24"/>
          <w:szCs w:val="24"/>
          <w:rtl/>
        </w:rPr>
        <w:t xml:space="preserve"> بدست مي‌آيد، با استفاده از روابط زير مقادير </w:t>
      </w:r>
      <w:r w:rsidRPr="00BC690A">
        <w:rPr>
          <w:rFonts w:ascii="Times New Roman" w:eastAsia="Times New Roman" w:hAnsi="Times New Roman" w:cs="B Zar"/>
          <w:noProof/>
          <w:position w:val="-14"/>
          <w:sz w:val="24"/>
          <w:szCs w:val="24"/>
        </w:rPr>
        <w:object w:dxaOrig="820" w:dyaOrig="380">
          <v:shape id="_x0000_i1051" type="#_x0000_t75" style="width:43.2pt;height:21.6pt" o:ole="">
            <v:imagedata r:id="rId70" o:title=""/>
          </v:shape>
          <o:OLEObject Type="Embed" ProgID="Equation.3" ShapeID="_x0000_i1051" DrawAspect="Content" ObjectID="_1556442163" r:id="rId71"/>
        </w:object>
      </w:r>
      <w:r w:rsidRPr="00BC690A">
        <w:rPr>
          <w:rFonts w:ascii="Times New Roman" w:eastAsia="Times New Roman" w:hAnsi="Times New Roman" w:cs="B Zar" w:hint="cs"/>
          <w:noProof/>
          <w:sz w:val="24"/>
          <w:szCs w:val="24"/>
          <w:rtl/>
        </w:rPr>
        <w:t xml:space="preserve"> را محاسبه مي‌كنيم. اين روابط را اپراتورهاي تصويري مدل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مي‌نامند، در واقع </w:t>
      </w:r>
      <w:r w:rsidRPr="00BC690A">
        <w:rPr>
          <w:rFonts w:ascii="Times New Roman" w:eastAsia="Times New Roman" w:hAnsi="Times New Roman" w:cs="B Zar"/>
          <w:noProof/>
          <w:position w:val="-14"/>
          <w:sz w:val="24"/>
          <w:szCs w:val="24"/>
        </w:rPr>
        <w:object w:dxaOrig="820" w:dyaOrig="380">
          <v:shape id="_x0000_i1052" type="#_x0000_t75" style="width:43.2pt;height:21.6pt" o:ole="">
            <v:imagedata r:id="rId72" o:title=""/>
          </v:shape>
          <o:OLEObject Type="Embed" ProgID="Equation.3" ShapeID="_x0000_i1052" DrawAspect="Content" ObjectID="_1556442164" r:id="rId73"/>
        </w:object>
      </w:r>
      <w:r w:rsidRPr="00BC690A">
        <w:rPr>
          <w:rFonts w:ascii="Times New Roman" w:eastAsia="Times New Roman" w:hAnsi="Times New Roman" w:cs="B Zar" w:hint="cs"/>
          <w:noProof/>
          <w:sz w:val="24"/>
          <w:szCs w:val="24"/>
          <w:rtl/>
        </w:rPr>
        <w:t xml:space="preserve"> متناظر با ستاده‌ها و نهاده هاي تصوير شده واحد تحت بررسي </w:t>
      </w:r>
      <w:r w:rsidRPr="00BC690A">
        <w:rPr>
          <w:rFonts w:ascii="Times New Roman" w:eastAsia="Times New Roman" w:hAnsi="Times New Roman" w:cs="B Zar"/>
          <w:noProof/>
          <w:sz w:val="24"/>
          <w:szCs w:val="24"/>
        </w:rPr>
        <w:t>P</w:t>
      </w:r>
      <w:r w:rsidRPr="00BC690A">
        <w:rPr>
          <w:rFonts w:ascii="Times New Roman" w:eastAsia="Times New Roman" w:hAnsi="Times New Roman" w:cs="B Zar" w:hint="cs"/>
          <w:noProof/>
          <w:sz w:val="24"/>
          <w:szCs w:val="24"/>
          <w:rtl/>
        </w:rPr>
        <w:t xml:space="preserve">ام بر روي مرز كارايي است. </w:t>
      </w:r>
    </w:p>
    <w:p w:rsidR="002130AD" w:rsidRPr="00BC690A" w:rsidRDefault="002130AD" w:rsidP="00BC690A">
      <w:pPr>
        <w:bidi/>
        <w:spacing w:after="0" w:line="360" w:lineRule="auto"/>
        <w:ind w:firstLine="567"/>
        <w:jc w:val="center"/>
        <w:rPr>
          <w:rFonts w:ascii="Times New Roman" w:eastAsia="Times New Roman" w:hAnsi="Times New Roman" w:cs="B Zar"/>
          <w:noProof/>
          <w:sz w:val="24"/>
          <w:szCs w:val="24"/>
          <w:rtl/>
          <w:lang w:bidi="fa-IR"/>
        </w:rPr>
      </w:pPr>
      <w:r w:rsidRPr="00BC690A">
        <w:rPr>
          <w:rFonts w:ascii="Times New Roman" w:eastAsia="Times New Roman" w:hAnsi="Times New Roman" w:cs="B Zar"/>
          <w:noProof/>
          <w:position w:val="-38"/>
          <w:sz w:val="24"/>
          <w:szCs w:val="24"/>
          <w:rtl/>
        </w:rPr>
        <w:drawing>
          <wp:inline distT="0" distB="0" distL="0" distR="0">
            <wp:extent cx="2500630" cy="6305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500630" cy="630555"/>
                    </a:xfrm>
                    <a:prstGeom prst="rect">
                      <a:avLst/>
                    </a:prstGeom>
                    <a:noFill/>
                    <a:ln>
                      <a:noFill/>
                    </a:ln>
                  </pic:spPr>
                </pic:pic>
              </a:graphicData>
            </a:graphic>
          </wp:inline>
        </w:drawing>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r w:rsidRPr="00BC690A">
        <w:rPr>
          <w:rFonts w:ascii="Times New Roman" w:eastAsia="Times New Roman" w:hAnsi="Times New Roman" w:cs="B Zar" w:hint="cs"/>
          <w:noProof/>
          <w:sz w:val="24"/>
          <w:szCs w:val="24"/>
          <w:rtl/>
        </w:rPr>
        <w:t xml:space="preserve">اكنون با استفاده از مقادير </w:t>
      </w:r>
      <w:r w:rsidRPr="00BC690A">
        <w:rPr>
          <w:rFonts w:ascii="Times New Roman" w:eastAsia="Times New Roman" w:hAnsi="Times New Roman" w:cs="B Zar"/>
          <w:noProof/>
          <w:position w:val="-14"/>
          <w:sz w:val="24"/>
          <w:szCs w:val="24"/>
        </w:rPr>
        <w:object w:dxaOrig="780" w:dyaOrig="400">
          <v:shape id="_x0000_i1053" type="#_x0000_t75" style="width:36pt;height:21.6pt" o:ole="">
            <v:imagedata r:id="rId75" o:title=""/>
          </v:shape>
          <o:OLEObject Type="Embed" ProgID="Equation.3" ShapeID="_x0000_i1053" DrawAspect="Content" ObjectID="_1556442165" r:id="rId76"/>
        </w:object>
      </w:r>
      <w:r w:rsidRPr="00BC690A">
        <w:rPr>
          <w:rFonts w:ascii="Times New Roman" w:eastAsia="Times New Roman" w:hAnsi="Times New Roman" w:cs="B Zar" w:hint="cs"/>
          <w:noProof/>
          <w:sz w:val="24"/>
          <w:szCs w:val="24"/>
          <w:rtl/>
        </w:rPr>
        <w:t xml:space="preserve"> به عنوان مختصات جديد</w:t>
      </w:r>
      <w:r w:rsidRPr="00BC690A">
        <w:rPr>
          <w:rFonts w:ascii="Times New Roman" w:eastAsia="Times New Roman" w:hAnsi="Times New Roman" w:cs="B Zar"/>
          <w:noProof/>
          <w:sz w:val="24"/>
          <w:szCs w:val="24"/>
        </w:rPr>
        <w:t>DMU</w:t>
      </w:r>
      <w:r w:rsidRPr="00BC690A">
        <w:rPr>
          <w:rFonts w:ascii="Times New Roman" w:eastAsia="Times New Roman" w:hAnsi="Times New Roman" w:cs="B Zar"/>
          <w:noProof/>
          <w:sz w:val="24"/>
          <w:szCs w:val="24"/>
          <w:vertAlign w:val="subscript"/>
        </w:rPr>
        <w:t>p</w:t>
      </w:r>
      <w:r w:rsidRPr="00BC690A">
        <w:rPr>
          <w:rFonts w:ascii="Times New Roman" w:eastAsia="Times New Roman" w:hAnsi="Times New Roman" w:cs="B Zar" w:hint="cs"/>
          <w:noProof/>
          <w:sz w:val="24"/>
          <w:szCs w:val="24"/>
          <w:rtl/>
        </w:rPr>
        <w:t xml:space="preserve"> مدل زير ساخته مي‌شود. </w:t>
      </w:r>
    </w:p>
    <w:p w:rsidR="002130AD" w:rsidRPr="00BC690A" w:rsidRDefault="002130AD" w:rsidP="00BC690A">
      <w:pPr>
        <w:bidi/>
        <w:spacing w:after="0" w:line="360" w:lineRule="auto"/>
        <w:ind w:firstLine="567"/>
        <w:jc w:val="center"/>
        <w:rPr>
          <w:rFonts w:ascii="Times New Roman" w:eastAsia="Times New Roman" w:hAnsi="Times New Roman" w:cs="B Zar"/>
          <w:noProof/>
          <w:sz w:val="24"/>
          <w:szCs w:val="24"/>
          <w:rtl/>
          <w:lang w:bidi="fa-IR"/>
        </w:rPr>
      </w:pPr>
      <w:r w:rsidRPr="00BC690A">
        <w:rPr>
          <w:rFonts w:ascii="Times New Roman" w:eastAsia="Times New Roman" w:hAnsi="Times New Roman" w:cs="B Zar"/>
          <w:noProof/>
          <w:position w:val="-192"/>
          <w:sz w:val="24"/>
          <w:szCs w:val="24"/>
          <w:rtl/>
        </w:rPr>
        <w:drawing>
          <wp:inline distT="0" distB="0" distL="0" distR="0">
            <wp:extent cx="2892425" cy="25838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892425" cy="2583815"/>
                    </a:xfrm>
                    <a:prstGeom prst="rect">
                      <a:avLst/>
                    </a:prstGeom>
                    <a:noFill/>
                    <a:ln>
                      <a:noFill/>
                    </a:ln>
                  </pic:spPr>
                </pic:pic>
              </a:graphicData>
            </a:graphic>
          </wp:inline>
        </w:drawing>
      </w:r>
    </w:p>
    <w:p w:rsidR="002130AD" w:rsidRPr="00BC690A" w:rsidRDefault="00AC1FFF" w:rsidP="00BC690A">
      <w:pPr>
        <w:bidi/>
        <w:spacing w:after="0" w:line="360" w:lineRule="auto"/>
        <w:ind w:firstLine="567"/>
        <w:jc w:val="both"/>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703296" behindDoc="0" locked="0" layoutInCell="1" allowOverlap="1">
                <wp:simplePos x="0" y="0"/>
                <wp:positionH relativeFrom="column">
                  <wp:posOffset>865505</wp:posOffset>
                </wp:positionH>
                <wp:positionV relativeFrom="paragraph">
                  <wp:posOffset>152400</wp:posOffset>
                </wp:positionV>
                <wp:extent cx="3314700" cy="571500"/>
                <wp:effectExtent l="8255" t="9525" r="10795" b="9525"/>
                <wp:wrapNone/>
                <wp:docPr id="1330"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71500"/>
                          <a:chOff x="2961" y="4144"/>
                          <a:chExt cx="5220" cy="900"/>
                        </a:xfrm>
                      </wpg:grpSpPr>
                      <wps:wsp>
                        <wps:cNvPr id="1331" name="Line 408"/>
                        <wps:cNvCnPr/>
                        <wps:spPr bwMode="auto">
                          <a:xfrm>
                            <a:off x="2961" y="414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2" name="Rectangle 409"/>
                        <wps:cNvSpPr>
                          <a:spLocks noChangeArrowheads="1"/>
                        </wps:cNvSpPr>
                        <wps:spPr bwMode="auto">
                          <a:xfrm>
                            <a:off x="2961" y="4324"/>
                            <a:ext cx="5220" cy="720"/>
                          </a:xfrm>
                          <a:prstGeom prst="rect">
                            <a:avLst/>
                          </a:prstGeom>
                          <a:solidFill>
                            <a:srgbClr val="FFFFFF"/>
                          </a:solidFill>
                          <a:ln w="9525">
                            <a:solidFill>
                              <a:srgbClr val="FFFFFF"/>
                            </a:solidFill>
                            <a:miter lim="800000"/>
                            <a:headEnd/>
                            <a:tailEnd/>
                          </a:ln>
                        </wps:spPr>
                        <wps:txbx>
                          <w:txbxContent>
                            <w:p w:rsidR="00897B9E" w:rsidRPr="000C0BAD" w:rsidRDefault="00897B9E" w:rsidP="002130AD">
                              <w:pPr>
                                <w:jc w:val="center"/>
                                <w:rPr>
                                  <w:rFonts w:cs="Badr"/>
                                  <w:b/>
                                  <w:bCs/>
                                  <w:sz w:val="28"/>
                                  <w:rtl/>
                                  <w:lang w:bidi="fa-IR"/>
                                </w:rPr>
                              </w:pPr>
                              <w:r w:rsidRPr="000C0BAD">
                                <w:rPr>
                                  <w:rFonts w:cs="Badr" w:hint="cs"/>
                                  <w:b/>
                                  <w:bCs/>
                                  <w:sz w:val="28"/>
                                  <w:rtl/>
                                  <w:lang w:bidi="fa-IR"/>
                                </w:rPr>
                                <w:t xml:space="preserve">مدل(2-8): مدل </w:t>
                              </w:r>
                              <w:r w:rsidRPr="000C0BAD">
                                <w:rPr>
                                  <w:rFonts w:cs="Badr" w:hint="cs"/>
                                  <w:sz w:val="28"/>
                                  <w:rtl/>
                                  <w:lang w:bidi="fa-IR"/>
                                </w:rPr>
                                <w:t>تراكم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7" o:spid="_x0000_s1383" style="position:absolute;left:0;text-align:left;margin-left:68.15pt;margin-top:12pt;width:261pt;height:45pt;z-index:251703296;mso-position-horizontal-relative:text;mso-position-vertical-relative:text" coordorigin="2961,4144" coordsize="52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yjOAMAACMIAAAOAAAAZHJzL2Uyb0RvYy54bWy8Vdtu2zAMfR+wfxD0njp2nJtRpyhyKQZ0&#10;W7FuH6DYsi3MljxJidMN+/dRkp1bu67rgOXBkUyKJs85FC+vdlWJtlQqJniM/Ys+RpQnImU8j/GX&#10;z6veBCOlCU9JKTiN8QNV+Gr29s1lU0c0EIUoUyoRBOEqauoYF1rXkeeppKAVUReiphyMmZAV0bCV&#10;uZdK0kD0qvSCfn/kNUKmtRQJVQreLpwRz2z8LKOJ/phlimpUxhhy0/Yp7XNtnt7skkS5JHXBkjYN&#10;8oosKsI4fHQfakE0QRvJHoWqWCKFEpm+SETliSxjCbU1QDV+/6yaGyk2ta0lj5q83sME0J7h9Oqw&#10;yYftnUQsBe4GAwCIkwpYsh9GYX9s8GnqPAK3G1nf13fSFQnLW5F8VWD2zu1mnztntG7eixQCko0W&#10;Fp9dJisTAipHO0vDw54GutMogZeDgR+O+5BMArbh2B/C2vKUFECmORZMRz5GYA39MOxsy/b4MAja&#10;s1N30COR+6xNtU3N1AWSUwdU1b+hel+QmlqylIHrgCpk6lC9ZZwCqBMHqvWa8ztpIVaRAnD/iNcT&#10;hXeoHcq2aO2LJlEtlb6hokJmEeMS0rBckO2t0obBg4uhhosVK0sLeMlRE+PpMBjaA0qULDVG46Zk&#10;vp6XEm2JaS37M4VBsBM3kDBPbbCCknTZrjVhpVuDf8lNPKgD0mlXrnd+TPvT5WQ5CXthMFr2wv5i&#10;0btezcPeaOWPh4vBYj5f+D9Nan4YFSxNKTfZdX3shy9jtL1RXAfuO3kPg3ca3ZYIyXb/NmlQlmPQ&#10;yWot0gdLrH0PIvt/ags6tX2Cu4/wvDSSmx5Jrmti5ToYcTEvwI9eSykawxH0gW+ZNDWBkt2BrsC/&#10;kOggaHvzsUTH0KJOLN2FcCZSCdk/J9ITjZ1IcWV/T0nxxWr+fYiKaRhXJatiPNlLnkTPSvtMG3q3&#10;3rUX7rCjxekFSeHmE8xTWBRCfseogdkUY/VtQyTFqHzHgZ4p3HpmmNlNODRgInlsWR9bCE8gVIw1&#10;Rm45124AbmrJ8gK+5FukubiGWzpj9kowdLusQOdmY0UMKzuJrPbbqWlG3fHe+h9m++wXAAAA//8D&#10;AFBLAwQUAAYACAAAACEALkpLR9wAAAAKAQAADwAAAGRycy9kb3ducmV2LnhtbExPy2rCQBTdF/oP&#10;wy10VycxNUjMRETarqRQLRR318w1CWZmQmZM4t/3dlWX58F55OvJtGKg3jfOKohnEQiypdONrRR8&#10;H95fliB8QKuxdZYU3MjDunh8yDHTbrRfNOxDJTjE+gwV1CF0mZS+rMmgn7mOLGtn1xsMDPtK6h5H&#10;DjetnEdRKg02lhtq7GhbU3nZX42CjxHHTRK/DbvLeXs7HhafP7uYlHp+mjYrEIGm8G+Gv/k8HQre&#10;dHJXq71oGSdpwlYF81f+xIZ0sWTixErMjCxyeX+h+AUAAP//AwBQSwECLQAUAAYACAAAACEAtoM4&#10;kv4AAADhAQAAEwAAAAAAAAAAAAAAAAAAAAAAW0NvbnRlbnRfVHlwZXNdLnhtbFBLAQItABQABgAI&#10;AAAAIQA4/SH/1gAAAJQBAAALAAAAAAAAAAAAAAAAAC8BAABfcmVscy8ucmVsc1BLAQItABQABgAI&#10;AAAAIQCw7HyjOAMAACMIAAAOAAAAAAAAAAAAAAAAAC4CAABkcnMvZTJvRG9jLnhtbFBLAQItABQA&#10;BgAIAAAAIQAuSktH3AAAAAoBAAAPAAAAAAAAAAAAAAAAAJIFAABkcnMvZG93bnJldi54bWxQSwUG&#10;AAAAAAQABADzAAAAmwYAAAAA&#10;">
                <v:line id="Line 408" o:spid="_x0000_s1384" style="position:absolute;visibility:visible;mso-wrap-style:square" from="2961,4144" to="818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uHwcUAAADdAAAADwAAAGRycy9kb3ducmV2LnhtbERPS2vCQBC+C/0PyxR6040NhJK6irQU&#10;tIfiC+pxzI5J2uxs2N0m8d+7QsHbfHzPmS0G04iOnK8tK5hOEhDEhdU1lwoO+4/xCwgfkDU2lknB&#10;hTws5g+jGeba9rylbhdKEUPY56igCqHNpfRFRQb9xLbEkTtbZzBE6EqpHfYx3DTyOUkyabDm2FBh&#10;S28VFb+7P6PgK91k3XL9uRq+19mpeN+ejj+9U+rpcVi+ggg0hLv4373ScX6aTu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uHwcUAAADdAAAADwAAAAAAAAAA&#10;AAAAAAChAgAAZHJzL2Rvd25yZXYueG1sUEsFBgAAAAAEAAQA+QAAAJMDAAAAAA==&#10;"/>
                <v:rect id="Rectangle 409" o:spid="_x0000_s1385" style="position:absolute;left:2961;top:4324;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t6cIA&#10;AADdAAAADwAAAGRycy9kb3ducmV2LnhtbERPS4vCMBC+C/sfwix401RdZKlG8VHRgwfXXe9DMtuW&#10;bSaliVr31xtB8DYf33Om89ZW4kKNLx0rGPQTEMTamZJzBT/fm94nCB+QDVaOScGNPMxnb50ppsZd&#10;+Ysux5CLGMI+RQVFCHUqpdcFWfR9VxNH7tc1FkOETS5Ng9cYbis5TJKxtFhybCiwplVB+u94tgoO&#10;iOvD/1brZXbbf2S0OmXkKqW67+1iAiJQG17ip3tn4vzRaAi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K3pwgAAAN0AAAAPAAAAAAAAAAAAAAAAAJgCAABkcnMvZG93&#10;bnJldi54bWxQSwUGAAAAAAQABAD1AAAAhwMAAAAA&#10;" strokecolor="white">
                  <v:textbox>
                    <w:txbxContent>
                      <w:p w:rsidR="00897B9E" w:rsidRPr="000C0BAD" w:rsidRDefault="00897B9E" w:rsidP="002130AD">
                        <w:pPr>
                          <w:jc w:val="center"/>
                          <w:rPr>
                            <w:rFonts w:cs="Badr"/>
                            <w:b/>
                            <w:bCs/>
                            <w:sz w:val="28"/>
                            <w:rtl/>
                            <w:lang w:bidi="fa-IR"/>
                          </w:rPr>
                        </w:pPr>
                        <w:r w:rsidRPr="000C0BAD">
                          <w:rPr>
                            <w:rFonts w:cs="Badr" w:hint="cs"/>
                            <w:b/>
                            <w:bCs/>
                            <w:sz w:val="28"/>
                            <w:rtl/>
                            <w:lang w:bidi="fa-IR"/>
                          </w:rPr>
                          <w:t xml:space="preserve">مدل(2-8): مدل </w:t>
                        </w:r>
                        <w:r w:rsidRPr="000C0BAD">
                          <w:rPr>
                            <w:rFonts w:cs="Badr" w:hint="cs"/>
                            <w:sz w:val="28"/>
                            <w:rtl/>
                            <w:lang w:bidi="fa-IR"/>
                          </w:rPr>
                          <w:t>تراكم</w:t>
                        </w:r>
                      </w:p>
                    </w:txbxContent>
                  </v:textbox>
                </v:rect>
              </v:group>
            </w:pict>
          </mc:Fallback>
        </mc:AlternateContent>
      </w: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p>
    <w:p w:rsidR="002130AD" w:rsidRPr="00BC690A" w:rsidRDefault="002130AD" w:rsidP="00BC690A">
      <w:pPr>
        <w:bidi/>
        <w:spacing w:after="0" w:line="360" w:lineRule="auto"/>
        <w:ind w:firstLine="567"/>
        <w:jc w:val="both"/>
        <w:rPr>
          <w:rFonts w:ascii="Times New Roman" w:eastAsia="Times New Roman" w:hAnsi="Times New Roman" w:cs="B Zar"/>
          <w:noProof/>
          <w:sz w:val="24"/>
          <w:szCs w:val="24"/>
          <w:rtl/>
          <w:lang w:bidi="fa-IR"/>
        </w:rPr>
      </w:pPr>
      <w:r w:rsidRPr="00BC690A">
        <w:rPr>
          <w:rFonts w:ascii="Times New Roman" w:eastAsia="Times New Roman" w:hAnsi="Times New Roman" w:cs="B Zar" w:hint="cs"/>
          <w:noProof/>
          <w:sz w:val="24"/>
          <w:szCs w:val="24"/>
          <w:rtl/>
        </w:rPr>
        <w:lastRenderedPageBreak/>
        <w:t>در اين مدل براي يافتن ميزان تراكم در نهاده‌هاي واحد تحت بررسي، پس از يافتن تصوير واحد بر روي مرز كارايي به  دنبال آن هستيم كه تركيبي از واحدهاي تصميم‌گيري را بيابيم كه اين تركيب با مصرف نهاده‌هاي كمتر از واحد تحت بررسي همان ستاده واحد تصوير شده روي مرز كارايي را توليد كند، از حل مدل فوق جواب بهينه بصورت</w:t>
      </w:r>
      <w:r w:rsidRPr="00BC690A">
        <w:rPr>
          <w:rFonts w:ascii="Times New Roman" w:eastAsia="Times New Roman" w:hAnsi="Times New Roman" w:cs="B Zar"/>
          <w:noProof/>
          <w:position w:val="-16"/>
          <w:sz w:val="24"/>
          <w:szCs w:val="24"/>
        </w:rPr>
        <w:object w:dxaOrig="1060" w:dyaOrig="560">
          <v:shape id="_x0000_i1054" type="#_x0000_t75" style="width:50.4pt;height:28.8pt" o:ole="">
            <v:imagedata r:id="rId78" o:title=""/>
          </v:shape>
          <o:OLEObject Type="Embed" ProgID="Equation.3" ShapeID="_x0000_i1054" DrawAspect="Content" ObjectID="_1556442166" r:id="rId79"/>
        </w:object>
      </w:r>
      <w:r w:rsidRPr="00BC690A">
        <w:rPr>
          <w:rFonts w:ascii="Times New Roman" w:eastAsia="Times New Roman" w:hAnsi="Times New Roman" w:cs="B Zar" w:hint="cs"/>
          <w:noProof/>
          <w:sz w:val="24"/>
          <w:szCs w:val="24"/>
          <w:rtl/>
        </w:rPr>
        <w:t xml:space="preserve"> حاصل مي‌شود. بدين ترتيب مقدار تراكم در </w:t>
      </w:r>
      <w:r w:rsidRPr="00BC690A">
        <w:rPr>
          <w:rFonts w:ascii="Times New Roman" w:eastAsia="Times New Roman" w:hAnsi="Times New Roman" w:cs="B Zar"/>
          <w:noProof/>
          <w:sz w:val="24"/>
          <w:szCs w:val="24"/>
        </w:rPr>
        <w:t xml:space="preserve"> i</w:t>
      </w:r>
      <w:r w:rsidRPr="00BC690A">
        <w:rPr>
          <w:rFonts w:ascii="Times New Roman" w:eastAsia="Times New Roman" w:hAnsi="Times New Roman" w:cs="B Zar" w:hint="cs"/>
          <w:noProof/>
          <w:sz w:val="24"/>
          <w:szCs w:val="24"/>
          <w:rtl/>
        </w:rPr>
        <w:t>امين نهاده به صورت زير محاسبه ميشود:</w:t>
      </w:r>
    </w:p>
    <w:p w:rsidR="002130AD" w:rsidRPr="00BC690A" w:rsidRDefault="002130AD" w:rsidP="00BC690A">
      <w:pPr>
        <w:bidi/>
        <w:spacing w:after="0" w:line="360" w:lineRule="auto"/>
        <w:jc w:val="center"/>
        <w:rPr>
          <w:rFonts w:ascii="Times New Roman" w:eastAsia="Times New Roman" w:hAnsi="Times New Roman" w:cs="B Zar"/>
          <w:noProof/>
          <w:sz w:val="24"/>
          <w:szCs w:val="24"/>
          <w:rtl/>
          <w:lang w:bidi="fa-IR"/>
        </w:rPr>
      </w:pPr>
      <w:r w:rsidRPr="00BC690A">
        <w:rPr>
          <w:rFonts w:ascii="Times New Roman" w:eastAsia="Times New Roman" w:hAnsi="Times New Roman" w:cs="B Zar"/>
          <w:noProof/>
          <w:position w:val="-12"/>
          <w:sz w:val="24"/>
          <w:szCs w:val="24"/>
          <w:rtl/>
        </w:rPr>
        <w:drawing>
          <wp:inline distT="0" distB="0" distL="0" distR="0">
            <wp:extent cx="1735455" cy="3257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35455" cy="325755"/>
                    </a:xfrm>
                    <a:prstGeom prst="rect">
                      <a:avLst/>
                    </a:prstGeom>
                    <a:noFill/>
                    <a:ln>
                      <a:noFill/>
                    </a:ln>
                  </pic:spPr>
                </pic:pic>
              </a:graphicData>
            </a:graphic>
          </wp:inline>
        </w:drawing>
      </w:r>
    </w:p>
    <w:p w:rsidR="002130AD" w:rsidRPr="00BC690A" w:rsidRDefault="002130AD" w:rsidP="00BC690A">
      <w:pPr>
        <w:bidi/>
        <w:spacing w:after="0" w:line="360" w:lineRule="auto"/>
        <w:jc w:val="both"/>
        <w:rPr>
          <w:rFonts w:ascii="Times New Roman" w:eastAsia="Times New Roman" w:hAnsi="Times New Roman" w:cs="B Zar"/>
          <w:noProof/>
          <w:sz w:val="24"/>
          <w:szCs w:val="24"/>
          <w:rtl/>
          <w:lang w:bidi="fa-IR"/>
        </w:rPr>
      </w:pPr>
      <w:r w:rsidRPr="00BC690A">
        <w:rPr>
          <w:rFonts w:ascii="Times New Roman" w:eastAsia="Times New Roman" w:hAnsi="Times New Roman" w:cs="B Zar" w:hint="cs"/>
          <w:noProof/>
          <w:sz w:val="24"/>
          <w:szCs w:val="24"/>
          <w:rtl/>
          <w:lang w:bidi="fa-IR"/>
        </w:rPr>
        <w:t xml:space="preserve">و واحد تحت بررسي كارا خواهد بود اگر و تنها اگر </w:t>
      </w:r>
      <w:r w:rsidRPr="00BC690A">
        <w:rPr>
          <w:rFonts w:ascii="Times New Roman" w:eastAsia="Times New Roman" w:hAnsi="Times New Roman" w:cs="B Zar"/>
          <w:noProof/>
          <w:position w:val="-14"/>
          <w:sz w:val="24"/>
          <w:szCs w:val="24"/>
          <w:rtl/>
        </w:rPr>
        <w:drawing>
          <wp:inline distT="0" distB="0" distL="0" distR="0">
            <wp:extent cx="1686560" cy="273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86560" cy="273685"/>
                    </a:xfrm>
                    <a:prstGeom prst="rect">
                      <a:avLst/>
                    </a:prstGeom>
                    <a:noFill/>
                    <a:ln>
                      <a:noFill/>
                    </a:ln>
                  </pic:spPr>
                </pic:pic>
              </a:graphicData>
            </a:graphic>
          </wp:inline>
        </w:drawing>
      </w:r>
      <w:r w:rsidRPr="00BC690A">
        <w:rPr>
          <w:rFonts w:ascii="Times New Roman" w:eastAsia="Times New Roman" w:hAnsi="Times New Roman" w:cs="B Zar" w:hint="cs"/>
          <w:noProof/>
          <w:sz w:val="24"/>
          <w:szCs w:val="24"/>
          <w:rtl/>
          <w:lang w:bidi="fa-IR"/>
        </w:rPr>
        <w:t>باشد.</w:t>
      </w:r>
    </w:p>
    <w:p w:rsidR="002130AD" w:rsidRPr="00BC690A" w:rsidRDefault="002130AD" w:rsidP="00BC690A">
      <w:pPr>
        <w:bidi/>
        <w:spacing w:after="0" w:line="360" w:lineRule="auto"/>
        <w:jc w:val="both"/>
        <w:rPr>
          <w:rFonts w:ascii="Times New Roman" w:eastAsia="Times New Roman" w:hAnsi="Times New Roman" w:cs="B Zar"/>
          <w:noProof/>
          <w:sz w:val="24"/>
          <w:szCs w:val="24"/>
        </w:rPr>
      </w:pPr>
      <w:r w:rsidRPr="00BC690A">
        <w:rPr>
          <w:rFonts w:ascii="Times New Roman" w:eastAsia="Times New Roman" w:hAnsi="Times New Roman" w:cs="B Zar" w:hint="cs"/>
          <w:noProof/>
          <w:sz w:val="24"/>
          <w:szCs w:val="24"/>
          <w:rtl/>
        </w:rPr>
        <w:t xml:space="preserve">مدل تراكم با مبناي مدل </w:t>
      </w:r>
      <w:r w:rsidRPr="00BC690A">
        <w:rPr>
          <w:rFonts w:ascii="Times New Roman" w:eastAsia="Times New Roman" w:hAnsi="Times New Roman" w:cs="B Zar"/>
          <w:noProof/>
          <w:sz w:val="24"/>
          <w:szCs w:val="24"/>
        </w:rPr>
        <w:t>BCC</w:t>
      </w:r>
      <w:r w:rsidRPr="00BC690A">
        <w:rPr>
          <w:rFonts w:ascii="Times New Roman" w:eastAsia="Times New Roman" w:hAnsi="Times New Roman" w:cs="B Zar" w:hint="cs"/>
          <w:noProof/>
          <w:sz w:val="24"/>
          <w:szCs w:val="24"/>
          <w:rtl/>
        </w:rPr>
        <w:t xml:space="preserve"> قابل تعميم به مبناي </w:t>
      </w:r>
      <w:r w:rsidRPr="00BC690A">
        <w:rPr>
          <w:rFonts w:ascii="Times New Roman" w:eastAsia="Times New Roman" w:hAnsi="Times New Roman" w:cs="B Zar"/>
          <w:noProof/>
          <w:sz w:val="24"/>
          <w:szCs w:val="24"/>
        </w:rPr>
        <w:t>CCR</w:t>
      </w:r>
      <w:r w:rsidRPr="00BC690A">
        <w:rPr>
          <w:rFonts w:ascii="Times New Roman" w:eastAsia="Times New Roman" w:hAnsi="Times New Roman" w:cs="B Zar" w:hint="cs"/>
          <w:noProof/>
          <w:sz w:val="24"/>
          <w:szCs w:val="24"/>
          <w:rtl/>
        </w:rPr>
        <w:t xml:space="preserve"> نيز مي‌باشد.</w:t>
      </w:r>
    </w:p>
    <w:p w:rsidR="002130AD" w:rsidRPr="008C08C1" w:rsidRDefault="008C08C1" w:rsidP="008C08C1">
      <w:pPr>
        <w:keepNext/>
        <w:bidi/>
        <w:spacing w:before="240" w:after="60" w:line="240" w:lineRule="auto"/>
        <w:jc w:val="both"/>
        <w:outlineLvl w:val="1"/>
        <w:rPr>
          <w:rFonts w:ascii="Arial" w:eastAsia="Times New Roman" w:hAnsi="Arial" w:cs="B Zar"/>
          <w:b/>
          <w:bCs/>
          <w:i/>
          <w:noProof/>
          <w:sz w:val="24"/>
          <w:szCs w:val="24"/>
          <w:rtl/>
        </w:rPr>
      </w:pPr>
      <w:r w:rsidRPr="008C08C1">
        <w:rPr>
          <w:rFonts w:ascii="Arial" w:eastAsia="Times New Roman" w:hAnsi="Arial" w:cs="B Zar" w:hint="cs"/>
          <w:b/>
          <w:bCs/>
          <w:i/>
          <w:noProof/>
          <w:sz w:val="24"/>
          <w:szCs w:val="24"/>
          <w:rtl/>
        </w:rPr>
        <w:t>۲-۴-</w:t>
      </w:r>
      <w:r>
        <w:rPr>
          <w:rFonts w:ascii="Arial" w:eastAsia="Times New Roman" w:hAnsi="Arial" w:cs="B Zar" w:hint="cs"/>
          <w:b/>
          <w:bCs/>
          <w:i/>
          <w:noProof/>
          <w:sz w:val="24"/>
          <w:szCs w:val="24"/>
          <w:rtl/>
        </w:rPr>
        <w:t>۵</w:t>
      </w:r>
      <w:r w:rsidRPr="008C08C1">
        <w:rPr>
          <w:rFonts w:ascii="Arial" w:eastAsia="Times New Roman" w:hAnsi="Arial" w:cs="B Zar" w:hint="cs"/>
          <w:b/>
          <w:bCs/>
          <w:i/>
          <w:noProof/>
          <w:sz w:val="24"/>
          <w:szCs w:val="24"/>
          <w:rtl/>
        </w:rPr>
        <w:t xml:space="preserve">- </w:t>
      </w:r>
      <w:r w:rsidR="002130AD" w:rsidRPr="008C08C1">
        <w:rPr>
          <w:rFonts w:ascii="Arial" w:eastAsia="Times New Roman" w:hAnsi="Arial" w:cs="B Zar" w:hint="cs"/>
          <w:b/>
          <w:bCs/>
          <w:i/>
          <w:noProof/>
          <w:sz w:val="24"/>
          <w:szCs w:val="24"/>
          <w:rtl/>
        </w:rPr>
        <w:t xml:space="preserve">رتبه‌بندي عملكرد در </w:t>
      </w:r>
      <w:r w:rsidR="002130AD" w:rsidRPr="008C08C1">
        <w:rPr>
          <w:rFonts w:ascii="Arial" w:eastAsia="Times New Roman" w:hAnsi="Arial" w:cs="B Zar"/>
          <w:b/>
          <w:bCs/>
          <w:i/>
          <w:noProof/>
          <w:sz w:val="24"/>
          <w:szCs w:val="24"/>
        </w:rPr>
        <w:t>DEA</w:t>
      </w:r>
      <w:r w:rsidR="002130AD" w:rsidRPr="008C08C1">
        <w:rPr>
          <w:rFonts w:ascii="Arial" w:eastAsia="Times New Roman" w:hAnsi="Arial" w:cs="B Zar" w:hint="cs"/>
          <w:b/>
          <w:bCs/>
          <w:i/>
          <w:noProof/>
          <w:sz w:val="24"/>
          <w:szCs w:val="24"/>
          <w:rtl/>
        </w:rPr>
        <w:t xml:space="preserve"> با كارايي متقاطع</w:t>
      </w:r>
      <w:r w:rsidR="002130AD" w:rsidRPr="008C08C1">
        <w:rPr>
          <w:rFonts w:ascii="Arial" w:eastAsia="Times New Roman" w:hAnsi="Arial" w:cs="B Zar"/>
          <w:b/>
          <w:bCs/>
          <w:i/>
          <w:noProof/>
          <w:sz w:val="24"/>
          <w:szCs w:val="24"/>
          <w:vertAlign w:val="superscript"/>
          <w:rtl/>
        </w:rPr>
        <w:footnoteReference w:id="77"/>
      </w:r>
      <w:r w:rsidR="002130AD" w:rsidRPr="008C08C1">
        <w:rPr>
          <w:rFonts w:ascii="Arial" w:eastAsia="Times New Roman" w:hAnsi="Arial" w:cs="B Zar" w:hint="cs"/>
          <w:b/>
          <w:bCs/>
          <w:i/>
          <w:noProof/>
          <w:sz w:val="24"/>
          <w:szCs w:val="24"/>
          <w:rtl/>
        </w:rPr>
        <w:t xml:space="preserve"> </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 xml:space="preserve">مدلهاي سنتي </w:t>
      </w:r>
      <w:r w:rsidRPr="008C08C1">
        <w:rPr>
          <w:rFonts w:ascii="Times New Roman" w:eastAsia="Times New Roman" w:hAnsi="Times New Roman" w:cs="B Zar"/>
          <w:noProof/>
          <w:sz w:val="24"/>
          <w:szCs w:val="24"/>
        </w:rPr>
        <w:t>DEA</w:t>
      </w:r>
      <w:r w:rsidRPr="008C08C1">
        <w:rPr>
          <w:rFonts w:ascii="Times New Roman" w:eastAsia="Times New Roman" w:hAnsi="Times New Roman" w:cs="B Zar" w:hint="cs"/>
          <w:noProof/>
          <w:sz w:val="24"/>
          <w:szCs w:val="24"/>
          <w:rtl/>
        </w:rPr>
        <w:t xml:space="preserve"> نمي‌توانند واحدهاي تصميم‌گيري (بويژه واحدهاي كارا) را رتبه‌بندي كنند. همچنين ممكن است در </w:t>
      </w:r>
      <w:r w:rsidRPr="008C08C1">
        <w:rPr>
          <w:rFonts w:ascii="Times New Roman" w:eastAsia="Times New Roman" w:hAnsi="Times New Roman" w:cs="B Zar"/>
          <w:noProof/>
          <w:sz w:val="24"/>
          <w:szCs w:val="24"/>
        </w:rPr>
        <w:t>DEA</w:t>
      </w:r>
      <w:r w:rsidRPr="008C08C1">
        <w:rPr>
          <w:rFonts w:ascii="Times New Roman" w:eastAsia="Times New Roman" w:hAnsi="Times New Roman" w:cs="B Zar" w:hint="cs"/>
          <w:noProof/>
          <w:sz w:val="24"/>
          <w:szCs w:val="24"/>
          <w:rtl/>
        </w:rPr>
        <w:t xml:space="preserve"> گروههايي كه ناكارا هستند در عمل از سطح عملكرد مطلوبي نسبت به واحدهاي كارا برخوردار باشند. اين به دليل محدود نبودن وزنها در مدل </w:t>
      </w:r>
      <w:r w:rsidRPr="008C08C1">
        <w:rPr>
          <w:rFonts w:ascii="Times New Roman" w:eastAsia="Times New Roman" w:hAnsi="Times New Roman" w:cs="B Zar"/>
          <w:noProof/>
          <w:sz w:val="24"/>
          <w:szCs w:val="24"/>
        </w:rPr>
        <w:t>DEA</w:t>
      </w:r>
      <w:r w:rsidRPr="008C08C1">
        <w:rPr>
          <w:rFonts w:ascii="Times New Roman" w:eastAsia="Times New Roman" w:hAnsi="Times New Roman" w:cs="B Zar" w:hint="cs"/>
          <w:noProof/>
          <w:sz w:val="24"/>
          <w:szCs w:val="24"/>
          <w:rtl/>
        </w:rPr>
        <w:t xml:space="preserve"> است. در مدل </w:t>
      </w:r>
      <w:r w:rsidRPr="008C08C1">
        <w:rPr>
          <w:rFonts w:ascii="Times New Roman" w:eastAsia="Times New Roman" w:hAnsi="Times New Roman" w:cs="B Zar"/>
          <w:noProof/>
          <w:sz w:val="24"/>
          <w:szCs w:val="24"/>
        </w:rPr>
        <w:t>DEA</w:t>
      </w:r>
      <w:r w:rsidRPr="008C08C1">
        <w:rPr>
          <w:rFonts w:ascii="Times New Roman" w:eastAsia="Times New Roman" w:hAnsi="Times New Roman" w:cs="B Zar" w:hint="cs"/>
          <w:noProof/>
          <w:sz w:val="24"/>
          <w:szCs w:val="24"/>
          <w:rtl/>
        </w:rPr>
        <w:t xml:space="preserve"> براي ارزيابي كارايي نسبي يك </w:t>
      </w:r>
      <w:r w:rsidRPr="008C08C1">
        <w:rPr>
          <w:rFonts w:ascii="Times New Roman" w:eastAsia="Times New Roman" w:hAnsi="Times New Roman" w:cs="B Zar"/>
          <w:noProof/>
          <w:sz w:val="24"/>
          <w:szCs w:val="24"/>
        </w:rPr>
        <w:t>DMU</w:t>
      </w:r>
      <w:r w:rsidRPr="008C08C1">
        <w:rPr>
          <w:rFonts w:ascii="Times New Roman" w:eastAsia="Times New Roman" w:hAnsi="Times New Roman" w:cs="B Zar" w:hint="cs"/>
          <w:noProof/>
          <w:sz w:val="24"/>
          <w:szCs w:val="24"/>
          <w:rtl/>
        </w:rPr>
        <w:t xml:space="preserve"> وزنهاي اختصاصي به نهاده‌ها و ستاده‌ها </w:t>
      </w:r>
      <w:r w:rsidRPr="008C08C1">
        <w:rPr>
          <w:rFonts w:ascii="Times New Roman" w:eastAsia="Times New Roman" w:hAnsi="Times New Roman" w:cs="B Zar"/>
          <w:noProof/>
          <w:sz w:val="24"/>
          <w:szCs w:val="24"/>
        </w:rPr>
        <w:t>(Ur,Vi)</w:t>
      </w:r>
      <w:r w:rsidRPr="008C08C1">
        <w:rPr>
          <w:rFonts w:ascii="Times New Roman" w:eastAsia="Times New Roman" w:hAnsi="Times New Roman" w:cs="B Zar" w:hint="cs"/>
          <w:noProof/>
          <w:sz w:val="24"/>
          <w:szCs w:val="24"/>
          <w:rtl/>
        </w:rPr>
        <w:t xml:space="preserve"> طوري انتخاب مي‌شوند كه كارايي واحد تحت بررسي حداكثر شود. لذا يك </w:t>
      </w:r>
      <w:r w:rsidRPr="008C08C1">
        <w:rPr>
          <w:rFonts w:ascii="Times New Roman" w:eastAsia="Times New Roman" w:hAnsi="Times New Roman" w:cs="B Zar"/>
          <w:noProof/>
          <w:sz w:val="24"/>
          <w:szCs w:val="24"/>
        </w:rPr>
        <w:t>DMU</w:t>
      </w:r>
      <w:r w:rsidRPr="008C08C1">
        <w:rPr>
          <w:rFonts w:ascii="Times New Roman" w:eastAsia="Times New Roman" w:hAnsi="Times New Roman" w:cs="B Zar" w:hint="cs"/>
          <w:noProof/>
          <w:sz w:val="24"/>
          <w:szCs w:val="24"/>
          <w:rtl/>
        </w:rPr>
        <w:t xml:space="preserve"> مي‌تواند از طريق اختصاص وزنهاي نامعقول به هر يك از نهاده‌ها و ستاده‌هايش كارا ارزيابي شود. زيرا مدل به بعضي از نهاده ‌ها و ستاده‌ها وزن بالايي را اختصاص مي‌دهد و از برخي نهاده ها و ستاده‌ها چشم پوشي مي‌كند. اين موضوع باعث مي‌شود واحد تصميم‌گيري كه كارا ارزيابي شده است در عمل از سطح عملكرد مطلوبي برخوردار نباشد. </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 xml:space="preserve">روش كارايي متقاطع يكي از راههايي است كه مي‌تواند براي شناسايي عملكردهاي خوب و رتبه‌بندي مؤثر </w:t>
      </w:r>
      <w:r w:rsidRPr="008C08C1">
        <w:rPr>
          <w:rFonts w:ascii="Times New Roman" w:eastAsia="Times New Roman" w:hAnsi="Times New Roman" w:cs="B Zar"/>
          <w:noProof/>
          <w:sz w:val="24"/>
          <w:szCs w:val="24"/>
        </w:rPr>
        <w:t>DMU</w:t>
      </w:r>
      <w:r w:rsidRPr="008C08C1">
        <w:rPr>
          <w:rFonts w:ascii="Times New Roman" w:eastAsia="Times New Roman" w:hAnsi="Times New Roman" w:cs="B Zar" w:hint="cs"/>
          <w:noProof/>
          <w:sz w:val="24"/>
          <w:szCs w:val="24"/>
          <w:rtl/>
        </w:rPr>
        <w:t xml:space="preserve">ها از آن استفاده كرد. </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 xml:space="preserve">روش كارايي متقاطع، عملكرد يك </w:t>
      </w:r>
      <w:r w:rsidRPr="008C08C1">
        <w:rPr>
          <w:rFonts w:ascii="Times New Roman" w:eastAsia="Times New Roman" w:hAnsi="Times New Roman" w:cs="B Zar"/>
          <w:noProof/>
          <w:sz w:val="24"/>
          <w:szCs w:val="24"/>
        </w:rPr>
        <w:t>DMU</w:t>
      </w:r>
      <w:r w:rsidRPr="008C08C1">
        <w:rPr>
          <w:rFonts w:ascii="Times New Roman" w:eastAsia="Times New Roman" w:hAnsi="Times New Roman" w:cs="B Zar" w:hint="cs"/>
          <w:noProof/>
          <w:sz w:val="24"/>
          <w:szCs w:val="24"/>
          <w:rtl/>
        </w:rPr>
        <w:t xml:space="preserve"> را با توجه به وزنهاي بهينة ساير </w:t>
      </w:r>
      <w:r w:rsidRPr="008C08C1">
        <w:rPr>
          <w:rFonts w:ascii="Times New Roman" w:eastAsia="Times New Roman" w:hAnsi="Times New Roman" w:cs="B Zar"/>
          <w:noProof/>
          <w:sz w:val="24"/>
          <w:szCs w:val="24"/>
        </w:rPr>
        <w:t>DMU</w:t>
      </w:r>
      <w:r w:rsidRPr="008C08C1">
        <w:rPr>
          <w:rFonts w:ascii="Times New Roman" w:eastAsia="Times New Roman" w:hAnsi="Times New Roman" w:cs="B Zar" w:hint="cs"/>
          <w:noProof/>
          <w:sz w:val="24"/>
          <w:szCs w:val="24"/>
          <w:rtl/>
        </w:rPr>
        <w:t>ها مقايسه مي‌كند كه نتيجه اين ارزيابي‌ها در ماتريس كارايي متقاطع نشان داده مي‌شود. در اين ماتريس عناصري كه در سطر</w:t>
      </w:r>
      <w:r w:rsidRPr="008C08C1">
        <w:rPr>
          <w:rFonts w:ascii="Times New Roman" w:eastAsia="Times New Roman" w:hAnsi="Times New Roman" w:cs="B Zar"/>
          <w:noProof/>
          <w:sz w:val="24"/>
          <w:szCs w:val="24"/>
        </w:rPr>
        <w:t>i</w:t>
      </w:r>
      <w:r w:rsidRPr="008C08C1">
        <w:rPr>
          <w:rFonts w:ascii="Times New Roman" w:eastAsia="Times New Roman" w:hAnsi="Times New Roman" w:cs="B Zar" w:hint="cs"/>
          <w:noProof/>
          <w:sz w:val="24"/>
          <w:szCs w:val="24"/>
          <w:rtl/>
        </w:rPr>
        <w:t xml:space="preserve">ام و ستون </w:t>
      </w:r>
      <w:r w:rsidRPr="008C08C1">
        <w:rPr>
          <w:rFonts w:ascii="Times New Roman" w:eastAsia="Times New Roman" w:hAnsi="Times New Roman" w:cs="B Zar"/>
          <w:noProof/>
          <w:sz w:val="24"/>
          <w:szCs w:val="24"/>
        </w:rPr>
        <w:t>j</w:t>
      </w:r>
      <w:r w:rsidRPr="008C08C1">
        <w:rPr>
          <w:rFonts w:ascii="Times New Roman" w:eastAsia="Times New Roman" w:hAnsi="Times New Roman" w:cs="B Zar" w:hint="cs"/>
          <w:noProof/>
          <w:sz w:val="24"/>
          <w:szCs w:val="24"/>
          <w:rtl/>
        </w:rPr>
        <w:t xml:space="preserve">ام قرار دارند، كارايي واحد </w:t>
      </w:r>
      <w:r w:rsidRPr="008C08C1">
        <w:rPr>
          <w:rFonts w:ascii="Times New Roman" w:eastAsia="Times New Roman" w:hAnsi="Times New Roman" w:cs="B Zar"/>
          <w:noProof/>
          <w:sz w:val="24"/>
          <w:szCs w:val="24"/>
        </w:rPr>
        <w:t>j</w:t>
      </w:r>
      <w:r w:rsidRPr="008C08C1">
        <w:rPr>
          <w:rFonts w:ascii="Times New Roman" w:eastAsia="Times New Roman" w:hAnsi="Times New Roman" w:cs="B Zar" w:hint="cs"/>
          <w:noProof/>
          <w:sz w:val="24"/>
          <w:szCs w:val="24"/>
          <w:rtl/>
        </w:rPr>
        <w:t xml:space="preserve">ام هنگامي كه با وزنهاي بهينه </w:t>
      </w:r>
      <w:r w:rsidRPr="008C08C1">
        <w:rPr>
          <w:rFonts w:ascii="Times New Roman" w:eastAsia="Times New Roman" w:hAnsi="Times New Roman" w:cs="B Zar"/>
          <w:noProof/>
          <w:sz w:val="24"/>
          <w:szCs w:val="24"/>
        </w:rPr>
        <w:t>DMU</w:t>
      </w:r>
      <w:r w:rsidRPr="008C08C1">
        <w:rPr>
          <w:rFonts w:ascii="Times New Roman" w:eastAsia="Times New Roman" w:hAnsi="Times New Roman" w:cs="B Zar" w:hint="cs"/>
          <w:noProof/>
          <w:sz w:val="24"/>
          <w:szCs w:val="24"/>
          <w:rtl/>
        </w:rPr>
        <w:t xml:space="preserve"> </w:t>
      </w:r>
      <w:r w:rsidRPr="008C08C1">
        <w:rPr>
          <w:rFonts w:ascii="Times New Roman" w:eastAsia="Times New Roman" w:hAnsi="Times New Roman" w:cs="B Zar"/>
          <w:noProof/>
          <w:sz w:val="24"/>
          <w:szCs w:val="24"/>
        </w:rPr>
        <w:t>i</w:t>
      </w:r>
      <w:r w:rsidRPr="008C08C1">
        <w:rPr>
          <w:rFonts w:ascii="Times New Roman" w:eastAsia="Times New Roman" w:hAnsi="Times New Roman" w:cs="B Zar" w:hint="cs"/>
          <w:noProof/>
          <w:sz w:val="24"/>
          <w:szCs w:val="24"/>
          <w:rtl/>
        </w:rPr>
        <w:t xml:space="preserve">ام ارزيابي شده است را نشان مي‌دهد. لذا يك </w:t>
      </w:r>
      <w:r w:rsidRPr="008C08C1">
        <w:rPr>
          <w:rFonts w:ascii="Times New Roman" w:eastAsia="Times New Roman" w:hAnsi="Times New Roman" w:cs="B Zar"/>
          <w:noProof/>
          <w:sz w:val="24"/>
          <w:szCs w:val="24"/>
        </w:rPr>
        <w:t>DMU</w:t>
      </w:r>
      <w:r w:rsidRPr="008C08C1">
        <w:rPr>
          <w:rFonts w:ascii="Times New Roman" w:eastAsia="Times New Roman" w:hAnsi="Times New Roman" w:cs="B Zar" w:hint="cs"/>
          <w:noProof/>
          <w:sz w:val="24"/>
          <w:szCs w:val="24"/>
          <w:rtl/>
        </w:rPr>
        <w:t xml:space="preserve"> از لحاظ عملكرد در سطح بالايي قرار دارد اگر در ستون مربوط به خود داراي نمرات كارايي بالايي باشد. همچنين يك واحد با عملكرد پايين، در ستون مربوط به خود داراي نمرات كارايي پايين متعددي خواهد بود(</w:t>
      </w:r>
      <w:r w:rsidRPr="008C08C1">
        <w:rPr>
          <w:rFonts w:ascii="Times New Roman" w:eastAsia="Times New Roman" w:hAnsi="Times New Roman" w:cs="B Zar"/>
          <w:noProof/>
          <w:sz w:val="24"/>
          <w:szCs w:val="24"/>
        </w:rPr>
        <w:t>Doyle, 1994</w:t>
      </w:r>
      <w:r w:rsidRPr="008C08C1">
        <w:rPr>
          <w:rFonts w:ascii="Times New Roman" w:eastAsia="Times New Roman" w:hAnsi="Times New Roman" w:cs="B Zar" w:hint="cs"/>
          <w:noProof/>
          <w:sz w:val="24"/>
          <w:szCs w:val="24"/>
          <w:rtl/>
        </w:rPr>
        <w:t xml:space="preserve">). </w:t>
      </w:r>
    </w:p>
    <w:p w:rsidR="008C08C1" w:rsidRDefault="00AC1FFF" w:rsidP="008C08C1">
      <w:pPr>
        <w:bidi/>
        <w:spacing w:after="0" w:line="360" w:lineRule="auto"/>
        <w:ind w:firstLine="567"/>
        <w:jc w:val="both"/>
        <w:rPr>
          <w:rFonts w:ascii="Times New Roman" w:eastAsia="Times New Roman" w:hAnsi="Times New Roman" w:cs="B Zar"/>
          <w:noProof/>
          <w:sz w:val="24"/>
          <w:szCs w:val="24"/>
          <w:rtl/>
        </w:rPr>
      </w:pPr>
      <w:r>
        <w:rPr>
          <w:rFonts w:ascii="Times New Roman" w:eastAsia="Times New Roman" w:hAnsi="Times New Roman" w:cs="B Zar"/>
          <w:noProof/>
          <w:sz w:val="24"/>
          <w:szCs w:val="24"/>
          <w:rtl/>
        </w:rPr>
        <w:lastRenderedPageBreak/>
        <mc:AlternateContent>
          <mc:Choice Requires="wpg">
            <w:drawing>
              <wp:anchor distT="0" distB="0" distL="114300" distR="114300" simplePos="0" relativeHeight="251704320" behindDoc="0" locked="0" layoutInCell="1" allowOverlap="1">
                <wp:simplePos x="0" y="0"/>
                <wp:positionH relativeFrom="column">
                  <wp:posOffset>993140</wp:posOffset>
                </wp:positionH>
                <wp:positionV relativeFrom="paragraph">
                  <wp:posOffset>294640</wp:posOffset>
                </wp:positionV>
                <wp:extent cx="3314700" cy="571500"/>
                <wp:effectExtent l="12065" t="8890" r="6985" b="10160"/>
                <wp:wrapNone/>
                <wp:docPr id="1327"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71500"/>
                          <a:chOff x="2961" y="3424"/>
                          <a:chExt cx="5220" cy="900"/>
                        </a:xfrm>
                      </wpg:grpSpPr>
                      <wps:wsp>
                        <wps:cNvPr id="1328" name="Line 411"/>
                        <wps:cNvCnPr/>
                        <wps:spPr bwMode="auto">
                          <a:xfrm>
                            <a:off x="2961" y="414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9" name="Rectangle 412"/>
                        <wps:cNvSpPr>
                          <a:spLocks noChangeArrowheads="1"/>
                        </wps:cNvSpPr>
                        <wps:spPr bwMode="auto">
                          <a:xfrm>
                            <a:off x="2961" y="3424"/>
                            <a:ext cx="5220" cy="900"/>
                          </a:xfrm>
                          <a:prstGeom prst="rect">
                            <a:avLst/>
                          </a:prstGeom>
                          <a:solidFill>
                            <a:srgbClr val="FFFFFF">
                              <a:alpha val="0"/>
                            </a:srgbClr>
                          </a:solidFill>
                          <a:ln w="9525">
                            <a:solidFill>
                              <a:srgbClr val="FFFFFF"/>
                            </a:solidFill>
                            <a:miter lim="800000"/>
                            <a:headEnd/>
                            <a:tailEnd/>
                          </a:ln>
                        </wps:spPr>
                        <wps:txbx>
                          <w:txbxContent>
                            <w:p w:rsidR="00897B9E" w:rsidRPr="00BA7A6B" w:rsidRDefault="00897B9E" w:rsidP="002130AD">
                              <w:pPr>
                                <w:jc w:val="center"/>
                                <w:rPr>
                                  <w:rFonts w:cs="Badr"/>
                                  <w:sz w:val="28"/>
                                  <w:rtl/>
                                  <w:lang w:bidi="fa-IR"/>
                                </w:rPr>
                              </w:pPr>
                              <w:r w:rsidRPr="00BA7A6B">
                                <w:rPr>
                                  <w:rFonts w:cs="Badr" w:hint="cs"/>
                                  <w:sz w:val="28"/>
                                  <w:rtl/>
                                  <w:lang w:bidi="fa-IR"/>
                                </w:rPr>
                                <w:t>جدول (2-4): ماتريس كارايي متقاطع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0" o:spid="_x0000_s1386" style="position:absolute;left:0;text-align:left;margin-left:78.2pt;margin-top:23.2pt;width:261pt;height:45pt;z-index:251704320;mso-position-horizontal-relative:text;mso-position-vertical-relative:text" coordorigin="2961,3424" coordsize="52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OWRQMAAEAIAAAOAAAAZHJzL2Uyb0RvYy54bWy8VW1v0zAQ/o7Ef7D8vUuTpm/RUjT1ZUIa&#10;MDH4AW7iJBaOHWy36UD8d8520m4dGtOQ6If0HJ8vd8/znO/y3aHmaE+VZlKkOLwYYkRFJnMmyhR/&#10;/bIZzDDShoiccCloiu+pxu8Wb99ctk1CI1lJnlOFIIjQSdukuDKmSYJAZxWtib6QDRWwWUhVEwNL&#10;VQa5Ii1Er3kQDYeToJUqb5TMqNbwduU38cLFLwqamU9FoalBPMWQm3FP5Z5b+wwWlyQpFWkqlnVp&#10;kFdkURMm4KPHUCtiCNop9iRUzTIltSzMRSbrQBYFy6irAaoJh2fVXCu5a1wtZdKWzREmgPYMp1eH&#10;zT7ubxViOXA3iqYYCVIDS+7DKA4dPm1TJuB2rZq75lb5IsG8kdk3DfAF5/t2XXpntG0/yBwCkp2R&#10;Dp9DoWobAipHB0fD/ZEGejAog5ejURhPh8BWBnvjaTgG2/GUVUCmPRbNJyFGsDuKo7jfW3fHx1HU&#10;nZ37gwFJ/Gddql1qViEgOX1CVf8bqncVaagjS1u4TqhCB3hUb5igAGpoE7YfB6+luFXdSgO4f8Xr&#10;WHgcxl3hPWqnsh1ax6JJ0ihtrqmskTVSzCENxwXZ32hjGTy5WGqE3DDOHeBcoDbF83E0dge05Cy3&#10;m9ZNq3K75ArtiW0t97OFQbBHbiBhkbtgFSX5urMNYdzb4M+FjQd1QDqd5Xvn53w4X8/Ws3gQR5P1&#10;IB6uVoOrzTIeTDbhdLwarZbLVfjLphbGScXynAqbXd/HYfwyRrsbxXfgsZOPMASPo7sSIdn+3yUN&#10;ytKJZdAzu5X5vSPWvQeR/T+1zXu1fYa7j4iSW8lFDyTXN7H2HYyEXFbgR6+Ukq3lCPrASdTlDhr1&#10;B/oCXy7RU28+leh5Z54U2IlUQfbPifSRxh5JceN+/ixvKtIJtNemV+1Tnb5Y6l38P0i9ZgZmGWd1&#10;imfHfiDJs7o/E445bA/dbTzpOfNiQkr64QXDFoxKqh8YtTC4Uqy/74iiGPH3Aribw81gJ51bxOOp&#10;vQzVw53twx0iMgiVYoORN5fGT8ddo1hZwZdCB6WQV3CFF8zdF1YLPivA0S6cwsFyY8ph241UOwcf&#10;rp3/afAvfgMAAP//AwBQSwMEFAAGAAgAAAAhAIp58l7eAAAACgEAAA8AAABkcnMvZG93bnJldi54&#10;bWxMT8FqwkAQvRf6D8sUequbVE0lZiMibU9SqBaKtzE7JsHsbsiuSfz7jqd6mnnzHu+9yVajaURP&#10;na+dVRBPIhBkC6drWyr42X+8LED4gFZj4ywpuJKHVf74kGGq3WC/qd+FUrCJ9SkqqEJoUyl9UZFB&#10;P3EtWeZOrjMYGHal1B0ObG4a+RpFiTRYW06osKVNRcV5dzEKPgcc1tP4vd+eT5vrYT//+t3GpNTz&#10;07heggg0hn8x3Opzdci509FdrPaiYTxPZixVMLtNFiRvC16OzEz5IvNM3r+Q/wEAAP//AwBQSwEC&#10;LQAUAAYACAAAACEAtoM4kv4AAADhAQAAEwAAAAAAAAAAAAAAAAAAAAAAW0NvbnRlbnRfVHlwZXNd&#10;LnhtbFBLAQItABQABgAIAAAAIQA4/SH/1gAAAJQBAAALAAAAAAAAAAAAAAAAAC8BAABfcmVscy8u&#10;cmVsc1BLAQItABQABgAIAAAAIQBE0jOWRQMAAEAIAAAOAAAAAAAAAAAAAAAAAC4CAABkcnMvZTJv&#10;RG9jLnhtbFBLAQItABQABgAIAAAAIQCKefJe3gAAAAoBAAAPAAAAAAAAAAAAAAAAAJ8FAABkcnMv&#10;ZG93bnJldi54bWxQSwUGAAAAAAQABADzAAAAqgYAAAAA&#10;">
                <v:line id="Line 411" o:spid="_x0000_s1387" style="position:absolute;visibility:visible;mso-wrap-style:square" from="2961,4144" to="818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4gcgAAADdAAAADwAAAGRycy9kb3ducmV2LnhtbESPQUvDQBCF70L/wzIFb3bTFoKk3ZZi&#10;EVoPYqtgj9PsmESzs2F3TeK/dw6Ctxnem/e+WW9H16qeQmw8G5jPMlDEpbcNVwbeXh/v7kHFhGyx&#10;9UwGfijCdjO5WWNh/cAn6s+pUhLCsUADdUpdoXUsa3IYZ74jFu3DB4dJ1lBpG3CQcNfqRZbl2mHD&#10;0lBjRw81lV/nb2fgefmS97vj02F8P+bXcn+6Xj6HYMztdNytQCUa07/57/pgBX+5EFz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Ui4gcgAAADdAAAADwAAAAAA&#10;AAAAAAAAAAChAgAAZHJzL2Rvd25yZXYueG1sUEsFBgAAAAAEAAQA+QAAAJYDAAAAAA==&#10;"/>
                <v:rect id="Rectangle 412" o:spid="_x0000_s1388" style="position:absolute;left:2961;top:3424;width:52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x1MEA&#10;AADdAAAADwAAAGRycy9kb3ducmV2LnhtbERPTWvCQBC9F/wPywi91Y0RWo2uQVIsvSZ60NuYHZNg&#10;djZkt0n677uFQm/zeJ+zSyfTioF611hWsFxEIIhLqxuuFJxPx5c1COeRNbaWScE3OUj3s6cdJtqO&#10;nNNQ+EqEEHYJKqi97xIpXVmTQbewHXHg7rY36APsK6l7HEO4aWUcRa/SYMOhocaOsprKR/FlFLzd&#10;io8y4/tmwszS+zW/5IRWqef5dNiC8DT5f/Gf+1OH+at4A7/fhB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h8dTBAAAA3QAAAA8AAAAAAAAAAAAAAAAAmAIAAGRycy9kb3du&#10;cmV2LnhtbFBLBQYAAAAABAAEAPUAAACGAwAAAAA=&#10;" strokecolor="white">
                  <v:fill opacity="0"/>
                  <v:textbox>
                    <w:txbxContent>
                      <w:p w:rsidR="00897B9E" w:rsidRPr="00BA7A6B" w:rsidRDefault="00897B9E" w:rsidP="002130AD">
                        <w:pPr>
                          <w:jc w:val="center"/>
                          <w:rPr>
                            <w:rFonts w:cs="Badr"/>
                            <w:sz w:val="28"/>
                            <w:rtl/>
                            <w:lang w:bidi="fa-IR"/>
                          </w:rPr>
                        </w:pPr>
                        <w:r w:rsidRPr="00BA7A6B">
                          <w:rPr>
                            <w:rFonts w:cs="Badr" w:hint="cs"/>
                            <w:sz w:val="28"/>
                            <w:rtl/>
                            <w:lang w:bidi="fa-IR"/>
                          </w:rPr>
                          <w:t>جدول (2-4): ماتريس كارايي متقاطع</w:t>
                        </w:r>
                      </w:p>
                    </w:txbxContent>
                  </v:textbox>
                </v:rect>
              </v:group>
            </w:pict>
          </mc:Fallback>
        </mc:AlternateConten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1440"/>
        <w:gridCol w:w="1265"/>
        <w:gridCol w:w="1440"/>
        <w:gridCol w:w="2130"/>
      </w:tblGrid>
      <w:tr w:rsidR="002130AD" w:rsidRPr="008C08C1" w:rsidTr="002130AD">
        <w:trPr>
          <w:jc w:val="center"/>
        </w:trPr>
        <w:tc>
          <w:tcPr>
            <w:tcW w:w="1465" w:type="dxa"/>
            <w:tcBorders>
              <w:top w:val="thickThinSmallGap" w:sz="24" w:space="0" w:color="auto"/>
              <w:left w:val="thickThinSmallGap" w:sz="24" w:space="0" w:color="auto"/>
              <w:bottom w:val="thickThinSmallGap" w:sz="24" w:space="0" w:color="auto"/>
            </w:tcBorders>
            <w:vAlign w:val="center"/>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واحد(</w:t>
            </w:r>
            <w:r w:rsidRPr="008C08C1">
              <w:rPr>
                <w:rFonts w:ascii="Times New Roman" w:eastAsia="Times New Roman" w:hAnsi="Times New Roman" w:cs="B Zar"/>
                <w:noProof/>
                <w:sz w:val="24"/>
                <w:szCs w:val="24"/>
              </w:rPr>
              <w:t>n</w:t>
            </w:r>
            <w:r w:rsidRPr="008C08C1">
              <w:rPr>
                <w:rFonts w:ascii="Times New Roman" w:eastAsia="Times New Roman" w:hAnsi="Times New Roman" w:cs="B Zar" w:hint="cs"/>
                <w:noProof/>
                <w:sz w:val="24"/>
                <w:szCs w:val="24"/>
                <w:rtl/>
              </w:rPr>
              <w:t>)</w:t>
            </w:r>
          </w:p>
        </w:tc>
        <w:tc>
          <w:tcPr>
            <w:tcW w:w="1440" w:type="dxa"/>
            <w:tcBorders>
              <w:top w:val="thickThinSmallGap" w:sz="24" w:space="0" w:color="auto"/>
              <w:bottom w:val="thickThinSmallGap" w:sz="24" w:space="0" w:color="auto"/>
            </w:tcBorders>
            <w:vAlign w:val="center"/>
          </w:tcPr>
          <w:p w:rsidR="002130AD" w:rsidRPr="008C08C1" w:rsidRDefault="002130AD" w:rsidP="008C08C1">
            <w:pPr>
              <w:bidi/>
              <w:spacing w:after="0" w:line="360" w:lineRule="auto"/>
              <w:ind w:firstLine="567"/>
              <w:jc w:val="center"/>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w:t>
            </w:r>
          </w:p>
        </w:tc>
        <w:tc>
          <w:tcPr>
            <w:tcW w:w="1265" w:type="dxa"/>
            <w:tcBorders>
              <w:top w:val="thickThinSmallGap" w:sz="24" w:space="0" w:color="auto"/>
              <w:bottom w:val="thickThinSmallGap" w:sz="24" w:space="0" w:color="auto"/>
            </w:tcBorders>
            <w:vAlign w:val="center"/>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tl/>
              </w:rPr>
              <w:t>واحد (2)</w:t>
            </w:r>
          </w:p>
        </w:tc>
        <w:tc>
          <w:tcPr>
            <w:tcW w:w="1440" w:type="dxa"/>
            <w:tcBorders>
              <w:top w:val="thickThinSmallGap" w:sz="24" w:space="0" w:color="auto"/>
              <w:bottom w:val="thickThinSmallGap" w:sz="24" w:space="0" w:color="auto"/>
              <w:right w:val="thickThinSmallGap" w:sz="24" w:space="0" w:color="auto"/>
            </w:tcBorders>
            <w:vAlign w:val="center"/>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واحد (1)</w:t>
            </w:r>
          </w:p>
        </w:tc>
        <w:tc>
          <w:tcPr>
            <w:tcW w:w="2130" w:type="dxa"/>
            <w:tcBorders>
              <w:top w:val="thickThinSmallGap" w:sz="24" w:space="0" w:color="auto"/>
              <w:left w:val="thickThinSmallGap" w:sz="24" w:space="0" w:color="auto"/>
              <w:bottom w:val="thickThinSmallGap" w:sz="24" w:space="0" w:color="auto"/>
              <w:right w:val="thickThinSmallGap" w:sz="24" w:space="0" w:color="auto"/>
            </w:tcBorders>
          </w:tcPr>
          <w:p w:rsidR="002130AD" w:rsidRPr="008C08C1" w:rsidRDefault="002130AD" w:rsidP="008C08C1">
            <w:pPr>
              <w:bidi/>
              <w:spacing w:after="0" w:line="360" w:lineRule="auto"/>
              <w:jc w:val="both"/>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واحدهاي هدف</w:t>
            </w:r>
          </w:p>
        </w:tc>
      </w:tr>
      <w:tr w:rsidR="002130AD" w:rsidRPr="008C08C1" w:rsidTr="002130AD">
        <w:trPr>
          <w:jc w:val="center"/>
        </w:trPr>
        <w:tc>
          <w:tcPr>
            <w:tcW w:w="1465" w:type="dxa"/>
            <w:tcBorders>
              <w:top w:val="thickThinSmallGap" w:sz="24" w:space="0" w:color="auto"/>
              <w:left w:val="thickThinSmallGap" w:sz="24" w:space="0" w:color="auto"/>
            </w:tcBorders>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Pr>
              <w:t>E1n</w:t>
            </w:r>
          </w:p>
        </w:tc>
        <w:tc>
          <w:tcPr>
            <w:tcW w:w="1440" w:type="dxa"/>
            <w:tcBorders>
              <w:top w:val="thickThinSmallGap" w:sz="24" w:space="0" w:color="auto"/>
            </w:tcBorders>
            <w:vAlign w:val="center"/>
          </w:tcPr>
          <w:p w:rsidR="002130AD" w:rsidRPr="008C08C1" w:rsidRDefault="002130AD" w:rsidP="008C08C1">
            <w:pPr>
              <w:bidi/>
              <w:spacing w:after="0" w:line="360" w:lineRule="auto"/>
              <w:ind w:firstLine="567"/>
              <w:jc w:val="center"/>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w:t>
            </w:r>
          </w:p>
        </w:tc>
        <w:tc>
          <w:tcPr>
            <w:tcW w:w="1265" w:type="dxa"/>
            <w:tcBorders>
              <w:top w:val="thickThinSmallGap" w:sz="24" w:space="0" w:color="auto"/>
            </w:tcBorders>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Pr>
              <w:t>E12</w:t>
            </w:r>
          </w:p>
        </w:tc>
        <w:tc>
          <w:tcPr>
            <w:tcW w:w="1440" w:type="dxa"/>
            <w:tcBorders>
              <w:top w:val="thickThinSmallGap" w:sz="24" w:space="0" w:color="auto"/>
              <w:right w:val="thickThinSmallGap" w:sz="24" w:space="0" w:color="auto"/>
            </w:tcBorders>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Pr>
              <w:t>E11</w:t>
            </w:r>
          </w:p>
        </w:tc>
        <w:tc>
          <w:tcPr>
            <w:tcW w:w="2130" w:type="dxa"/>
            <w:tcBorders>
              <w:top w:val="thickThinSmallGap" w:sz="24" w:space="0" w:color="auto"/>
              <w:left w:val="thickThinSmallGap" w:sz="24" w:space="0" w:color="auto"/>
              <w:right w:val="thickThinSmallGap" w:sz="24" w:space="0" w:color="auto"/>
            </w:tcBorders>
            <w:vAlign w:val="center"/>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واحد (1)</w:t>
            </w:r>
          </w:p>
        </w:tc>
      </w:tr>
      <w:tr w:rsidR="002130AD" w:rsidRPr="008C08C1" w:rsidTr="002130AD">
        <w:trPr>
          <w:jc w:val="center"/>
        </w:trPr>
        <w:tc>
          <w:tcPr>
            <w:tcW w:w="1465" w:type="dxa"/>
            <w:tcBorders>
              <w:left w:val="thickThinSmallGap" w:sz="24" w:space="0" w:color="auto"/>
            </w:tcBorders>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Pr>
              <w:t>E2n</w:t>
            </w:r>
          </w:p>
        </w:tc>
        <w:tc>
          <w:tcPr>
            <w:tcW w:w="1440" w:type="dxa"/>
            <w:vAlign w:val="center"/>
          </w:tcPr>
          <w:p w:rsidR="002130AD" w:rsidRPr="008C08C1" w:rsidRDefault="002130AD" w:rsidP="008C08C1">
            <w:pPr>
              <w:bidi/>
              <w:spacing w:after="0" w:line="360" w:lineRule="auto"/>
              <w:ind w:firstLine="567"/>
              <w:jc w:val="center"/>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w:t>
            </w:r>
          </w:p>
        </w:tc>
        <w:tc>
          <w:tcPr>
            <w:tcW w:w="1265" w:type="dxa"/>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Pr>
              <w:t>E22</w:t>
            </w:r>
          </w:p>
        </w:tc>
        <w:tc>
          <w:tcPr>
            <w:tcW w:w="1440" w:type="dxa"/>
            <w:tcBorders>
              <w:right w:val="thickThinSmallGap" w:sz="24" w:space="0" w:color="auto"/>
            </w:tcBorders>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Pr>
              <w:t>E21</w:t>
            </w:r>
          </w:p>
        </w:tc>
        <w:tc>
          <w:tcPr>
            <w:tcW w:w="2130" w:type="dxa"/>
            <w:tcBorders>
              <w:left w:val="thickThinSmallGap" w:sz="24" w:space="0" w:color="auto"/>
              <w:right w:val="thickThinSmallGap" w:sz="24" w:space="0" w:color="auto"/>
            </w:tcBorders>
            <w:vAlign w:val="center"/>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tl/>
              </w:rPr>
              <w:t>واحد (2)</w:t>
            </w:r>
          </w:p>
        </w:tc>
      </w:tr>
      <w:tr w:rsidR="002130AD" w:rsidRPr="008C08C1" w:rsidTr="002130AD">
        <w:trPr>
          <w:jc w:val="center"/>
        </w:trPr>
        <w:tc>
          <w:tcPr>
            <w:tcW w:w="1465" w:type="dxa"/>
            <w:tcBorders>
              <w:left w:val="thickThinSmallGap" w:sz="24" w:space="0" w:color="auto"/>
            </w:tcBorders>
          </w:tcPr>
          <w:p w:rsidR="002130AD" w:rsidRPr="008C08C1" w:rsidRDefault="002130AD" w:rsidP="008C08C1">
            <w:pPr>
              <w:bidi/>
              <w:spacing w:after="0" w:line="360" w:lineRule="auto"/>
              <w:jc w:val="center"/>
              <w:rPr>
                <w:rFonts w:ascii="Times New Roman" w:eastAsia="Times New Roman" w:hAnsi="Times New Roman" w:cs="B Zar"/>
                <w:noProof/>
                <w:sz w:val="24"/>
                <w:szCs w:val="24"/>
              </w:rPr>
            </w:pPr>
            <w:r w:rsidRPr="008C08C1">
              <w:rPr>
                <w:rFonts w:ascii="Times New Roman" w:eastAsia="Times New Roman" w:hAnsi="Times New Roman" w:cs="B Zar"/>
                <w:noProof/>
                <w:sz w:val="24"/>
                <w:szCs w:val="24"/>
                <w:rtl/>
              </w:rPr>
              <w:object w:dxaOrig="120" w:dyaOrig="300">
                <v:shape id="_x0000_i1055" type="#_x0000_t75" style="width:7.2pt;height:14.4pt" o:ole="">
                  <v:imagedata r:id="rId82" o:title=""/>
                </v:shape>
                <o:OLEObject Type="Embed" ProgID="Equation.3" ShapeID="_x0000_i1055" DrawAspect="Content" ObjectID="_1556442167" r:id="rId83"/>
              </w:object>
            </w:r>
          </w:p>
        </w:tc>
        <w:tc>
          <w:tcPr>
            <w:tcW w:w="1440" w:type="dxa"/>
            <w:vAlign w:val="center"/>
          </w:tcPr>
          <w:p w:rsidR="002130AD" w:rsidRPr="008C08C1" w:rsidRDefault="002130AD" w:rsidP="008C08C1">
            <w:pPr>
              <w:bidi/>
              <w:spacing w:after="0" w:line="360" w:lineRule="auto"/>
              <w:ind w:firstLine="567"/>
              <w:jc w:val="center"/>
              <w:rPr>
                <w:rFonts w:ascii="Times New Roman" w:eastAsia="Times New Roman" w:hAnsi="Times New Roman" w:cs="B Zar"/>
                <w:noProof/>
                <w:sz w:val="24"/>
                <w:szCs w:val="24"/>
              </w:rPr>
            </w:pPr>
            <w:r w:rsidRPr="008C08C1">
              <w:rPr>
                <w:rFonts w:ascii="Times New Roman" w:eastAsia="Times New Roman" w:hAnsi="Times New Roman" w:cs="B Zar"/>
                <w:noProof/>
                <w:sz w:val="24"/>
                <w:szCs w:val="24"/>
                <w:rtl/>
              </w:rPr>
              <w:object w:dxaOrig="120" w:dyaOrig="300">
                <v:shape id="_x0000_i1056" type="#_x0000_t75" style="width:7.2pt;height:14.4pt" o:ole="">
                  <v:imagedata r:id="rId82" o:title=""/>
                </v:shape>
                <o:OLEObject Type="Embed" ProgID="Equation.3" ShapeID="_x0000_i1056" DrawAspect="Content" ObjectID="_1556442168" r:id="rId84"/>
              </w:object>
            </w:r>
          </w:p>
        </w:tc>
        <w:tc>
          <w:tcPr>
            <w:tcW w:w="1265" w:type="dxa"/>
          </w:tcPr>
          <w:p w:rsidR="002130AD" w:rsidRPr="008C08C1" w:rsidRDefault="002130AD" w:rsidP="008C08C1">
            <w:pPr>
              <w:bidi/>
              <w:spacing w:after="0" w:line="360" w:lineRule="auto"/>
              <w:jc w:val="center"/>
              <w:rPr>
                <w:rFonts w:ascii="Times New Roman" w:eastAsia="Times New Roman" w:hAnsi="Times New Roman" w:cs="B Zar"/>
                <w:noProof/>
                <w:sz w:val="24"/>
                <w:szCs w:val="24"/>
              </w:rPr>
            </w:pPr>
            <w:r w:rsidRPr="008C08C1">
              <w:rPr>
                <w:rFonts w:ascii="Times New Roman" w:eastAsia="Times New Roman" w:hAnsi="Times New Roman" w:cs="B Zar"/>
                <w:noProof/>
                <w:sz w:val="24"/>
                <w:szCs w:val="24"/>
                <w:rtl/>
              </w:rPr>
              <w:object w:dxaOrig="120" w:dyaOrig="300">
                <v:shape id="_x0000_i1057" type="#_x0000_t75" style="width:7.2pt;height:14.4pt" o:ole="">
                  <v:imagedata r:id="rId82" o:title=""/>
                </v:shape>
                <o:OLEObject Type="Embed" ProgID="Equation.3" ShapeID="_x0000_i1057" DrawAspect="Content" ObjectID="_1556442169" r:id="rId85"/>
              </w:object>
            </w:r>
          </w:p>
        </w:tc>
        <w:tc>
          <w:tcPr>
            <w:tcW w:w="1440" w:type="dxa"/>
            <w:tcBorders>
              <w:right w:val="thickThinSmallGap" w:sz="24" w:space="0" w:color="auto"/>
            </w:tcBorders>
          </w:tcPr>
          <w:p w:rsidR="002130AD" w:rsidRPr="008C08C1" w:rsidRDefault="002130AD" w:rsidP="008C08C1">
            <w:pPr>
              <w:bidi/>
              <w:spacing w:after="0" w:line="360" w:lineRule="auto"/>
              <w:jc w:val="center"/>
              <w:rPr>
                <w:rFonts w:ascii="Times New Roman" w:eastAsia="Times New Roman" w:hAnsi="Times New Roman" w:cs="B Zar"/>
                <w:noProof/>
                <w:sz w:val="24"/>
                <w:szCs w:val="24"/>
              </w:rPr>
            </w:pPr>
            <w:r w:rsidRPr="008C08C1">
              <w:rPr>
                <w:rFonts w:ascii="Times New Roman" w:eastAsia="Times New Roman" w:hAnsi="Times New Roman" w:cs="B Zar"/>
                <w:noProof/>
                <w:sz w:val="24"/>
                <w:szCs w:val="24"/>
                <w:rtl/>
              </w:rPr>
              <w:object w:dxaOrig="120" w:dyaOrig="300">
                <v:shape id="_x0000_i1058" type="#_x0000_t75" style="width:7.2pt;height:14.4pt" o:ole="">
                  <v:imagedata r:id="rId82" o:title=""/>
                </v:shape>
                <o:OLEObject Type="Embed" ProgID="Equation.3" ShapeID="_x0000_i1058" DrawAspect="Content" ObjectID="_1556442170" r:id="rId86"/>
              </w:object>
            </w:r>
          </w:p>
        </w:tc>
        <w:tc>
          <w:tcPr>
            <w:tcW w:w="2130" w:type="dxa"/>
            <w:tcBorders>
              <w:left w:val="thickThinSmallGap" w:sz="24" w:space="0" w:color="auto"/>
              <w:right w:val="thickThinSmallGap" w:sz="24" w:space="0" w:color="auto"/>
            </w:tcBorders>
            <w:vAlign w:val="center"/>
          </w:tcPr>
          <w:p w:rsidR="002130AD" w:rsidRPr="008C08C1" w:rsidRDefault="002130AD" w:rsidP="008C08C1">
            <w:pPr>
              <w:bidi/>
              <w:spacing w:after="0" w:line="360" w:lineRule="auto"/>
              <w:jc w:val="center"/>
              <w:rPr>
                <w:rFonts w:ascii="Times New Roman" w:eastAsia="Times New Roman" w:hAnsi="Times New Roman" w:cs="B Zar"/>
                <w:noProof/>
                <w:sz w:val="24"/>
                <w:szCs w:val="24"/>
              </w:rPr>
            </w:pPr>
            <w:r w:rsidRPr="008C08C1">
              <w:rPr>
                <w:rFonts w:ascii="Times New Roman" w:eastAsia="Times New Roman" w:hAnsi="Times New Roman" w:cs="B Zar"/>
                <w:noProof/>
                <w:sz w:val="24"/>
                <w:szCs w:val="24"/>
                <w:rtl/>
              </w:rPr>
              <w:object w:dxaOrig="120" w:dyaOrig="300">
                <v:shape id="_x0000_i1059" type="#_x0000_t75" style="width:7.2pt;height:14.4pt" o:ole="">
                  <v:imagedata r:id="rId82" o:title=""/>
                </v:shape>
                <o:OLEObject Type="Embed" ProgID="Equation.3" ShapeID="_x0000_i1059" DrawAspect="Content" ObjectID="_1556442171" r:id="rId87"/>
              </w:object>
            </w:r>
          </w:p>
        </w:tc>
      </w:tr>
      <w:tr w:rsidR="002130AD" w:rsidRPr="008C08C1" w:rsidTr="002130AD">
        <w:trPr>
          <w:jc w:val="center"/>
        </w:trPr>
        <w:tc>
          <w:tcPr>
            <w:tcW w:w="1465" w:type="dxa"/>
            <w:tcBorders>
              <w:left w:val="thickThinSmallGap" w:sz="24" w:space="0" w:color="auto"/>
              <w:bottom w:val="thickThinSmallGap" w:sz="24" w:space="0" w:color="auto"/>
            </w:tcBorders>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Pr>
              <w:t>Enn</w:t>
            </w:r>
          </w:p>
        </w:tc>
        <w:tc>
          <w:tcPr>
            <w:tcW w:w="1440" w:type="dxa"/>
            <w:tcBorders>
              <w:bottom w:val="thickThinSmallGap" w:sz="24" w:space="0" w:color="auto"/>
            </w:tcBorders>
            <w:vAlign w:val="center"/>
          </w:tcPr>
          <w:p w:rsidR="002130AD" w:rsidRPr="008C08C1" w:rsidRDefault="002130AD" w:rsidP="008C08C1">
            <w:pPr>
              <w:bidi/>
              <w:spacing w:after="0" w:line="360" w:lineRule="auto"/>
              <w:ind w:firstLine="567"/>
              <w:jc w:val="center"/>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w:t>
            </w:r>
          </w:p>
        </w:tc>
        <w:tc>
          <w:tcPr>
            <w:tcW w:w="1265" w:type="dxa"/>
            <w:tcBorders>
              <w:bottom w:val="thickThinSmallGap" w:sz="24" w:space="0" w:color="auto"/>
            </w:tcBorders>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Pr>
              <w:object w:dxaOrig="440" w:dyaOrig="360">
                <v:shape id="_x0000_i1060" type="#_x0000_t75" style="width:21.6pt;height:21.6pt" o:ole="">
                  <v:imagedata r:id="rId88" o:title=""/>
                </v:shape>
                <o:OLEObject Type="Embed" ProgID="Equation.3" ShapeID="_x0000_i1060" DrawAspect="Content" ObjectID="_1556442172" r:id="rId89"/>
              </w:object>
            </w:r>
          </w:p>
        </w:tc>
        <w:tc>
          <w:tcPr>
            <w:tcW w:w="1440" w:type="dxa"/>
            <w:tcBorders>
              <w:bottom w:val="thickThinSmallGap" w:sz="24" w:space="0" w:color="auto"/>
              <w:right w:val="thickThinSmallGap" w:sz="24" w:space="0" w:color="auto"/>
            </w:tcBorders>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Pr>
              <w:object w:dxaOrig="400" w:dyaOrig="360">
                <v:shape id="_x0000_i1061" type="#_x0000_t75" style="width:21.6pt;height:21.6pt" o:ole="">
                  <v:imagedata r:id="rId90" o:title=""/>
                </v:shape>
                <o:OLEObject Type="Embed" ProgID="Equation.3" ShapeID="_x0000_i1061" DrawAspect="Content" ObjectID="_1556442173" r:id="rId91"/>
              </w:object>
            </w:r>
          </w:p>
        </w:tc>
        <w:tc>
          <w:tcPr>
            <w:tcW w:w="2130" w:type="dxa"/>
            <w:tcBorders>
              <w:left w:val="thickThinSmallGap" w:sz="24" w:space="0" w:color="auto"/>
              <w:bottom w:val="thickThinSmallGap" w:sz="24" w:space="0" w:color="auto"/>
              <w:right w:val="thickThinSmallGap" w:sz="24" w:space="0" w:color="auto"/>
            </w:tcBorders>
            <w:vAlign w:val="center"/>
          </w:tcPr>
          <w:p w:rsidR="002130AD" w:rsidRPr="008C08C1" w:rsidRDefault="002130AD" w:rsidP="008C08C1">
            <w:pPr>
              <w:bidi/>
              <w:spacing w:after="0" w:line="360" w:lineRule="auto"/>
              <w:jc w:val="center"/>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واحد(</w:t>
            </w:r>
            <w:r w:rsidRPr="008C08C1">
              <w:rPr>
                <w:rFonts w:ascii="Times New Roman" w:eastAsia="Times New Roman" w:hAnsi="Times New Roman" w:cs="B Zar"/>
                <w:noProof/>
                <w:sz w:val="24"/>
                <w:szCs w:val="24"/>
              </w:rPr>
              <w:t>n</w:t>
            </w:r>
            <w:r w:rsidRPr="008C08C1">
              <w:rPr>
                <w:rFonts w:ascii="Times New Roman" w:eastAsia="Times New Roman" w:hAnsi="Times New Roman" w:cs="B Zar" w:hint="cs"/>
                <w:noProof/>
                <w:sz w:val="24"/>
                <w:szCs w:val="24"/>
                <w:rtl/>
              </w:rPr>
              <w:t>)</w:t>
            </w:r>
          </w:p>
        </w:tc>
      </w:tr>
    </w:tbl>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rPr>
      </w:pPr>
    </w:p>
    <w:p w:rsidR="002130AD" w:rsidRPr="008C08C1" w:rsidRDefault="002130AD" w:rsidP="002130AD">
      <w:pPr>
        <w:keepNext/>
        <w:bidi/>
        <w:spacing w:before="240" w:after="60" w:line="240" w:lineRule="auto"/>
        <w:jc w:val="both"/>
        <w:outlineLvl w:val="0"/>
        <w:rPr>
          <w:rFonts w:ascii="Arial" w:eastAsia="Times New Roman" w:hAnsi="Arial" w:cs="Zar"/>
          <w:b/>
          <w:bCs/>
          <w:noProof/>
          <w:kern w:val="32"/>
          <w:sz w:val="28"/>
          <w:szCs w:val="24"/>
          <w:rtl/>
        </w:rPr>
      </w:pPr>
      <w:r w:rsidRPr="008C08C1">
        <w:rPr>
          <w:rFonts w:ascii="Arial" w:eastAsia="Times New Roman" w:hAnsi="Arial" w:cs="Zar" w:hint="cs"/>
          <w:b/>
          <w:bCs/>
          <w:noProof/>
          <w:kern w:val="32"/>
          <w:sz w:val="28"/>
          <w:szCs w:val="24"/>
          <w:rtl/>
        </w:rPr>
        <w:t>مدل رتبه‌بندي كامل «آندرسون ـ پيترسون</w:t>
      </w:r>
      <w:r w:rsidRPr="008C08C1">
        <w:rPr>
          <w:rFonts w:ascii="Arial" w:eastAsia="Times New Roman" w:hAnsi="Arial" w:cs="Zar"/>
          <w:b/>
          <w:bCs/>
          <w:noProof/>
          <w:kern w:val="32"/>
          <w:sz w:val="28"/>
          <w:szCs w:val="24"/>
          <w:vertAlign w:val="superscript"/>
          <w:rtl/>
        </w:rPr>
        <w:footnoteReference w:id="78"/>
      </w:r>
      <w:r w:rsidRPr="008C08C1">
        <w:rPr>
          <w:rFonts w:ascii="Arial" w:eastAsia="Times New Roman" w:hAnsi="Arial" w:cs="Zar" w:hint="cs"/>
          <w:b/>
          <w:bCs/>
          <w:noProof/>
          <w:kern w:val="32"/>
          <w:sz w:val="28"/>
          <w:szCs w:val="24"/>
          <w:rtl/>
        </w:rPr>
        <w:t>»</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 xml:space="preserve">در سال 1993 «اندرسون و پيترسون» مدل رتبه‌بندي كامل را ارائه نمودند كه روشي براي رتبه‌بندي واحدهاي تصميم‌گيري كاراست. ايده اصلي در اين مدل مقايسه واحد تحت ارزيابي، با تركيب خطي از همه واحدهاي ديگر در نمونه و با حذف واحد مربوطه است. مدلهاي پايه‌اي براي ارزيابي واحد تصميم‌گيري از خود واحد براي ايجاد واحد نشانه بهره مي‌گيرند. از اين رو چون واحدهاي ناكارا در شكل گيري مرز كارايي تأثير گذار نيستند، حذف آنها اثري بر مرز كارايي نخواهد داشت لذا كارايي تكنيكي آنها حتي در مدل «آندرسون ـ پترسون» تغييري نخواهد يافت. اما واحدهاي كارا كه مرز كارايي را شكل مي‌دهند، حذفشان سبب تغيير شكل مرزكارايي خواهد شد. عدد كارايي اختصاص يافته به واحدهاي كارا در اين مدل برابر يك يا بيشتر از آن است. در مدلهاي نهاده‌گرا، مقدار حاصل از تفاضل عدد كارايي حاصل از مدل «آندرسون ـ پيترسون» باعدد يك، ميزان افزايش در نهاده را نشان مي دهد كه با افزايش آن ‌واحد تصميم‌گيري همچنان كارا باقي مي‌ماند. از اينرو در اين مدل هر واحد تصميم‌گيري كه عدد كارايي بيشتري كسب كند، در ميان واحدهاي كارا از عملكرد بالاتري برخوردار است. </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 xml:space="preserve">مدل رتبه‌بندي كامل «آندرسون ـ پيترسون» با استفاده از مدل </w:t>
      </w:r>
      <w:r w:rsidRPr="008C08C1">
        <w:rPr>
          <w:rFonts w:ascii="Times New Roman" w:eastAsia="Times New Roman" w:hAnsi="Times New Roman" w:cs="B Zar"/>
          <w:noProof/>
          <w:sz w:val="24"/>
          <w:szCs w:val="24"/>
        </w:rPr>
        <w:t>CCR</w:t>
      </w:r>
      <w:r w:rsidRPr="008C08C1">
        <w:rPr>
          <w:rFonts w:ascii="Times New Roman" w:eastAsia="Times New Roman" w:hAnsi="Times New Roman" w:cs="B Zar" w:hint="cs"/>
          <w:noProof/>
          <w:sz w:val="24"/>
          <w:szCs w:val="24"/>
          <w:rtl/>
        </w:rPr>
        <w:t xml:space="preserve">  كه با حذف واحد تصميم‌گيري تحت بررسي از ارزيابي همراه است به شكل زير مي باشد:</w:t>
      </w:r>
    </w:p>
    <w:p w:rsidR="002130AD" w:rsidRPr="008C08C1" w:rsidRDefault="002130AD" w:rsidP="008C08C1">
      <w:pPr>
        <w:keepNext/>
        <w:bidi/>
        <w:spacing w:before="240" w:after="60" w:line="360" w:lineRule="auto"/>
        <w:jc w:val="center"/>
        <w:outlineLvl w:val="0"/>
        <w:rPr>
          <w:rFonts w:ascii="Times New Roman" w:eastAsia="Times New Roman" w:hAnsi="Times New Roman" w:cs="B Zar"/>
          <w:noProof/>
          <w:sz w:val="24"/>
          <w:szCs w:val="24"/>
          <w:rtl/>
        </w:rPr>
      </w:pPr>
      <w:r w:rsidRPr="008C08C1">
        <w:rPr>
          <w:rFonts w:ascii="Times New Roman" w:eastAsia="Times New Roman" w:hAnsi="Times New Roman" w:cs="B Zar"/>
          <w:noProof/>
          <w:sz w:val="24"/>
          <w:szCs w:val="24"/>
          <w:rtl/>
        </w:rPr>
        <w:lastRenderedPageBreak/>
        <w:drawing>
          <wp:inline distT="0" distB="0" distL="0" distR="0" wp14:anchorId="59DCE7A5" wp14:editId="0AAF7D83">
            <wp:extent cx="3657600" cy="2514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657600" cy="2514600"/>
                    </a:xfrm>
                    <a:prstGeom prst="rect">
                      <a:avLst/>
                    </a:prstGeom>
                    <a:noFill/>
                    <a:ln>
                      <a:noFill/>
                    </a:ln>
                  </pic:spPr>
                </pic:pic>
              </a:graphicData>
            </a:graphic>
          </wp:inline>
        </w:drawing>
      </w:r>
    </w:p>
    <w:p w:rsidR="002130AD" w:rsidRPr="008C08C1" w:rsidRDefault="00AC1FFF" w:rsidP="008C08C1">
      <w:pPr>
        <w:keepNext/>
        <w:bidi/>
        <w:spacing w:before="240" w:after="60" w:line="360" w:lineRule="auto"/>
        <w:jc w:val="both"/>
        <w:outlineLvl w:val="0"/>
        <w:rPr>
          <w:rFonts w:ascii="Times New Roman" w:eastAsia="Times New Roman" w:hAnsi="Times New Roman" w:cs="B Zar"/>
          <w:noProof/>
          <w:sz w:val="24"/>
          <w:szCs w:val="24"/>
          <w:rtl/>
        </w:rPr>
      </w:pPr>
      <w:r>
        <w:rPr>
          <w:rFonts w:ascii="Times New Roman" w:eastAsia="Times New Roman" w:hAnsi="Times New Roman" w:cs="B Zar"/>
          <w:noProof/>
          <w:sz w:val="24"/>
          <w:szCs w:val="24"/>
          <w:rtl/>
        </w:rPr>
        <mc:AlternateContent>
          <mc:Choice Requires="wpg">
            <w:drawing>
              <wp:anchor distT="0" distB="0" distL="114300" distR="114300" simplePos="0" relativeHeight="251705344" behindDoc="0" locked="0" layoutInCell="1" allowOverlap="1">
                <wp:simplePos x="0" y="0"/>
                <wp:positionH relativeFrom="column">
                  <wp:posOffset>865505</wp:posOffset>
                </wp:positionH>
                <wp:positionV relativeFrom="paragraph">
                  <wp:posOffset>250190</wp:posOffset>
                </wp:positionV>
                <wp:extent cx="3314700" cy="571500"/>
                <wp:effectExtent l="8255" t="12065" r="10795" b="6985"/>
                <wp:wrapNone/>
                <wp:docPr id="132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71500"/>
                          <a:chOff x="2961" y="4144"/>
                          <a:chExt cx="5220" cy="900"/>
                        </a:xfrm>
                      </wpg:grpSpPr>
                      <wps:wsp>
                        <wps:cNvPr id="1325" name="Line 414"/>
                        <wps:cNvCnPr/>
                        <wps:spPr bwMode="auto">
                          <a:xfrm>
                            <a:off x="2961" y="414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6" name="Rectangle 415"/>
                        <wps:cNvSpPr>
                          <a:spLocks noChangeArrowheads="1"/>
                        </wps:cNvSpPr>
                        <wps:spPr bwMode="auto">
                          <a:xfrm>
                            <a:off x="2961" y="4324"/>
                            <a:ext cx="5220" cy="720"/>
                          </a:xfrm>
                          <a:prstGeom prst="rect">
                            <a:avLst/>
                          </a:prstGeom>
                          <a:solidFill>
                            <a:srgbClr val="FFFFFF"/>
                          </a:solidFill>
                          <a:ln w="9525">
                            <a:solidFill>
                              <a:srgbClr val="FFFFFF"/>
                            </a:solidFill>
                            <a:miter lim="800000"/>
                            <a:headEnd/>
                            <a:tailEnd/>
                          </a:ln>
                        </wps:spPr>
                        <wps:txbx>
                          <w:txbxContent>
                            <w:p w:rsidR="00897B9E" w:rsidRPr="00BA7A6B" w:rsidRDefault="00897B9E" w:rsidP="002130AD">
                              <w:pPr>
                                <w:jc w:val="center"/>
                                <w:rPr>
                                  <w:rFonts w:cs="Badr"/>
                                  <w:sz w:val="28"/>
                                  <w:rtl/>
                                  <w:lang w:bidi="fa-IR"/>
                                </w:rPr>
                              </w:pPr>
                              <w:r w:rsidRPr="00BA7A6B">
                                <w:rPr>
                                  <w:rFonts w:cs="Badr" w:hint="cs"/>
                                  <w:sz w:val="28"/>
                                  <w:rtl/>
                                  <w:lang w:bidi="fa-IR"/>
                                </w:rPr>
                                <w:t>مدل(2-9): مدل اندرسون</w:t>
                              </w:r>
                              <w:r>
                                <w:rPr>
                                  <w:rFonts w:cs="Badr" w:hint="cs"/>
                                  <w:sz w:val="28"/>
                                  <w:rtl/>
                                  <w:lang w:bidi="fa-IR"/>
                                </w:rPr>
                                <w:t xml:space="preserve"> _ </w:t>
                              </w:r>
                              <w:r w:rsidRPr="00BA7A6B">
                                <w:rPr>
                                  <w:rFonts w:cs="Badr" w:hint="cs"/>
                                  <w:sz w:val="28"/>
                                  <w:rtl/>
                                  <w:lang w:bidi="fa-IR"/>
                                </w:rPr>
                                <w:t>پيترسون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3" o:spid="_x0000_s1389" style="position:absolute;left:0;text-align:left;margin-left:68.15pt;margin-top:19.7pt;width:261pt;height:45pt;z-index:251705344;mso-position-horizontal-relative:text;mso-position-vertical-relative:text" coordorigin="2961,4144" coordsize="52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duOAMAACMIAAAOAAAAZHJzL2Uyb0RvYy54bWy8VW1v0zAQ/o7Ef7D8vUvTJn2JlqGpLxPS&#10;gInBD3ATJ7FI7GC7Swfiv3O+JO3awRhDoh9SJ3c+3z3Pc77zN7uqJHdcG6FkTP2zISVcJioVMo/p&#10;50/rwYwSY5lMWakkj+k9N/TNxetX500d8ZEqVJlyTSCINFFTx7Swto48zyQFr5g5UzWXYMyUrpiF&#10;V517qWYNRK9KbzQcTrxG6bTWKuHGwNdla6QXGD/LeGI/ZJnhlpQxhdwsPjU+N+7pXZyzKNesLkTS&#10;pcFekEXFhIRD96GWzDKy1eJRqEokWhmV2bNEVZ7KMpFwrAGq8Ycn1Vxpta2xljxq8noPE0B7gtOL&#10;wybv7240ESlwNx4FlEhWAUt4MAn8scOnqfMI3K50fVvf6LZIWF6r5IsBs3dqd+9560w2zTuVQkC2&#10;tQrx2WW6ciGgcrJDGu73NPCdJQl8HI/9YDoEthKwhVM/hDXylBRApts2mk98SsAa+EHQ21bd9nA0&#10;6vbO240ei9pjMdUuNVcXSM4cUDX/huptwWqOZBkH1wHVsEf1WkgOoGLC7nDwWsgbjRCbyAC4f8Tr&#10;F4X3qB3KRrT2RbOo1sZecVURt4hpCWkgF+zu2ljH4MHFUSPVWpQlAl5K0sR0Ho5C3GBUKVJndG5G&#10;55tFqckdc62FP8cEBDtyAwnLFIMVnKWrbm2ZKNs1+JfSxYM6IJ1u1fbO9/lwvpqtZsEgGE1Wg2C4&#10;XA4u14tgMFn703A5Xi4WS/+HS80PokKkKZcuu76P/eB5jHY3StuB+07ew+AdR8cSIdn+H5MGZbUM&#10;trLaqPQeicXvILL/p7ZJr7aPcPcxmZdOcqFjppNc38Sm7WAi1aIAP36ptWocR9AHPjJ5tKEv8C8k&#10;6i4UZP6xRKfQoq1Y+gvhRKQasn9KpEcaO5LiGn9d9CO3Z6v59yEqYWFclaKK6WwveRY9Ke0Tbdjd&#10;ZtdduFOXpQO21QvRqp1PME9hUSj9jZIGZlNMzdct05yS8q0EeuZw67lhhi9B6MAk+qFl89DCZAKh&#10;YmopaZcL2w7Aba1FXsBJPiIt1SXc0pnAK+GQFejcvaCIYYWTCLXfTU036h6+o/9htl/8BAAA//8D&#10;AFBLAwQUAAYACAAAACEAq2TvIt8AAAAKAQAADwAAAGRycy9kb3ducmV2LnhtbEyPTUvDQBCG74L/&#10;YRnBm92ksaGN2ZRS1FMRbAXpbZqdJqHZ3ZDdJum/dzzp8f3gnWfy9WRaMVDvG2cVxLMIBNnS6cZW&#10;Cr4Ob09LED6g1dg6Swpu5GFd3N/lmGk32k8a9qESPGJ9hgrqELpMSl/WZNDPXEeWs7PrDQaWfSV1&#10;jyOPm1bOoyiVBhvLF2rsaFtTedlfjYL3EcdNEr8Ou8t5ezseFh/fu5iUenyYNi8gAk3hrwy/+IwO&#10;BTOd3NVqL1rWSZpwVUGyegbBhXSxZOPEyZwdWeTy/wvFDwAAAP//AwBQSwECLQAUAAYACAAAACEA&#10;toM4kv4AAADhAQAAEwAAAAAAAAAAAAAAAAAAAAAAW0NvbnRlbnRfVHlwZXNdLnhtbFBLAQItABQA&#10;BgAIAAAAIQA4/SH/1gAAAJQBAAALAAAAAAAAAAAAAAAAAC8BAABfcmVscy8ucmVsc1BLAQItABQA&#10;BgAIAAAAIQABrjduOAMAACMIAAAOAAAAAAAAAAAAAAAAAC4CAABkcnMvZTJvRG9jLnhtbFBLAQIt&#10;ABQABgAIAAAAIQCrZO8i3wAAAAoBAAAPAAAAAAAAAAAAAAAAAJIFAABkcnMvZG93bnJldi54bWxQ&#10;SwUGAAAAAAQABADzAAAAngYAAAAA&#10;">
                <v:line id="Line 414" o:spid="_x0000_s1390" style="position:absolute;visibility:visible;mso-wrap-style:square" from="2961,4144" to="818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kXH8UAAADdAAAADwAAAGRycy9kb3ducmV2LnhtbERPS2vCQBC+C/0PyxR6002VBkldRVoK&#10;6qH4KLTHMTsmsdnZsLsm6b93C4K3+fieM1v0phYtOV9ZVvA8SkAQ51ZXXCj4OnwMpyB8QNZYWyYF&#10;f+RhMX8YzDDTtuMdtftQiBjCPkMFZQhNJqXPSzLoR7YhjtzJOoMhQldI7bCL4aaW4yRJpcGKY0OJ&#10;Db2VlP/uL0bB52Sbtsv1ZtV/r9Nj/r47/pw7p9TTY798BRGoD3fxzb3Scf5k/A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kXH8UAAADdAAAADwAAAAAAAAAA&#10;AAAAAAChAgAAZHJzL2Rvd25yZXYueG1sUEsFBgAAAAAEAAQA+QAAAJMDAAAAAA==&#10;"/>
                <v:rect id="Rectangle 415" o:spid="_x0000_s1391" style="position:absolute;left:2961;top:4324;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9N8IA&#10;AADdAAAADwAAAGRycy9kb3ducmV2LnhtbERPTWvCQBC9F/oflil4q5tqkRJdpbWRevBgo96H3TEJ&#10;ZmdDdtXor3cFwds83udMZp2txYlaXzlW8NFPQBBrZyouFGw3i/cvED4gG6wdk4ILeZhNX18mmBp3&#10;5n865aEQMYR9igrKEJpUSq9Lsuj7riGO3N61FkOEbSFNi+cYbms5SJKRtFhxbCixoXlJ+pAfrYI1&#10;4u/6+qf1T3ZZfWY032XkaqV6b933GESgLjzFD/fSxPnDwQju38QT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j03wgAAAN0AAAAPAAAAAAAAAAAAAAAAAJgCAABkcnMvZG93&#10;bnJldi54bWxQSwUGAAAAAAQABAD1AAAAhwMAAAAA&#10;" strokecolor="white">
                  <v:textbox>
                    <w:txbxContent>
                      <w:p w:rsidR="00897B9E" w:rsidRPr="00BA7A6B" w:rsidRDefault="00897B9E" w:rsidP="002130AD">
                        <w:pPr>
                          <w:jc w:val="center"/>
                          <w:rPr>
                            <w:rFonts w:cs="Badr"/>
                            <w:sz w:val="28"/>
                            <w:rtl/>
                            <w:lang w:bidi="fa-IR"/>
                          </w:rPr>
                        </w:pPr>
                        <w:r w:rsidRPr="00BA7A6B">
                          <w:rPr>
                            <w:rFonts w:cs="Badr" w:hint="cs"/>
                            <w:sz w:val="28"/>
                            <w:rtl/>
                            <w:lang w:bidi="fa-IR"/>
                          </w:rPr>
                          <w:t>مدل(2-9): مدل اندرسون</w:t>
                        </w:r>
                        <w:r>
                          <w:rPr>
                            <w:rFonts w:cs="Badr" w:hint="cs"/>
                            <w:sz w:val="28"/>
                            <w:rtl/>
                            <w:lang w:bidi="fa-IR"/>
                          </w:rPr>
                          <w:t xml:space="preserve"> _ </w:t>
                        </w:r>
                        <w:r w:rsidRPr="00BA7A6B">
                          <w:rPr>
                            <w:rFonts w:cs="Badr" w:hint="cs"/>
                            <w:sz w:val="28"/>
                            <w:rtl/>
                            <w:lang w:bidi="fa-IR"/>
                          </w:rPr>
                          <w:t>پيترسون</w:t>
                        </w:r>
                      </w:p>
                    </w:txbxContent>
                  </v:textbox>
                </v:rect>
              </v:group>
            </w:pict>
          </mc:Fallback>
        </mc:AlternateContent>
      </w:r>
    </w:p>
    <w:p w:rsidR="002130AD" w:rsidRPr="008C08C1" w:rsidRDefault="002130AD" w:rsidP="008C08C1">
      <w:pPr>
        <w:bidi/>
        <w:spacing w:after="0" w:line="360" w:lineRule="auto"/>
        <w:ind w:firstLine="567"/>
        <w:jc w:val="lowKashida"/>
        <w:rPr>
          <w:rFonts w:ascii="Times New Roman" w:eastAsia="Times New Roman" w:hAnsi="Times New Roman" w:cs="B Zar"/>
          <w:noProof/>
          <w:sz w:val="24"/>
          <w:szCs w:val="24"/>
          <w:rtl/>
        </w:rPr>
      </w:pPr>
    </w:p>
    <w:p w:rsidR="002130AD" w:rsidRPr="008C08C1" w:rsidRDefault="008C08C1" w:rsidP="002130AD">
      <w:pPr>
        <w:keepNext/>
        <w:bidi/>
        <w:spacing w:before="240" w:after="60" w:line="240" w:lineRule="auto"/>
        <w:jc w:val="both"/>
        <w:outlineLvl w:val="0"/>
        <w:rPr>
          <w:rFonts w:ascii="Arial" w:eastAsia="Times New Roman" w:hAnsi="Arial" w:cs="Zar"/>
          <w:b/>
          <w:bCs/>
          <w:noProof/>
          <w:kern w:val="32"/>
          <w:sz w:val="28"/>
          <w:szCs w:val="24"/>
          <w:rtl/>
        </w:rPr>
      </w:pPr>
      <w:r w:rsidRPr="008C08C1">
        <w:rPr>
          <w:rFonts w:ascii="Arial" w:eastAsia="Times New Roman" w:hAnsi="Arial" w:cs="Zar" w:hint="cs"/>
          <w:b/>
          <w:bCs/>
          <w:noProof/>
          <w:kern w:val="32"/>
          <w:sz w:val="28"/>
          <w:szCs w:val="24"/>
          <w:rtl/>
        </w:rPr>
        <w:t xml:space="preserve">۲-۴-۶- </w:t>
      </w:r>
      <w:r w:rsidR="002130AD" w:rsidRPr="008C08C1">
        <w:rPr>
          <w:rFonts w:ascii="Arial" w:eastAsia="Times New Roman" w:hAnsi="Arial" w:cs="Zar" w:hint="cs"/>
          <w:b/>
          <w:bCs/>
          <w:noProof/>
          <w:kern w:val="32"/>
          <w:sz w:val="28"/>
          <w:szCs w:val="24"/>
          <w:rtl/>
        </w:rPr>
        <w:t>تغييرات كارايي در طول زمان</w:t>
      </w:r>
      <w:r w:rsidR="002130AD" w:rsidRPr="008C08C1">
        <w:rPr>
          <w:rFonts w:ascii="Arial" w:eastAsia="Times New Roman" w:hAnsi="Arial" w:cs="Zar"/>
          <w:b/>
          <w:bCs/>
          <w:noProof/>
          <w:kern w:val="32"/>
          <w:sz w:val="28"/>
          <w:szCs w:val="24"/>
          <w:vertAlign w:val="superscript"/>
          <w:rtl/>
        </w:rPr>
        <w:footnoteReference w:id="79"/>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 xml:space="preserve">به منظور آگاهي از تغييرات كارايي در طول زمان «چارنز» در سال 1985 روشي را ارايه كرد كه به «تجزيه و تحليل پنجره» معروف است . تجزيه و تحليل پنجره به ارزيابي يك </w:t>
      </w:r>
      <w:r w:rsidRPr="008C08C1">
        <w:rPr>
          <w:rFonts w:ascii="Times New Roman" w:eastAsia="Times New Roman" w:hAnsi="Times New Roman" w:cs="B Zar"/>
          <w:noProof/>
          <w:sz w:val="24"/>
          <w:szCs w:val="24"/>
        </w:rPr>
        <w:t>DMU</w:t>
      </w:r>
      <w:r w:rsidRPr="008C08C1">
        <w:rPr>
          <w:rFonts w:ascii="Times New Roman" w:eastAsia="Times New Roman" w:hAnsi="Times New Roman" w:cs="B Zar" w:hint="cs"/>
          <w:noProof/>
          <w:sz w:val="24"/>
          <w:szCs w:val="24"/>
          <w:rtl/>
        </w:rPr>
        <w:t xml:space="preserve"> در طول زمان مي‌پردازد بدين صورت كه با آن به عنوان يك </w:t>
      </w:r>
      <w:r w:rsidRPr="008C08C1">
        <w:rPr>
          <w:rFonts w:ascii="Times New Roman" w:eastAsia="Times New Roman" w:hAnsi="Times New Roman" w:cs="B Zar"/>
          <w:noProof/>
          <w:sz w:val="24"/>
          <w:szCs w:val="24"/>
        </w:rPr>
        <w:t xml:space="preserve">DMU </w:t>
      </w:r>
      <w:r w:rsidRPr="008C08C1">
        <w:rPr>
          <w:rFonts w:ascii="Times New Roman" w:eastAsia="Times New Roman" w:hAnsi="Times New Roman" w:cs="B Zar" w:hint="cs"/>
          <w:noProof/>
          <w:sz w:val="24"/>
          <w:szCs w:val="24"/>
          <w:rtl/>
        </w:rPr>
        <w:t xml:space="preserve"> متفاوت در هر دوره زماني برخورد مي‌كند. اين روش باعث مي‌شود كه به روند عملكرد يك واحد يا يك فرايند پي ببريم. اگر اطلاعات مربوط به داده‌ها و ستاده‌هاي يك </w:t>
      </w:r>
      <w:r w:rsidRPr="008C08C1">
        <w:rPr>
          <w:rFonts w:ascii="Times New Roman" w:eastAsia="Times New Roman" w:hAnsi="Times New Roman" w:cs="B Zar"/>
          <w:noProof/>
          <w:sz w:val="24"/>
          <w:szCs w:val="24"/>
        </w:rPr>
        <w:t>DMU</w:t>
      </w:r>
      <w:r w:rsidRPr="008C08C1">
        <w:rPr>
          <w:rFonts w:ascii="Times New Roman" w:eastAsia="Times New Roman" w:hAnsi="Times New Roman" w:cs="B Zar" w:hint="cs"/>
          <w:noProof/>
          <w:sz w:val="24"/>
          <w:szCs w:val="24"/>
          <w:rtl/>
        </w:rPr>
        <w:t xml:space="preserve"> در </w:t>
      </w:r>
      <w:r w:rsidRPr="008C08C1">
        <w:rPr>
          <w:rFonts w:ascii="Times New Roman" w:eastAsia="Times New Roman" w:hAnsi="Times New Roman" w:cs="B Zar"/>
          <w:noProof/>
          <w:sz w:val="24"/>
          <w:szCs w:val="24"/>
        </w:rPr>
        <w:t>K</w:t>
      </w:r>
      <w:r w:rsidRPr="008C08C1">
        <w:rPr>
          <w:rFonts w:ascii="Times New Roman" w:eastAsia="Times New Roman" w:hAnsi="Times New Roman" w:cs="B Zar" w:hint="cs"/>
          <w:noProof/>
          <w:sz w:val="24"/>
          <w:szCs w:val="24"/>
          <w:rtl/>
        </w:rPr>
        <w:t xml:space="preserve"> دوره زماني موجود باشد به منظور آگاهي از تغييرات كارايي در طول زمان بايد تعداد </w:t>
      </w:r>
      <w:r w:rsidRPr="008C08C1">
        <w:rPr>
          <w:rFonts w:ascii="Times New Roman" w:eastAsia="Times New Roman" w:hAnsi="Times New Roman" w:cs="B Zar"/>
          <w:noProof/>
          <w:sz w:val="24"/>
          <w:szCs w:val="24"/>
        </w:rPr>
        <w:t>n.k</w:t>
      </w:r>
      <w:r w:rsidRPr="008C08C1">
        <w:rPr>
          <w:rFonts w:ascii="Times New Roman" w:eastAsia="Times New Roman" w:hAnsi="Times New Roman" w:cs="B Zar" w:hint="cs"/>
          <w:noProof/>
          <w:sz w:val="24"/>
          <w:szCs w:val="24"/>
          <w:rtl/>
        </w:rPr>
        <w:t xml:space="preserve"> واحد مورد ارزيابي قرار گيرد. </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در روش سنتي تجزيه و تحليل پنجره دوره‌هاي زماني براساس ميانگين متحرك حركت مي‌كنند. بدين صورت كه هنگامي كه يك دوره زماني جديد در پنجره قرار مي‌گيرد، ‌اولين دوره زماني از پنجره حذف مي‌شود(</w:t>
      </w:r>
      <w:r w:rsidRPr="008C08C1">
        <w:rPr>
          <w:rFonts w:ascii="Times New Roman" w:eastAsia="Times New Roman" w:hAnsi="Times New Roman" w:cs="B Zar"/>
          <w:noProof/>
          <w:sz w:val="24"/>
          <w:szCs w:val="24"/>
        </w:rPr>
        <w:t>Talluri, 2000</w:t>
      </w:r>
      <w:r w:rsidRPr="008C08C1">
        <w:rPr>
          <w:rFonts w:ascii="Times New Roman" w:eastAsia="Times New Roman" w:hAnsi="Times New Roman" w:cs="B Zar" w:hint="cs"/>
          <w:noProof/>
          <w:sz w:val="24"/>
          <w:szCs w:val="24"/>
          <w:rtl/>
        </w:rPr>
        <w:t>).</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 xml:space="preserve">«تالوري» در سال 1997  روشي را به منظور نظارت مؤثر بر عملكرد يك </w:t>
      </w:r>
      <w:r w:rsidRPr="008C08C1">
        <w:rPr>
          <w:rFonts w:ascii="Times New Roman" w:eastAsia="Times New Roman" w:hAnsi="Times New Roman" w:cs="B Zar"/>
          <w:noProof/>
          <w:sz w:val="24"/>
          <w:szCs w:val="24"/>
        </w:rPr>
        <w:t>DMU</w:t>
      </w:r>
      <w:r w:rsidRPr="008C08C1">
        <w:rPr>
          <w:rFonts w:ascii="Times New Roman" w:eastAsia="Times New Roman" w:hAnsi="Times New Roman" w:cs="B Zar" w:hint="cs"/>
          <w:noProof/>
          <w:sz w:val="24"/>
          <w:szCs w:val="24"/>
          <w:rtl/>
        </w:rPr>
        <w:t xml:space="preserve"> ارائه كرد كه كمك زيادي به بهبود فرايند و الگوبرداري مي‌كند. در روش اصلاح شده به جاي اولين دوره، دوره‌اي كه ضعيف‌ترين عملكرد را در ميان دوره‌ها داراست حذف مي‌شود و اين اجازه را مي‌دهد كه دورة جديد با دوره‌هايي كه داراي عملكرد بهتري هستند مقايسه شود. </w:t>
      </w:r>
    </w:p>
    <w:p w:rsidR="002130AD" w:rsidRPr="008C08C1" w:rsidRDefault="008C08C1" w:rsidP="002130AD">
      <w:pPr>
        <w:keepNext/>
        <w:bidi/>
        <w:spacing w:before="240" w:after="60" w:line="240" w:lineRule="auto"/>
        <w:jc w:val="both"/>
        <w:outlineLvl w:val="1"/>
        <w:rPr>
          <w:rFonts w:ascii="Arial" w:eastAsia="Times New Roman" w:hAnsi="Arial" w:cs="Zar"/>
          <w:b/>
          <w:bCs/>
          <w:i/>
          <w:noProof/>
          <w:sz w:val="24"/>
          <w:szCs w:val="24"/>
          <w:rtl/>
        </w:rPr>
      </w:pPr>
      <w:r w:rsidRPr="008C08C1">
        <w:rPr>
          <w:rFonts w:ascii="Arial" w:eastAsia="Times New Roman" w:hAnsi="Arial" w:cs="Zar" w:hint="cs"/>
          <w:b/>
          <w:bCs/>
          <w:i/>
          <w:noProof/>
          <w:sz w:val="24"/>
          <w:szCs w:val="24"/>
          <w:rtl/>
        </w:rPr>
        <w:lastRenderedPageBreak/>
        <w:t xml:space="preserve">۲-۴-۷- </w:t>
      </w:r>
      <w:r w:rsidR="002130AD" w:rsidRPr="008C08C1">
        <w:rPr>
          <w:rFonts w:ascii="Arial" w:eastAsia="Times New Roman" w:hAnsi="Arial" w:cs="Zar" w:hint="cs"/>
          <w:b/>
          <w:bCs/>
          <w:i/>
          <w:noProof/>
          <w:sz w:val="24"/>
          <w:szCs w:val="24"/>
          <w:rtl/>
        </w:rPr>
        <w:t>الگوبرداري</w:t>
      </w:r>
      <w:r w:rsidR="002130AD" w:rsidRPr="008C08C1">
        <w:rPr>
          <w:rFonts w:ascii="Arial" w:eastAsia="Times New Roman" w:hAnsi="Arial" w:cs="Zar"/>
          <w:b/>
          <w:bCs/>
          <w:i/>
          <w:noProof/>
          <w:sz w:val="24"/>
          <w:szCs w:val="24"/>
          <w:vertAlign w:val="superscript"/>
          <w:rtl/>
        </w:rPr>
        <w:footnoteReference w:id="80"/>
      </w:r>
      <w:r w:rsidR="002130AD" w:rsidRPr="008C08C1">
        <w:rPr>
          <w:rFonts w:ascii="Arial" w:eastAsia="Times New Roman" w:hAnsi="Arial" w:cs="Zar" w:hint="cs"/>
          <w:b/>
          <w:bCs/>
          <w:i/>
          <w:noProof/>
          <w:sz w:val="24"/>
          <w:szCs w:val="24"/>
          <w:rtl/>
        </w:rPr>
        <w:t xml:space="preserve"> با استفاده از </w:t>
      </w:r>
      <w:r w:rsidR="002130AD" w:rsidRPr="008C08C1">
        <w:rPr>
          <w:rFonts w:ascii="Arial" w:eastAsia="Times New Roman" w:hAnsi="Arial" w:cs="Zar"/>
          <w:b/>
          <w:bCs/>
          <w:i/>
          <w:noProof/>
          <w:sz w:val="24"/>
          <w:szCs w:val="24"/>
        </w:rPr>
        <w:t>DEA</w:t>
      </w:r>
      <w:r w:rsidR="002130AD" w:rsidRPr="008C08C1">
        <w:rPr>
          <w:rFonts w:ascii="Arial" w:eastAsia="Times New Roman" w:hAnsi="Arial" w:cs="Zar" w:hint="cs"/>
          <w:b/>
          <w:bCs/>
          <w:i/>
          <w:noProof/>
          <w:sz w:val="24"/>
          <w:szCs w:val="24"/>
          <w:rtl/>
        </w:rPr>
        <w:t xml:space="preserve"> </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Pr>
      </w:pPr>
      <w:r w:rsidRPr="008C08C1">
        <w:rPr>
          <w:rFonts w:ascii="Times New Roman" w:eastAsia="Times New Roman" w:hAnsi="Times New Roman" w:cs="B Zar" w:hint="cs"/>
          <w:noProof/>
          <w:sz w:val="24"/>
          <w:szCs w:val="24"/>
          <w:rtl/>
        </w:rPr>
        <w:t xml:space="preserve">براي هر واحد تصميم‌گيري ناكارا، </w:t>
      </w:r>
      <w:r w:rsidRPr="008C08C1">
        <w:rPr>
          <w:rFonts w:ascii="Times New Roman" w:eastAsia="Times New Roman" w:hAnsi="Times New Roman" w:cs="B Zar"/>
          <w:noProof/>
          <w:sz w:val="24"/>
          <w:szCs w:val="24"/>
        </w:rPr>
        <w:t>DEA</w:t>
      </w:r>
      <w:r w:rsidRPr="008C08C1">
        <w:rPr>
          <w:rFonts w:ascii="Times New Roman" w:eastAsia="Times New Roman" w:hAnsi="Times New Roman" w:cs="B Zar" w:hint="cs"/>
          <w:noProof/>
          <w:sz w:val="24"/>
          <w:szCs w:val="24"/>
          <w:rtl/>
        </w:rPr>
        <w:t xml:space="preserve"> يك مجموعه از واحدهاي كارا را مشخص مي‌كند كه مي‌تواند به عنوان الگو براي بهبود عملكرد مورد استفاده قرار گيرند. براساس مدل </w:t>
      </w:r>
      <w:r w:rsidRPr="008C08C1">
        <w:rPr>
          <w:rFonts w:ascii="Times New Roman" w:eastAsia="Times New Roman" w:hAnsi="Times New Roman" w:cs="B Zar"/>
          <w:noProof/>
          <w:sz w:val="24"/>
          <w:szCs w:val="24"/>
        </w:rPr>
        <w:t>DEA</w:t>
      </w:r>
      <w:r w:rsidRPr="008C08C1">
        <w:rPr>
          <w:rFonts w:ascii="Times New Roman" w:eastAsia="Times New Roman" w:hAnsi="Times New Roman" w:cs="B Zar" w:hint="cs"/>
          <w:noProof/>
          <w:sz w:val="24"/>
          <w:szCs w:val="24"/>
          <w:rtl/>
        </w:rPr>
        <w:t xml:space="preserve"> يك </w:t>
      </w:r>
      <w:r w:rsidRPr="008C08C1">
        <w:rPr>
          <w:rFonts w:ascii="Times New Roman" w:eastAsia="Times New Roman" w:hAnsi="Times New Roman" w:cs="B Zar"/>
          <w:noProof/>
          <w:sz w:val="24"/>
          <w:szCs w:val="24"/>
        </w:rPr>
        <w:t>DMU</w:t>
      </w:r>
      <w:r w:rsidRPr="008C08C1">
        <w:rPr>
          <w:rFonts w:ascii="Times New Roman" w:eastAsia="Times New Roman" w:hAnsi="Times New Roman" w:cs="B Zar" w:hint="cs"/>
          <w:noProof/>
          <w:sz w:val="24"/>
          <w:szCs w:val="24"/>
          <w:rtl/>
        </w:rPr>
        <w:t xml:space="preserve"> ناكاراست اگر واحد يا تركيبي از واحدها وجود داشته باشند كه بتوانند همان مقدار ستاده واحد تحت بررسي را با مقدار نهاده كمتري توليد كنند. واحدهاي تصميم‌گيري تشكيل دهنده اين تركيب بعنوان گروههاي الگو براي واحد تصميم‌گيري ناكارا مطرح هستند. </w:t>
      </w:r>
      <w:r w:rsidRPr="008C08C1">
        <w:rPr>
          <w:rFonts w:ascii="Times New Roman" w:eastAsia="Times New Roman" w:hAnsi="Times New Roman" w:cs="B Zar"/>
          <w:noProof/>
          <w:sz w:val="24"/>
          <w:szCs w:val="24"/>
        </w:rPr>
        <w:t>DEA</w:t>
      </w:r>
      <w:r w:rsidRPr="008C08C1">
        <w:rPr>
          <w:rFonts w:ascii="Times New Roman" w:eastAsia="Times New Roman" w:hAnsi="Times New Roman" w:cs="B Zar" w:hint="cs"/>
          <w:noProof/>
          <w:sz w:val="24"/>
          <w:szCs w:val="24"/>
          <w:rtl/>
        </w:rPr>
        <w:t xml:space="preserve"> همچنين مي‌تواند مقدار بهبود لازم را در هر يك از داده‌ها و ستاده‌هاي واحد ناكارا مشخص كند. لازم به ذكر است كه </w:t>
      </w:r>
      <w:r w:rsidRPr="008C08C1">
        <w:rPr>
          <w:rFonts w:ascii="Times New Roman" w:eastAsia="Times New Roman" w:hAnsi="Times New Roman" w:cs="B Zar"/>
          <w:noProof/>
          <w:sz w:val="24"/>
          <w:szCs w:val="24"/>
        </w:rPr>
        <w:t>DEA</w:t>
      </w:r>
      <w:r w:rsidRPr="008C08C1">
        <w:rPr>
          <w:rFonts w:ascii="Times New Roman" w:eastAsia="Times New Roman" w:hAnsi="Times New Roman" w:cs="B Zar" w:hint="cs"/>
          <w:noProof/>
          <w:sz w:val="24"/>
          <w:szCs w:val="24"/>
          <w:rtl/>
        </w:rPr>
        <w:t xml:space="preserve"> يك ابزار تشخيص است و هيچگونه  استراتژي را براي كارا شدن يك واحد ناكارا ارائه نمي‌دهد(</w:t>
      </w:r>
      <w:r w:rsidRPr="008C08C1">
        <w:rPr>
          <w:rFonts w:ascii="Times New Roman" w:eastAsia="Times New Roman" w:hAnsi="Times New Roman" w:cs="B Zar"/>
          <w:noProof/>
          <w:sz w:val="24"/>
          <w:szCs w:val="24"/>
        </w:rPr>
        <w:t>Rickards, 2004</w:t>
      </w:r>
      <w:r w:rsidRPr="008C08C1">
        <w:rPr>
          <w:rFonts w:ascii="Times New Roman" w:eastAsia="Times New Roman" w:hAnsi="Times New Roman" w:cs="B Zar" w:hint="cs"/>
          <w:noProof/>
          <w:sz w:val="24"/>
          <w:szCs w:val="24"/>
          <w:rtl/>
        </w:rPr>
        <w:t>).</w:t>
      </w: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Pr>
      </w:pPr>
    </w:p>
    <w:p w:rsidR="002130AD" w:rsidRPr="008C08C1" w:rsidRDefault="008C08C1" w:rsidP="002130AD">
      <w:pPr>
        <w:keepNext/>
        <w:bidi/>
        <w:spacing w:before="240" w:after="60" w:line="240" w:lineRule="auto"/>
        <w:jc w:val="both"/>
        <w:outlineLvl w:val="0"/>
        <w:rPr>
          <w:rFonts w:ascii="Arial" w:eastAsia="Times New Roman" w:hAnsi="Arial" w:cs="Zar"/>
          <w:b/>
          <w:bCs/>
          <w:noProof/>
          <w:kern w:val="32"/>
          <w:sz w:val="28"/>
          <w:szCs w:val="24"/>
          <w:rtl/>
          <w:lang w:bidi="fa-IR"/>
        </w:rPr>
      </w:pPr>
      <w:r w:rsidRPr="008C08C1">
        <w:rPr>
          <w:rFonts w:ascii="Arial" w:eastAsia="Times New Roman" w:hAnsi="Arial" w:cs="Zar" w:hint="cs"/>
          <w:b/>
          <w:bCs/>
          <w:noProof/>
          <w:kern w:val="32"/>
          <w:sz w:val="28"/>
          <w:szCs w:val="24"/>
          <w:rtl/>
        </w:rPr>
        <w:t xml:space="preserve">۲-۴-۸- </w:t>
      </w:r>
      <w:r w:rsidR="002130AD" w:rsidRPr="008C08C1">
        <w:rPr>
          <w:rFonts w:ascii="Arial" w:eastAsia="Times New Roman" w:hAnsi="Arial" w:cs="Zar" w:hint="cs"/>
          <w:b/>
          <w:bCs/>
          <w:noProof/>
          <w:kern w:val="32"/>
          <w:sz w:val="28"/>
          <w:szCs w:val="24"/>
          <w:rtl/>
        </w:rPr>
        <w:t>تحليل پوششي داده‌ها و برنامه‌ريزي آرماني</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 xml:space="preserve">همانگونه كه قبلا اشاره شد در به كارگيري مدلهاي كلاسيك </w:t>
      </w:r>
      <w:r w:rsidRPr="008C08C1">
        <w:rPr>
          <w:rFonts w:ascii="Times New Roman" w:eastAsia="Times New Roman" w:hAnsi="Times New Roman" w:cs="B Zar"/>
          <w:noProof/>
          <w:sz w:val="24"/>
          <w:szCs w:val="24"/>
        </w:rPr>
        <w:t>DEA</w:t>
      </w:r>
      <w:r w:rsidRPr="008C08C1">
        <w:rPr>
          <w:rFonts w:ascii="Times New Roman" w:eastAsia="Times New Roman" w:hAnsi="Times New Roman" w:cs="B Zar" w:hint="cs"/>
          <w:noProof/>
          <w:sz w:val="24"/>
          <w:szCs w:val="24"/>
          <w:rtl/>
        </w:rPr>
        <w:t xml:space="preserve"> معمولا محدوديتهايي وجود دارد بعنوان مثال هرگاه تعداد واحدهاي تحت بررسي در مقايسه با مجموع تعداد ورودي‌ها و خروجي‌ها به اندازه كافي بزرگ نباشد، مشكل ضعف قدرت تفكيك رخ مي‌دهد. همچنين زماني كه مدل</w:t>
      </w:r>
      <w:r w:rsidRPr="008C08C1">
        <w:rPr>
          <w:rFonts w:ascii="Times New Roman" w:eastAsia="Times New Roman" w:hAnsi="Times New Roman" w:cs="B Zar" w:hint="cs"/>
          <w:noProof/>
          <w:sz w:val="24"/>
          <w:szCs w:val="24"/>
          <w:rtl/>
          <w:lang w:bidi="fa-IR"/>
        </w:rPr>
        <w:t>،</w:t>
      </w:r>
      <w:r w:rsidRPr="008C08C1">
        <w:rPr>
          <w:rFonts w:ascii="Times New Roman" w:eastAsia="Times New Roman" w:hAnsi="Times New Roman" w:cs="B Zar" w:hint="cs"/>
          <w:noProof/>
          <w:sz w:val="24"/>
          <w:szCs w:val="24"/>
          <w:rtl/>
        </w:rPr>
        <w:t xml:space="preserve"> وزن‌هاي بزرگي به يك خروجي تكي و يا وزن‌هاي خيلي كوچك را به يك ورودي‌ تكي تخصيص دهد امري نامطلوب و غيرمنطقي مي‌باشد كه بايستي از بروز آن جلوگيري به عمل آيد. </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rPr>
      </w:pPr>
      <w:r w:rsidRPr="008C08C1">
        <w:rPr>
          <w:rFonts w:ascii="Times New Roman" w:eastAsia="Times New Roman" w:hAnsi="Times New Roman" w:cs="B Zar" w:hint="cs"/>
          <w:noProof/>
          <w:sz w:val="24"/>
          <w:szCs w:val="24"/>
          <w:rtl/>
        </w:rPr>
        <w:t>مدل تحليل پوششي داده‌ها براساس مدل برنامه‌ريزي آرماني نسبت به مدل‌هاي كلاسيك از توانايي بالاتري در قدرت تفكيك پذيري و ارائه وزن‌هاي واقعي برخوردار است(مهرگان، 13</w:t>
      </w:r>
      <w:r w:rsidR="008C08C1">
        <w:rPr>
          <w:rFonts w:ascii="Times New Roman" w:eastAsia="Times New Roman" w:hAnsi="Times New Roman" w:cs="B Zar" w:hint="cs"/>
          <w:noProof/>
          <w:sz w:val="24"/>
          <w:szCs w:val="24"/>
          <w:rtl/>
        </w:rPr>
        <w:t>۹</w:t>
      </w:r>
      <w:r w:rsidRPr="008C08C1">
        <w:rPr>
          <w:rFonts w:ascii="Times New Roman" w:eastAsia="Times New Roman" w:hAnsi="Times New Roman" w:cs="B Zar" w:hint="cs"/>
          <w:noProof/>
          <w:sz w:val="24"/>
          <w:szCs w:val="24"/>
          <w:rtl/>
        </w:rPr>
        <w:t xml:space="preserve">3). </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lang w:bidi="fa-IR"/>
        </w:rPr>
      </w:pPr>
      <w:r w:rsidRPr="008C08C1">
        <w:rPr>
          <w:rFonts w:ascii="Times New Roman" w:eastAsia="Times New Roman" w:hAnsi="Times New Roman" w:cs="B Zar" w:hint="cs"/>
          <w:noProof/>
          <w:sz w:val="24"/>
          <w:szCs w:val="24"/>
          <w:rtl/>
        </w:rPr>
        <w:t xml:space="preserve">در مباحث مربوط به برنامه‌ريزي آرماني علاوه بر متغيرهاي معمول در برنامه‌ريزي خطي،‌ متغيرهاي ديگري تحت عنوان «متغيرهاي انحراف از آرمان» تعريف مي‌گردد. </w:t>
      </w:r>
    </w:p>
    <w:p w:rsidR="002130AD" w:rsidRPr="008C08C1" w:rsidRDefault="002130AD" w:rsidP="008C08C1">
      <w:pPr>
        <w:bidi/>
        <w:spacing w:after="0" w:line="360" w:lineRule="auto"/>
        <w:ind w:firstLine="567"/>
        <w:jc w:val="both"/>
        <w:rPr>
          <w:rFonts w:ascii="Times New Roman" w:eastAsia="Times New Roman" w:hAnsi="Times New Roman" w:cs="B Zar"/>
          <w:noProof/>
          <w:sz w:val="24"/>
          <w:szCs w:val="24"/>
          <w:rtl/>
          <w:lang w:bidi="fa-IR"/>
        </w:rPr>
      </w:pPr>
      <w:r w:rsidRPr="008C08C1">
        <w:rPr>
          <w:rFonts w:ascii="Times New Roman" w:eastAsia="Times New Roman" w:hAnsi="Times New Roman" w:cs="B Zar" w:hint="cs"/>
          <w:noProof/>
          <w:sz w:val="24"/>
          <w:szCs w:val="24"/>
          <w:rtl/>
          <w:lang w:bidi="fa-IR"/>
        </w:rPr>
        <w:t xml:space="preserve">دستيابي به سطح تمايل تعيين شده در هدف، وابسته به امكانات، منابع و محدوديتهايي است و در عمل ممكن است تصميم گيرنده به سطح تمايل تعيين شده دست بيابد و يا نيابد. در بسياري از موارد ممكن است بين آرزوها، تمايلات و خواسته هاي تصميم گيرنده و آنچه در عمل به آن دست مي يايد تفاوت و اختلاف وجود داشته باشد كه اين ميزان تفاوت را در مدل برنامه ريزي آرماني با متغيري به نام «انحراف از آرمان» اندازه گيري مي كنند. سطح دستيابي ممكن است بيش تر يا كمتر از آرمان تعيين شده باشد. به منظور تفكيك اين دو حالت از هم، ميزان فزوني از آرمان را با </w:t>
      </w:r>
      <w:r w:rsidRPr="008C08C1">
        <w:rPr>
          <w:rFonts w:ascii="Times New Roman" w:eastAsia="Times New Roman" w:hAnsi="Times New Roman" w:cs="B Zar"/>
          <w:noProof/>
          <w:position w:val="-6"/>
          <w:sz w:val="24"/>
          <w:szCs w:val="24"/>
          <w:rtl/>
          <w:lang w:bidi="fa-IR"/>
        </w:rPr>
        <w:object w:dxaOrig="360" w:dyaOrig="360">
          <v:shape id="_x0000_i1062" type="#_x0000_t75" style="width:21.6pt;height:21.6pt" o:ole="">
            <v:imagedata r:id="rId93" o:title=""/>
          </v:shape>
          <o:OLEObject Type="Embed" ProgID="Equation.3" ShapeID="_x0000_i1062" DrawAspect="Content" ObjectID="_1556442174" r:id="rId94"/>
        </w:object>
      </w:r>
      <w:r w:rsidRPr="008C08C1">
        <w:rPr>
          <w:rFonts w:ascii="Times New Roman" w:eastAsia="Times New Roman" w:hAnsi="Times New Roman" w:cs="B Zar" w:hint="cs"/>
          <w:noProof/>
          <w:sz w:val="24"/>
          <w:szCs w:val="24"/>
          <w:rtl/>
          <w:lang w:bidi="fa-IR"/>
        </w:rPr>
        <w:t xml:space="preserve">  و ميزان عدم دستيابي به آرمان را با </w:t>
      </w:r>
      <w:r w:rsidRPr="008C08C1">
        <w:rPr>
          <w:rFonts w:ascii="Times New Roman" w:eastAsia="Times New Roman" w:hAnsi="Times New Roman" w:cs="B Zar"/>
          <w:noProof/>
          <w:position w:val="-6"/>
          <w:sz w:val="24"/>
          <w:szCs w:val="24"/>
          <w:rtl/>
          <w:lang w:bidi="fa-IR"/>
        </w:rPr>
        <w:object w:dxaOrig="360" w:dyaOrig="360">
          <v:shape id="_x0000_i1063" type="#_x0000_t75" style="width:21.6pt;height:21.6pt" o:ole="">
            <v:imagedata r:id="rId95" o:title=""/>
          </v:shape>
          <o:OLEObject Type="Embed" ProgID="Equation.3" ShapeID="_x0000_i1063" DrawAspect="Content" ObjectID="_1556442175" r:id="rId96"/>
        </w:object>
      </w:r>
      <w:r w:rsidRPr="008C08C1">
        <w:rPr>
          <w:rFonts w:ascii="Times New Roman" w:eastAsia="Times New Roman" w:hAnsi="Times New Roman" w:cs="B Zar" w:hint="cs"/>
          <w:noProof/>
          <w:sz w:val="24"/>
          <w:szCs w:val="24"/>
          <w:rtl/>
          <w:lang w:bidi="fa-IR"/>
        </w:rPr>
        <w:t xml:space="preserve"> نشان مي دهند كه شكل (2-14) نمايانگر آنست.</w:t>
      </w:r>
    </w:p>
    <w:p w:rsidR="002130AD" w:rsidRPr="002130AD" w:rsidRDefault="00AC1FFF" w:rsidP="002130AD">
      <w:pPr>
        <w:bidi/>
        <w:spacing w:after="0" w:line="240" w:lineRule="auto"/>
        <w:ind w:firstLine="567"/>
        <w:jc w:val="both"/>
        <w:rPr>
          <w:rFonts w:ascii="Times New Roman" w:eastAsia="Times New Roman" w:hAnsi="Times New Roman" w:cs="Yagut"/>
          <w:noProof/>
          <w:sz w:val="24"/>
          <w:szCs w:val="28"/>
          <w:rtl/>
          <w:lang w:bidi="fa-IR"/>
        </w:rPr>
      </w:pPr>
      <w:r>
        <w:rPr>
          <w:rFonts w:ascii="Times New Roman" w:eastAsia="Times New Roman" w:hAnsi="Times New Roman" w:cs="Yagut"/>
          <w:noProof/>
          <w:sz w:val="24"/>
          <w:szCs w:val="28"/>
          <w:rtl/>
        </w:rPr>
        <mc:AlternateContent>
          <mc:Choice Requires="wpg">
            <w:drawing>
              <wp:anchor distT="0" distB="0" distL="114300" distR="114300" simplePos="0" relativeHeight="251711488" behindDoc="0" locked="0" layoutInCell="1" allowOverlap="1">
                <wp:simplePos x="0" y="0"/>
                <wp:positionH relativeFrom="column">
                  <wp:posOffset>965835</wp:posOffset>
                </wp:positionH>
                <wp:positionV relativeFrom="paragraph">
                  <wp:posOffset>39370</wp:posOffset>
                </wp:positionV>
                <wp:extent cx="3173730" cy="1689100"/>
                <wp:effectExtent l="13335" t="20320" r="13335" b="5080"/>
                <wp:wrapNone/>
                <wp:docPr id="1313"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3730" cy="1689100"/>
                          <a:chOff x="2961" y="5224"/>
                          <a:chExt cx="4857" cy="2700"/>
                        </a:xfrm>
                      </wpg:grpSpPr>
                      <wpg:grpSp>
                        <wpg:cNvPr id="1314" name="Group 432"/>
                        <wpg:cNvGrpSpPr>
                          <a:grpSpLocks/>
                        </wpg:cNvGrpSpPr>
                        <wpg:grpSpPr bwMode="auto">
                          <a:xfrm>
                            <a:off x="3681" y="5224"/>
                            <a:ext cx="2880" cy="1800"/>
                            <a:chOff x="3681" y="5224"/>
                            <a:chExt cx="2880" cy="1800"/>
                          </a:xfrm>
                        </wpg:grpSpPr>
                        <wps:wsp>
                          <wps:cNvPr id="1315" name="Line 433"/>
                          <wps:cNvCnPr/>
                          <wps:spPr bwMode="auto">
                            <a:xfrm>
                              <a:off x="3681" y="7024"/>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6" name="Line 434"/>
                          <wps:cNvCnPr/>
                          <wps:spPr bwMode="auto">
                            <a:xfrm flipV="1">
                              <a:off x="3681" y="5224"/>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7" name="Line 435"/>
                          <wps:cNvCnPr/>
                          <wps:spPr bwMode="auto">
                            <a:xfrm>
                              <a:off x="3681" y="5584"/>
                              <a:ext cx="23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8" name="Line 436"/>
                          <wps:cNvCnPr/>
                          <wps:spPr bwMode="auto">
                            <a:xfrm flipV="1">
                              <a:off x="4274" y="5880"/>
                              <a:ext cx="54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19" name="Rectangle 437"/>
                          <wps:cNvSpPr>
                            <a:spLocks noChangeArrowheads="1"/>
                          </wps:cNvSpPr>
                          <wps:spPr bwMode="auto">
                            <a:xfrm>
                              <a:off x="4761" y="5224"/>
                              <a:ext cx="1440" cy="900"/>
                            </a:xfrm>
                            <a:prstGeom prst="rect">
                              <a:avLst/>
                            </a:prstGeom>
                            <a:solidFill>
                              <a:srgbClr val="FFFFFF">
                                <a:alpha val="0"/>
                              </a:srgbClr>
                            </a:solidFill>
                            <a:ln w="9525">
                              <a:solidFill>
                                <a:srgbClr val="FFFFFF"/>
                              </a:solidFill>
                              <a:miter lim="800000"/>
                              <a:headEnd/>
                              <a:tailEnd/>
                            </a:ln>
                          </wps:spPr>
                          <wps:txbx>
                            <w:txbxContent>
                              <w:p w:rsidR="00897B9E" w:rsidRDefault="00897B9E" w:rsidP="002130AD">
                                <w:r w:rsidRPr="00071151">
                                  <w:rPr>
                                    <w:position w:val="-6"/>
                                    <w:rtl/>
                                    <w:lang w:bidi="fa-IR"/>
                                  </w:rPr>
                                  <w:object w:dxaOrig="360" w:dyaOrig="360">
                                    <v:shape id="_x0000_i1138" type="#_x0000_t75" style="width:28.8pt;height:21.6pt" o:ole="">
                                      <v:imagedata r:id="rId93" o:title=""/>
                                    </v:shape>
                                    <o:OLEObject Type="Embed" ProgID="Equation.3" ShapeID="_x0000_i1138" DrawAspect="Content" ObjectID="_1556442233" r:id="rId97"/>
                                  </w:object>
                                </w:r>
                              </w:p>
                            </w:txbxContent>
                          </wps:txbx>
                          <wps:bodyPr rot="0" vert="horz" wrap="square" lIns="91440" tIns="45720" rIns="91440" bIns="45720" anchor="t" anchorCtr="0" upright="1">
                            <a:noAutofit/>
                          </wps:bodyPr>
                        </wps:wsp>
                        <wps:wsp>
                          <wps:cNvPr id="1320" name="Rectangle 438"/>
                          <wps:cNvSpPr>
                            <a:spLocks noChangeArrowheads="1"/>
                          </wps:cNvSpPr>
                          <wps:spPr bwMode="auto">
                            <a:xfrm>
                              <a:off x="3861" y="6125"/>
                              <a:ext cx="855" cy="843"/>
                            </a:xfrm>
                            <a:prstGeom prst="rect">
                              <a:avLst/>
                            </a:prstGeom>
                            <a:solidFill>
                              <a:srgbClr val="FFFFFF">
                                <a:alpha val="0"/>
                              </a:srgbClr>
                            </a:solidFill>
                            <a:ln w="9525">
                              <a:solidFill>
                                <a:srgbClr val="FFFFFF"/>
                              </a:solidFill>
                              <a:miter lim="800000"/>
                              <a:headEnd/>
                              <a:tailEnd/>
                            </a:ln>
                          </wps:spPr>
                          <wps:txbx>
                            <w:txbxContent>
                              <w:p w:rsidR="00897B9E" w:rsidRDefault="00897B9E" w:rsidP="002130AD">
                                <w:r w:rsidRPr="00F552F9">
                                  <w:rPr>
                                    <w:position w:val="-6"/>
                                    <w:rtl/>
                                    <w:lang w:bidi="fa-IR"/>
                                  </w:rPr>
                                  <w:object w:dxaOrig="360" w:dyaOrig="360">
                                    <v:shape id="_x0000_i1139" type="#_x0000_t75" style="width:28.8pt;height:21.6pt" o:ole="">
                                      <v:imagedata r:id="rId98" o:title=""/>
                                    </v:shape>
                                    <o:OLEObject Type="Embed" ProgID="Equation.3" ShapeID="_x0000_i1139" DrawAspect="Content" ObjectID="_1556442234" r:id="rId99"/>
                                  </w:object>
                                </w:r>
                              </w:p>
                            </w:txbxContent>
                          </wps:txbx>
                          <wps:bodyPr rot="0" vert="horz" wrap="none" lIns="91440" tIns="45720" rIns="91440" bIns="45720" anchor="t" anchorCtr="0" upright="1">
                            <a:spAutoFit/>
                          </wps:bodyPr>
                        </wps:wsp>
                      </wpg:grpSp>
                      <wpg:grpSp>
                        <wpg:cNvPr id="1321" name="Group 439"/>
                        <wpg:cNvGrpSpPr>
                          <a:grpSpLocks/>
                        </wpg:cNvGrpSpPr>
                        <wpg:grpSpPr bwMode="auto">
                          <a:xfrm>
                            <a:off x="2961" y="7204"/>
                            <a:ext cx="4857" cy="720"/>
                            <a:chOff x="2604" y="7204"/>
                            <a:chExt cx="4857" cy="720"/>
                          </a:xfrm>
                        </wpg:grpSpPr>
                        <wps:wsp>
                          <wps:cNvPr id="1322" name="Rectangle 440"/>
                          <wps:cNvSpPr>
                            <a:spLocks noChangeArrowheads="1"/>
                          </wps:cNvSpPr>
                          <wps:spPr bwMode="auto">
                            <a:xfrm>
                              <a:off x="2781" y="7204"/>
                              <a:ext cx="4680" cy="720"/>
                            </a:xfrm>
                            <a:prstGeom prst="rect">
                              <a:avLst/>
                            </a:prstGeom>
                            <a:solidFill>
                              <a:srgbClr val="FFFFFF">
                                <a:alpha val="0"/>
                              </a:srgbClr>
                            </a:solidFill>
                            <a:ln w="9525">
                              <a:solidFill>
                                <a:srgbClr val="FFFFFF"/>
                              </a:solidFill>
                              <a:miter lim="800000"/>
                              <a:headEnd/>
                              <a:tailEnd/>
                            </a:ln>
                          </wps:spPr>
                          <wps:txbx>
                            <w:txbxContent>
                              <w:p w:rsidR="00897B9E" w:rsidRPr="00BA7A6B" w:rsidRDefault="00897B9E" w:rsidP="002130AD">
                                <w:pPr>
                                  <w:jc w:val="center"/>
                                  <w:rPr>
                                    <w:sz w:val="28"/>
                                    <w:lang w:bidi="fa-IR"/>
                                  </w:rPr>
                                </w:pPr>
                                <w:r w:rsidRPr="00BA7A6B">
                                  <w:rPr>
                                    <w:rFonts w:cs="Badr" w:hint="cs"/>
                                    <w:sz w:val="28"/>
                                    <w:rtl/>
                                    <w:lang w:bidi="fa-IR"/>
                                  </w:rPr>
                                  <w:t>شكل(2-14): برنامه ريزي آرماني</w:t>
                                </w:r>
                              </w:p>
                            </w:txbxContent>
                          </wps:txbx>
                          <wps:bodyPr rot="0" vert="horz" wrap="square" lIns="91440" tIns="45720" rIns="91440" bIns="45720" anchor="t" anchorCtr="0" upright="1">
                            <a:noAutofit/>
                          </wps:bodyPr>
                        </wps:wsp>
                        <wps:wsp>
                          <wps:cNvPr id="1323" name="Line 441"/>
                          <wps:cNvCnPr/>
                          <wps:spPr bwMode="auto">
                            <a:xfrm>
                              <a:off x="2604" y="7384"/>
                              <a:ext cx="468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31" o:spid="_x0000_s1392" style="position:absolute;left:0;text-align:left;margin-left:76.05pt;margin-top:3.1pt;width:249.9pt;height:133pt;z-index:251711488;mso-position-horizontal-relative:text;mso-position-vertical-relative:text" coordorigin="2961,5224" coordsize="4857,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d2AgUAAIoaAAAOAAAAZHJzL2Uyb0RvYy54bWzsWdtu4zYQfS/QfyD07ti6y0KcRWDHQYG0&#10;DXa3faclyhIqkSqpxE6L/nuHF0m2nGSdbZ0uCvtBpsSLZoZnhmdGlx+2VYkeCRcFozPLvphYiNCE&#10;pQVdz6xfPi9HkYVEg2mKS0bJzHoiwvpw9f13l5s6Jg7LWZkSjmARKuJNPbPypqnj8VgkOamwuGA1&#10;odCZMV7hBm75epxyvIHVq3LsTCbBeMN4WnOWECHg6UJ3Wldq/SwjSfNzlgnSoHJmgWyNunJ1Xcnr&#10;+OoSx2uO67xIjBj4K6SocEHhpd1SC9xg9MCLg6WqIuFMsKy5SFg1ZllWJETpANrYk4E2t5w91EqX&#10;dbxZ152ZwLQDO331sslPj/ccFSnsnWu7FqK4gl1SL0aea0v7bOp1DMNuef2pvudaSWjeseQ3Ad3j&#10;Yb+8X+vBaLX5kaWwIH5omLLPNuOVXAI0R1u1DU/dNpBtgxJ46NqhG7qwWwn02UE0tSdmo5IcdlPO&#10;c6aBbSHo9h3H05uY5Ddmvhf5oZ7shHrmGMf6xUpYI5zWTN10Sva28Ia2cE5tCzeIhjq1FnGiqDVH&#10;dGCLZ+b1tjic+aItwAFFjzHxzzD2Kcc1UdAVEjy9Xf3WrncFJQAxV5tVjZrTe64AJ2IBUPsiejrN&#10;w0mLgkOLKeh0SuO45qK5JaxCsjGzShBDIRM/3olG4rkfIoFK2bIoS3iO45Kizcya+o6vJghWFqns&#10;lH2Cr1fzkqNHLAON+knFYLG9YeDQNFWL5QSnN6bd4KKENmqeavCVhheYrktiybdVJLVQSSC2ypZe&#10;saTyjaApCGxaOtb8OZ1Mb6KbyBt5TnAz8iaLxeh6OfdGwdIO/YW7mM8X9l9SeNuL8yJNCZXyt3HP&#10;9o7bcxOBdcTqIl9nqPH+6soIIGz7r4QGP9R7LD1PxCuWPqmtV88Bhvrxe+AxGOBRRRMpE6D2KDyi&#10;rCzqXyFQKVCYuNYhs49PLTIHjnxG5hmZz0dKOMP0aWwipf9vRErfj8x52eLRcb0Wkh60dIhpj+lv&#10;N1ieQ+EOTX4T/XvxaAaqvge44K2AezYUek4IXEpSNUli1NnXQs9vkScb3zLwjjqZcXw+x/+7c3za&#10;gvcj5HyKPwG5DHcQ3CYvQmcuiLJ5DuPINedsI9kYMF6V7ygOAqe/ntASlS+SUS88SElanNsysKps&#10;ZjrIR3quaegoB+lfo6N7bHKPdC7VT88t6xwbKmr8ygw9ZKRHk1qzvnbTPTGqooEcviyqmQXZCfy0&#10;lz/DcPugPSCAzXa1NVlo1O6ZJoWIM520Q5EBGjnjfwAxhoR9ZonfHzAHmlz+QGHvptrKjbrx/NAB&#10;k/PdntVuD6YJLAVk20K6OW90VeCh5sU6hzdpPkfZNaSuWaEyg56qgh3lzXsyVamPDs+7CO+s1QEW&#10;Mo4TIdyNDMIDG1KgvUge+ZDXyXQ98lRC9zKrPQN8ejTAKZTMTgtvUUt4L1+DNwDd1HNeLZg4ULvY&#10;Lx4ZPU9XPOqKQODrA1Lbl4BkHFBQ7WtHAYyWhKSf1tdLDiZ2SO7tIItgxvu7ktyJyiWO01p1x+k1&#10;WZISvIPTO6GpSvXWao81L2irUsbIna3Ox5pGSH+s9Xt2Ptb2CoJOV3TWaa5nas7HF2BkCcyUXZzO&#10;td1hmtuDVZO8tiJ8ANU3FwRtPwpPVBHs+dL/vt7Xh1fFrdQHD8VWzccZ+UVl916N6j8hXf0NAAD/&#10;/wMAUEsDBBQABgAIAAAAIQDtq8gu3wAAAAkBAAAPAAAAZHJzL2Rvd25yZXYueG1sTI9BS8NAFITv&#10;gv9heYI3u9mVRI3ZlFLUUxFshdLbNvuahGZ3Q3abpP/e50mPwwwz3xTL2XZsxCG03ikQiwQYusqb&#10;1tUKvnfvD8/AQtTO6M47VHDFAMvy9qbQufGT+8JxG2tGJS7kWkETY59zHqoGrQ4L36Mj7+QHqyPJ&#10;oeZm0BOV247LJMm41a2jhUb3uG6wOm8vVsHHpKfVo3gbN+fT+nrYpZ/7jUCl7u/m1SuwiHP8C8Mv&#10;PqFDSUxHf3EmsI50KgVFFWQSGPlZKl6AHRXIJymBlwX//6D8AQAA//8DAFBLAQItABQABgAIAAAA&#10;IQC2gziS/gAAAOEBAAATAAAAAAAAAAAAAAAAAAAAAABbQ29udGVudF9UeXBlc10ueG1sUEsBAi0A&#10;FAAGAAgAAAAhADj9If/WAAAAlAEAAAsAAAAAAAAAAAAAAAAALwEAAF9yZWxzLy5yZWxzUEsBAi0A&#10;FAAGAAgAAAAhALFgl3YCBQAAihoAAA4AAAAAAAAAAAAAAAAALgIAAGRycy9lMm9Eb2MueG1sUEsB&#10;Ai0AFAAGAAgAAAAhAO2ryC7fAAAACQEAAA8AAAAAAAAAAAAAAAAAXAcAAGRycy9kb3ducmV2Lnht&#10;bFBLBQYAAAAABAAEAPMAAABoCAAAAAA=&#10;">
                <v:group id="Group 432" o:spid="_x0000_s1393" style="position:absolute;left:3681;top:5224;width:2880;height:1800" coordorigin="3681,5224" coordsize="28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2YwcMAAADdAAAADwAAAGRycy9kb3ducmV2LnhtbERPS4vCMBC+L/gfwgje&#10;1rTqilSjiLjiQQQfIN6GZmyLzaQ02bb++82CsLf5+J6zWHWmFA3VrrCsIB5GIIhTqwvOFFwv358z&#10;EM4jaywtk4IXOVgtex8LTLRt+UTN2WcihLBLUEHufZVI6dKcDLqhrYgD97C1QR9gnUldYxvCTSlH&#10;UTSVBgsODTlWtMkpfZ5/jIJdi+16HG+bw/Oxed0vX8fbISalBv1uPQfhqfP/4rd7r8P8cT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XZjBwwAAAN0AAAAP&#10;AAAAAAAAAAAAAAAAAKoCAABkcnMvZG93bnJldi54bWxQSwUGAAAAAAQABAD6AAAAmgMAAAAA&#10;">
                  <v:line id="Line 433" o:spid="_x0000_s1394" style="position:absolute;visibility:visible;mso-wrap-style:square" from="3681,7024" to="656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ItsQAAADdAAAADwAAAGRycy9kb3ducmV2LnhtbERP32vCMBB+H/g/hBN8m2kdm1qNIiuD&#10;PWyCOvZ8NremrLmUJtbsv18GA9/u4/t56220rRio941jBfk0A0FcOd1wreDj9HK/AOEDssbWMSn4&#10;IQ/bzehujYV2Vz7QcAy1SCHsC1RgQugKKX1lyKKfuo44cV+utxgS7Gupe7ymcNvKWZY9SYsNpwaD&#10;HT0bqr6PF6tgbsqDnMvy7bQvhyZfxvf4eV4qNRnH3QpEoBhu4n/3q07zH/J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Ui2xAAAAN0AAAAPAAAAAAAAAAAA&#10;AAAAAKECAABkcnMvZG93bnJldi54bWxQSwUGAAAAAAQABAD5AAAAkgMAAAAA&#10;">
                    <v:stroke endarrow="block"/>
                  </v:line>
                  <v:line id="Line 434" o:spid="_x0000_s1395" style="position:absolute;flip:y;visibility:visible;mso-wrap-style:square" from="3681,5224" to="368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VOcMUAAADdAAAADwAAAGRycy9kb3ducmV2LnhtbESPT2vCQBDF74LfYRmhl6AbG5AaXaX/&#10;BKF4qHrwOGTHJJidDdmppt++KxS8zfDe782b5bp3jbpSF2rPBqaTFBRx4W3NpYHjYTN+ARUE2WLj&#10;mQz8UoD1ajhYYm79jb/pupdSxRAOORqoRNpc61BU5DBMfEsctbPvHEpcu1LbDm8x3DX6OU1n2mHN&#10;8UKFLb1XVFz2Py7W2Oz4I8uSN6eTZE6fJ/lKtRjzNOpfF6CEenmY/+mtjVw2ncH9mziC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VOcMUAAADdAAAADwAAAAAAAAAA&#10;AAAAAAChAgAAZHJzL2Rvd25yZXYueG1sUEsFBgAAAAAEAAQA+QAAAJMDAAAAAA==&#10;">
                    <v:stroke endarrow="block"/>
                  </v:line>
                  <v:line id="Line 435" o:spid="_x0000_s1396" style="position:absolute;visibility:visible;mso-wrap-style:square" from="3681,5584" to="60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vmTsUAAADdAAAADwAAAGRycy9kb3ducmV2LnhtbERPTWvCQBC9C/6HZQRvurFCKqmriEXQ&#10;HkrVQnscs2MSzc6G3W2S/vtuodDbPN7nLNe9qUVLzleWFcymCQji3OqKCwXv591kAcIHZI21ZVLw&#10;TR7Wq+FgiZm2HR+pPYVCxBD2GSooQ2gyKX1ekkE/tQ1x5K7WGQwRukJqh10MN7V8SJJUGqw4NpTY&#10;0Lak/H76Mgpe529puzm87PuPQ3rJn4+Xz1vnlBqP+s0TiEB9+Bf/ufc6zp/PH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vmTsUAAADdAAAADwAAAAAAAAAA&#10;AAAAAAChAgAAZHJzL2Rvd25yZXYueG1sUEsFBgAAAAAEAAQA+QAAAJMDAAAAAA==&#10;"/>
                  <v:line id="Line 436" o:spid="_x0000_s1397" style="position:absolute;flip:y;visibility:visible;mso-wrap-style:square" from="4274,5880" to="4814,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Q2sYAAADdAAAADwAAAGRycy9kb3ducmV2LnhtbESPQWvCQBCF74X+h2UKvRTdWEFC6ipt&#10;NSB4MWrvQ3aahGZnl+xW03/fOQjeZnhv3vtmuR5dry40xM6zgdk0A0Vce9txY+B8Kic5qJiQLfae&#10;ycAfRVivHh+WWFh/5Youx9QoCeFYoIE2pVBoHeuWHMapD8SiffvBYZJ1aLQd8CrhrtevWbbQDjuW&#10;hhYDfbZU/xx/nYGX+XYTQp6XZbXx3SF8bauP/dmY56fx/Q1UojHdzbfrnRX8+Uxw5RsZQa/+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gkNrGAAAA3QAAAA8AAAAAAAAA&#10;AAAAAAAAoQIAAGRycy9kb3ducmV2LnhtbFBLBQYAAAAABAAEAPkAAACUAwAAAAA=&#10;">
                    <v:stroke startarrow="block" endarrow="block"/>
                  </v:line>
                  <v:rect id="Rectangle 437" o:spid="_x0000_s1398" style="position:absolute;left:4761;top:522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7acEA&#10;AADdAAAADwAAAGRycy9kb3ducmV2LnhtbERPS2vCQBC+F/wPywje6iYKrYmuQVKUXpP2oLcxO3lg&#10;djZkt5r++26h0Nt8fM/ZZZPpxZ1G11lWEC8jEMSV1R03Cj4/js8bEM4ja+wtk4JvcpDtZ087TLV9&#10;cEH30jcihLBLUUHr/ZBK6aqWDLqlHYgDV9vRoA9wbKQe8RHCTS9XUfQiDXYcGlocKG+pupVfRsHr&#10;tTxVOdfJhLmlt0txLgitUov5dNiC8DT5f/Gf+12H+es4gd9vwgl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NO2nBAAAA3QAAAA8AAAAAAAAAAAAAAAAAmAIAAGRycy9kb3du&#10;cmV2LnhtbFBLBQYAAAAABAAEAPUAAACGAwAAAAA=&#10;" strokecolor="white">
                    <v:fill opacity="0"/>
                    <v:textbox>
                      <w:txbxContent>
                        <w:p w:rsidR="00897B9E" w:rsidRDefault="00897B9E" w:rsidP="002130AD">
                          <w:r w:rsidRPr="00071151">
                            <w:rPr>
                              <w:position w:val="-6"/>
                              <w:rtl/>
                              <w:lang w:bidi="fa-IR"/>
                            </w:rPr>
                            <w:object w:dxaOrig="360" w:dyaOrig="360">
                              <v:shape id="_x0000_i1138" type="#_x0000_t75" style="width:28.8pt;height:21.6pt" o:ole="">
                                <v:imagedata r:id="rId93" o:title=""/>
                              </v:shape>
                              <o:OLEObject Type="Embed" ProgID="Equation.3" ShapeID="_x0000_i1138" DrawAspect="Content" ObjectID="_1556442233" r:id="rId100"/>
                            </w:object>
                          </w:r>
                        </w:p>
                      </w:txbxContent>
                    </v:textbox>
                  </v:rect>
                  <v:rect id="Rectangle 438" o:spid="_x0000_s1399" style="position:absolute;left:3861;top:6125;width:855;height:8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YccUA&#10;AADdAAAADwAAAGRycy9kb3ducmV2LnhtbESPzWrDQAyE74G+w6JCb8m6KSTBzSakhUBbSiB/d+FV&#10;bVOv1lib2Hn76lDITWJGM5+W6yE05kqd1JEdPE8yMMRF9DWXDk7H7XgBRhKyxyYyObiRwHr1MFpi&#10;7mPPe7oeUmk0hCVHB1VKbW6tFBUFlElsiVX7iV3ApGtXWt9hr+GhsdMsm9mANWtDhS29V1T8Hi7B&#10;Adkez5+L0/dsI2e5faX5207mzj09DptXMImGdDf/X394xX+ZKr9+oyPY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thxxQAAAN0AAAAPAAAAAAAAAAAAAAAAAJgCAABkcnMv&#10;ZG93bnJldi54bWxQSwUGAAAAAAQABAD1AAAAigMAAAAA&#10;" strokecolor="white">
                    <v:fill opacity="0"/>
                    <v:textbox style="mso-fit-shape-to-text:t">
                      <w:txbxContent>
                        <w:p w:rsidR="00897B9E" w:rsidRDefault="00897B9E" w:rsidP="002130AD">
                          <w:r w:rsidRPr="00F552F9">
                            <w:rPr>
                              <w:position w:val="-6"/>
                              <w:rtl/>
                              <w:lang w:bidi="fa-IR"/>
                            </w:rPr>
                            <w:object w:dxaOrig="360" w:dyaOrig="360">
                              <v:shape id="_x0000_i1139" type="#_x0000_t75" style="width:28.8pt;height:21.6pt" o:ole="">
                                <v:imagedata r:id="rId98" o:title=""/>
                              </v:shape>
                              <o:OLEObject Type="Embed" ProgID="Equation.3" ShapeID="_x0000_i1139" DrawAspect="Content" ObjectID="_1556442234" r:id="rId101"/>
                            </w:object>
                          </w:r>
                        </w:p>
                      </w:txbxContent>
                    </v:textbox>
                  </v:rect>
                </v:group>
                <v:group id="Group 439" o:spid="_x0000_s1400" style="position:absolute;left:2961;top:7204;width:4857;height:720" coordorigin="2604,7204" coordsize="485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bx5MQAAADdAAAADwAAAGRycy9kb3ducmV2LnhtbERPTWvCQBC9F/oflin0&#10;1myitEh0DUG09CBCjSDehuyYBLOzIbtN4r/vCoXe5vE+Z5VNphUD9a6xrCCJYhDEpdUNVwpOxe5t&#10;AcJ5ZI2tZVJwJwfZ+vlpham2I3/TcPSVCCHsUlRQe9+lUrqyJoMush1x4K62N+gD7CupexxDuGnl&#10;LI4/pMGGQ0ONHW1qKm/HH6Pgc8QxnyfbYX+7bu6X4v1w3iek1OvLlC9BeJr8v/jP/aXD/Pks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Ebx5MQAAADdAAAA&#10;DwAAAAAAAAAAAAAAAACqAgAAZHJzL2Rvd25yZXYueG1sUEsFBgAAAAAEAAQA+gAAAJsDAAAAAA==&#10;">
                  <v:rect id="Rectangle 440" o:spid="_x0000_s1401" style="position:absolute;left:2781;top:7204;width:46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jpcAA&#10;AADdAAAADwAAAGRycy9kb3ducmV2LnhtbERPS4vCMBC+C/6HMAt703S74KMaRSq7eG31sHsbm7Et&#10;NpPSRK3/3giCt/n4nrNc96YRV+pcbVnB1zgCQVxYXXOp4LD/Gc1AOI+ssbFMCu7kYL0aDpaYaHvj&#10;jK65L0UIYZeggsr7NpHSFRUZdGPbEgfuZDuDPsCulLrDWwg3jYyjaCIN1hwaKmwprag45xejYHrM&#10;f4uUT/MeU0vb/+wvI7RKfX70mwUIT71/i1/unQ7zv+MYnt+EE+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VjpcAAAADdAAAADwAAAAAAAAAAAAAAAACYAgAAZHJzL2Rvd25y&#10;ZXYueG1sUEsFBgAAAAAEAAQA9QAAAIUDAAAAAA==&#10;" strokecolor="white">
                    <v:fill opacity="0"/>
                    <v:textbox>
                      <w:txbxContent>
                        <w:p w:rsidR="00897B9E" w:rsidRPr="00BA7A6B" w:rsidRDefault="00897B9E" w:rsidP="002130AD">
                          <w:pPr>
                            <w:jc w:val="center"/>
                            <w:rPr>
                              <w:sz w:val="28"/>
                              <w:lang w:bidi="fa-IR"/>
                            </w:rPr>
                          </w:pPr>
                          <w:r w:rsidRPr="00BA7A6B">
                            <w:rPr>
                              <w:rFonts w:cs="Badr" w:hint="cs"/>
                              <w:sz w:val="28"/>
                              <w:rtl/>
                              <w:lang w:bidi="fa-IR"/>
                            </w:rPr>
                            <w:t>شكل(2-14): برنامه ريزي آرماني</w:t>
                          </w:r>
                        </w:p>
                      </w:txbxContent>
                    </v:textbox>
                  </v:rect>
                  <v:line id="Line 441" o:spid="_x0000_s1402" style="position:absolute;visibility:visible;mso-wrap-style:square" from="2604,7384" to="7284,7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WI8IAAADdAAAADwAAAGRycy9kb3ducmV2LnhtbERP3WqDMBS+H/QdwinsbsYqyLBNy5AW&#10;BoOxWR/g1JyqLDkRk1b39stgsLvz8f2e3WGxRtxp8oNjBZskBUHcOj1wp6A5n56eQfiArNE4JgXf&#10;5OGwXz3ssNRu5k+616ETMYR9iQr6EMZSSt/2ZNEnbiSO3NVNFkOEUyf1hHMMt0ZmaVpIiwPHhh5H&#10;qnpqv+qbVTB/1Kfl/c1p27iqGEyxueRHo9TjennZggi0hH/xn/tVx/l5lsPvN/EE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7WI8IAAADdAAAADwAAAAAAAAAAAAAA&#10;AAChAgAAZHJzL2Rvd25yZXYueG1sUEsFBgAAAAAEAAQA+QAAAJADAAAAAA==&#10;" strokeweight="1.25pt"/>
                </v:group>
              </v:group>
            </w:pict>
          </mc:Fallback>
        </mc:AlternateContent>
      </w: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lang w:bidi="fa-IR"/>
        </w:rPr>
      </w:pP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lang w:bidi="fa-IR"/>
        </w:rPr>
      </w:pP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lang w:bidi="fa-IR"/>
        </w:rPr>
      </w:pP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lang w:bidi="fa-IR"/>
        </w:rPr>
      </w:pP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اگر </w:t>
      </w:r>
      <w:r w:rsidRPr="00B91260">
        <w:rPr>
          <w:rFonts w:ascii="Times New Roman" w:eastAsia="Times New Roman" w:hAnsi="Times New Roman" w:cs="B Zar"/>
          <w:noProof/>
          <w:sz w:val="24"/>
          <w:szCs w:val="24"/>
          <w:rtl/>
          <w:lang w:bidi="fa-IR"/>
        </w:rPr>
        <w:object w:dxaOrig="840" w:dyaOrig="360">
          <v:shape id="_x0000_i1064" type="#_x0000_t75" style="width:43.2pt;height:21.6pt" o:ole="">
            <v:imagedata r:id="rId102" o:title=""/>
          </v:shape>
          <o:OLEObject Type="Embed" ProgID="Equation.3" ShapeID="_x0000_i1064" DrawAspect="Content" ObjectID="_1556442176" r:id="rId103"/>
        </w:object>
      </w:r>
      <w:r w:rsidRPr="00B91260">
        <w:rPr>
          <w:rFonts w:ascii="Times New Roman" w:eastAsia="Times New Roman" w:hAnsi="Times New Roman" w:cs="B Zar" w:hint="cs"/>
          <w:noProof/>
          <w:sz w:val="24"/>
          <w:szCs w:val="24"/>
          <w:rtl/>
          <w:lang w:bidi="fa-IR"/>
        </w:rPr>
        <w:t xml:space="preserve"> و </w:t>
      </w:r>
      <w:r w:rsidRPr="00B91260">
        <w:rPr>
          <w:rFonts w:ascii="Times New Roman" w:eastAsia="Times New Roman" w:hAnsi="Times New Roman" w:cs="B Zar"/>
          <w:noProof/>
          <w:sz w:val="24"/>
          <w:szCs w:val="24"/>
          <w:rtl/>
          <w:lang w:bidi="fa-IR"/>
        </w:rPr>
        <w:object w:dxaOrig="840" w:dyaOrig="360">
          <v:shape id="_x0000_i1065" type="#_x0000_t75" style="width:43.2pt;height:21.6pt" o:ole="">
            <v:imagedata r:id="rId104" o:title=""/>
          </v:shape>
          <o:OLEObject Type="Embed" ProgID="Equation.3" ShapeID="_x0000_i1065" DrawAspect="Content" ObjectID="_1556442177" r:id="rId105"/>
        </w:object>
      </w:r>
      <w:r w:rsidRPr="00B91260">
        <w:rPr>
          <w:rFonts w:ascii="Times New Roman" w:eastAsia="Times New Roman" w:hAnsi="Times New Roman" w:cs="B Zar" w:hint="cs"/>
          <w:noProof/>
          <w:sz w:val="24"/>
          <w:szCs w:val="24"/>
          <w:rtl/>
          <w:lang w:bidi="fa-IR"/>
        </w:rPr>
        <w:t xml:space="preserve"> باشد نشان دهنده عدم دستيابي به آرمان تعيين شده مي باشد.</w:t>
      </w:r>
    </w:p>
    <w:p w:rsidR="002130AD" w:rsidRPr="002130AD" w:rsidRDefault="002130AD" w:rsidP="00B91260">
      <w:pPr>
        <w:bidi/>
        <w:spacing w:after="0" w:line="360" w:lineRule="auto"/>
        <w:ind w:firstLine="567"/>
        <w:jc w:val="both"/>
        <w:rPr>
          <w:rFonts w:ascii="Times New Roman" w:eastAsia="Times New Roman" w:hAnsi="Times New Roman" w:cs="Yagut"/>
          <w:noProof/>
          <w:sz w:val="24"/>
          <w:szCs w:val="28"/>
          <w:rtl/>
        </w:rPr>
      </w:pPr>
      <w:r w:rsidRPr="00B91260">
        <w:rPr>
          <w:rFonts w:ascii="Times New Roman" w:eastAsia="Times New Roman" w:hAnsi="Times New Roman" w:cs="B Zar" w:hint="cs"/>
          <w:noProof/>
          <w:sz w:val="24"/>
          <w:szCs w:val="24"/>
          <w:rtl/>
          <w:lang w:bidi="fa-IR"/>
        </w:rPr>
        <w:t xml:space="preserve">از آنجا كه در مدلهاي </w:t>
      </w:r>
      <w:r w:rsidRPr="00B91260">
        <w:rPr>
          <w:rFonts w:ascii="Times New Roman" w:eastAsia="Times New Roman" w:hAnsi="Times New Roman" w:cs="B Zar"/>
          <w:noProof/>
          <w:sz w:val="24"/>
          <w:szCs w:val="24"/>
          <w:lang w:bidi="fa-IR"/>
        </w:rPr>
        <w:t>DEA</w:t>
      </w:r>
      <w:r w:rsidRPr="00B91260">
        <w:rPr>
          <w:rFonts w:ascii="Times New Roman" w:eastAsia="Times New Roman" w:hAnsi="Times New Roman" w:cs="B Zar" w:hint="cs"/>
          <w:noProof/>
          <w:sz w:val="24"/>
          <w:szCs w:val="24"/>
          <w:rtl/>
          <w:lang w:bidi="fa-IR"/>
        </w:rPr>
        <w:t xml:space="preserve"> به منظور ارزيابي عملكرد بنگاهها، مرز كارا به گونه اي تعيين مي گردد كه داده هاي بيشتري را پوشش دهد لذا هرچه فاصله بنگاهها از اين مرز كمتر باشد كارايي بيشتر بوده و بهترين حالت قرار گرفتن بنگاه بر روي مرز كاراست كه در اين صورت </w:t>
      </w:r>
      <w:r w:rsidRPr="00B91260">
        <w:rPr>
          <w:rFonts w:ascii="Times New Roman" w:eastAsia="Times New Roman" w:hAnsi="Times New Roman" w:cs="B Zar"/>
          <w:noProof/>
          <w:sz w:val="24"/>
          <w:szCs w:val="24"/>
          <w:rtl/>
          <w:lang w:bidi="fa-IR"/>
        </w:rPr>
        <w:object w:dxaOrig="840" w:dyaOrig="360">
          <v:shape id="_x0000_i1066" type="#_x0000_t75" style="width:43.2pt;height:21.6pt" o:ole="">
            <v:imagedata r:id="rId106" o:title=""/>
          </v:shape>
          <o:OLEObject Type="Embed" ProgID="Equation.3" ShapeID="_x0000_i1066" DrawAspect="Content" ObjectID="_1556442178" r:id="rId107"/>
        </w:object>
      </w:r>
      <w:r w:rsidRPr="00B91260">
        <w:rPr>
          <w:rFonts w:ascii="Times New Roman" w:eastAsia="Times New Roman" w:hAnsi="Times New Roman" w:cs="B Zar" w:hint="cs"/>
          <w:noProof/>
          <w:sz w:val="24"/>
          <w:szCs w:val="24"/>
          <w:rtl/>
          <w:lang w:bidi="fa-IR"/>
        </w:rPr>
        <w:t xml:space="preserve"> مي شود و هيچگاه امكان پيشي گرفتن از آرمان (مرز كارا) وجود ندارد. لذا مقدار </w:t>
      </w:r>
      <w:r w:rsidRPr="00B91260">
        <w:rPr>
          <w:rFonts w:ascii="Times New Roman" w:eastAsia="Times New Roman" w:hAnsi="Times New Roman" w:cs="B Zar"/>
          <w:noProof/>
          <w:sz w:val="24"/>
          <w:szCs w:val="24"/>
          <w:rtl/>
          <w:lang w:bidi="fa-IR"/>
        </w:rPr>
        <w:object w:dxaOrig="360" w:dyaOrig="360">
          <v:shape id="_x0000_i1067" type="#_x0000_t75" style="width:21.6pt;height:21.6pt" o:ole="">
            <v:imagedata r:id="rId108" o:title=""/>
          </v:shape>
          <o:OLEObject Type="Embed" ProgID="Equation.3" ShapeID="_x0000_i1067" DrawAspect="Content" ObjectID="_1556442179" r:id="rId109"/>
        </w:object>
      </w:r>
      <w:r w:rsidRPr="00B91260">
        <w:rPr>
          <w:rFonts w:ascii="Times New Roman" w:eastAsia="Times New Roman" w:hAnsi="Times New Roman" w:cs="B Zar" w:hint="cs"/>
          <w:noProof/>
          <w:sz w:val="24"/>
          <w:szCs w:val="24"/>
          <w:rtl/>
          <w:lang w:bidi="fa-IR"/>
        </w:rPr>
        <w:t xml:space="preserve"> به صورت پيش فرض صفر بوده و تنها يك متغير انحراف از آرمان وجود خواهد داشت (</w:t>
      </w:r>
      <w:r w:rsidRPr="00B91260">
        <w:rPr>
          <w:rFonts w:ascii="Times New Roman" w:eastAsia="Times New Roman" w:hAnsi="Times New Roman" w:cs="B Zar"/>
          <w:noProof/>
          <w:sz w:val="24"/>
          <w:szCs w:val="24"/>
          <w:rtl/>
          <w:lang w:bidi="fa-IR"/>
        </w:rPr>
        <w:object w:dxaOrig="320" w:dyaOrig="440">
          <v:shape id="_x0000_i1068" type="#_x0000_t75" style="width:14.4pt;height:21.6pt" o:ole="">
            <v:imagedata r:id="rId110" o:title=""/>
          </v:shape>
          <o:OLEObject Type="Embed" ProgID="Equation.3" ShapeID="_x0000_i1068" DrawAspect="Content" ObjectID="_1556442180" r:id="rId111"/>
        </w:object>
      </w:r>
      <w:r w:rsidRPr="00B91260">
        <w:rPr>
          <w:rFonts w:ascii="Times New Roman" w:eastAsia="Times New Roman" w:hAnsi="Times New Roman" w:cs="B Zar" w:hint="cs"/>
          <w:noProof/>
          <w:sz w:val="24"/>
          <w:szCs w:val="24"/>
          <w:rtl/>
          <w:lang w:bidi="fa-IR"/>
        </w:rPr>
        <w:t xml:space="preserve">) كه ساده‌ترين شكل مدل </w:t>
      </w:r>
      <w:r w:rsidRPr="00B91260">
        <w:rPr>
          <w:rFonts w:ascii="Times New Roman" w:eastAsia="Times New Roman" w:hAnsi="Times New Roman" w:cs="B Zar"/>
          <w:noProof/>
          <w:sz w:val="24"/>
          <w:szCs w:val="24"/>
          <w:lang w:bidi="fa-IR"/>
        </w:rPr>
        <w:t>DEA</w:t>
      </w:r>
      <w:r w:rsidRPr="00B91260">
        <w:rPr>
          <w:rFonts w:ascii="Times New Roman" w:eastAsia="Times New Roman" w:hAnsi="Times New Roman" w:cs="B Zar" w:hint="cs"/>
          <w:noProof/>
          <w:sz w:val="24"/>
          <w:szCs w:val="24"/>
          <w:rtl/>
          <w:lang w:bidi="fa-IR"/>
        </w:rPr>
        <w:t xml:space="preserve"> براساس برنامه‌ريزي آرماني به شكل زير مي‌باشد.</w:t>
      </w:r>
      <w:r w:rsidRPr="002130AD">
        <w:rPr>
          <w:rFonts w:ascii="Times New Roman" w:eastAsia="Times New Roman" w:hAnsi="Times New Roman" w:cs="Yagut" w:hint="cs"/>
          <w:noProof/>
          <w:sz w:val="24"/>
          <w:szCs w:val="28"/>
          <w:rtl/>
        </w:rPr>
        <w:t xml:space="preserve"> </w:t>
      </w: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rPr>
      </w:pPr>
    </w:p>
    <w:p w:rsidR="002130AD" w:rsidRPr="002130AD" w:rsidRDefault="00AC1FFF" w:rsidP="002130AD">
      <w:pPr>
        <w:bidi/>
        <w:spacing w:after="0" w:line="240" w:lineRule="auto"/>
        <w:ind w:firstLine="567"/>
        <w:rPr>
          <w:rFonts w:ascii="Times New Roman" w:eastAsia="Times New Roman" w:hAnsi="Times New Roman" w:cs="Yagut"/>
          <w:noProof/>
          <w:sz w:val="24"/>
          <w:szCs w:val="28"/>
          <w:rtl/>
          <w:lang w:bidi="fa-IR"/>
        </w:rPr>
      </w:pPr>
      <w:r>
        <w:rPr>
          <w:rFonts w:ascii="Times New Roman" w:eastAsia="Times New Roman" w:hAnsi="Times New Roman" w:cs="Yagut"/>
          <w:noProof/>
          <w:sz w:val="24"/>
          <w:szCs w:val="28"/>
          <w:rtl/>
        </w:rPr>
        <mc:AlternateContent>
          <mc:Choice Requires="wps">
            <w:drawing>
              <wp:anchor distT="0" distB="0" distL="114300" distR="114300" simplePos="0" relativeHeight="251679744" behindDoc="0" locked="0" layoutInCell="1" allowOverlap="1">
                <wp:simplePos x="0" y="0"/>
                <wp:positionH relativeFrom="column">
                  <wp:posOffset>2223135</wp:posOffset>
                </wp:positionH>
                <wp:positionV relativeFrom="paragraph">
                  <wp:posOffset>802640</wp:posOffset>
                </wp:positionV>
                <wp:extent cx="304800" cy="327660"/>
                <wp:effectExtent l="13335" t="31115" r="15240" b="12700"/>
                <wp:wrapNone/>
                <wp:docPr id="1312"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7660"/>
                        </a:xfrm>
                        <a:prstGeom prst="rightArrow">
                          <a:avLst>
                            <a:gd name="adj1" fmla="val 50000"/>
                            <a:gd name="adj2" fmla="val 2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0" o:spid="_x0000_s1026" type="#_x0000_t13" style="position:absolute;margin-left:175.05pt;margin-top:63.2pt;width:24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2qRQIAAJcEAAAOAAAAZHJzL2Uyb0RvYy54bWysVNtu2zAMfR+wfxD0vthxbq1RpyjSdRjQ&#10;bQW6fQAjybE23SYpcbKvH6W4abK9DbMBQTSpo0Me0je3e63ITvggrWnoeFRSIgyzXJpNQ799fXh3&#10;RUmIYDgoa0RDDyLQ2+XbNze9q0VlO6u48ARBTKh719AuRlcXRWCd0BBG1gmDztZ6DRFNvym4hx7R&#10;tSqqspwXvfXcectECPj1/uiky4zftoLFL20bRCSqocgt5tXndZ3WYnkD9caD6yQbaMA/sNAgDV56&#10;grqHCGTr5V9QWjJvg23jiFld2LaVTOQcMJtx+Uc2zx04kXPB4gR3KlP4f7Ds8+7JE8lRu8m4osSA&#10;RpXuttHmy8lkkWvUu1Bj6LN78inL4B4t+xGIsasOzEbceW/7TgBHZuNU0+LiQDICHiXr/pPliA+I&#10;n8u1b71OgFgIss+qHE6qiH0kDD9OyulVidoxdE2qxXyeGRVQvxx2PsQPwmqSNg31ctPFzChfAbvH&#10;ELM0fMgO+PcxJa1WqPQOFJmV+AydcBaD1XiNqVJQzgzqAREZvNyca2KV5A9SqWz4zXqlPEH4hl7P&#10;0zscDudhypAe/bNqlqle+MI5RGJ4uv8iTMuIA6SkbihWaQiCOonx3vDc3hGkOu6RsjKDOkmQNCah&#10;Xlt+QHG8PU4HTjNuOut/UdLjZDQ0/NyCF5SojwYFvh5Pp2mUsjGdLSo0/Llnfe4BwxCqoZGS43YV&#10;j+O3dVmo1DCpYsampmtlfOmeI6uBLHY/7i7G69zOUa//k+VvAAAA//8DAFBLAwQUAAYACAAAACEA&#10;MbFoGeEAAAALAQAADwAAAGRycy9kb3ducmV2LnhtbEyPzU7DMBCE70i8g7VIXCpqt4U0hDhVBUL8&#10;XFBLuW9jN4mI1yF22vD2LCc47syn2Zl8NbpWHG0fGk8aZlMFwlLpTUOVht3741UKIkQkg60nq+Hb&#10;BlgV52c5ZsafaGOP21gJDqGQoYY6xi6TMpS1dRimvrPE3sH3DiOffSVNjycOd62cK5VIhw3xhxo7&#10;e1/b8nM7OA1Yvuzq9HnyOsjkafLwdsBh/fGl9eXFuL4DEe0Y/2D4rc/VoeBOez+QCaLVsLhRM0bZ&#10;mCfXIJhY3Kas7FlZpgpkkcv/G4ofAAAA//8DAFBLAQItABQABgAIAAAAIQC2gziS/gAAAOEBAAAT&#10;AAAAAAAAAAAAAAAAAAAAAABbQ29udGVudF9UeXBlc10ueG1sUEsBAi0AFAAGAAgAAAAhADj9If/W&#10;AAAAlAEAAAsAAAAAAAAAAAAAAAAALwEAAF9yZWxzLy5yZWxzUEsBAi0AFAAGAAgAAAAhAIS/vapF&#10;AgAAlwQAAA4AAAAAAAAAAAAAAAAALgIAAGRycy9lMm9Eb2MueG1sUEsBAi0AFAAGAAgAAAAhADGx&#10;aBnhAAAACwEAAA8AAAAAAAAAAAAAAAAAnwQAAGRycy9kb3ducmV2LnhtbFBLBQYAAAAABAAEAPMA&#10;AACtBQAAAAA=&#10;" fillcolor="#969696"/>
            </w:pict>
          </mc:Fallback>
        </mc:AlternateContent>
      </w:r>
      <w:r w:rsidR="002130AD" w:rsidRPr="002130AD">
        <w:rPr>
          <w:rFonts w:ascii="Times New Roman" w:eastAsia="Times New Roman" w:hAnsi="Times New Roman" w:cs="Yagut" w:hint="cs"/>
          <w:noProof/>
          <w:sz w:val="24"/>
          <w:szCs w:val="28"/>
          <w:rtl/>
          <w:lang w:bidi="fa-IR"/>
        </w:rPr>
        <w:t xml:space="preserve">   </w:t>
      </w:r>
      <w:r w:rsidR="002130AD" w:rsidRPr="002130AD">
        <w:rPr>
          <w:rFonts w:ascii="Times New Roman" w:eastAsia="Times New Roman" w:hAnsi="Times New Roman" w:cs="Yagut"/>
          <w:noProof/>
          <w:position w:val="-150"/>
          <w:sz w:val="24"/>
          <w:szCs w:val="28"/>
          <w:lang w:bidi="fa-IR"/>
        </w:rPr>
        <w:object w:dxaOrig="2920" w:dyaOrig="2740">
          <v:shape id="_x0000_i1069" type="#_x0000_t75" style="width:143.95pt;height:158.35pt" o:ole="">
            <v:imagedata r:id="rId112" o:title=""/>
          </v:shape>
          <o:OLEObject Type="Embed" ProgID="Equation.3" ShapeID="_x0000_i1069" DrawAspect="Content" ObjectID="_1556442181" r:id="rId113"/>
        </w:object>
      </w:r>
      <w:r w:rsidR="002130AD" w:rsidRPr="002130AD">
        <w:rPr>
          <w:rFonts w:ascii="Times New Roman" w:eastAsia="Times New Roman" w:hAnsi="Times New Roman" w:cs="Yagut" w:hint="cs"/>
          <w:noProof/>
          <w:sz w:val="24"/>
          <w:szCs w:val="28"/>
          <w:rtl/>
          <w:lang w:bidi="fa-IR"/>
        </w:rPr>
        <w:t xml:space="preserve">                           </w:t>
      </w:r>
      <w:r w:rsidR="002130AD" w:rsidRPr="002130AD">
        <w:rPr>
          <w:rFonts w:ascii="Times New Roman" w:eastAsia="Times New Roman" w:hAnsi="Times New Roman" w:cs="Yagut"/>
          <w:noProof/>
          <w:position w:val="-144"/>
          <w:sz w:val="24"/>
          <w:szCs w:val="28"/>
          <w:lang w:bidi="fa-IR"/>
        </w:rPr>
        <w:object w:dxaOrig="2600" w:dyaOrig="3000">
          <v:shape id="_x0000_i1070" type="#_x0000_t75" style="width:129.6pt;height:151.2pt" o:ole="">
            <v:imagedata r:id="rId114" o:title=""/>
          </v:shape>
          <o:OLEObject Type="Embed" ProgID="Equation.3" ShapeID="_x0000_i1070" DrawAspect="Content" ObjectID="_1556442182" r:id="rId115"/>
        </w:object>
      </w:r>
    </w:p>
    <w:p w:rsidR="002130AD" w:rsidRPr="002130AD" w:rsidRDefault="00AC1FFF" w:rsidP="002130AD">
      <w:pPr>
        <w:bidi/>
        <w:spacing w:after="0" w:line="240" w:lineRule="auto"/>
        <w:ind w:firstLine="567"/>
        <w:jc w:val="both"/>
        <w:rPr>
          <w:rFonts w:ascii="Times New Roman" w:eastAsia="Times New Roman" w:hAnsi="Times New Roman" w:cs="Yagut"/>
          <w:noProof/>
          <w:sz w:val="24"/>
          <w:szCs w:val="28"/>
          <w:rtl/>
          <w:lang w:bidi="fa-IR"/>
        </w:rPr>
      </w:pPr>
      <w:r>
        <w:rPr>
          <w:rFonts w:ascii="Times New Roman" w:eastAsia="Times New Roman" w:hAnsi="Times New Roman" w:cs="Yagut"/>
          <w:noProof/>
          <w:sz w:val="24"/>
          <w:szCs w:val="28"/>
          <w:rtl/>
        </w:rPr>
        <mc:AlternateContent>
          <mc:Choice Requires="wpg">
            <w:drawing>
              <wp:anchor distT="0" distB="0" distL="114300" distR="114300" simplePos="0" relativeHeight="251706368" behindDoc="0" locked="0" layoutInCell="1" allowOverlap="1">
                <wp:simplePos x="0" y="0"/>
                <wp:positionH relativeFrom="column">
                  <wp:posOffset>294005</wp:posOffset>
                </wp:positionH>
                <wp:positionV relativeFrom="paragraph">
                  <wp:posOffset>285750</wp:posOffset>
                </wp:positionV>
                <wp:extent cx="4686300" cy="571500"/>
                <wp:effectExtent l="8255" t="9525" r="10795" b="9525"/>
                <wp:wrapNone/>
                <wp:docPr id="1309"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571500"/>
                          <a:chOff x="2961" y="4144"/>
                          <a:chExt cx="5220" cy="900"/>
                        </a:xfrm>
                      </wpg:grpSpPr>
                      <wps:wsp>
                        <wps:cNvPr id="1310" name="Line 417"/>
                        <wps:cNvCnPr/>
                        <wps:spPr bwMode="auto">
                          <a:xfrm>
                            <a:off x="2961" y="414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1" name="Rectangle 418"/>
                        <wps:cNvSpPr>
                          <a:spLocks noChangeArrowheads="1"/>
                        </wps:cNvSpPr>
                        <wps:spPr bwMode="auto">
                          <a:xfrm>
                            <a:off x="2961" y="4324"/>
                            <a:ext cx="5220" cy="720"/>
                          </a:xfrm>
                          <a:prstGeom prst="rect">
                            <a:avLst/>
                          </a:prstGeom>
                          <a:solidFill>
                            <a:srgbClr val="FFFFFF"/>
                          </a:solidFill>
                          <a:ln w="9525">
                            <a:solidFill>
                              <a:srgbClr val="FFFFFF"/>
                            </a:solidFill>
                            <a:miter lim="800000"/>
                            <a:headEnd/>
                            <a:tailEnd/>
                          </a:ln>
                        </wps:spPr>
                        <wps:txbx>
                          <w:txbxContent>
                            <w:p w:rsidR="00897B9E" w:rsidRPr="00BA7A6B" w:rsidRDefault="00897B9E" w:rsidP="00B91260">
                              <w:pPr>
                                <w:bidi/>
                                <w:jc w:val="center"/>
                                <w:rPr>
                                  <w:rFonts w:cs="B Badr"/>
                                  <w:sz w:val="28"/>
                                  <w:rtl/>
                                  <w:lang w:bidi="fa-IR"/>
                                </w:rPr>
                              </w:pPr>
                              <w:r w:rsidRPr="00BA7A6B">
                                <w:rPr>
                                  <w:rFonts w:cs="B Badr" w:hint="cs"/>
                                  <w:sz w:val="28"/>
                                  <w:rtl/>
                                  <w:lang w:bidi="fa-IR"/>
                                </w:rPr>
                                <w:t xml:space="preserve">مدل(2-10): مدل برنامه ريزي آرماني معادل </w:t>
                              </w:r>
                              <w:r w:rsidRPr="00BA7A6B">
                                <w:rPr>
                                  <w:rFonts w:cs="B Badr"/>
                                  <w:szCs w:val="24"/>
                                  <w:lang w:bidi="fa-IR"/>
                                </w:rPr>
                                <w:t>CCR</w:t>
                              </w:r>
                              <w:r w:rsidRPr="00BA7A6B">
                                <w:rPr>
                                  <w:rFonts w:cs="B Badr" w:hint="cs"/>
                                  <w:sz w:val="28"/>
                                  <w:rtl/>
                                  <w:lang w:bidi="fa-IR"/>
                                </w:rPr>
                                <w:t xml:space="preserve"> نهاده گرا</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6" o:spid="_x0000_s1403" style="position:absolute;left:0;text-align:left;margin-left:23.15pt;margin-top:22.5pt;width:369pt;height:45pt;z-index:251706368;mso-position-horizontal-relative:text;mso-position-vertical-relative:text" coordorigin="2961,4144" coordsize="52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FmOwMAACMIAAAOAAAAZHJzL2Uyb0RvYy54bWy8VW1v0zAQ/o7Ef7D8vUvTpl0bLZ2mvkxI&#10;AyYGP8BNnMQisYPtLh2I/875nLZbN8YYEv2Q2rnz5e55nvOdnW/ritxybYSSCQ1P+pRwmapMyCKh&#10;Xz6vehNKjGUyY5WSPKF33NDz2ds3Z20T84EqVZVxTSCINHHbJLS0tomDwKQlr5k5UQ2XYMyVrpmF&#10;rS6CTLMWotdVMOj3x0GrdNZolXJj4O3CG+kM4+c5T+3HPDfckiqhkJvFp8bn2j2D2RmLC82aUqRd&#10;GuwVWdRMSPjoPtSCWUY2WjwKVYtUK6Nye5KqOlB5LlKONUA1Yf+omkutNg3WUsRt0exhAmiPcHp1&#10;2PTD7bUmIgPuhv0pJZLVwBJ+mETh2OHTNkUMbpe6uWmutS8Sllcq/WrAHBzb3b7wzmTdvlcZBGQb&#10;qxCfba5rFwIqJ1uk4W5PA99aksLLaDwZD/vAVgq20Wk4gjXylJZApjs2mI5DSsAahVG0sy2746PB&#10;oDs79QcDFvvPYqpdaq4ukJw5oGr+DdWbkjUcyTIOrj2qISTjUb0SkgOopx5U9JrLa40Qm9gAuH/E&#10;64nCd6gdyka09kWzuNHGXnJVE7dIaAVpIBfs9spYx+DBxVEj1UpUFQJeSdImdDoajPCAUZXInNG5&#10;GV2s55Umt8y1Fv5cYRDsgRtIWGYYrOQsW3Zry0Tl1+BfSRcP6oB0upXvnR/T/nQ5WU6iXjQYL3tR&#10;f7HoXazmUW+8Ck9Hi+FiPl+EP11qYRSXIsu4dNnt+jiMXsZod6P4Dtx38h6G4GF0LBGS3f1j0qAs&#10;z6CX1Vpld0gsvgeR/T+1QV94tX2Cu4/JonKSm9yT3K6Jje9gItW8BD9+obVqHUfQByEy6WoCJfsD&#10;uwL/QqLDQdebjyV6Ci3qxbK7EI5EqiH750T6QGMPpLjC31NSfLGafx+iFhbGVSXqhE72kmfxs9I+&#10;0obdrrf+wo0QZges1wvRys8nmKewKJX+TkkLsymh5tuGaU5J9U4CPVO49dwww000cmASfd+yvm9h&#10;MoVQCbWU+OXc+gG4abQoSvhSiEhLdQG3dC7wSjhkBTp3GxQxrHASofa7qelG3f09+h9m++wXAAAA&#10;//8DAFBLAwQUAAYACAAAACEAn+loNd0AAAAJAQAADwAAAGRycy9kb3ducmV2LnhtbExPTUvDQBC9&#10;C/6HZQRvdhPT1hKzKaWopyLYCuJtmkyT0OxsyG6T9N87nvQ0vA/evJetJ9uqgXrfODYQzyJQxIUr&#10;G64MfB5eH1agfEAusXVMBq7kYZ3f3mSYlm7kDxr2oVISwj5FA3UIXaq1L2qy6GeuIxbt5HqLQWBf&#10;6bLHUcJtqx+jaKktNiwfauxoW1Nx3l+sgbcRx00Svwy782l7/T4s3r92MRlzfzdtnkEFmsKfGX7r&#10;S3XIpdPRXbj0qjUwXybilLuQSaI/reZCHMWYCKPzTP9fkP8AAAD//wMAUEsBAi0AFAAGAAgAAAAh&#10;ALaDOJL+AAAA4QEAABMAAAAAAAAAAAAAAAAAAAAAAFtDb250ZW50X1R5cGVzXS54bWxQSwECLQAU&#10;AAYACAAAACEAOP0h/9YAAACUAQAACwAAAAAAAAAAAAAAAAAvAQAAX3JlbHMvLnJlbHNQSwECLQAU&#10;AAYACAAAACEASV9hZjsDAAAjCAAADgAAAAAAAAAAAAAAAAAuAgAAZHJzL2Uyb0RvYy54bWxQSwEC&#10;LQAUAAYACAAAACEAn+loNd0AAAAJAQAADwAAAAAAAAAAAAAAAACVBQAAZHJzL2Rvd25yZXYueG1s&#10;UEsFBgAAAAAEAAQA8wAAAJ8GAAAAAA==&#10;">
                <v:line id="Line 417" o:spid="_x0000_s1404" style="position:absolute;visibility:visible;mso-wrap-style:square" from="2961,4144" to="818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J+OsgAAADdAAAADwAAAGRycy9kb3ducmV2LnhtbESPQUvDQBCF74L/YRnBm93UQpC021Ja&#10;Cq0HsVWwx2l2TGKzs2F3TeK/dw6Ctxnem/e+WaxG16qeQmw8G5hOMlDEpbcNVwbe33YPT6BiQrbY&#10;eiYDPxRhtby9WWBh/cBH6k+pUhLCsUADdUpdoXUsa3IYJ74jFu3TB4dJ1lBpG3CQcNfqxyzLtcOG&#10;paHGjjY1ldfTtzPwMnvN+/XheT9+HPJLuT1ezl9DMOb+blzPQSUa07/573pvBX82FX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VJ+OsgAAADdAAAADwAAAAAA&#10;AAAAAAAAAAChAgAAZHJzL2Rvd25yZXYueG1sUEsFBgAAAAAEAAQA+QAAAJYDAAAAAA==&#10;"/>
                <v:rect id="Rectangle 418" o:spid="_x0000_s1405" style="position:absolute;left:2961;top:4324;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v/sMA&#10;AADdAAAADwAAAGRycy9kb3ducmV2LnhtbERPTWvCQBC9F/wPywi91U2sFImuoaYp9eDBansfdsck&#10;NDsbsluN/npXKPQ2j/c5y3ywrThR7xvHCtJJAoJYO9NwpeDr8P40B+EDssHWMSm4kId8NXpYYmbc&#10;mT/ptA+ViCHsM1RQh9BlUnpdk0U/cR1x5I6utxgi7CtpejzHcNvKaZK8SIsNx4YaOypq0j/7X6tg&#10;h/i2u35ovS4v21lJxXdJrlXqcTy8LkAEGsK/+M+9MXH+c5rC/Zt4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Nv/sMAAADdAAAADwAAAAAAAAAAAAAAAACYAgAAZHJzL2Rv&#10;d25yZXYueG1sUEsFBgAAAAAEAAQA9QAAAIgDAAAAAA==&#10;" strokecolor="white">
                  <v:textbox>
                    <w:txbxContent>
                      <w:p w:rsidR="00897B9E" w:rsidRPr="00BA7A6B" w:rsidRDefault="00897B9E" w:rsidP="00B91260">
                        <w:pPr>
                          <w:bidi/>
                          <w:jc w:val="center"/>
                          <w:rPr>
                            <w:rFonts w:cs="B Badr"/>
                            <w:sz w:val="28"/>
                            <w:rtl/>
                            <w:lang w:bidi="fa-IR"/>
                          </w:rPr>
                        </w:pPr>
                        <w:r w:rsidRPr="00BA7A6B">
                          <w:rPr>
                            <w:rFonts w:cs="B Badr" w:hint="cs"/>
                            <w:sz w:val="28"/>
                            <w:rtl/>
                            <w:lang w:bidi="fa-IR"/>
                          </w:rPr>
                          <w:t xml:space="preserve">مدل(2-10): مدل برنامه ريزي آرماني معادل </w:t>
                        </w:r>
                        <w:r w:rsidRPr="00BA7A6B">
                          <w:rPr>
                            <w:rFonts w:cs="B Badr"/>
                            <w:szCs w:val="24"/>
                            <w:lang w:bidi="fa-IR"/>
                          </w:rPr>
                          <w:t>CCR</w:t>
                        </w:r>
                        <w:r w:rsidRPr="00BA7A6B">
                          <w:rPr>
                            <w:rFonts w:cs="B Badr" w:hint="cs"/>
                            <w:sz w:val="28"/>
                            <w:rtl/>
                            <w:lang w:bidi="fa-IR"/>
                          </w:rPr>
                          <w:t xml:space="preserve"> نهاده گرا</w:t>
                        </w:r>
                      </w:p>
                    </w:txbxContent>
                  </v:textbox>
                </v:rect>
              </v:group>
            </w:pict>
          </mc:Fallback>
        </mc:AlternateContent>
      </w: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lang w:bidi="fa-IR"/>
        </w:rPr>
      </w:pP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rPr>
      </w:pP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rPr>
      </w:pPr>
      <w:r w:rsidRPr="00B91260">
        <w:rPr>
          <w:rFonts w:ascii="Times New Roman" w:eastAsia="Times New Roman" w:hAnsi="Times New Roman" w:cs="B Zar" w:hint="cs"/>
          <w:noProof/>
          <w:sz w:val="24"/>
          <w:szCs w:val="24"/>
          <w:rtl/>
        </w:rPr>
        <w:lastRenderedPageBreak/>
        <w:t xml:space="preserve">كه </w:t>
      </w:r>
      <w:r w:rsidRPr="00B91260">
        <w:rPr>
          <w:rFonts w:ascii="Times New Roman" w:eastAsia="Times New Roman" w:hAnsi="Times New Roman" w:cs="B Zar"/>
          <w:noProof/>
          <w:sz w:val="24"/>
          <w:szCs w:val="24"/>
        </w:rPr>
        <w:t>d</w:t>
      </w:r>
      <w:r w:rsidRPr="00B91260">
        <w:rPr>
          <w:rFonts w:ascii="Times New Roman" w:eastAsia="Times New Roman" w:hAnsi="Times New Roman" w:cs="B Zar"/>
          <w:noProof/>
          <w:sz w:val="24"/>
          <w:szCs w:val="24"/>
          <w:vertAlign w:val="subscript"/>
        </w:rPr>
        <w:t>0</w:t>
      </w:r>
      <w:r w:rsidRPr="00B91260">
        <w:rPr>
          <w:rFonts w:ascii="Times New Roman" w:eastAsia="Times New Roman" w:hAnsi="Times New Roman" w:cs="B Zar" w:hint="cs"/>
          <w:noProof/>
          <w:sz w:val="24"/>
          <w:szCs w:val="24"/>
          <w:rtl/>
        </w:rPr>
        <w:t xml:space="preserve"> متغير انحرافي براي واحد صفر و </w:t>
      </w:r>
      <w:r w:rsidRPr="00B91260">
        <w:rPr>
          <w:rFonts w:ascii="Times New Roman" w:eastAsia="Times New Roman" w:hAnsi="Times New Roman" w:cs="B Zar"/>
          <w:noProof/>
          <w:sz w:val="24"/>
          <w:szCs w:val="24"/>
        </w:rPr>
        <w:t>d</w:t>
      </w:r>
      <w:r w:rsidRPr="00B91260">
        <w:rPr>
          <w:rFonts w:ascii="Times New Roman" w:eastAsia="Times New Roman" w:hAnsi="Times New Roman" w:cs="B Zar"/>
          <w:noProof/>
          <w:sz w:val="24"/>
          <w:szCs w:val="24"/>
          <w:vertAlign w:val="subscript"/>
        </w:rPr>
        <w:t>j</w:t>
      </w:r>
      <w:r w:rsidRPr="00B91260">
        <w:rPr>
          <w:rFonts w:ascii="Times New Roman" w:eastAsia="Times New Roman" w:hAnsi="Times New Roman" w:cs="B Zar" w:hint="cs"/>
          <w:noProof/>
          <w:sz w:val="24"/>
          <w:szCs w:val="24"/>
          <w:rtl/>
        </w:rPr>
        <w:t xml:space="preserve"> متغير انحرافي براي واحدهاي </w:t>
      </w:r>
      <w:r w:rsidRPr="00B91260">
        <w:rPr>
          <w:rFonts w:ascii="Times New Roman" w:eastAsia="Times New Roman" w:hAnsi="Times New Roman" w:cs="B Zar"/>
          <w:noProof/>
          <w:sz w:val="24"/>
          <w:szCs w:val="24"/>
        </w:rPr>
        <w:t>j</w:t>
      </w:r>
      <w:r w:rsidRPr="00B91260">
        <w:rPr>
          <w:rFonts w:ascii="Times New Roman" w:eastAsia="Times New Roman" w:hAnsi="Times New Roman" w:cs="B Zar" w:hint="cs"/>
          <w:noProof/>
          <w:sz w:val="24"/>
          <w:szCs w:val="24"/>
          <w:rtl/>
        </w:rPr>
        <w:t xml:space="preserve"> مي‌باشد. واحد تحت بررسي زماني كاراست كه </w:t>
      </w:r>
      <w:r w:rsidRPr="00B91260">
        <w:rPr>
          <w:rFonts w:ascii="Times New Roman" w:eastAsia="Times New Roman" w:hAnsi="Times New Roman" w:cs="B Zar"/>
          <w:noProof/>
          <w:sz w:val="24"/>
          <w:szCs w:val="24"/>
        </w:rPr>
        <w:t>Z</w:t>
      </w:r>
      <w:r w:rsidRPr="00B91260">
        <w:rPr>
          <w:rFonts w:ascii="Times New Roman" w:eastAsia="Times New Roman" w:hAnsi="Times New Roman" w:cs="B Zar"/>
          <w:noProof/>
          <w:sz w:val="24"/>
          <w:szCs w:val="24"/>
          <w:vertAlign w:val="subscript"/>
        </w:rPr>
        <w:t>p</w:t>
      </w:r>
      <w:r w:rsidRPr="00B91260">
        <w:rPr>
          <w:rFonts w:ascii="Times New Roman" w:eastAsia="Times New Roman" w:hAnsi="Times New Roman" w:cs="B Zar"/>
          <w:noProof/>
          <w:sz w:val="24"/>
          <w:szCs w:val="24"/>
        </w:rPr>
        <w:t>=1</w:t>
      </w:r>
      <w:r w:rsidRPr="00B91260">
        <w:rPr>
          <w:rFonts w:ascii="Times New Roman" w:eastAsia="Times New Roman" w:hAnsi="Times New Roman" w:cs="B Zar" w:hint="cs"/>
          <w:noProof/>
          <w:sz w:val="24"/>
          <w:szCs w:val="24"/>
          <w:rtl/>
        </w:rPr>
        <w:t xml:space="preserve"> شده و يا </w:t>
      </w:r>
      <w:r w:rsidRPr="00B91260">
        <w:rPr>
          <w:rFonts w:ascii="Times New Roman" w:eastAsia="Times New Roman" w:hAnsi="Times New Roman" w:cs="B Zar"/>
          <w:noProof/>
          <w:sz w:val="24"/>
          <w:szCs w:val="24"/>
        </w:rPr>
        <w:t>d</w:t>
      </w:r>
      <w:r w:rsidRPr="00B91260">
        <w:rPr>
          <w:rFonts w:ascii="Times New Roman" w:eastAsia="Times New Roman" w:hAnsi="Times New Roman" w:cs="B Zar"/>
          <w:noProof/>
          <w:sz w:val="24"/>
          <w:szCs w:val="24"/>
          <w:vertAlign w:val="subscript"/>
        </w:rPr>
        <w:t>p</w:t>
      </w:r>
      <w:r w:rsidRPr="00B91260">
        <w:rPr>
          <w:rFonts w:ascii="Times New Roman" w:eastAsia="Times New Roman" w:hAnsi="Times New Roman" w:cs="B Zar"/>
          <w:noProof/>
          <w:sz w:val="24"/>
          <w:szCs w:val="24"/>
        </w:rPr>
        <w:t>=0</w:t>
      </w:r>
      <w:r w:rsidRPr="00B91260">
        <w:rPr>
          <w:rFonts w:ascii="Times New Roman" w:eastAsia="Times New Roman" w:hAnsi="Times New Roman" w:cs="B Zar" w:hint="cs"/>
          <w:noProof/>
          <w:sz w:val="24"/>
          <w:szCs w:val="24"/>
          <w:rtl/>
        </w:rPr>
        <w:t xml:space="preserve"> گردد. (ميزان ناكارايي صفر شود).</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rPr>
        <w:t>يكي ديگر از شيوه‌هاي سنجش ناكارايي مدلي است كه مجموع متغيرهاي انحرافي را حداقل مي‌كند اين مدل را مدل «</w:t>
      </w:r>
      <w:r w:rsidRPr="00B91260">
        <w:rPr>
          <w:rFonts w:ascii="Times New Roman" w:eastAsia="Times New Roman" w:hAnsi="Times New Roman" w:cs="B Zar"/>
          <w:i/>
          <w:iCs/>
          <w:noProof/>
          <w:sz w:val="24"/>
          <w:szCs w:val="24"/>
        </w:rPr>
        <w:t>Minsum</w:t>
      </w:r>
      <w:r w:rsidRPr="00B91260">
        <w:rPr>
          <w:rFonts w:ascii="Times New Roman" w:eastAsia="Times New Roman" w:hAnsi="Times New Roman" w:cs="B Zar" w:hint="cs"/>
          <w:noProof/>
          <w:sz w:val="24"/>
          <w:szCs w:val="24"/>
          <w:rtl/>
        </w:rPr>
        <w:t xml:space="preserve"> » مي‌نامند كه به صورت زير مي‌باشد:</w:t>
      </w: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rPr>
      </w:pPr>
      <w:r w:rsidRPr="002130AD">
        <w:rPr>
          <w:rFonts w:ascii="Times New Roman" w:eastAsia="Times New Roman" w:hAnsi="Times New Roman" w:cs="Yagut"/>
          <w:noProof/>
          <w:sz w:val="24"/>
          <w:szCs w:val="28"/>
          <w:rtl/>
        </w:rPr>
        <w:drawing>
          <wp:anchor distT="0" distB="0" distL="114300" distR="114300" simplePos="0" relativeHeight="251694080" behindDoc="0" locked="0" layoutInCell="1" allowOverlap="1">
            <wp:simplePos x="0" y="0"/>
            <wp:positionH relativeFrom="column">
              <wp:posOffset>2237105</wp:posOffset>
            </wp:positionH>
            <wp:positionV relativeFrom="paragraph">
              <wp:posOffset>57150</wp:posOffset>
            </wp:positionV>
            <wp:extent cx="1666875" cy="1828800"/>
            <wp:effectExtent l="0" t="0" r="0" b="0"/>
            <wp:wrapSquare wrapText="r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66687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0AD" w:rsidRPr="002130AD" w:rsidRDefault="002130AD" w:rsidP="002130AD">
      <w:pPr>
        <w:bidi/>
        <w:spacing w:after="0" w:line="640" w:lineRule="atLeast"/>
        <w:ind w:firstLine="567"/>
        <w:jc w:val="lowKashida"/>
        <w:rPr>
          <w:rFonts w:ascii="Times New Roman" w:eastAsia="Times New Roman" w:hAnsi="Times New Roman" w:cs="Yagut"/>
          <w:noProof/>
          <w:sz w:val="24"/>
          <w:szCs w:val="28"/>
          <w:rtl/>
        </w:rPr>
      </w:pPr>
    </w:p>
    <w:p w:rsidR="002130AD" w:rsidRPr="002130AD" w:rsidRDefault="002130AD" w:rsidP="002130AD">
      <w:pPr>
        <w:bidi/>
        <w:spacing w:after="0" w:line="640" w:lineRule="atLeast"/>
        <w:ind w:firstLine="567"/>
        <w:jc w:val="lowKashida"/>
        <w:rPr>
          <w:rFonts w:ascii="Times New Roman" w:eastAsia="Times New Roman" w:hAnsi="Times New Roman" w:cs="Yagut"/>
          <w:noProof/>
          <w:sz w:val="24"/>
          <w:szCs w:val="28"/>
          <w:rtl/>
        </w:rPr>
      </w:pPr>
    </w:p>
    <w:p w:rsidR="002130AD" w:rsidRPr="002130AD" w:rsidRDefault="002130AD" w:rsidP="002130AD">
      <w:pPr>
        <w:bidi/>
        <w:spacing w:after="0" w:line="640" w:lineRule="atLeast"/>
        <w:ind w:firstLine="567"/>
        <w:jc w:val="lowKashida"/>
        <w:rPr>
          <w:rFonts w:ascii="Times New Roman" w:eastAsia="Times New Roman" w:hAnsi="Times New Roman" w:cs="Yagut"/>
          <w:noProof/>
          <w:sz w:val="24"/>
          <w:szCs w:val="28"/>
          <w:rtl/>
        </w:rPr>
      </w:pPr>
    </w:p>
    <w:p w:rsidR="002130AD" w:rsidRPr="002130AD" w:rsidRDefault="00AC1FFF" w:rsidP="002130AD">
      <w:pPr>
        <w:bidi/>
        <w:spacing w:after="0" w:line="640" w:lineRule="atLeast"/>
        <w:ind w:firstLine="567"/>
        <w:jc w:val="lowKashida"/>
        <w:rPr>
          <w:rFonts w:ascii="Times New Roman" w:eastAsia="Times New Roman" w:hAnsi="Times New Roman" w:cs="Yagut"/>
          <w:noProof/>
          <w:sz w:val="24"/>
          <w:szCs w:val="28"/>
          <w:rtl/>
        </w:rPr>
      </w:pPr>
      <w:r>
        <w:rPr>
          <w:rFonts w:ascii="Times New Roman" w:eastAsia="Times New Roman" w:hAnsi="Times New Roman" w:cs="Yagut"/>
          <w:noProof/>
          <w:sz w:val="24"/>
          <w:szCs w:val="28"/>
          <w:rtl/>
        </w:rPr>
        <mc:AlternateContent>
          <mc:Choice Requires="wpg">
            <w:drawing>
              <wp:anchor distT="0" distB="0" distL="114300" distR="114300" simplePos="0" relativeHeight="251707392" behindDoc="0" locked="0" layoutInCell="1" allowOverlap="1">
                <wp:simplePos x="0" y="0"/>
                <wp:positionH relativeFrom="column">
                  <wp:posOffset>-3166745</wp:posOffset>
                </wp:positionH>
                <wp:positionV relativeFrom="paragraph">
                  <wp:posOffset>317500</wp:posOffset>
                </wp:positionV>
                <wp:extent cx="4343400" cy="301625"/>
                <wp:effectExtent l="5080" t="12700" r="13970" b="9525"/>
                <wp:wrapNone/>
                <wp:docPr id="1305"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01625"/>
                          <a:chOff x="2781" y="12064"/>
                          <a:chExt cx="6840" cy="720"/>
                        </a:xfrm>
                      </wpg:grpSpPr>
                      <wps:wsp>
                        <wps:cNvPr id="1306" name="Line 420"/>
                        <wps:cNvCnPr/>
                        <wps:spPr bwMode="auto">
                          <a:xfrm>
                            <a:off x="2781" y="122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7" name="Rectangle 421"/>
                        <wps:cNvSpPr>
                          <a:spLocks noChangeArrowheads="1"/>
                        </wps:cNvSpPr>
                        <wps:spPr bwMode="auto">
                          <a:xfrm>
                            <a:off x="2961" y="12064"/>
                            <a:ext cx="6660" cy="720"/>
                          </a:xfrm>
                          <a:prstGeom prst="rect">
                            <a:avLst/>
                          </a:prstGeom>
                          <a:solidFill>
                            <a:srgbClr val="FFFFFF">
                              <a:alpha val="0"/>
                            </a:srgbClr>
                          </a:solidFill>
                          <a:ln w="9525">
                            <a:solidFill>
                              <a:srgbClr val="FFFFFF"/>
                            </a:solidFill>
                            <a:miter lim="800000"/>
                            <a:headEnd/>
                            <a:tailEnd/>
                          </a:ln>
                        </wps:spPr>
                        <wps:txbx>
                          <w:txbxContent>
                            <w:p w:rsidR="00897B9E" w:rsidRPr="00BA7A6B" w:rsidRDefault="00897B9E" w:rsidP="00B91260">
                              <w:pPr>
                                <w:bidi/>
                                <w:jc w:val="center"/>
                                <w:rPr>
                                  <w:rFonts w:cs="B Badr"/>
                                  <w:sz w:val="28"/>
                                  <w:lang w:bidi="fa-IR"/>
                                </w:rPr>
                              </w:pPr>
                              <w:r w:rsidRPr="00BA7A6B">
                                <w:rPr>
                                  <w:rFonts w:cs="B Badr" w:hint="cs"/>
                                  <w:sz w:val="28"/>
                                  <w:rtl/>
                                  <w:lang w:bidi="fa-IR"/>
                                </w:rPr>
                                <w:t xml:space="preserve">مدل(2-11): مدل برنامه ريزي آرماني </w:t>
                              </w:r>
                              <w:r w:rsidRPr="00BA7A6B">
                                <w:rPr>
                                  <w:rFonts w:cs="B Badr"/>
                                  <w:i/>
                                  <w:iCs/>
                                  <w:szCs w:val="24"/>
                                  <w:lang w:bidi="fa-IR"/>
                                </w:rPr>
                                <w:t>MinSum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 o:spid="_x0000_s1406" style="position:absolute;left:0;text-align:left;margin-left:-249.35pt;margin-top:25pt;width:342pt;height:23.75pt;z-index:251707392;mso-position-horizontal-relative:text;mso-position-vertical-relative:text" coordorigin="2781,12064" coordsize="6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kxSAMAAEMIAAAOAAAAZHJzL2Uyb0RvYy54bWy8VW1v2yAQ/j5p/wHxPfVLHTex6k5VXqpJ&#10;3Vbt5QcQG9toGDwgdbpp/30H2EmaTmu1SXMkB3zHcfc8z8Hlm13L0T1VmkmR4+gsxIiKQpZM1Dn+&#10;8nk9mWGkDREl4VLQHD9Qjd9cvX512XcZjWUjeUkVgiBCZ32X48aYLgsCXTS0JfpMdlSAsZKqJQam&#10;qg5KRXqI3vIgDsM06KUqOyULqjV8XXojvnLxq4oW5kNVaWoQzzHkZtxbuffGvoOrS5LVinQNK4Y0&#10;yF9k0RImYNN9qCUxBG0VexKqZYWSWlbmrJBtIKuKFdTVANVE4Uk1N0puO1dLnfV1t4cJoD3B6a/D&#10;Fu/v7xRiJXB3Hk4xEqQFltzGKInmFp++qzNwu1Hdp+5O+SJheCuLrxrMwandzmvvjDb9O1lCQLI1&#10;0uGzq1RrQ0DlaOdoeNjTQHcGFfAxOYdfCGwVYDsPozSeep6KBsi0y+KLWYQRWKM4TJPRuBrWp7Nk&#10;WHwRO4YDkvl9Xa5DbrYw0Jw+wKr/DdZPDemoY0tbvA6wpiOst0xQlPic7ObgtRB3ymGsMw3oPgvY&#10;UeVxMlQ+4pam6VD346pJ1iltbqhskR3kmEMejg1yf6uN5fDgYskRcs04h+8k4wL1OZ5PgQI71ZKz&#10;0hrdRNWbBVfontjmco+lAoI9cgMRi9IFaygpV8PYEMb9GPy5sPGgDkhnGPnu+TEP56vZapZMkjhd&#10;TZJwuZxcrxfJJF1HF9Pl+XKxWEY/bWpRkjWsLKmw2Y2dHCUvo3Q4U3wP7nt5D0PwOLorEZId/13S&#10;IC1PodfVRpYPjln3HVT2/+R2McrtI5x+RNTcai6yzAyaG9tY+x5GQi4a8KPXSsnecgSN4Pxd7iBS&#10;v2As8HmNztMn3flUo6e9eZDgoFIF6f9JpY9Epo+1uHaPX8u7hgwKHcXpXZ8K9cVaH+L/RustM3Cd&#10;cdbmeLZvCJL9UfgnyjG7zc4fyEk8kubVhJT09xfctzBopPqOUQ93V471ty1RFCP+VgB58yixJ6Bx&#10;k2RqkUbq2LI5thBRQKgcG4z8cGH8BbntFKsb2ClyUAp5Dad4xdyBYcXgswIc7cRJHEbupnLYDreq&#10;vQqP587/cPdf/QIAAP//AwBQSwMEFAAGAAgAAAAhAIvmBznhAAAACgEAAA8AAABkcnMvZG93bnJl&#10;di54bWxMj0FvgkAQhe9N+h8206Q3XailImUwxrQ9GZNqE+NthRGI7CxhV8B/3/XUHifz5b3vpctR&#10;N6KnztaGEcJpAII4N0XNJcLP/nMSg7BOcaEaw4RwIwvL7PEhVUlhBv6mfudK4UPYJgqhcq5NpLR5&#10;RVrZqWmJ/e9sOq2cP7tSFp0afLhu5EsQvEmtavYNlWppXVF+2V01wteghtUs/Og3l/P6dtxH28Mm&#10;JMTnp3H1DsLR6P5guOt7dci808lcubCiQZi8LuK5ZxGiwI+6E3E0A3FCWMwjkFkq/0/IfgEAAP//&#10;AwBQSwECLQAUAAYACAAAACEAtoM4kv4AAADhAQAAEwAAAAAAAAAAAAAAAAAAAAAAW0NvbnRlbnRf&#10;VHlwZXNdLnhtbFBLAQItABQABgAIAAAAIQA4/SH/1gAAAJQBAAALAAAAAAAAAAAAAAAAAC8BAABf&#10;cmVscy8ucmVsc1BLAQItABQABgAIAAAAIQAFBWkxSAMAAEMIAAAOAAAAAAAAAAAAAAAAAC4CAABk&#10;cnMvZTJvRG9jLnhtbFBLAQItABQABgAIAAAAIQCL5gc54QAAAAoBAAAPAAAAAAAAAAAAAAAAAKIF&#10;AABkcnMvZG93bnJldi54bWxQSwUGAAAAAAQABADzAAAAsAYAAAAA&#10;">
                <v:line id="Line 420" o:spid="_x0000_s1407" style="position:absolute;visibility:visible;mso-wrap-style:square" from="2781,12244" to="9441,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7VCMQAAADdAAAADwAAAGRycy9kb3ducmV2LnhtbERPTWvCQBC9C/6HZYTedGOFUKKriFLQ&#10;Hkq1gh7H7JhEs7Nhd5uk/75bKPQ2j/c5i1VvatGS85VlBdNJAoI4t7riQsHp83X8AsIHZI21ZVLw&#10;TR5Wy+FggZm2HR+oPYZCxBD2GSooQ2gyKX1ekkE/sQ1x5G7WGQwRukJqh10MN7V8TpJUGqw4NpTY&#10;0Kak/HH8MgreZx9pu96/7frzPr3m28P1cu+cUk+jfj0HEagP/+I/907H+bMk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tUIxAAAAN0AAAAPAAAAAAAAAAAA&#10;AAAAAKECAABkcnMvZG93bnJldi54bWxQSwUGAAAAAAQABAD5AAAAkgMAAAAA&#10;"/>
                <v:rect id="Rectangle 421" o:spid="_x0000_s1408" style="position:absolute;left:2961;top:12064;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cXcEA&#10;AADdAAAADwAAAGRycy9kb3ducmV2LnhtbERPS2vCQBC+C/6HZQRvulGh1jSrSKTSa2IP7W3MTh40&#10;Oxt2txr/fbdQ6G0+vudkh9H04kbOd5YVrJYJCOLK6o4bBe+X18UzCB+QNfaWScGDPBz200mGqbZ3&#10;LuhWhkbEEPYpKmhDGFIpfdWSQb+0A3HkausMhghdI7XDeww3vVwnyZM02HFsaHGgvKXqq/w2CrbX&#10;8lzlXO9GzC2dPouPgtAqNZ+NxxcQgcbwL/5zv+k4f5Ns4febeI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nF3BAAAA3QAAAA8AAAAAAAAAAAAAAAAAmAIAAGRycy9kb3du&#10;cmV2LnhtbFBLBQYAAAAABAAEAPUAAACGAwAAAAA=&#10;" strokecolor="white">
                  <v:fill opacity="0"/>
                  <v:textbox>
                    <w:txbxContent>
                      <w:p w:rsidR="00897B9E" w:rsidRPr="00BA7A6B" w:rsidRDefault="00897B9E" w:rsidP="00B91260">
                        <w:pPr>
                          <w:bidi/>
                          <w:jc w:val="center"/>
                          <w:rPr>
                            <w:rFonts w:cs="B Badr"/>
                            <w:sz w:val="28"/>
                            <w:lang w:bidi="fa-IR"/>
                          </w:rPr>
                        </w:pPr>
                        <w:r w:rsidRPr="00BA7A6B">
                          <w:rPr>
                            <w:rFonts w:cs="B Badr" w:hint="cs"/>
                            <w:sz w:val="28"/>
                            <w:rtl/>
                            <w:lang w:bidi="fa-IR"/>
                          </w:rPr>
                          <w:t xml:space="preserve">مدل(2-11): مدل برنامه ريزي آرماني </w:t>
                        </w:r>
                        <w:r w:rsidRPr="00BA7A6B">
                          <w:rPr>
                            <w:rFonts w:cs="B Badr"/>
                            <w:i/>
                            <w:iCs/>
                            <w:szCs w:val="24"/>
                            <w:lang w:bidi="fa-IR"/>
                          </w:rPr>
                          <w:t>MinSum</w:t>
                        </w:r>
                      </w:p>
                    </w:txbxContent>
                  </v:textbox>
                </v:rect>
              </v:group>
            </w:pict>
          </mc:Fallback>
        </mc:AlternateContent>
      </w: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lang w:bidi="fa-IR"/>
        </w:rPr>
      </w:pP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rPr>
      </w:pPr>
      <w:r w:rsidRPr="00B91260">
        <w:rPr>
          <w:rFonts w:ascii="Times New Roman" w:eastAsia="Times New Roman" w:hAnsi="Times New Roman" w:cs="B Zar" w:hint="cs"/>
          <w:noProof/>
          <w:sz w:val="24"/>
          <w:szCs w:val="24"/>
          <w:rtl/>
        </w:rPr>
        <w:t xml:space="preserve">از مدلهاي ديگر در اين زمينه مي‌توان مدل </w:t>
      </w:r>
      <w:r w:rsidRPr="00B91260">
        <w:rPr>
          <w:rFonts w:ascii="Times New Roman" w:eastAsia="Times New Roman" w:hAnsi="Times New Roman" w:cs="B Zar"/>
          <w:noProof/>
          <w:sz w:val="24"/>
          <w:szCs w:val="24"/>
        </w:rPr>
        <w:t>DEA</w:t>
      </w:r>
      <w:r w:rsidRPr="00B91260">
        <w:rPr>
          <w:rFonts w:ascii="Times New Roman" w:eastAsia="Times New Roman" w:hAnsi="Times New Roman" w:cs="B Zar" w:hint="cs"/>
          <w:noProof/>
          <w:sz w:val="24"/>
          <w:szCs w:val="24"/>
          <w:rtl/>
        </w:rPr>
        <w:t xml:space="preserve"> با حداقل كردن حداكثر ميزان انحراف يا «</w:t>
      </w:r>
      <w:r w:rsidRPr="00B91260">
        <w:rPr>
          <w:rFonts w:ascii="Times New Roman" w:eastAsia="Times New Roman" w:hAnsi="Times New Roman" w:cs="B Zar"/>
          <w:i/>
          <w:iCs/>
          <w:noProof/>
          <w:sz w:val="24"/>
          <w:szCs w:val="24"/>
        </w:rPr>
        <w:t>Minmax</w:t>
      </w:r>
      <w:r w:rsidRPr="00B91260">
        <w:rPr>
          <w:rFonts w:ascii="Times New Roman" w:eastAsia="Times New Roman" w:hAnsi="Times New Roman" w:cs="B Zar" w:hint="cs"/>
          <w:noProof/>
          <w:sz w:val="24"/>
          <w:szCs w:val="24"/>
          <w:rtl/>
        </w:rPr>
        <w:t xml:space="preserve">» را نام برد. در اين مدل حداكثر ميزان انحراف با </w:t>
      </w:r>
      <w:r w:rsidRPr="00B91260">
        <w:rPr>
          <w:rFonts w:ascii="Times New Roman" w:eastAsia="Times New Roman" w:hAnsi="Times New Roman" w:cs="B Zar"/>
          <w:noProof/>
          <w:sz w:val="24"/>
          <w:szCs w:val="24"/>
        </w:rPr>
        <w:t>M</w:t>
      </w:r>
      <w:r w:rsidRPr="00B91260">
        <w:rPr>
          <w:rFonts w:ascii="Times New Roman" w:eastAsia="Times New Roman" w:hAnsi="Times New Roman" w:cs="B Zar" w:hint="cs"/>
          <w:noProof/>
          <w:sz w:val="24"/>
          <w:szCs w:val="24"/>
          <w:rtl/>
        </w:rPr>
        <w:t xml:space="preserve"> نشان داده شده و رابطه زير بعنوان محدوديت به مدل اضافه مي‌گردد. </w:t>
      </w:r>
    </w:p>
    <w:p w:rsidR="002130AD" w:rsidRPr="00B91260" w:rsidRDefault="002130AD" w:rsidP="00B91260">
      <w:pPr>
        <w:bidi/>
        <w:spacing w:after="0" w:line="360" w:lineRule="auto"/>
        <w:ind w:firstLine="567"/>
        <w:jc w:val="center"/>
        <w:rPr>
          <w:rFonts w:ascii="Times New Roman" w:eastAsia="Times New Roman" w:hAnsi="Times New Roman" w:cs="B Zar"/>
          <w:noProof/>
          <w:sz w:val="24"/>
          <w:szCs w:val="24"/>
          <w:rtl/>
        </w:rPr>
      </w:pPr>
      <w:r w:rsidRPr="00B91260">
        <w:rPr>
          <w:rFonts w:ascii="Times New Roman" w:eastAsia="Times New Roman" w:hAnsi="Times New Roman" w:cs="B Zar"/>
          <w:noProof/>
          <w:position w:val="-16"/>
          <w:sz w:val="24"/>
          <w:szCs w:val="24"/>
        </w:rPr>
        <w:object w:dxaOrig="760" w:dyaOrig="400">
          <v:shape id="_x0000_i1071" type="#_x0000_t75" style="width:36pt;height:21.6pt" o:ole="">
            <v:imagedata r:id="rId117" o:title=""/>
          </v:shape>
          <o:OLEObject Type="Embed" ProgID="Equation.3" ShapeID="_x0000_i1071" DrawAspect="Content" ObjectID="_1556442183" r:id="rId118"/>
        </w:objec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Pr>
      </w:pPr>
      <w:r w:rsidRPr="00B91260">
        <w:rPr>
          <w:rFonts w:ascii="Times New Roman" w:eastAsia="Times New Roman" w:hAnsi="Times New Roman" w:cs="B Zar" w:hint="cs"/>
          <w:noProof/>
          <w:sz w:val="24"/>
          <w:szCs w:val="24"/>
          <w:rtl/>
        </w:rPr>
        <w:t xml:space="preserve">حال هرچه </w:t>
      </w:r>
      <w:r w:rsidRPr="00B91260">
        <w:rPr>
          <w:rFonts w:ascii="Times New Roman" w:eastAsia="Times New Roman" w:hAnsi="Times New Roman" w:cs="B Zar"/>
          <w:noProof/>
          <w:sz w:val="24"/>
          <w:szCs w:val="24"/>
        </w:rPr>
        <w:t>M</w:t>
      </w:r>
      <w:r w:rsidRPr="00B91260">
        <w:rPr>
          <w:rFonts w:ascii="Times New Roman" w:eastAsia="Times New Roman" w:hAnsi="Times New Roman" w:cs="B Zar" w:hint="cs"/>
          <w:noProof/>
          <w:sz w:val="24"/>
          <w:szCs w:val="24"/>
          <w:rtl/>
        </w:rPr>
        <w:t xml:space="preserve"> كوچكتر گردد به معني آنست كه مقدار متغيرهاي انحراف از آرمان كمتر مي‌گردد. اين مدل به شكل زير مي‌باشد.</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rPr>
      </w:pPr>
    </w:p>
    <w:p w:rsidR="002130AD" w:rsidRPr="00B91260" w:rsidRDefault="003C7291" w:rsidP="00B91260">
      <w:pPr>
        <w:bidi/>
        <w:spacing w:after="0" w:line="360" w:lineRule="auto"/>
        <w:ind w:firstLine="567"/>
        <w:jc w:val="both"/>
        <w:rPr>
          <w:rFonts w:ascii="Times New Roman" w:eastAsia="Times New Roman" w:hAnsi="Times New Roman" w:cs="B Zar"/>
          <w:noProof/>
          <w:sz w:val="24"/>
          <w:szCs w:val="24"/>
          <w:rtl/>
        </w:rPr>
      </w:pPr>
      <w:r>
        <w:rPr>
          <w:rFonts w:ascii="Times New Roman" w:eastAsia="Times New Roman" w:hAnsi="Times New Roman" w:cs="B Zar"/>
          <w:noProof/>
          <w:sz w:val="24"/>
          <w:szCs w:val="24"/>
          <w:rtl/>
          <w:lang w:bidi="fa-IR"/>
        </w:rPr>
        <w:pict>
          <v:shape id="_x0000_s1395" type="#_x0000_t75" style="position:absolute;left:0;text-align:left;margin-left:158.15pt;margin-top:-8.8pt;width:143.6pt;height:125.25pt;z-index:251680768">
            <v:imagedata r:id="rId119" o:title=""/>
            <w10:wrap type="square" side="right"/>
          </v:shape>
          <o:OLEObject Type="Embed" ProgID="Equation.3" ShapeID="_x0000_s1395" DrawAspect="Content" ObjectID="_1556442231" r:id="rId120"/>
        </w:pic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AC1FFF" w:rsidP="00B91260">
      <w:pPr>
        <w:bidi/>
        <w:spacing w:after="0" w:line="360" w:lineRule="auto"/>
        <w:ind w:firstLine="567"/>
        <w:jc w:val="both"/>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708416" behindDoc="0" locked="0" layoutInCell="1" allowOverlap="1">
                <wp:simplePos x="0" y="0"/>
                <wp:positionH relativeFrom="column">
                  <wp:posOffset>-2852420</wp:posOffset>
                </wp:positionH>
                <wp:positionV relativeFrom="paragraph">
                  <wp:posOffset>146685</wp:posOffset>
                </wp:positionV>
                <wp:extent cx="4000500" cy="571500"/>
                <wp:effectExtent l="5080" t="13335" r="13970" b="5715"/>
                <wp:wrapNone/>
                <wp:docPr id="130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571500"/>
                          <a:chOff x="2961" y="4144"/>
                          <a:chExt cx="5220" cy="900"/>
                        </a:xfrm>
                      </wpg:grpSpPr>
                      <wps:wsp>
                        <wps:cNvPr id="1303" name="Line 423"/>
                        <wps:cNvCnPr/>
                        <wps:spPr bwMode="auto">
                          <a:xfrm>
                            <a:off x="2961" y="414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4" name="Rectangle 424"/>
                        <wps:cNvSpPr>
                          <a:spLocks noChangeArrowheads="1"/>
                        </wps:cNvSpPr>
                        <wps:spPr bwMode="auto">
                          <a:xfrm>
                            <a:off x="2961" y="4324"/>
                            <a:ext cx="5220" cy="720"/>
                          </a:xfrm>
                          <a:prstGeom prst="rect">
                            <a:avLst/>
                          </a:prstGeom>
                          <a:solidFill>
                            <a:srgbClr val="FFFFFF"/>
                          </a:solidFill>
                          <a:ln w="9525">
                            <a:solidFill>
                              <a:srgbClr val="FFFFFF"/>
                            </a:solidFill>
                            <a:miter lim="800000"/>
                            <a:headEnd/>
                            <a:tailEnd/>
                          </a:ln>
                        </wps:spPr>
                        <wps:txbx>
                          <w:txbxContent>
                            <w:p w:rsidR="00897B9E" w:rsidRPr="00BA7A6B" w:rsidRDefault="00897B9E" w:rsidP="002130AD">
                              <w:pPr>
                                <w:jc w:val="center"/>
                                <w:rPr>
                                  <w:rFonts w:cs="B Badr"/>
                                  <w:sz w:val="28"/>
                                  <w:lang w:bidi="fa-IR"/>
                                </w:rPr>
                              </w:pPr>
                              <w:r w:rsidRPr="00BA7A6B">
                                <w:rPr>
                                  <w:rFonts w:cs="B Badr" w:hint="cs"/>
                                  <w:sz w:val="28"/>
                                  <w:rtl/>
                                  <w:lang w:bidi="fa-IR"/>
                                </w:rPr>
                                <w:t xml:space="preserve">مدل(2-12): مدل برنامه ريزي آرماني </w:t>
                              </w:r>
                              <w:r w:rsidRPr="00BA7A6B">
                                <w:rPr>
                                  <w:rFonts w:cs="B Badr"/>
                                  <w:i/>
                                  <w:iCs/>
                                  <w:szCs w:val="24"/>
                                  <w:lang w:bidi="fa-IR"/>
                                </w:rPr>
                                <w:t>MinMax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 o:spid="_x0000_s1409" style="position:absolute;left:0;text-align:left;margin-left:-224.6pt;margin-top:11.55pt;width:315pt;height:45pt;z-index:251708416;mso-position-horizontal-relative:text;mso-position-vertical-relative:text" coordorigin="2961,4144" coordsize="52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v1OAMAACMIAAAOAAAAZHJzL2Uyb0RvYy54bWy8Vdtu2zAMfR+wfxD0nvoSp22MukORSzGg&#10;24p1+wDFlm1htuRJSp1u2L+PouKkyW5dBywPjmxSFHnOoXjxatM25J5rI5TMaHQSUsJlrgohq4x+&#10;/LAcnVNiLJMFa5TkGX3ghr66fPniou9SHqtaNQXXBIJIk/ZdRmtruzQITF7zlpkT1XEJxlLplll4&#10;1VVQaNZD9LYJ4jA8DXqli06rnBsDX+feSC8xflny3L4rS8MtaTIKuVl8anyu3DO4vGBppVlXi3yb&#10;BntGFi0TEg7dhZozy8haix9CtSLXyqjSnuSqDVRZipxjDVBNFB5Vc63VusNaqrSvuh1MAO0RTs8O&#10;m7+9v9VEFMDdOIwpkawFlvBgksSxw6fvqhTcrnV3191qXyQsb1T+yYA5OLa798o7k1X/RhUQkK2t&#10;Qnw2pW5dCKicbJCGhx0NfGNJDh+TMAwnIbCVg21yFrk18pTXQKbbFk9PI0rAmkRJMtgW2+2TON7u&#10;nfqNAUv9sZjqNjVXF0jO7FE1/4bqXc06jmQZB9ce1fGA6o2QHEAde1DRayZvNUJsUgPg/hGvnxQ+&#10;oLYvG9HaFc3STht7zVVL3CKjDaSBXLD7G2Mdg3sXR41US9E0CHgjSZ/R6SSe4AajGlE4o3MzulrN&#10;Gk3umWst/LnCINiBG0hYFhis5qxYbNeWicavwb+RLh7UAelsV753vk7D6eJ8cZ6Mkvh0MUrC+Xx0&#10;tZwlo9NldDaZj+ez2Tz65lKLkrQWRcGly27o4yh5GqPbG8V34K6TdzAEh9GxREh2+MekQVmeQS+r&#10;lSoekFj8DiL7f2pLBrW9h7uPyapxksMecSmCMIcmNr6DiVSzGvz4ldaqdxxBH0TI5MGGocC/kOjY&#10;n4vUYmPvJXoGLerFMlwIRyLVkP3vRHqgsQMpLvH3Myk+Wc2/DtEKC+OqEW1Gz3eSZ+lvpX2kDbtZ&#10;bfyFm+xuAq8XopWfTzBPYVEr/YWSHmZTRs3nNdOckua1BHqmcOu5YYYvycSBSfRjy+qxhckcQmXU&#10;UuKXM+sH4LrToqrhpAiRluoKbulS4JXg6PZZgc7dC4oYVjiJUPvbqelG3eN39N/P9svvAAAA//8D&#10;AFBLAwQUAAYACAAAACEA7Ykvb+EAAAALAQAADwAAAGRycy9kb3ducmV2LnhtbEyPQWvCQBCF74X+&#10;h2UKvekm0RaN2YhI25MU1ELpbc2OSTA7G7JrEv99x1N7m5n3ePO9bD3aRvTY+dqRgngagUAqnKmp&#10;VPB1fJ8sQPigyejGESq4oYd1/viQ6dS4gfbYH0IpOIR8qhVUIbSplL6o0Go/dS0Sa2fXWR147Upp&#10;Oj1wuG1kEkWv0uqa+EOlW9xWWFwOV6vgY9DDZha/9bvLeXv7Ob58fu9iVOr5adysQAQcw58Z7viM&#10;DjkzndyVjBeNgsl8vkzYqyCZxSDujkXEZU48xHyReSb/d8h/AQAA//8DAFBLAQItABQABgAIAAAA&#10;IQC2gziS/gAAAOEBAAATAAAAAAAAAAAAAAAAAAAAAABbQ29udGVudF9UeXBlc10ueG1sUEsBAi0A&#10;FAAGAAgAAAAhADj9If/WAAAAlAEAAAsAAAAAAAAAAAAAAAAALwEAAF9yZWxzLy5yZWxzUEsBAi0A&#10;FAAGAAgAAAAhAHvkO/U4AwAAIwgAAA4AAAAAAAAAAAAAAAAALgIAAGRycy9lMm9Eb2MueG1sUEsB&#10;Ai0AFAAGAAgAAAAhAO2JL2/hAAAACwEAAA8AAAAAAAAAAAAAAAAAkgUAAGRycy9kb3ducmV2Lnht&#10;bFBLBQYAAAAABAAEAPMAAACgBgAAAAA=&#10;">
                <v:line id="Line 423" o:spid="_x0000_s1410" style="position:absolute;visibility:visible;mso-wrap-style:square" from="2961,4144" to="818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l2kMUAAADdAAAADwAAAGRycy9kb3ducmV2LnhtbERPTWvCQBC9F/wPyxS81U0bCJK6iigF&#10;7aGoLbTHMTtNUrOzYXdN4r93BaG3ebzPmS0G04iOnK8tK3ieJCCIC6trLhV8fb49TUH4gKyxsUwK&#10;LuRhMR89zDDXtuc9dYdQihjCPkcFVQhtLqUvKjLoJ7YljtyvdQZDhK6U2mEfw00jX5IkkwZrjg0V&#10;trSqqDgdzkbBR7rLuuX2fTN8b7Njsd4ff/56p9T4cVi+ggg0hH/x3b3RcX6apHD7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l2kMUAAADdAAAADwAAAAAAAAAA&#10;AAAAAAChAgAAZHJzL2Rvd25yZXYueG1sUEsFBgAAAAAEAAQA+QAAAJMDAAAAAA==&#10;"/>
                <v:rect id="Rectangle 424" o:spid="_x0000_s1411" style="position:absolute;left:2961;top:4324;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au8MA&#10;AADdAAAADwAAAGRycy9kb3ducmV2LnhtbERPTWvCQBC9C/6HZYTedKOVUqKbUDWlPXiwqd6H3TEJ&#10;zc6G7FZjf31XKPQ2j/c563ywrbhQ7xvHCuazBASxdqbhSsHx83X6DMIHZIOtY1JwIw95Nh6tMTXu&#10;yh90KUMlYgj7FBXUIXSplF7XZNHPXEccubPrLYYI+0qaHq8x3LZykSRP0mLDsaHGjrY16a/y2yo4&#10;IO4OP29ab4rbflnQ9lSQa5V6mAwvKxCBhvAv/nO/mzj/MVnC/Z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1au8MAAADdAAAADwAAAAAAAAAAAAAAAACYAgAAZHJzL2Rv&#10;d25yZXYueG1sUEsFBgAAAAAEAAQA9QAAAIgDAAAAAA==&#10;" strokecolor="white">
                  <v:textbox>
                    <w:txbxContent>
                      <w:p w:rsidR="00897B9E" w:rsidRPr="00BA7A6B" w:rsidRDefault="00897B9E" w:rsidP="002130AD">
                        <w:pPr>
                          <w:jc w:val="center"/>
                          <w:rPr>
                            <w:rFonts w:cs="B Badr"/>
                            <w:sz w:val="28"/>
                            <w:lang w:bidi="fa-IR"/>
                          </w:rPr>
                        </w:pPr>
                        <w:r w:rsidRPr="00BA7A6B">
                          <w:rPr>
                            <w:rFonts w:cs="B Badr" w:hint="cs"/>
                            <w:sz w:val="28"/>
                            <w:rtl/>
                            <w:lang w:bidi="fa-IR"/>
                          </w:rPr>
                          <w:t xml:space="preserve">مدل(2-12): مدل برنامه ريزي آرماني </w:t>
                        </w:r>
                        <w:r w:rsidRPr="00BA7A6B">
                          <w:rPr>
                            <w:rFonts w:cs="B Badr"/>
                            <w:i/>
                            <w:iCs/>
                            <w:szCs w:val="24"/>
                            <w:lang w:bidi="fa-IR"/>
                          </w:rPr>
                          <w:t>MinMax</w:t>
                        </w:r>
                      </w:p>
                    </w:txbxContent>
                  </v:textbox>
                </v:rect>
              </v:group>
            </w:pict>
          </mc:Fallback>
        </mc:AlternateConten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Pr>
      </w:pPr>
      <w:r w:rsidRPr="00B91260">
        <w:rPr>
          <w:rFonts w:ascii="Times New Roman" w:eastAsia="Times New Roman" w:hAnsi="Times New Roman" w:cs="B Zar" w:hint="cs"/>
          <w:noProof/>
          <w:sz w:val="24"/>
          <w:szCs w:val="24"/>
          <w:rtl/>
        </w:rPr>
        <w:t xml:space="preserve">قدرت تفكيك مدل اخير از دو مدل ديگر بيشتر مي‌باشد. همچنين حداقل كردن </w:t>
      </w:r>
      <w:r w:rsidRPr="00B91260">
        <w:rPr>
          <w:rFonts w:ascii="Times New Roman" w:eastAsia="Times New Roman" w:hAnsi="Times New Roman" w:cs="B Zar"/>
          <w:noProof/>
          <w:sz w:val="24"/>
          <w:szCs w:val="24"/>
        </w:rPr>
        <w:t>M</w:t>
      </w:r>
      <w:r w:rsidRPr="00B91260">
        <w:rPr>
          <w:rFonts w:ascii="Times New Roman" w:eastAsia="Times New Roman" w:hAnsi="Times New Roman" w:cs="B Zar" w:hint="cs"/>
          <w:noProof/>
          <w:sz w:val="24"/>
          <w:szCs w:val="24"/>
          <w:rtl/>
        </w:rPr>
        <w:t xml:space="preserve"> در اين مدل و همچنين</w:t>
      </w:r>
      <w:r w:rsidRPr="00B91260">
        <w:rPr>
          <w:rFonts w:ascii="Times New Roman" w:eastAsia="Times New Roman" w:hAnsi="Times New Roman" w:cs="B Zar"/>
          <w:noProof/>
          <w:position w:val="-16"/>
          <w:sz w:val="24"/>
          <w:szCs w:val="24"/>
        </w:rPr>
        <w:drawing>
          <wp:inline distT="0" distB="0" distL="0" distR="0">
            <wp:extent cx="39497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94970" cy="266700"/>
                    </a:xfrm>
                    <a:prstGeom prst="rect">
                      <a:avLst/>
                    </a:prstGeom>
                    <a:noFill/>
                    <a:ln>
                      <a:noFill/>
                    </a:ln>
                  </pic:spPr>
                </pic:pic>
              </a:graphicData>
            </a:graphic>
          </wp:inline>
        </w:drawing>
      </w:r>
      <w:r w:rsidRPr="00B91260">
        <w:rPr>
          <w:rFonts w:ascii="Times New Roman" w:eastAsia="Times New Roman" w:hAnsi="Times New Roman" w:cs="B Zar" w:hint="cs"/>
          <w:noProof/>
          <w:sz w:val="24"/>
          <w:szCs w:val="24"/>
          <w:rtl/>
        </w:rPr>
        <w:t xml:space="preserve"> در مدل «</w:t>
      </w:r>
      <w:r w:rsidRPr="00B91260">
        <w:rPr>
          <w:rFonts w:ascii="Times New Roman" w:eastAsia="Times New Roman" w:hAnsi="Times New Roman" w:cs="B Zar"/>
          <w:i/>
          <w:iCs/>
          <w:noProof/>
          <w:sz w:val="24"/>
          <w:szCs w:val="24"/>
        </w:rPr>
        <w:t>MinSum</w:t>
      </w:r>
      <w:r w:rsidRPr="00B91260">
        <w:rPr>
          <w:rFonts w:ascii="Times New Roman" w:eastAsia="Times New Roman" w:hAnsi="Times New Roman" w:cs="B Zar" w:hint="cs"/>
          <w:noProof/>
          <w:sz w:val="24"/>
          <w:szCs w:val="24"/>
          <w:rtl/>
        </w:rPr>
        <w:t>» مترادف با محدود كردن وزن متغيرهاست و از تخصيص وزنهاي غير منطقي  جلوگيري مي‌كند</w:t>
      </w:r>
      <w:r w:rsidRPr="00B91260">
        <w:rPr>
          <w:rFonts w:ascii="Times New Roman" w:eastAsia="Times New Roman" w:hAnsi="Times New Roman" w:cs="B Zar" w:hint="cs"/>
          <w:noProof/>
          <w:sz w:val="24"/>
          <w:szCs w:val="24"/>
          <w:rtl/>
          <w:lang w:bidi="fa-IR"/>
        </w:rPr>
        <w:t>(</w:t>
      </w:r>
      <w:r w:rsidRPr="00B91260">
        <w:rPr>
          <w:rFonts w:ascii="Times New Roman" w:eastAsia="Times New Roman" w:hAnsi="Times New Roman" w:cs="B Zar"/>
          <w:noProof/>
          <w:sz w:val="24"/>
          <w:szCs w:val="24"/>
          <w:lang w:bidi="fa-IR"/>
        </w:rPr>
        <w:t>Li, et al, 1999</w:t>
      </w:r>
      <w:r w:rsidRPr="00B91260">
        <w:rPr>
          <w:rFonts w:ascii="Times New Roman" w:eastAsia="Times New Roman" w:hAnsi="Times New Roman" w:cs="B Zar" w:hint="cs"/>
          <w:noProof/>
          <w:sz w:val="24"/>
          <w:szCs w:val="24"/>
          <w:rtl/>
          <w:lang w:bidi="fa-IR"/>
        </w:rPr>
        <w:t>)</w:t>
      </w:r>
      <w:r w:rsidRPr="00B91260">
        <w:rPr>
          <w:rFonts w:ascii="Times New Roman" w:eastAsia="Times New Roman" w:hAnsi="Times New Roman" w:cs="B Zar" w:hint="cs"/>
          <w:noProof/>
          <w:sz w:val="24"/>
          <w:szCs w:val="24"/>
          <w:rtl/>
        </w:rPr>
        <w:t>.</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پس از آشنايي با مدلهاي اوليه و همچنين برخي مدلهاي جديدتر در زمينه تحليل پوششي داده ها، در ادامه مدل </w:t>
      </w:r>
      <w:r w:rsidRPr="00B91260">
        <w:rPr>
          <w:rFonts w:ascii="Times New Roman" w:eastAsia="Times New Roman" w:hAnsi="Times New Roman" w:cs="B Zar"/>
          <w:noProof/>
          <w:sz w:val="24"/>
          <w:szCs w:val="24"/>
          <w:lang w:bidi="fa-IR"/>
        </w:rPr>
        <w:t>DEA</w:t>
      </w:r>
      <w:r w:rsidRPr="00B91260">
        <w:rPr>
          <w:rFonts w:ascii="Times New Roman" w:eastAsia="Times New Roman" w:hAnsi="Times New Roman" w:cs="B Zar" w:hint="cs"/>
          <w:noProof/>
          <w:sz w:val="24"/>
          <w:szCs w:val="24"/>
          <w:rtl/>
          <w:lang w:bidi="fa-IR"/>
        </w:rPr>
        <w:t xml:space="preserve"> مورد استفاده در اين تحقيق به تفصيل تشريح خواهد شد.</w:t>
      </w:r>
    </w:p>
    <w:p w:rsidR="002130AD" w:rsidRPr="002130AD" w:rsidRDefault="002130AD" w:rsidP="002130AD">
      <w:pPr>
        <w:bidi/>
        <w:spacing w:after="0" w:line="240" w:lineRule="auto"/>
        <w:ind w:firstLine="567"/>
        <w:jc w:val="both"/>
        <w:rPr>
          <w:rFonts w:ascii="Times New Roman" w:eastAsia="Times New Roman" w:hAnsi="Times New Roman" w:cs="Yagut"/>
          <w:noProof/>
          <w:sz w:val="24"/>
          <w:szCs w:val="28"/>
          <w:rtl/>
          <w:lang w:bidi="fa-IR"/>
        </w:rPr>
      </w:pPr>
    </w:p>
    <w:p w:rsidR="002130AD" w:rsidRPr="00B91260" w:rsidRDefault="00B91260" w:rsidP="002130AD">
      <w:pPr>
        <w:keepNext/>
        <w:bidi/>
        <w:spacing w:before="240" w:after="60" w:line="240" w:lineRule="auto"/>
        <w:jc w:val="both"/>
        <w:outlineLvl w:val="0"/>
        <w:rPr>
          <w:rFonts w:ascii="Arial" w:eastAsia="Times New Roman" w:hAnsi="Arial" w:cs="B Zar"/>
          <w:b/>
          <w:bCs/>
          <w:noProof/>
          <w:kern w:val="32"/>
          <w:sz w:val="24"/>
          <w:szCs w:val="24"/>
          <w:rtl/>
        </w:rPr>
      </w:pPr>
      <w:r w:rsidRPr="00B91260">
        <w:rPr>
          <w:rFonts w:ascii="Arial" w:eastAsia="Times New Roman" w:hAnsi="Arial" w:cs="B Zar" w:hint="cs"/>
          <w:b/>
          <w:bCs/>
          <w:noProof/>
          <w:kern w:val="32"/>
          <w:sz w:val="24"/>
          <w:szCs w:val="24"/>
          <w:rtl/>
        </w:rPr>
        <w:t xml:space="preserve">۲-۴-۹- </w:t>
      </w:r>
      <w:r w:rsidR="002130AD" w:rsidRPr="00B91260">
        <w:rPr>
          <w:rFonts w:ascii="Arial" w:eastAsia="Times New Roman" w:hAnsi="Arial" w:cs="B Zar" w:hint="cs"/>
          <w:b/>
          <w:bCs/>
          <w:noProof/>
          <w:kern w:val="32"/>
          <w:sz w:val="24"/>
          <w:szCs w:val="24"/>
          <w:rtl/>
        </w:rPr>
        <w:t xml:space="preserve">مدل شبه </w:t>
      </w:r>
      <w:r w:rsidR="002130AD" w:rsidRPr="00B91260">
        <w:rPr>
          <w:rFonts w:ascii="Arial" w:eastAsia="Times New Roman" w:hAnsi="Arial" w:cs="B Zar"/>
          <w:b/>
          <w:bCs/>
          <w:noProof/>
          <w:kern w:val="32"/>
          <w:sz w:val="24"/>
          <w:szCs w:val="24"/>
        </w:rPr>
        <w:t>DEA</w:t>
      </w:r>
      <w:r w:rsidR="002130AD" w:rsidRPr="00B91260">
        <w:rPr>
          <w:rFonts w:ascii="Arial" w:eastAsia="Times New Roman" w:hAnsi="Arial" w:cs="B Zar" w:hint="cs"/>
          <w:b/>
          <w:bCs/>
          <w:noProof/>
          <w:kern w:val="32"/>
          <w:sz w:val="24"/>
          <w:szCs w:val="24"/>
          <w:rtl/>
        </w:rPr>
        <w:t xml:space="preserve"> چند </w:t>
      </w:r>
      <w:r w:rsidR="002130AD" w:rsidRPr="00B91260">
        <w:rPr>
          <w:rFonts w:ascii="Arial" w:eastAsia="Times New Roman" w:hAnsi="Arial" w:cs="B Zar" w:hint="cs"/>
          <w:b/>
          <w:bCs/>
          <w:noProof/>
          <w:kern w:val="32"/>
          <w:sz w:val="24"/>
          <w:szCs w:val="24"/>
          <w:rtl/>
          <w:lang w:bidi="fa-IR"/>
        </w:rPr>
        <w:t>بخشي</w:t>
      </w:r>
      <w:r w:rsidR="002130AD" w:rsidRPr="00B91260">
        <w:rPr>
          <w:rFonts w:ascii="Arial" w:eastAsia="Times New Roman" w:hAnsi="Arial" w:cs="B Zar"/>
          <w:b/>
          <w:bCs/>
          <w:noProof/>
          <w:kern w:val="32"/>
          <w:sz w:val="24"/>
          <w:szCs w:val="24"/>
          <w:vertAlign w:val="superscript"/>
          <w:rtl/>
        </w:rPr>
        <w:footnoteReference w:id="81"/>
      </w:r>
      <w:r w:rsidR="002130AD" w:rsidRPr="00B91260">
        <w:rPr>
          <w:rFonts w:ascii="Arial" w:eastAsia="Times New Roman" w:hAnsi="Arial" w:cs="B Zar" w:hint="cs"/>
          <w:b/>
          <w:bCs/>
          <w:noProof/>
          <w:kern w:val="32"/>
          <w:sz w:val="24"/>
          <w:szCs w:val="24"/>
          <w:rtl/>
        </w:rPr>
        <w:t xml:space="preserve"> (</w:t>
      </w:r>
      <w:r w:rsidR="002130AD" w:rsidRPr="00B91260">
        <w:rPr>
          <w:rFonts w:ascii="Arial" w:eastAsia="Times New Roman" w:hAnsi="Arial" w:cs="B Zar"/>
          <w:noProof/>
          <w:kern w:val="32"/>
          <w:sz w:val="24"/>
          <w:szCs w:val="24"/>
        </w:rPr>
        <w:t>Amirteimoori, 2005</w:t>
      </w:r>
      <w:r w:rsidR="002130AD" w:rsidRPr="00B91260">
        <w:rPr>
          <w:rFonts w:ascii="Arial" w:eastAsia="Times New Roman" w:hAnsi="Arial" w:cs="B Zar" w:hint="cs"/>
          <w:b/>
          <w:bCs/>
          <w:noProof/>
          <w:kern w:val="32"/>
          <w:sz w:val="24"/>
          <w:szCs w:val="24"/>
          <w:rtl/>
        </w:rPr>
        <w:t>)</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در موارد بسياري واحدهاي تصميم‌گيري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 از اجزاء به هم وابسته </w:t>
      </w:r>
      <w:r w:rsidRPr="00B91260">
        <w:rPr>
          <w:rFonts w:ascii="Times New Roman" w:eastAsia="Times New Roman" w:hAnsi="Times New Roman" w:cs="B Zar"/>
          <w:noProof/>
          <w:sz w:val="24"/>
          <w:szCs w:val="24"/>
          <w:rtl/>
          <w:lang w:bidi="fa-IR"/>
        </w:rPr>
        <w:footnoteReference w:id="82"/>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 تشكيل شده‌اند، بگونه‌اي كه خروجي حاصل از هر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 بعنوان بخشي از ورودي براي ديگر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ها بكار مي‌رود. لذا با تأكيد بر اجزاء تشكيل دهنده هر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 نياز به ابزار اندازه‌گيري عملكردي است كه بر پايه اطلاعات و امتياز كارايي هر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 به محاسبه امتياز كارايي نهايي هر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  بپردازد. </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تلاش‌هاي اوليه در اين زمينه توسط «</w:t>
      </w:r>
      <w:r w:rsidRPr="00B91260">
        <w:rPr>
          <w:rFonts w:ascii="Times New Roman" w:eastAsia="Times New Roman" w:hAnsi="Times New Roman" w:cs="B Zar"/>
          <w:noProof/>
          <w:sz w:val="24"/>
          <w:szCs w:val="24"/>
          <w:lang w:bidi="fa-IR"/>
        </w:rPr>
        <w:t>Fare</w:t>
      </w:r>
      <w:r w:rsidRPr="00B91260">
        <w:rPr>
          <w:rFonts w:ascii="Times New Roman" w:eastAsia="Times New Roman" w:hAnsi="Times New Roman" w:cs="B Zar" w:hint="cs"/>
          <w:noProof/>
          <w:sz w:val="24"/>
          <w:szCs w:val="24"/>
          <w:rtl/>
          <w:lang w:bidi="fa-IR"/>
        </w:rPr>
        <w:t>» و «</w:t>
      </w:r>
      <w:r w:rsidRPr="00B91260">
        <w:rPr>
          <w:rFonts w:ascii="Times New Roman" w:eastAsia="Times New Roman" w:hAnsi="Times New Roman" w:cs="B Zar"/>
          <w:noProof/>
          <w:sz w:val="24"/>
          <w:szCs w:val="24"/>
          <w:lang w:bidi="fa-IR"/>
        </w:rPr>
        <w:t>Grosskpof</w:t>
      </w:r>
      <w:r w:rsidRPr="00B91260">
        <w:rPr>
          <w:rFonts w:ascii="Times New Roman" w:eastAsia="Times New Roman" w:hAnsi="Times New Roman" w:cs="B Zar" w:hint="cs"/>
          <w:noProof/>
          <w:sz w:val="24"/>
          <w:szCs w:val="24"/>
          <w:rtl/>
          <w:lang w:bidi="fa-IR"/>
        </w:rPr>
        <w:t xml:space="preserve">» صورت گرفته است. آنها فرايندي چند مرحله‌اي را مورد توجه قرار دادند كه در آن محصول مياني يا خروجي هر مرحله مي‌توانست بعنوان محصول نهايي و يا ورودي‌ مراحل بعدي توليد باشد. اما اين محققان تنها به اندازه‌گيري كارايي كل فرايند پرداخته و درصدد اندازه‌گيري كارايي هر مرحله نبوده‌اند. </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w:t>
      </w:r>
      <w:r w:rsidRPr="00B91260">
        <w:rPr>
          <w:rFonts w:ascii="Times New Roman" w:eastAsia="Times New Roman" w:hAnsi="Times New Roman" w:cs="B Zar"/>
          <w:noProof/>
          <w:sz w:val="24"/>
          <w:szCs w:val="24"/>
          <w:lang w:bidi="fa-IR"/>
        </w:rPr>
        <w:t>Cook</w:t>
      </w:r>
      <w:r w:rsidRPr="00B91260">
        <w:rPr>
          <w:rFonts w:ascii="Times New Roman" w:eastAsia="Times New Roman" w:hAnsi="Times New Roman" w:cs="B Zar" w:hint="cs"/>
          <w:noProof/>
          <w:sz w:val="24"/>
          <w:szCs w:val="24"/>
          <w:rtl/>
          <w:lang w:bidi="fa-IR"/>
        </w:rPr>
        <w:t xml:space="preserve">» نيز تحقيقي در اين زمينه انجام داده و به محاسبه كارايي واحدهاي به هم مرتبط پرداخته است كه اين واحدها از نهاده ‌ها و ورودي‌هاي مشترك استفاده مي‌نمايند. </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امادر مقاله «تيموري و ديگران» رويكردي جديد براي ارزيابي كارايي نسبي واحدهاي مشخص معرفي شده است. كه هر يك از اين واحدها شامل يكسري زيرواحدهاي </w:t>
      </w:r>
      <w:r w:rsidRPr="00B91260">
        <w:rPr>
          <w:rFonts w:ascii="Times New Roman" w:eastAsia="Times New Roman" w:hAnsi="Times New Roman" w:cs="B Zar"/>
          <w:noProof/>
          <w:sz w:val="24"/>
          <w:szCs w:val="24"/>
          <w:lang w:bidi="fa-IR"/>
        </w:rPr>
        <w:t>(Subunit)</w:t>
      </w:r>
      <w:r w:rsidRPr="00B91260">
        <w:rPr>
          <w:rFonts w:ascii="Times New Roman" w:eastAsia="Times New Roman" w:hAnsi="Times New Roman" w:cs="B Zar" w:hint="cs"/>
          <w:noProof/>
          <w:sz w:val="24"/>
          <w:szCs w:val="24"/>
          <w:rtl/>
          <w:lang w:bidi="fa-IR"/>
        </w:rPr>
        <w:t xml:space="preserve"> ديگري مي‌باشند. </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در شرايط واقعي اين حالت بسيار رخ مي‌دهد، بطوري كه معمولا يك ورودي ثابت به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اول تخصيص مي‌يابد و يك خروجي كلي نيز توسط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 آخر توليد مي‌شود. ساير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ها نيز به هم وابسته هستند يعني خروجي توليد شده </w:t>
      </w:r>
      <w:r w:rsidRPr="00B91260">
        <w:rPr>
          <w:rFonts w:ascii="Times New Roman" w:eastAsia="Times New Roman" w:hAnsi="Times New Roman" w:cs="B Zar" w:hint="cs"/>
          <w:noProof/>
          <w:sz w:val="24"/>
          <w:szCs w:val="24"/>
          <w:rtl/>
          <w:lang w:bidi="fa-IR"/>
        </w:rPr>
        <w:lastRenderedPageBreak/>
        <w:t xml:space="preserve">بوسيله هر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 بعنوان بخشي از ورودي‌ ساير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ها به كار مي‌رود و ممكن است ورودي  و خروجي هر كدام با ديگري متفاوت باشد. در شكل (2-15) فرايند توليد براي يك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 خاص نشان داده شده است. </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AC1FFF" w:rsidP="00B91260">
      <w:pPr>
        <w:bidi/>
        <w:spacing w:after="0" w:line="360" w:lineRule="auto"/>
        <w:ind w:firstLine="567"/>
        <w:jc w:val="center"/>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s">
            <w:drawing>
              <wp:anchor distT="0" distB="0" distL="114300" distR="114300" simplePos="0" relativeHeight="251714560" behindDoc="0" locked="0" layoutInCell="1" allowOverlap="1">
                <wp:simplePos x="0" y="0"/>
                <wp:positionH relativeFrom="column">
                  <wp:posOffset>2678430</wp:posOffset>
                </wp:positionH>
                <wp:positionV relativeFrom="paragraph">
                  <wp:posOffset>1214120</wp:posOffset>
                </wp:positionV>
                <wp:extent cx="1485900" cy="914400"/>
                <wp:effectExtent l="11430" t="13970" r="7620" b="5080"/>
                <wp:wrapNone/>
                <wp:docPr id="1301"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DDDDDD"/>
                        </a:solidFill>
                        <a:ln w="9525">
                          <a:solidFill>
                            <a:srgbClr val="DDDDDD"/>
                          </a:solidFill>
                          <a:miter lim="800000"/>
                          <a:headEnd/>
                          <a:tailEnd/>
                        </a:ln>
                      </wps:spPr>
                      <wps:txbx>
                        <w:txbxContent>
                          <w:p w:rsidR="00897B9E" w:rsidRPr="000D6CD1" w:rsidRDefault="00897B9E" w:rsidP="002130AD">
                            <w:pPr>
                              <w:jc w:val="center"/>
                              <w:rPr>
                                <w:rFonts w:cs="B Badr"/>
                                <w:sz w:val="28"/>
                                <w:lang w:bidi="fa-IR"/>
                              </w:rPr>
                            </w:pPr>
                            <w:r w:rsidRPr="000D6CD1">
                              <w:rPr>
                                <w:rFonts w:cs="B Badr" w:hint="cs"/>
                                <w:b/>
                                <w:bCs/>
                                <w:sz w:val="28"/>
                                <w:rtl/>
                                <w:lang w:bidi="fa-IR"/>
                              </w:rPr>
                              <w:t>شكل(2-15): فرايند توليد براي</w:t>
                            </w:r>
                            <w:r w:rsidRPr="000D6CD1">
                              <w:rPr>
                                <w:rFonts w:cs="B Badr" w:hint="cs"/>
                                <w:sz w:val="28"/>
                                <w:rtl/>
                                <w:lang w:bidi="fa-IR"/>
                              </w:rPr>
                              <w:t xml:space="preserve"> </w:t>
                            </w:r>
                            <w:r w:rsidRPr="000D6CD1">
                              <w:rPr>
                                <w:rFonts w:cs="B Badr"/>
                                <w:szCs w:val="24"/>
                                <w:lang w:bidi="fa-IR"/>
                              </w:rPr>
                              <w:t>DMUp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412" style="position:absolute;left:0;text-align:left;margin-left:210.9pt;margin-top:95.6pt;width:117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4FJgIAAFUEAAAOAAAAZHJzL2Uyb0RvYy54bWysVNuO0zAQfUfiHyy/0yQlhW7UdLVqWYS0&#10;wIqFD3AcJ7HwjbHbtHw9Y6fb7cILQuTBmvGMj2fOGWd1fdCK7AV4aU1Ni1lOiTDcttL0Nf329fbV&#10;khIfmGmZskbU9Cg8vV6/fLEaXSXmdrCqFUAQxPhqdDUdQnBVlnk+CM38zDphMNhZ0CygC33WAhsR&#10;XatsnudvstFC68By4T3ubqcgXSf8rhM8fO46LwJRNcXaQlohrU1cs/WKVT0wN0h+KoP9QxWaSYOX&#10;nqG2LDCyA/kHlJYcrLddmHGrM9t1kovUA3ZT5L918zAwJ1IvSI53Z5r8/4Pln/b3QGSL2r3OC0oM&#10;06jSF+SNmV4JUpZl5Gh0vsLUB3cPsUvv7iz/7omxmwHzxA2AHQfBWqysiPnZswPR8XiUNONH2yI+&#10;2wWb6Dp0oCMgEkEOSZXjWRVxCITjZlEuF1c5iscxdlWUJdrxClY9nnbgw3thNYlGTQGrT+hsf+fD&#10;lPqYkqq3Sra3UqnkQN9sFJA9wwnZpu+E7i/TlCEj3r6YLxLys5j/OwgtA466krqmyzx+8R5WRdre&#10;mTbZgUk12didMiceI3WTBOHQHCaxnmRpbHtEasFOs41vEY3Bwk9KRpzrmvofOwaCEvXBoDyJQHwI&#10;ySkXb+dILFxGmssIMxyhahoomcxNmB7PzoHsB7ypSHwYe4OSdjKxHeWeqjo1gLOb9Dq9s/g4Lv2U&#10;9fQ3WP8CAAD//wMAUEsDBBQABgAIAAAAIQDg96KT4QAAAAsBAAAPAAAAZHJzL2Rvd25yZXYueG1s&#10;TI/NTsMwEITvSLyDtUjcqOOUlDbEqRASBw4IteVAb26y+VHidYjdJrw9ywmOszOa+TbbzrYXFxx9&#10;60iDWkQgkApXtlRr+Di83K1B+GCoNL0j1PCNHrb59VVm0tJNtMPLPtSCS8inRkMTwpBK6YsGrfEL&#10;NyCxV7nRmsByrGU5monLbS/jKFpJa1rihcYM+Nxg0e3PVkPtjt0rfT1suk9VTLJS74e3odL69mZ+&#10;egQRcA5/YfjFZ3TImenkzlR60Wu4jxWjBzY2KgbBiVWS8OWkYblMYpB5Jv//kP8AAAD//wMAUEsB&#10;Ai0AFAAGAAgAAAAhALaDOJL+AAAA4QEAABMAAAAAAAAAAAAAAAAAAAAAAFtDb250ZW50X1R5cGVz&#10;XS54bWxQSwECLQAUAAYACAAAACEAOP0h/9YAAACUAQAACwAAAAAAAAAAAAAAAAAvAQAAX3JlbHMv&#10;LnJlbHNQSwECLQAUAAYACAAAACEAeMlOBSYCAABVBAAADgAAAAAAAAAAAAAAAAAuAgAAZHJzL2Uy&#10;b0RvYy54bWxQSwECLQAUAAYACAAAACEA4Peik+EAAAALAQAADwAAAAAAAAAAAAAAAACABAAAZHJz&#10;L2Rvd25yZXYueG1sUEsFBgAAAAAEAAQA8wAAAI4FAAAAAA==&#10;" fillcolor="#ddd" strokecolor="#ddd">
                <v:textbox>
                  <w:txbxContent>
                    <w:p w:rsidR="00897B9E" w:rsidRPr="000D6CD1" w:rsidRDefault="00897B9E" w:rsidP="002130AD">
                      <w:pPr>
                        <w:jc w:val="center"/>
                        <w:rPr>
                          <w:rFonts w:cs="B Badr"/>
                          <w:sz w:val="28"/>
                          <w:lang w:bidi="fa-IR"/>
                        </w:rPr>
                      </w:pPr>
                      <w:r w:rsidRPr="000D6CD1">
                        <w:rPr>
                          <w:rFonts w:cs="B Badr" w:hint="cs"/>
                          <w:b/>
                          <w:bCs/>
                          <w:sz w:val="28"/>
                          <w:rtl/>
                          <w:lang w:bidi="fa-IR"/>
                        </w:rPr>
                        <w:t>شكل(2-15): فرايند توليد براي</w:t>
                      </w:r>
                      <w:r w:rsidRPr="000D6CD1">
                        <w:rPr>
                          <w:rFonts w:cs="B Badr" w:hint="cs"/>
                          <w:sz w:val="28"/>
                          <w:rtl/>
                          <w:lang w:bidi="fa-IR"/>
                        </w:rPr>
                        <w:t xml:space="preserve"> </w:t>
                      </w:r>
                      <w:r w:rsidRPr="000D6CD1">
                        <w:rPr>
                          <w:rFonts w:cs="B Badr"/>
                          <w:szCs w:val="24"/>
                          <w:lang w:bidi="fa-IR"/>
                        </w:rPr>
                        <w:t>DMUp</w:t>
                      </w:r>
                    </w:p>
                  </w:txbxContent>
                </v:textbox>
              </v:rect>
            </w:pict>
          </mc:Fallback>
        </mc:AlternateContent>
      </w:r>
      <w:r w:rsidR="002130AD" w:rsidRPr="00B91260">
        <w:rPr>
          <w:rFonts w:ascii="Times New Roman" w:eastAsia="Times New Roman" w:hAnsi="Times New Roman" w:cs="B Zar"/>
          <w:noProof/>
          <w:sz w:val="24"/>
          <w:szCs w:val="24"/>
          <w:rtl/>
        </w:rPr>
        <w:drawing>
          <wp:inline distT="0" distB="0" distL="0" distR="0" wp14:anchorId="4C15C4E8" wp14:editId="7A2FD351">
            <wp:extent cx="3297555" cy="388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2">
                      <a:lum contrast="-28000"/>
                      <a:extLst>
                        <a:ext uri="{28A0092B-C50C-407E-A947-70E740481C1C}">
                          <a14:useLocalDpi xmlns:a14="http://schemas.microsoft.com/office/drawing/2010/main" val="0"/>
                        </a:ext>
                      </a:extLst>
                    </a:blip>
                    <a:srcRect/>
                    <a:stretch>
                      <a:fillRect/>
                    </a:stretch>
                  </pic:blipFill>
                  <pic:spPr bwMode="auto">
                    <a:xfrm>
                      <a:off x="0" y="0"/>
                      <a:ext cx="3297555" cy="3886200"/>
                    </a:xfrm>
                    <a:prstGeom prst="rect">
                      <a:avLst/>
                    </a:prstGeom>
                    <a:solidFill>
                      <a:srgbClr val="C0C0C0"/>
                    </a:solidFill>
                    <a:ln>
                      <a:noFill/>
                    </a:ln>
                  </pic:spPr>
                </pic:pic>
              </a:graphicData>
            </a:graphic>
          </wp:inline>
        </w:drawing>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         </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در اين شكل</w:t>
      </w:r>
      <w:r w:rsidRPr="00B91260">
        <w:rPr>
          <w:rFonts w:ascii="Times New Roman" w:eastAsia="Times New Roman" w:hAnsi="Times New Roman" w:cs="B Zar"/>
          <w:noProof/>
          <w:sz w:val="24"/>
          <w:szCs w:val="24"/>
          <w:lang w:bidi="fa-IR"/>
        </w:rPr>
        <w:object w:dxaOrig="320" w:dyaOrig="300">
          <v:shape id="_x0000_i1072" type="#_x0000_t75" style="width:14.4pt;height:14.4pt" o:ole="">
            <v:imagedata r:id="rId123" o:title=""/>
          </v:shape>
          <o:OLEObject Type="Embed" ProgID="Equation.3" ShapeID="_x0000_i1072" DrawAspect="Content" ObjectID="_1556442184" r:id="rId124"/>
        </w:object>
      </w:r>
      <w:r w:rsidRPr="00B91260">
        <w:rPr>
          <w:rFonts w:ascii="Times New Roman" w:eastAsia="Times New Roman" w:hAnsi="Times New Roman" w:cs="B Zar" w:hint="cs"/>
          <w:noProof/>
          <w:sz w:val="24"/>
          <w:szCs w:val="24"/>
          <w:rtl/>
          <w:lang w:bidi="fa-IR"/>
        </w:rPr>
        <w:t xml:space="preserve"> به </w:t>
      </w:r>
      <w:r w:rsidRPr="00B91260">
        <w:rPr>
          <w:rFonts w:ascii="Times New Roman" w:eastAsia="Times New Roman" w:hAnsi="Times New Roman" w:cs="B Zar"/>
          <w:noProof/>
          <w:sz w:val="24"/>
          <w:szCs w:val="24"/>
          <w:lang w:bidi="fa-IR"/>
        </w:rPr>
        <w:object w:dxaOrig="840" w:dyaOrig="340">
          <v:shape id="_x0000_i1073" type="#_x0000_t75" style="width:43.2pt;height:14.4pt" o:ole="">
            <v:imagedata r:id="rId125" o:title=""/>
          </v:shape>
          <o:OLEObject Type="Embed" ProgID="Equation.3" ShapeID="_x0000_i1073" DrawAspect="Content" ObjectID="_1556442185" r:id="rId126"/>
        </w:object>
      </w:r>
      <w:r w:rsidRPr="00B91260">
        <w:rPr>
          <w:rFonts w:ascii="Times New Roman" w:eastAsia="Times New Roman" w:hAnsi="Times New Roman" w:cs="B Zar" w:hint="cs"/>
          <w:noProof/>
          <w:sz w:val="24"/>
          <w:szCs w:val="24"/>
          <w:rtl/>
          <w:lang w:bidi="fa-IR"/>
        </w:rPr>
        <w:t xml:space="preserve"> تخصيص مي‌يابد و </w:t>
      </w:r>
      <w:r w:rsidRPr="00B91260">
        <w:rPr>
          <w:rFonts w:ascii="Times New Roman" w:eastAsia="Times New Roman" w:hAnsi="Times New Roman" w:cs="B Zar"/>
          <w:noProof/>
          <w:sz w:val="24"/>
          <w:szCs w:val="24"/>
          <w:lang w:bidi="fa-IR"/>
        </w:rPr>
        <w:t>Yb</w:t>
      </w:r>
      <w:r w:rsidRPr="00B91260">
        <w:rPr>
          <w:rFonts w:ascii="Times New Roman" w:eastAsia="Times New Roman" w:hAnsi="Times New Roman" w:cs="B Zar" w:hint="cs"/>
          <w:noProof/>
          <w:sz w:val="24"/>
          <w:szCs w:val="24"/>
          <w:rtl/>
          <w:lang w:bidi="fa-IR"/>
        </w:rPr>
        <w:t xml:space="preserve"> توسط آخرين جزء يعني </w:t>
      </w:r>
      <w:r w:rsidRPr="00B91260">
        <w:rPr>
          <w:rFonts w:ascii="Times New Roman" w:eastAsia="Times New Roman" w:hAnsi="Times New Roman" w:cs="B Zar"/>
          <w:noProof/>
          <w:sz w:val="24"/>
          <w:szCs w:val="24"/>
          <w:lang w:bidi="fa-IR"/>
        </w:rPr>
        <w:object w:dxaOrig="859" w:dyaOrig="360">
          <v:shape id="_x0000_i1074" type="#_x0000_t75" style="width:43.2pt;height:21.6pt" o:ole="">
            <v:imagedata r:id="rId127" o:title=""/>
          </v:shape>
          <o:OLEObject Type="Embed" ProgID="Equation.3" ShapeID="_x0000_i1074" DrawAspect="Content" ObjectID="_1556442186" r:id="rId128"/>
        </w:object>
      </w:r>
      <w:r w:rsidRPr="00B91260">
        <w:rPr>
          <w:rFonts w:ascii="Times New Roman" w:eastAsia="Times New Roman" w:hAnsi="Times New Roman" w:cs="B Zar" w:hint="cs"/>
          <w:noProof/>
          <w:sz w:val="24"/>
          <w:szCs w:val="24"/>
          <w:rtl/>
          <w:lang w:bidi="fa-IR"/>
        </w:rPr>
        <w:t xml:space="preserve"> توليد مي‌شود. هر يك از </w:t>
      </w:r>
      <w:r w:rsidRPr="00B91260">
        <w:rPr>
          <w:rFonts w:ascii="Times New Roman" w:eastAsia="Times New Roman" w:hAnsi="Times New Roman" w:cs="B Zar"/>
          <w:noProof/>
          <w:sz w:val="24"/>
          <w:szCs w:val="24"/>
          <w:lang w:bidi="fa-IR"/>
        </w:rPr>
        <w:object w:dxaOrig="880" w:dyaOrig="400">
          <v:shape id="_x0000_i1075" type="#_x0000_t75" style="width:43.2pt;height:21.6pt" o:ole="">
            <v:imagedata r:id="rId129" o:title=""/>
          </v:shape>
          <o:OLEObject Type="Embed" ProgID="Equation.3" ShapeID="_x0000_i1075" DrawAspect="Content" ObjectID="_1556442187" r:id="rId130"/>
        </w:object>
      </w:r>
      <w:r w:rsidRPr="00B91260">
        <w:rPr>
          <w:rFonts w:ascii="Times New Roman" w:eastAsia="Times New Roman" w:hAnsi="Times New Roman" w:cs="B Zar" w:hint="cs"/>
          <w:noProof/>
          <w:sz w:val="24"/>
          <w:szCs w:val="24"/>
          <w:rtl/>
          <w:lang w:bidi="fa-IR"/>
        </w:rPr>
        <w:t>هاي ديگر (</w:t>
      </w:r>
      <w:r w:rsidRPr="00B91260">
        <w:rPr>
          <w:rFonts w:ascii="Times New Roman" w:eastAsia="Times New Roman" w:hAnsi="Times New Roman" w:cs="B Zar"/>
          <w:noProof/>
          <w:sz w:val="24"/>
          <w:szCs w:val="24"/>
          <w:lang w:bidi="fa-IR"/>
        </w:rPr>
        <w:t>j=2,...b</w:t>
      </w:r>
      <w:r w:rsidRPr="00B91260">
        <w:rPr>
          <w:rFonts w:ascii="Times New Roman" w:eastAsia="Times New Roman" w:hAnsi="Times New Roman" w:cs="B Zar" w:hint="cs"/>
          <w:noProof/>
          <w:sz w:val="24"/>
          <w:szCs w:val="24"/>
          <w:rtl/>
          <w:lang w:bidi="fa-IR"/>
        </w:rPr>
        <w:t xml:space="preserve"> ) از </w:t>
      </w:r>
      <w:r w:rsidRPr="00B91260">
        <w:rPr>
          <w:rFonts w:ascii="Times New Roman" w:eastAsia="Times New Roman" w:hAnsi="Times New Roman" w:cs="B Zar"/>
          <w:noProof/>
          <w:sz w:val="24"/>
          <w:szCs w:val="24"/>
          <w:lang w:bidi="fa-IR"/>
        </w:rPr>
        <w:t>Yj-1</w:t>
      </w:r>
      <w:r w:rsidRPr="00B91260">
        <w:rPr>
          <w:rFonts w:ascii="Times New Roman" w:eastAsia="Times New Roman" w:hAnsi="Times New Roman" w:cs="B Zar" w:hint="cs"/>
          <w:noProof/>
          <w:sz w:val="24"/>
          <w:szCs w:val="24"/>
          <w:rtl/>
          <w:lang w:bidi="fa-IR"/>
        </w:rPr>
        <w:t xml:space="preserve"> و يك ورودي مكمل ديگر مانند</w:t>
      </w:r>
      <w:r w:rsidRPr="00B91260">
        <w:rPr>
          <w:rFonts w:ascii="Times New Roman" w:eastAsia="Times New Roman" w:hAnsi="Times New Roman" w:cs="B Zar"/>
          <w:noProof/>
          <w:sz w:val="24"/>
          <w:szCs w:val="24"/>
          <w:lang w:bidi="fa-IR"/>
        </w:rPr>
        <w:object w:dxaOrig="340" w:dyaOrig="340">
          <v:shape id="_x0000_i1076" type="#_x0000_t75" style="width:14.4pt;height:14.4pt" o:ole="">
            <v:imagedata r:id="rId131" o:title=""/>
          </v:shape>
          <o:OLEObject Type="Embed" ProgID="Equation.3" ShapeID="_x0000_i1076" DrawAspect="Content" ObjectID="_1556442188" r:id="rId132"/>
        </w:objec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lang w:bidi="fa-IR"/>
        </w:rPr>
        <w:t>j=2,...,b-1)</w:t>
      </w:r>
      <w:r w:rsidRPr="00B91260">
        <w:rPr>
          <w:rFonts w:ascii="Times New Roman" w:eastAsia="Times New Roman" w:hAnsi="Times New Roman" w:cs="B Zar" w:hint="cs"/>
          <w:noProof/>
          <w:sz w:val="24"/>
          <w:szCs w:val="24"/>
          <w:rtl/>
          <w:lang w:bidi="fa-IR"/>
        </w:rPr>
        <w:t xml:space="preserve"> ) استفاده مي‌كنند.</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حال فرض كنيد كه </w:t>
      </w:r>
      <w:r w:rsidRPr="00B91260">
        <w:rPr>
          <w:rFonts w:ascii="Times New Roman" w:eastAsia="Times New Roman" w:hAnsi="Times New Roman" w:cs="B Zar"/>
          <w:noProof/>
          <w:sz w:val="24"/>
          <w:szCs w:val="24"/>
          <w:lang w:bidi="fa-IR"/>
        </w:rPr>
        <w:t>DMUp</w:t>
      </w:r>
      <w:r w:rsidRPr="00B91260">
        <w:rPr>
          <w:rFonts w:ascii="Times New Roman" w:eastAsia="Times New Roman" w:hAnsi="Times New Roman" w:cs="B Zar" w:hint="cs"/>
          <w:noProof/>
          <w:sz w:val="24"/>
          <w:szCs w:val="24"/>
          <w:rtl/>
          <w:lang w:bidi="fa-IR"/>
        </w:rPr>
        <w:t xml:space="preserve"> از </w:t>
      </w:r>
      <w:r w:rsidRPr="00B91260">
        <w:rPr>
          <w:rFonts w:ascii="Times New Roman" w:eastAsia="Times New Roman" w:hAnsi="Times New Roman" w:cs="B Zar"/>
          <w:noProof/>
          <w:sz w:val="24"/>
          <w:szCs w:val="24"/>
          <w:lang w:bidi="fa-IR"/>
        </w:rPr>
        <w:t>b</w:t>
      </w:r>
      <w:r w:rsidRPr="00B91260">
        <w:rPr>
          <w:rFonts w:ascii="Times New Roman" w:eastAsia="Times New Roman" w:hAnsi="Times New Roman" w:cs="B Zar" w:hint="cs"/>
          <w:noProof/>
          <w:sz w:val="24"/>
          <w:szCs w:val="24"/>
          <w:rtl/>
          <w:lang w:bidi="fa-IR"/>
        </w:rPr>
        <w:t xml:space="preserve"> جزء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 تشكيل شده است. هر </w:t>
      </w:r>
      <w:r w:rsidRPr="00B91260">
        <w:rPr>
          <w:rFonts w:ascii="Times New Roman" w:eastAsia="Times New Roman" w:hAnsi="Times New Roman" w:cs="B Zar"/>
          <w:noProof/>
          <w:sz w:val="24"/>
          <w:szCs w:val="24"/>
          <w:lang w:bidi="fa-IR"/>
        </w:rPr>
        <w:t>DMSUj</w:t>
      </w:r>
      <w:r w:rsidRPr="00B91260">
        <w:rPr>
          <w:rFonts w:ascii="Times New Roman" w:eastAsia="Times New Roman" w:hAnsi="Times New Roman" w:cs="B Zar" w:hint="cs"/>
          <w:noProof/>
          <w:sz w:val="24"/>
          <w:szCs w:val="24"/>
          <w:rtl/>
          <w:lang w:bidi="fa-IR"/>
        </w:rPr>
        <w:t xml:space="preserve"> منابع و يا ورودي‌ها را به يكسري خروجي و يا محصولات تبديل مي‌كند، يعني </w:t>
      </w:r>
      <w:r w:rsidRPr="00B91260">
        <w:rPr>
          <w:rFonts w:ascii="Times New Roman" w:eastAsia="Times New Roman" w:hAnsi="Times New Roman" w:cs="B Zar"/>
          <w:noProof/>
          <w:sz w:val="24"/>
          <w:szCs w:val="24"/>
          <w:lang w:bidi="fa-IR"/>
        </w:rPr>
        <w:t>DMSUj</w:t>
      </w:r>
      <w:r w:rsidRPr="00B91260">
        <w:rPr>
          <w:rFonts w:ascii="Times New Roman" w:eastAsia="Times New Roman" w:hAnsi="Times New Roman" w:cs="B Zar" w:hint="cs"/>
          <w:noProof/>
          <w:sz w:val="24"/>
          <w:szCs w:val="24"/>
          <w:rtl/>
          <w:lang w:bidi="fa-IR"/>
        </w:rPr>
        <w:t xml:space="preserve"> كه در آن </w:t>
      </w:r>
      <w:r w:rsidRPr="00B91260">
        <w:rPr>
          <w:rFonts w:ascii="Times New Roman" w:eastAsia="Times New Roman" w:hAnsi="Times New Roman" w:cs="B Zar"/>
          <w:noProof/>
          <w:sz w:val="24"/>
          <w:szCs w:val="24"/>
          <w:rtl/>
          <w:lang w:bidi="fa-IR"/>
        </w:rPr>
        <w:object w:dxaOrig="1180" w:dyaOrig="320">
          <v:shape id="_x0000_i1077" type="#_x0000_t75" style="width:57.6pt;height:14.4pt" o:ole="">
            <v:imagedata r:id="rId133" o:title=""/>
          </v:shape>
          <o:OLEObject Type="Embed" ProgID="Equation.3" ShapeID="_x0000_i1077" DrawAspect="Content" ObjectID="_1556442189" r:id="rId134"/>
        </w:object>
      </w:r>
      <w:r w:rsidRPr="00B91260">
        <w:rPr>
          <w:rFonts w:ascii="Times New Roman" w:eastAsia="Times New Roman" w:hAnsi="Times New Roman" w:cs="B Zar" w:hint="cs"/>
          <w:noProof/>
          <w:sz w:val="24"/>
          <w:szCs w:val="24"/>
          <w:rtl/>
          <w:lang w:bidi="fa-IR"/>
        </w:rPr>
        <w:t xml:space="preserve"> است تعداد </w:t>
      </w:r>
      <w:r w:rsidRPr="00B91260">
        <w:rPr>
          <w:rFonts w:ascii="Times New Roman" w:eastAsia="Times New Roman" w:hAnsi="Times New Roman" w:cs="B Zar"/>
          <w:noProof/>
          <w:sz w:val="24"/>
          <w:szCs w:val="24"/>
          <w:lang w:bidi="fa-IR"/>
        </w:rPr>
        <w:t>Kj</w:t>
      </w:r>
      <w:r w:rsidRPr="00B91260">
        <w:rPr>
          <w:rFonts w:ascii="Times New Roman" w:eastAsia="Times New Roman" w:hAnsi="Times New Roman" w:cs="B Zar" w:hint="cs"/>
          <w:noProof/>
          <w:sz w:val="24"/>
          <w:szCs w:val="24"/>
          <w:rtl/>
          <w:lang w:bidi="fa-IR"/>
        </w:rPr>
        <w:t xml:space="preserve"> خروجي متفاوت توليد كرده و تعداد </w:t>
      </w:r>
      <w:r w:rsidRPr="00B91260">
        <w:rPr>
          <w:rFonts w:ascii="Times New Roman" w:eastAsia="Times New Roman" w:hAnsi="Times New Roman" w:cs="B Zar"/>
          <w:noProof/>
          <w:sz w:val="24"/>
          <w:szCs w:val="24"/>
          <w:lang w:bidi="fa-IR"/>
        </w:rPr>
        <w:object w:dxaOrig="279" w:dyaOrig="400">
          <v:shape id="_x0000_i1078" type="#_x0000_t75" style="width:14.4pt;height:21.6pt" o:ole="">
            <v:imagedata r:id="rId135" o:title=""/>
          </v:shape>
          <o:OLEObject Type="Embed" ProgID="Equation.3" ShapeID="_x0000_i1078" DrawAspect="Content" ObjectID="_1556442190" r:id="rId136"/>
        </w:object>
      </w:r>
      <w:r w:rsidRPr="00B91260">
        <w:rPr>
          <w:rFonts w:ascii="Times New Roman" w:eastAsia="Times New Roman" w:hAnsi="Times New Roman" w:cs="B Zar" w:hint="cs"/>
          <w:noProof/>
          <w:sz w:val="24"/>
          <w:szCs w:val="24"/>
          <w:rtl/>
          <w:lang w:bidi="fa-IR"/>
        </w:rPr>
        <w:t xml:space="preserve"> ورودي خارجي و </w:t>
      </w:r>
      <w:r w:rsidRPr="00B91260">
        <w:rPr>
          <w:rFonts w:ascii="Times New Roman" w:eastAsia="Times New Roman" w:hAnsi="Times New Roman" w:cs="B Zar"/>
          <w:noProof/>
          <w:sz w:val="24"/>
          <w:szCs w:val="24"/>
          <w:lang w:bidi="fa-IR"/>
        </w:rPr>
        <w:object w:dxaOrig="279" w:dyaOrig="400">
          <v:shape id="_x0000_i1079" type="#_x0000_t75" style="width:14.4pt;height:21.6pt" o:ole="">
            <v:imagedata r:id="rId137" o:title=""/>
          </v:shape>
          <o:OLEObject Type="Embed" ProgID="Equation.3" ShapeID="_x0000_i1079" DrawAspect="Content" ObjectID="_1556442191" r:id="rId138"/>
        </w:object>
      </w:r>
      <w:r w:rsidRPr="00B91260">
        <w:rPr>
          <w:rFonts w:ascii="Times New Roman" w:eastAsia="Times New Roman" w:hAnsi="Times New Roman" w:cs="B Zar" w:hint="cs"/>
          <w:noProof/>
          <w:sz w:val="24"/>
          <w:szCs w:val="24"/>
          <w:rtl/>
          <w:lang w:bidi="fa-IR"/>
        </w:rPr>
        <w:t xml:space="preserve"> ورودي  داخلي مصرف مي‌كند (به اين معني كه قسمتي از ورودي‌ها از خارج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 وارد </w:t>
      </w:r>
      <w:r w:rsidRPr="00B91260">
        <w:rPr>
          <w:rFonts w:ascii="Times New Roman" w:eastAsia="Times New Roman" w:hAnsi="Times New Roman" w:cs="B Zar" w:hint="cs"/>
          <w:noProof/>
          <w:sz w:val="24"/>
          <w:szCs w:val="24"/>
          <w:rtl/>
          <w:lang w:bidi="fa-IR"/>
        </w:rPr>
        <w:lastRenderedPageBreak/>
        <w:t xml:space="preserve">شده و قسمتي نيز از ساير اجزاء داخلي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 وارد مي‌شود). ورودي‌هاي داخلي هر </w:t>
      </w:r>
      <w:r w:rsidRPr="00B91260">
        <w:rPr>
          <w:rFonts w:ascii="Times New Roman" w:eastAsia="Times New Roman" w:hAnsi="Times New Roman" w:cs="B Zar"/>
          <w:noProof/>
          <w:sz w:val="24"/>
          <w:szCs w:val="24"/>
          <w:lang w:bidi="fa-IR"/>
        </w:rPr>
        <w:t>DMSUj</w:t>
      </w:r>
      <w:r w:rsidRPr="00B91260">
        <w:rPr>
          <w:rFonts w:ascii="Times New Roman" w:eastAsia="Times New Roman" w:hAnsi="Times New Roman" w:cs="B Zar" w:hint="cs"/>
          <w:noProof/>
          <w:sz w:val="24"/>
          <w:szCs w:val="24"/>
          <w:rtl/>
          <w:lang w:bidi="fa-IR"/>
        </w:rPr>
        <w:t xml:space="preserve"> در واقع خروجي توليد شده بوسيله </w:t>
      </w:r>
      <w:r w:rsidRPr="00B91260">
        <w:rPr>
          <w:rFonts w:ascii="Times New Roman" w:eastAsia="Times New Roman" w:hAnsi="Times New Roman" w:cs="B Zar"/>
          <w:noProof/>
          <w:sz w:val="24"/>
          <w:szCs w:val="24"/>
          <w:lang w:bidi="fa-IR"/>
        </w:rPr>
        <w:t>DMSUj-1</w:t>
      </w:r>
      <w:r w:rsidRPr="00B91260">
        <w:rPr>
          <w:rFonts w:ascii="Times New Roman" w:eastAsia="Times New Roman" w:hAnsi="Times New Roman" w:cs="B Zar" w:hint="cs"/>
          <w:noProof/>
          <w:sz w:val="24"/>
          <w:szCs w:val="24"/>
          <w:rtl/>
          <w:lang w:bidi="fa-IR"/>
        </w:rPr>
        <w:t xml:space="preserve"> مي‌باشد. اولين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lang w:bidi="fa-IR"/>
        </w:rPr>
        <w:t>DMSU1</w:t>
      </w:r>
      <w:r w:rsidRPr="00B91260">
        <w:rPr>
          <w:rFonts w:ascii="Times New Roman" w:eastAsia="Times New Roman" w:hAnsi="Times New Roman" w:cs="B Zar" w:hint="cs"/>
          <w:noProof/>
          <w:sz w:val="24"/>
          <w:szCs w:val="24"/>
          <w:rtl/>
          <w:lang w:bidi="fa-IR"/>
        </w:rPr>
        <w:t xml:space="preserve">) بردار ورودي </w:t>
      </w:r>
      <w:r w:rsidRPr="00B91260">
        <w:rPr>
          <w:rFonts w:ascii="Times New Roman" w:eastAsia="Times New Roman" w:hAnsi="Times New Roman" w:cs="B Zar"/>
          <w:noProof/>
          <w:sz w:val="24"/>
          <w:szCs w:val="24"/>
          <w:lang w:bidi="fa-IR"/>
        </w:rPr>
        <w:object w:dxaOrig="340" w:dyaOrig="360">
          <v:shape id="_x0000_i1080" type="#_x0000_t75" style="width:14.4pt;height:21.6pt" o:ole="">
            <v:imagedata r:id="rId139" o:title=""/>
          </v:shape>
          <o:OLEObject Type="Embed" ProgID="Equation.3" ShapeID="_x0000_i1080" DrawAspect="Content" ObjectID="_1556442192" r:id="rId140"/>
        </w:object>
      </w:r>
      <w:r w:rsidRPr="00B91260">
        <w:rPr>
          <w:rFonts w:ascii="Times New Roman" w:eastAsia="Times New Roman" w:hAnsi="Times New Roman" w:cs="B Zar" w:hint="cs"/>
          <w:noProof/>
          <w:sz w:val="24"/>
          <w:szCs w:val="24"/>
          <w:rtl/>
          <w:lang w:bidi="fa-IR"/>
        </w:rPr>
        <w:t xml:space="preserve"> را مصرف كرده و بردار خروجي </w:t>
      </w:r>
      <w:r w:rsidRPr="00B91260">
        <w:rPr>
          <w:rFonts w:ascii="Times New Roman" w:eastAsia="Times New Roman" w:hAnsi="Times New Roman" w:cs="B Zar"/>
          <w:noProof/>
          <w:sz w:val="24"/>
          <w:szCs w:val="24"/>
          <w:lang w:bidi="fa-IR"/>
        </w:rPr>
        <w:object w:dxaOrig="260" w:dyaOrig="360">
          <v:shape id="_x0000_i1081" type="#_x0000_t75" style="width:14.4pt;height:21.6pt" o:ole="">
            <v:imagedata r:id="rId141" o:title=""/>
          </v:shape>
          <o:OLEObject Type="Embed" ProgID="Equation.3" ShapeID="_x0000_i1081" DrawAspect="Content" ObjectID="_1556442193" r:id="rId142"/>
        </w:object>
      </w:r>
      <w:r w:rsidRPr="00B91260">
        <w:rPr>
          <w:rFonts w:ascii="Times New Roman" w:eastAsia="Times New Roman" w:hAnsi="Times New Roman" w:cs="B Zar" w:hint="cs"/>
          <w:noProof/>
          <w:sz w:val="24"/>
          <w:szCs w:val="24"/>
          <w:rtl/>
          <w:lang w:bidi="fa-IR"/>
        </w:rPr>
        <w:t xml:space="preserve"> را توليد مي كند و آخرين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lang w:bidi="fa-IR"/>
        </w:rPr>
        <w:t>DMSUb</w:t>
      </w:r>
      <w:r w:rsidRPr="00B91260">
        <w:rPr>
          <w:rFonts w:ascii="Times New Roman" w:eastAsia="Times New Roman" w:hAnsi="Times New Roman" w:cs="B Zar" w:hint="cs"/>
          <w:noProof/>
          <w:sz w:val="24"/>
          <w:szCs w:val="24"/>
          <w:rtl/>
          <w:lang w:bidi="fa-IR"/>
        </w:rPr>
        <w:t>) بردار ورودي داخلي</w:t>
      </w:r>
      <w:r w:rsidRPr="00B91260">
        <w:rPr>
          <w:rFonts w:ascii="Times New Roman" w:eastAsia="Times New Roman" w:hAnsi="Times New Roman" w:cs="B Zar"/>
          <w:noProof/>
          <w:sz w:val="24"/>
          <w:szCs w:val="24"/>
          <w:lang w:bidi="fa-IR"/>
        </w:rPr>
        <w:object w:dxaOrig="360" w:dyaOrig="460">
          <v:shape id="_x0000_i1082" type="#_x0000_t75" style="width:21.6pt;height:21.6pt" o:ole="">
            <v:imagedata r:id="rId143" o:title=""/>
          </v:shape>
          <o:OLEObject Type="Embed" ProgID="Equation.3" ShapeID="_x0000_i1082" DrawAspect="Content" ObjectID="_1556442194" r:id="rId144"/>
        </w:object>
      </w:r>
      <w:r w:rsidRPr="00B91260">
        <w:rPr>
          <w:rFonts w:ascii="Times New Roman" w:eastAsia="Times New Roman" w:hAnsi="Times New Roman" w:cs="B Zar" w:hint="cs"/>
          <w:noProof/>
          <w:sz w:val="24"/>
          <w:szCs w:val="24"/>
          <w:rtl/>
          <w:lang w:bidi="fa-IR"/>
        </w:rPr>
        <w:t xml:space="preserve"> و بردار ورودي خارجي </w:t>
      </w:r>
      <w:r w:rsidRPr="00B91260">
        <w:rPr>
          <w:rFonts w:ascii="Times New Roman" w:eastAsia="Times New Roman" w:hAnsi="Times New Roman" w:cs="B Zar"/>
          <w:noProof/>
          <w:sz w:val="24"/>
          <w:szCs w:val="24"/>
          <w:lang w:bidi="fa-IR"/>
        </w:rPr>
        <w:object w:dxaOrig="360" w:dyaOrig="440">
          <v:shape id="_x0000_i1083" type="#_x0000_t75" style="width:21.6pt;height:21.6pt" o:ole="">
            <v:imagedata r:id="rId145" o:title=""/>
          </v:shape>
          <o:OLEObject Type="Embed" ProgID="Equation.3" ShapeID="_x0000_i1083" DrawAspect="Content" ObjectID="_1556442195" r:id="rId146"/>
        </w:object>
      </w:r>
      <w:r w:rsidRPr="00B91260">
        <w:rPr>
          <w:rFonts w:ascii="Times New Roman" w:eastAsia="Times New Roman" w:hAnsi="Times New Roman" w:cs="B Zar" w:hint="cs"/>
          <w:noProof/>
          <w:sz w:val="24"/>
          <w:szCs w:val="24"/>
          <w:rtl/>
          <w:lang w:bidi="fa-IR"/>
        </w:rPr>
        <w:t xml:space="preserve"> را مصرف كرده و بردار خروجي </w:t>
      </w:r>
      <w:r w:rsidRPr="00B91260">
        <w:rPr>
          <w:rFonts w:ascii="Times New Roman" w:eastAsia="Times New Roman" w:hAnsi="Times New Roman" w:cs="B Zar"/>
          <w:noProof/>
          <w:sz w:val="24"/>
          <w:szCs w:val="24"/>
          <w:lang w:bidi="fa-IR"/>
        </w:rPr>
        <w:t>Yb</w:t>
      </w:r>
      <w:r w:rsidRPr="00B91260">
        <w:rPr>
          <w:rFonts w:ascii="Times New Roman" w:eastAsia="Times New Roman" w:hAnsi="Times New Roman" w:cs="B Zar" w:hint="cs"/>
          <w:noProof/>
          <w:sz w:val="24"/>
          <w:szCs w:val="24"/>
          <w:rtl/>
          <w:lang w:bidi="fa-IR"/>
        </w:rPr>
        <w:t xml:space="preserve"> را توليد مي‌نمايد. تمامي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هاي مورد بررسي داراي خروجي، ورودي داخلي و ورودي خارجي از نوع مشابه مي‌باشند. </w:t>
      </w:r>
      <w:r w:rsidRPr="00B91260">
        <w:rPr>
          <w:rFonts w:ascii="Times New Roman" w:eastAsia="Times New Roman" w:hAnsi="Times New Roman" w:cs="B Zar"/>
          <w:noProof/>
          <w:sz w:val="24"/>
          <w:szCs w:val="24"/>
          <w:lang w:bidi="fa-IR"/>
        </w:rPr>
        <w:t>DMSUj</w: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rtl/>
        </w:rPr>
        <w:drawing>
          <wp:inline distT="0" distB="0" distL="0" distR="0" wp14:anchorId="17CABEDE" wp14:editId="5809089D">
            <wp:extent cx="571500" cy="2044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71500" cy="204470"/>
                    </a:xfrm>
                    <a:prstGeom prst="rect">
                      <a:avLst/>
                    </a:prstGeom>
                    <a:noFill/>
                    <a:ln>
                      <a:noFill/>
                    </a:ln>
                  </pic:spPr>
                </pic:pic>
              </a:graphicData>
            </a:graphic>
          </wp:inline>
        </w:drawing>
      </w:r>
      <w:r w:rsidRPr="00B91260">
        <w:rPr>
          <w:rFonts w:ascii="Times New Roman" w:eastAsia="Times New Roman" w:hAnsi="Times New Roman" w:cs="B Zar" w:hint="cs"/>
          <w:noProof/>
          <w:sz w:val="24"/>
          <w:szCs w:val="24"/>
          <w:rtl/>
          <w:lang w:bidi="fa-IR"/>
        </w:rPr>
        <w:t>)</w:t>
      </w:r>
      <w:r w:rsidRPr="00B91260">
        <w:rPr>
          <w:rFonts w:ascii="Times New Roman" w:eastAsia="Times New Roman" w:hAnsi="Times New Roman" w:cs="B Zar"/>
          <w:noProof/>
          <w:sz w:val="24"/>
          <w:szCs w:val="24"/>
        </w:rPr>
        <w:drawing>
          <wp:inline distT="0" distB="0" distL="0" distR="0" wp14:anchorId="6D9C5130" wp14:editId="20E39CB2">
            <wp:extent cx="176530" cy="2527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6530" cy="252730"/>
                    </a:xfrm>
                    <a:prstGeom prst="rect">
                      <a:avLst/>
                    </a:prstGeom>
                    <a:noFill/>
                    <a:ln>
                      <a:noFill/>
                    </a:ln>
                  </pic:spPr>
                </pic:pic>
              </a:graphicData>
            </a:graphic>
          </wp:inline>
        </w:drawing>
      </w:r>
      <w:r w:rsidRPr="00B91260">
        <w:rPr>
          <w:rFonts w:ascii="Times New Roman" w:eastAsia="Times New Roman" w:hAnsi="Times New Roman" w:cs="B Zar"/>
          <w:noProof/>
          <w:sz w:val="24"/>
          <w:szCs w:val="24"/>
          <w:lang w:bidi="fa-IR"/>
        </w:rPr>
        <w:t xml:space="preserve"> </w:t>
      </w:r>
      <w:r w:rsidRPr="00B91260">
        <w:rPr>
          <w:rFonts w:ascii="Times New Roman" w:eastAsia="Times New Roman" w:hAnsi="Times New Roman" w:cs="B Zar" w:hint="cs"/>
          <w:noProof/>
          <w:sz w:val="24"/>
          <w:szCs w:val="24"/>
          <w:rtl/>
          <w:lang w:bidi="fa-IR"/>
        </w:rPr>
        <w:t xml:space="preserve"> نوع از ورودي‌هاي خارجي( </w:t>
      </w:r>
      <w:r w:rsidRPr="00B91260">
        <w:rPr>
          <w:rFonts w:ascii="Times New Roman" w:eastAsia="Times New Roman" w:hAnsi="Times New Roman" w:cs="B Zar"/>
          <w:noProof/>
          <w:sz w:val="24"/>
          <w:szCs w:val="24"/>
          <w:lang w:bidi="fa-IR"/>
        </w:rPr>
        <w:t>Xj</w:t>
      </w:r>
      <w:r w:rsidRPr="00B91260">
        <w:rPr>
          <w:rFonts w:ascii="Times New Roman" w:eastAsia="Times New Roman" w:hAnsi="Times New Roman" w:cs="B Zar" w:hint="cs"/>
          <w:noProof/>
          <w:sz w:val="24"/>
          <w:szCs w:val="24"/>
          <w:rtl/>
          <w:lang w:bidi="fa-IR"/>
        </w:rPr>
        <w:t xml:space="preserve"> ) و </w:t>
      </w:r>
      <w:r w:rsidRPr="00B91260">
        <w:rPr>
          <w:rFonts w:ascii="Times New Roman" w:eastAsia="Times New Roman" w:hAnsi="Times New Roman" w:cs="B Zar"/>
          <w:noProof/>
          <w:sz w:val="24"/>
          <w:szCs w:val="24"/>
          <w:lang w:bidi="fa-IR"/>
        </w:rPr>
        <w:object w:dxaOrig="279" w:dyaOrig="400">
          <v:shape id="_x0000_i1084" type="#_x0000_t75" style="width:14.4pt;height:21.6pt" o:ole="">
            <v:imagedata r:id="rId137" o:title=""/>
          </v:shape>
          <o:OLEObject Type="Embed" ProgID="Equation.3" ShapeID="_x0000_i1084" DrawAspect="Content" ObjectID="_1556442196" r:id="rId149"/>
        </w:object>
      </w:r>
      <w:r w:rsidRPr="00B91260">
        <w:rPr>
          <w:rFonts w:ascii="Times New Roman" w:eastAsia="Times New Roman" w:hAnsi="Times New Roman" w:cs="B Zar"/>
          <w:noProof/>
          <w:sz w:val="24"/>
          <w:szCs w:val="24"/>
          <w:lang w:bidi="fa-IR"/>
        </w:rPr>
        <w:t xml:space="preserve"> </w:t>
      </w:r>
      <w:r w:rsidRPr="00B91260">
        <w:rPr>
          <w:rFonts w:ascii="Times New Roman" w:eastAsia="Times New Roman" w:hAnsi="Times New Roman" w:cs="B Zar" w:hint="cs"/>
          <w:noProof/>
          <w:sz w:val="24"/>
          <w:szCs w:val="24"/>
          <w:rtl/>
          <w:lang w:bidi="fa-IR"/>
        </w:rPr>
        <w:t>نوع از ورودي‌هاي داخلي (</w:t>
      </w:r>
      <w:r w:rsidRPr="00B91260">
        <w:rPr>
          <w:rFonts w:ascii="Times New Roman" w:eastAsia="Times New Roman" w:hAnsi="Times New Roman" w:cs="B Zar"/>
          <w:noProof/>
          <w:sz w:val="24"/>
          <w:szCs w:val="24"/>
          <w:lang w:bidi="fa-IR"/>
        </w:rPr>
        <w:object w:dxaOrig="320" w:dyaOrig="360">
          <v:shape id="_x0000_i1085" type="#_x0000_t75" style="width:14.4pt;height:21.6pt" o:ole="">
            <v:imagedata r:id="rId150" o:title=""/>
          </v:shape>
          <o:OLEObject Type="Embed" ProgID="Equation.3" ShapeID="_x0000_i1085" DrawAspect="Content" ObjectID="_1556442197" r:id="rId151"/>
        </w:object>
      </w:r>
      <w:r w:rsidRPr="00B91260">
        <w:rPr>
          <w:rFonts w:ascii="Times New Roman" w:eastAsia="Times New Roman" w:hAnsi="Times New Roman" w:cs="B Zar" w:hint="cs"/>
          <w:noProof/>
          <w:sz w:val="24"/>
          <w:szCs w:val="24"/>
          <w:rtl/>
          <w:lang w:bidi="fa-IR"/>
        </w:rPr>
        <w:t xml:space="preserve">) كه </w:t>
      </w:r>
      <w:r w:rsidRPr="00B91260">
        <w:rPr>
          <w:rFonts w:ascii="Times New Roman" w:eastAsia="Times New Roman" w:hAnsi="Times New Roman" w:cs="B Zar"/>
          <w:noProof/>
          <w:sz w:val="24"/>
          <w:szCs w:val="24"/>
          <w:lang w:bidi="fa-IR"/>
        </w:rPr>
        <w:object w:dxaOrig="999" w:dyaOrig="420">
          <v:shape id="_x0000_i1086" type="#_x0000_t75" style="width:50.4pt;height:21.6pt" o:ole="">
            <v:imagedata r:id="rId152" o:title=""/>
          </v:shape>
          <o:OLEObject Type="Embed" ProgID="Equation.3" ShapeID="_x0000_i1086" DrawAspect="Content" ObjectID="_1556442198" r:id="rId153"/>
        </w:object>
      </w:r>
      <w:r w:rsidRPr="00B91260">
        <w:rPr>
          <w:rFonts w:ascii="Times New Roman" w:eastAsia="Times New Roman" w:hAnsi="Times New Roman" w:cs="B Zar" w:hint="cs"/>
          <w:noProof/>
          <w:sz w:val="24"/>
          <w:szCs w:val="24"/>
          <w:rtl/>
          <w:lang w:bidi="fa-IR"/>
        </w:rPr>
        <w:t xml:space="preserve"> را مصرف مي‌كند. (براي مثال ورودي داخلي </w:t>
      </w:r>
      <w:r w:rsidRPr="00B91260">
        <w:rPr>
          <w:rFonts w:ascii="Times New Roman" w:eastAsia="Times New Roman" w:hAnsi="Times New Roman" w:cs="B Zar"/>
          <w:noProof/>
          <w:sz w:val="24"/>
          <w:szCs w:val="24"/>
          <w:lang w:bidi="fa-IR"/>
        </w:rPr>
        <w:t>DMSUj</w:t>
      </w:r>
      <w:r w:rsidRPr="00B91260">
        <w:rPr>
          <w:rFonts w:ascii="Times New Roman" w:eastAsia="Times New Roman" w:hAnsi="Times New Roman" w:cs="B Zar" w:hint="cs"/>
          <w:noProof/>
          <w:sz w:val="24"/>
          <w:szCs w:val="24"/>
          <w:rtl/>
          <w:lang w:bidi="fa-IR"/>
        </w:rPr>
        <w:t xml:space="preserve"> كه</w:t>
      </w:r>
      <w:r w:rsidRPr="00B91260">
        <w:rPr>
          <w:rFonts w:ascii="Times New Roman" w:eastAsia="Times New Roman" w:hAnsi="Times New Roman" w:cs="B Zar"/>
          <w:noProof/>
          <w:sz w:val="24"/>
          <w:szCs w:val="24"/>
          <w:rtl/>
        </w:rPr>
        <w:drawing>
          <wp:inline distT="0" distB="0" distL="0" distR="0" wp14:anchorId="56FF0EB0" wp14:editId="11E34E5B">
            <wp:extent cx="571500" cy="204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71500" cy="204470"/>
                    </a:xfrm>
                    <a:prstGeom prst="rect">
                      <a:avLst/>
                    </a:prstGeom>
                    <a:noFill/>
                    <a:ln>
                      <a:noFill/>
                    </a:ln>
                  </pic:spPr>
                </pic:pic>
              </a:graphicData>
            </a:graphic>
          </wp:inline>
        </w:drawing>
      </w:r>
      <w:r w:rsidRPr="00B91260">
        <w:rPr>
          <w:rFonts w:ascii="Times New Roman" w:eastAsia="Times New Roman" w:hAnsi="Times New Roman" w:cs="B Zar"/>
          <w:noProof/>
          <w:sz w:val="24"/>
          <w:szCs w:val="24"/>
          <w:lang w:bidi="fa-IR"/>
        </w:rPr>
        <w:t xml:space="preserve"> </w:t>
      </w:r>
      <w:r w:rsidRPr="00B91260">
        <w:rPr>
          <w:rFonts w:ascii="Times New Roman" w:eastAsia="Times New Roman" w:hAnsi="Times New Roman" w:cs="B Zar" w:hint="cs"/>
          <w:noProof/>
          <w:sz w:val="24"/>
          <w:szCs w:val="24"/>
          <w:rtl/>
          <w:lang w:bidi="fa-IR"/>
        </w:rPr>
        <w:t xml:space="preserve">است، خروجي توليد شده توسط </w:t>
      </w:r>
      <w:r w:rsidRPr="00B91260">
        <w:rPr>
          <w:rFonts w:ascii="Times New Roman" w:eastAsia="Times New Roman" w:hAnsi="Times New Roman" w:cs="B Zar"/>
          <w:noProof/>
          <w:sz w:val="24"/>
          <w:szCs w:val="24"/>
          <w:lang w:bidi="fa-IR"/>
        </w:rPr>
        <w:object w:dxaOrig="1100" w:dyaOrig="400">
          <v:shape id="_x0000_i1087" type="#_x0000_t75" style="width:57.6pt;height:21.6pt" o:ole="">
            <v:imagedata r:id="rId154" o:title=""/>
          </v:shape>
          <o:OLEObject Type="Embed" ProgID="Equation.3" ShapeID="_x0000_i1087" DrawAspect="Content" ObjectID="_1556442199" r:id="rId155"/>
        </w:object>
      </w:r>
      <w:r w:rsidRPr="00B91260">
        <w:rPr>
          <w:rFonts w:ascii="Times New Roman" w:eastAsia="Times New Roman" w:hAnsi="Times New Roman" w:cs="B Zar" w:hint="cs"/>
          <w:noProof/>
          <w:sz w:val="24"/>
          <w:szCs w:val="24"/>
          <w:rtl/>
          <w:lang w:bidi="fa-IR"/>
        </w:rPr>
        <w:t xml:space="preserve"> مي باشد). همچنين </w:t>
      </w:r>
      <w:r w:rsidRPr="00B91260">
        <w:rPr>
          <w:rFonts w:ascii="Times New Roman" w:eastAsia="Times New Roman" w:hAnsi="Times New Roman" w:cs="B Zar"/>
          <w:noProof/>
          <w:sz w:val="24"/>
          <w:szCs w:val="24"/>
          <w:lang w:bidi="fa-IR"/>
        </w:rPr>
        <w:t>DMSUj</w: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rtl/>
        </w:rPr>
        <w:drawing>
          <wp:inline distT="0" distB="0" distL="0" distR="0" wp14:anchorId="5841B96C" wp14:editId="6C733F32">
            <wp:extent cx="571500" cy="204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71500" cy="204470"/>
                    </a:xfrm>
                    <a:prstGeom prst="rect">
                      <a:avLst/>
                    </a:prstGeom>
                    <a:noFill/>
                    <a:ln>
                      <a:noFill/>
                    </a:ln>
                  </pic:spPr>
                </pic:pic>
              </a:graphicData>
            </a:graphic>
          </wp:inline>
        </w:drawing>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lang w:bidi="fa-IR"/>
        </w:rPr>
        <w:t>Kj</w:t>
      </w:r>
      <w:r w:rsidRPr="00B91260">
        <w:rPr>
          <w:rFonts w:ascii="Times New Roman" w:eastAsia="Times New Roman" w:hAnsi="Times New Roman" w:cs="B Zar" w:hint="cs"/>
          <w:noProof/>
          <w:sz w:val="24"/>
          <w:szCs w:val="24"/>
          <w:rtl/>
          <w:lang w:bidi="fa-IR"/>
        </w:rPr>
        <w:t xml:space="preserve"> نوع از خروجي‌هاي </w:t>
      </w:r>
      <w:r w:rsidRPr="00B91260">
        <w:rPr>
          <w:rFonts w:ascii="Times New Roman" w:eastAsia="Times New Roman" w:hAnsi="Times New Roman" w:cs="B Zar"/>
          <w:noProof/>
          <w:sz w:val="24"/>
          <w:szCs w:val="24"/>
          <w:lang w:bidi="fa-IR"/>
        </w:rPr>
        <w:t>Yj</w:t>
      </w:r>
      <w:r w:rsidRPr="00B91260">
        <w:rPr>
          <w:rFonts w:ascii="Times New Roman" w:eastAsia="Times New Roman" w:hAnsi="Times New Roman" w:cs="B Zar" w:hint="cs"/>
          <w:noProof/>
          <w:sz w:val="24"/>
          <w:szCs w:val="24"/>
          <w:rtl/>
          <w:lang w:bidi="fa-IR"/>
        </w:rPr>
        <w:t xml:space="preserve"> را توليد مي‌كند. بعلاوه سطح مصرف ورودي‌هاي داخلي و خارجي و سطح توليد خروجي‌ها ممكن است براي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هاي متفاوت، ميزان متفاوت و وزن مختلفي داشته باشد. فرايند توليد براي </w:t>
      </w:r>
      <w:r w:rsidRPr="00B91260">
        <w:rPr>
          <w:rFonts w:ascii="Times New Roman" w:eastAsia="Times New Roman" w:hAnsi="Times New Roman" w:cs="B Zar"/>
          <w:noProof/>
          <w:sz w:val="24"/>
          <w:szCs w:val="24"/>
          <w:lang w:bidi="fa-IR"/>
        </w:rPr>
        <w:t>DMSUj</w:t>
      </w:r>
      <w:r w:rsidRPr="00B91260">
        <w:rPr>
          <w:rFonts w:ascii="Times New Roman" w:eastAsia="Times New Roman" w:hAnsi="Times New Roman" w:cs="B Zar" w:hint="cs"/>
          <w:noProof/>
          <w:sz w:val="24"/>
          <w:szCs w:val="24"/>
          <w:rtl/>
          <w:lang w:bidi="fa-IR"/>
        </w:rPr>
        <w:t>ها در شكل زير نشان داده شده است.</w:t>
      </w:r>
    </w:p>
    <w:p w:rsidR="002130AD" w:rsidRPr="00B91260" w:rsidRDefault="00AC1FFF" w:rsidP="00B91260">
      <w:pPr>
        <w:bidi/>
        <w:spacing w:after="0" w:line="360" w:lineRule="auto"/>
        <w:ind w:firstLine="567"/>
        <w:jc w:val="both"/>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s">
            <w:drawing>
              <wp:anchor distT="0" distB="0" distL="114300" distR="114300" simplePos="0" relativeHeight="251691008" behindDoc="0" locked="0" layoutInCell="1" allowOverlap="1">
                <wp:simplePos x="0" y="0"/>
                <wp:positionH relativeFrom="column">
                  <wp:posOffset>4509135</wp:posOffset>
                </wp:positionH>
                <wp:positionV relativeFrom="paragraph">
                  <wp:posOffset>260985</wp:posOffset>
                </wp:positionV>
                <wp:extent cx="375920" cy="800100"/>
                <wp:effectExtent l="13335" t="13335" r="5080" b="5715"/>
                <wp:wrapNone/>
                <wp:docPr id="130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800100"/>
                        </a:xfrm>
                        <a:prstGeom prst="rect">
                          <a:avLst/>
                        </a:prstGeom>
                        <a:solidFill>
                          <a:srgbClr val="FFFFFF">
                            <a:alpha val="0"/>
                          </a:srgbClr>
                        </a:solidFill>
                        <a:ln w="9525">
                          <a:solidFill>
                            <a:srgbClr val="FFFFFF"/>
                          </a:solidFill>
                          <a:miter lim="800000"/>
                          <a:headEnd/>
                          <a:tailEnd/>
                        </a:ln>
                      </wps:spPr>
                      <wps:txbx>
                        <w:txbxContent>
                          <w:p w:rsidR="00897B9E" w:rsidRDefault="00897B9E" w:rsidP="002130AD">
                            <w:r w:rsidRPr="00DA7E89">
                              <w:rPr>
                                <w:position w:val="-16"/>
                              </w:rPr>
                              <w:object w:dxaOrig="240" w:dyaOrig="440">
                                <v:shape id="_x0000_i1140" type="#_x0000_t75" style="width:14.4pt;height:36pt" o:ole="" filled="t" fillcolor="silver">
                                  <v:imagedata r:id="rId156" o:title=""/>
                                </v:shape>
                                <o:OLEObject Type="Embed" ProgID="Equation.3" ShapeID="_x0000_i1140" DrawAspect="Content" ObjectID="_1556442235" r:id="rId157"/>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413" style="position:absolute;left:0;text-align:left;margin-left:355.05pt;margin-top:20.55pt;width:29.6pt;height:63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fwNAIAAG8EAAAOAAAAZHJzL2Uyb0RvYy54bWysVNuO2yAQfa/Uf0C8N3Zu3cSKs1plm6rS&#10;drvqth+AMY5RgUFAYqdf3zEkadK+Vc0DAs/M4cw5TFb3vVbkIJyXYEo6HuWUCMOhlmZX0u/ftu8W&#10;lPjATM0UGFHSo/D0fv32zaqzhZhAC6oWjiCI8UVnS9qGYIss87wVmvkRWGEw2IDTLODR7bLasQ7R&#10;tcomef4+68DV1gEX3uPXxxSk64jfNIKHL03jRSCqpMgtxNXFtRrWbL1ixc4x20p+osH+gYVm0uCl&#10;F6hHFhjZO/kXlJbcgYcmjDjoDJpGchF7wG7G+R/dvLbMitgLiuPtRSb//2D58+HFEVmjd9McBTJM&#10;o0tfUTdmdkqQ6WI8aNRZX2Dqq31xQ5fePgH/4YmBTYt54sE56FrBamQW87ObguHgsZRU3WeoEZ/t&#10;A0S5+sbpARCFIH105XhxRfSBcPw4vZsvJ0iNY2iRo0rRtYwV52LrfPgoQJNhU1KH5CM4Ozz5gOQx&#10;9ZwSyYOS9VYqFQ9uV22UIweGD2Qbf6lW2Zalr+frfEqNeP4aQxnSlXQ5n8xj6U3sVHSDnyjdpGkZ&#10;cAyU1LHFPLXIikHSD6aOjzQwqdIe+1EGaZxlTfaEvuqTkbP52bIK6iPK7iC9e5xT3LTgflLS4Zsv&#10;qcGhpER9MmjccjybDSMSD7P53aC5u45U1xFmOAKVNFCStpuQxmpvndy1eM84qmHgAc1uZDRiYJw4&#10;nejjq456niZwGJvrc8z6/T+x/gUAAP//AwBQSwMEFAAGAAgAAAAhABlsHyfeAAAACgEAAA8AAABk&#10;cnMvZG93bnJldi54bWxMj8tOwzAQRfdI/IM1SOyoY0AxhDhVhVSQWNGUD3DjSRzhRxS7bfr3DCtY&#10;jUZzdOfcer14x044pzEGBWJVAMPQRTOGQcHXfnv3BCxlHYx2MaCCCyZYN9dXta5MPIcdnto8MAoJ&#10;qdIKbM5TxXnqLHqdVnHCQLc+zl5nWueBm1mfKdw7fl8UJfd6DPTB6glfLXbf7dErSB/v+1Zu9C5u&#10;7Zv7tP1FYj8qdXuzbF6AZVzyHwy/+qQODTkd4jGYxJwCKQpBqIJHQZMAWT4/ADsQWUoBvKn5/wrN&#10;DwAAAP//AwBQSwECLQAUAAYACAAAACEAtoM4kv4AAADhAQAAEwAAAAAAAAAAAAAAAAAAAAAAW0Nv&#10;bnRlbnRfVHlwZXNdLnhtbFBLAQItABQABgAIAAAAIQA4/SH/1gAAAJQBAAALAAAAAAAAAAAAAAAA&#10;AC8BAABfcmVscy8ucmVsc1BLAQItABQABgAIAAAAIQAw4PfwNAIAAG8EAAAOAAAAAAAAAAAAAAAA&#10;AC4CAABkcnMvZTJvRG9jLnhtbFBLAQItABQABgAIAAAAIQAZbB8n3gAAAAoBAAAPAAAAAAAAAAAA&#10;AAAAAI4EAABkcnMvZG93bnJldi54bWxQSwUGAAAAAAQABADzAAAAmQUAAAAA&#10;" strokecolor="white">
                <v:fill opacity="0"/>
                <v:textbox>
                  <w:txbxContent>
                    <w:p w:rsidR="00897B9E" w:rsidRDefault="00897B9E" w:rsidP="002130AD">
                      <w:r w:rsidRPr="00DA7E89">
                        <w:rPr>
                          <w:position w:val="-16"/>
                        </w:rPr>
                        <w:object w:dxaOrig="240" w:dyaOrig="440">
                          <v:shape id="_x0000_i1140" type="#_x0000_t75" style="width:14.4pt;height:36pt" o:ole="" filled="t" fillcolor="silver">
                            <v:imagedata r:id="rId156" o:title=""/>
                          </v:shape>
                          <o:OLEObject Type="Embed" ProgID="Equation.3" ShapeID="_x0000_i1140" DrawAspect="Content" ObjectID="_1556442235" r:id="rId158"/>
                        </w:object>
                      </w:r>
                    </w:p>
                  </w:txbxContent>
                </v:textbox>
              </v:rect>
            </w:pict>
          </mc:Fallback>
        </mc:AlternateContent>
      </w:r>
      <w:r>
        <w:rPr>
          <w:rFonts w:ascii="Times New Roman" w:eastAsia="Times New Roman" w:hAnsi="Times New Roman" w:cs="B Zar"/>
          <w:noProof/>
          <w:sz w:val="24"/>
          <w:szCs w:val="24"/>
          <w:rtl/>
        </w:rPr>
        <mc:AlternateContent>
          <mc:Choice Requires="wps">
            <w:drawing>
              <wp:anchor distT="0" distB="0" distL="114300" distR="114300" simplePos="0" relativeHeight="251682816" behindDoc="0" locked="0" layoutInCell="1" allowOverlap="1">
                <wp:simplePos x="0" y="0"/>
                <wp:positionH relativeFrom="column">
                  <wp:posOffset>-177165</wp:posOffset>
                </wp:positionH>
                <wp:positionV relativeFrom="paragraph">
                  <wp:posOffset>260985</wp:posOffset>
                </wp:positionV>
                <wp:extent cx="383540" cy="527050"/>
                <wp:effectExtent l="13335" t="13335" r="5080" b="13970"/>
                <wp:wrapNone/>
                <wp:docPr id="1299"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27050"/>
                        </a:xfrm>
                        <a:prstGeom prst="rect">
                          <a:avLst/>
                        </a:prstGeom>
                        <a:solidFill>
                          <a:srgbClr val="FFFFFF">
                            <a:alpha val="0"/>
                          </a:srgbClr>
                        </a:solidFill>
                        <a:ln w="9525">
                          <a:solidFill>
                            <a:srgbClr val="FFFFFF"/>
                          </a:solidFill>
                          <a:miter lim="800000"/>
                          <a:headEnd/>
                          <a:tailEnd/>
                        </a:ln>
                      </wps:spPr>
                      <wps:txbx>
                        <w:txbxContent>
                          <w:p w:rsidR="00897B9E" w:rsidRDefault="00897B9E" w:rsidP="002130AD">
                            <w:pPr>
                              <w:spacing w:line="120" w:lineRule="auto"/>
                            </w:pPr>
                            <w:r w:rsidRPr="001D1278">
                              <w:rPr>
                                <w:noProof/>
                                <w:position w:val="-12"/>
                                <w:rtl/>
                              </w:rPr>
                              <w:drawing>
                                <wp:inline distT="0" distB="0" distL="0" distR="0" wp14:anchorId="2B358AF0" wp14:editId="401FE4B7">
                                  <wp:extent cx="190500" cy="384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0500" cy="384175"/>
                                          </a:xfrm>
                                          <a:prstGeom prst="rect">
                                            <a:avLst/>
                                          </a:prstGeom>
                                          <a:solidFill>
                                            <a:srgbClr val="C0C0C0"/>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73" o:spid="_x0000_s1414" style="position:absolute;left:0;text-align:left;margin-left:-13.95pt;margin-top:20.55pt;width:30.2pt;height:41.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RDOAIAAG8EAAAOAAAAZHJzL2Uyb0RvYy54bWysVNuO0zAQfUfiHyy/06Rps9tGTVerLkVI&#10;C6xY+ADHcRIL32S7TcvXM7bb0sIbIg+WxzNzPHOOJ6uHgxRoz6zjWtV4OskxYorqlqu+xt+/bd8t&#10;MHKeqJYIrViNj8zhh/XbN6vRVKzQgxYtswhAlKtGU+PBe1NlmaMDk8RNtGEKnJ22kngwbZ+1loyA&#10;LkVW5PldNmrbGqspcw5On5ITryN+1zHqv3SdYx6JGkNtPq42rk1Ys/WKVL0lZuD0VAb5hyok4Qou&#10;vUA9EU/QzvK/oCSnVjvd+QnVMtNdxymLPUA30/yPbl4HYljsBchx5kKT+3+w9PP+xSLegnbFcomR&#10;IhJU+gq8EdULhmb3s8DRaFwFoa/mxYYunXnW9IdDSm8GiGOP1upxYKSFyqYhPrtJCIaDVNSMn3QL&#10;+GTndaTr0FkZAIEIdIiqHC+qsINHFA5ni1k5B+0ouMriPi+jahmpzsnGOv+BaYnCpsYWio/gZP/s&#10;fCiGVOeQWLwWvN1yIaJh+2YjLNoTeCDb+KVcYQaSTs/XuRQa8dw1hlBorPGyLMqYeuM7Jd3gp5Ju&#10;wiT3MAaCyxov8vClhxkofa9aSCCVJ1ykPfQj1InjQGuSxx+aQxJyfneWrNHtEWi3Or17mFPYDNr+&#10;xGiEN19jBUOJkfioQLjldB5o9tGYl/cFGPba01x7iKIAVGOPUdpufBqrnbG8H+CeaWLDPILYWx6F&#10;CA8h1XQqH1515PM0gWFsru0Y9fs/sf4FAAD//wMAUEsDBBQABgAIAAAAIQBcm6Rd3gAAAAkBAAAP&#10;AAAAZHJzL2Rvd25yZXYueG1sTI9BT4NAEIXvJv6HzZh4axewloosTTXxoGlMrO19CyMQ2VnCbAv9&#10;944nPU7el/e+ydeT69QZB249GYjnESik0lct1Qb2ny+zFSgOlirbeUIDF2RYF9dXuc0qP9IHnneh&#10;VlJCnFkDTQh9pjWXDTrLc98jSfblB2eDnEOtq8GOUu46nUTRUjvbkiw0tsfnBsvv3ckZQD3aw+tq&#10;v11u+MCXt5A+vXNqzO3NtHkEFXAKfzD86os6FOJ09CeqWHUGZkn6IKiBRRyDEuAuuQd1FDBZxKCL&#10;XP//oPgBAAD//wMAUEsBAi0AFAAGAAgAAAAhALaDOJL+AAAA4QEAABMAAAAAAAAAAAAAAAAAAAAA&#10;AFtDb250ZW50X1R5cGVzXS54bWxQSwECLQAUAAYACAAAACEAOP0h/9YAAACUAQAACwAAAAAAAAAA&#10;AAAAAAAvAQAAX3JlbHMvLnJlbHNQSwECLQAUAAYACAAAACEAVOLEQzgCAABvBAAADgAAAAAAAAAA&#10;AAAAAAAuAgAAZHJzL2Uyb0RvYy54bWxQSwECLQAUAAYACAAAACEAXJukXd4AAAAJAQAADwAAAAAA&#10;AAAAAAAAAACSBAAAZHJzL2Rvd25yZXYueG1sUEsFBgAAAAAEAAQA8wAAAJ0FAAAAAA==&#10;" strokecolor="white">
                <v:fill opacity="0"/>
                <v:textbox style="mso-fit-shape-to-text:t">
                  <w:txbxContent>
                    <w:p w:rsidR="00897B9E" w:rsidRDefault="00897B9E" w:rsidP="002130AD">
                      <w:pPr>
                        <w:spacing w:line="120" w:lineRule="auto"/>
                      </w:pPr>
                      <w:r w:rsidRPr="001D1278">
                        <w:rPr>
                          <w:noProof/>
                          <w:position w:val="-12"/>
                          <w:rtl/>
                        </w:rPr>
                        <w:drawing>
                          <wp:inline distT="0" distB="0" distL="0" distR="0" wp14:anchorId="2B358AF0" wp14:editId="401FE4B7">
                            <wp:extent cx="190500" cy="384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0500" cy="384175"/>
                                    </a:xfrm>
                                    <a:prstGeom prst="rect">
                                      <a:avLst/>
                                    </a:prstGeom>
                                    <a:solidFill>
                                      <a:srgbClr val="C0C0C0"/>
                                    </a:solidFill>
                                    <a:ln>
                                      <a:noFill/>
                                    </a:ln>
                                  </pic:spPr>
                                </pic:pic>
                              </a:graphicData>
                            </a:graphic>
                          </wp:inline>
                        </w:drawing>
                      </w:r>
                    </w:p>
                  </w:txbxContent>
                </v:textbox>
              </v:rect>
            </w:pict>
          </mc:Fallback>
        </mc:AlternateContent>
      </w:r>
      <w:r>
        <w:rPr>
          <w:rFonts w:ascii="Times New Roman" w:eastAsia="Times New Roman" w:hAnsi="Times New Roman" w:cs="B Zar"/>
          <w:noProof/>
          <w:sz w:val="24"/>
          <w:szCs w:val="24"/>
          <w:rtl/>
        </w:rPr>
        <mc:AlternateContent>
          <mc:Choice Requires="wps">
            <w:drawing>
              <wp:anchor distT="0" distB="0" distL="114300" distR="114300" simplePos="0" relativeHeight="251683840" behindDoc="0" locked="0" layoutInCell="1" allowOverlap="1">
                <wp:simplePos x="0" y="0"/>
                <wp:positionH relativeFrom="column">
                  <wp:posOffset>1765935</wp:posOffset>
                </wp:positionH>
                <wp:positionV relativeFrom="paragraph">
                  <wp:posOffset>146685</wp:posOffset>
                </wp:positionV>
                <wp:extent cx="411480" cy="685800"/>
                <wp:effectExtent l="13335" t="13335" r="5715" b="5715"/>
                <wp:wrapNone/>
                <wp:docPr id="1298"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685800"/>
                        </a:xfrm>
                        <a:prstGeom prst="rect">
                          <a:avLst/>
                        </a:prstGeom>
                        <a:solidFill>
                          <a:srgbClr val="FFFFFF">
                            <a:alpha val="0"/>
                          </a:srgbClr>
                        </a:solidFill>
                        <a:ln w="9525">
                          <a:solidFill>
                            <a:srgbClr val="FFFFFF"/>
                          </a:solidFill>
                          <a:miter lim="800000"/>
                          <a:headEnd/>
                          <a:tailEnd/>
                        </a:ln>
                      </wps:spPr>
                      <wps:txbx>
                        <w:txbxContent>
                          <w:p w:rsidR="00897B9E" w:rsidRDefault="00897B9E" w:rsidP="002130AD">
                            <w:r w:rsidRPr="001D1278">
                              <w:rPr>
                                <w:noProof/>
                                <w:position w:val="-12"/>
                              </w:rPr>
                              <w:drawing>
                                <wp:inline distT="0" distB="0" distL="0" distR="0" wp14:anchorId="22961DEB" wp14:editId="74068740">
                                  <wp:extent cx="218440" cy="3568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18440" cy="356870"/>
                                          </a:xfrm>
                                          <a:prstGeom prst="rect">
                                            <a:avLst/>
                                          </a:prstGeom>
                                          <a:solidFill>
                                            <a:srgbClr val="C0C0C0"/>
                                          </a:solid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415" style="position:absolute;left:0;text-align:left;margin-left:139.05pt;margin-top:11.55pt;width:32.4pt;height:54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VCOAIAAG8EAAAOAAAAZHJzL2Uyb0RvYy54bWysVNuO0zAQfUfiHyy/0zQl3bZR09WqSxHS&#10;sqxY+ADHcRIL32S7TcrXM7bb0sIbIg+WxzNzPHOOJ+v7UQp0YNZxrSqcT6YYMUV1w1VX4e/fdu+W&#10;GDlPVEOEVqzCR+bw/ebtm/VgSjbTvRYNswhAlCsHU+Hee1NmmaM9k8RNtGEKnK22kngwbZc1lgyA&#10;LkU2m07vskHbxlhNmXNw+piceBPx25ZR/6VtHfNIVBhq83G1ca3Dmm3WpOwsMT2npzLIP1QhCVdw&#10;6QXqkXiC9pb/BSU5tdrp1k+olpluW05Z7AG6yad/dPPaE8NiL0COMxea3P+Dpc+HF4t4A9rNVqCV&#10;IhJU+gq8EdUJht4visDRYFwJoa/mxYYunXnS9IdDSm97iGMP1uqhZ6SByvIQn90kBMNBKqqHz7oB&#10;fLL3OtI1tlYGQCACjVGV40UVNnpE4bDI82IJ2lFw3S3ny2lULSPlOdlY5z8yLVHYVNhC8RGcHJ6c&#10;D8WQ8hwSi9eCNzsuRDRsV2+FRQcCD2QXv5QrTE/S6fk6l0IjnrvGEAoNFV7NZ/OYeuM7Jd3gp5Ju&#10;wiT3MAaCywpDf/Clhxko/aAaSCClJ1ykPfQj1InjQGuSx4/1mIQsFmfJat0cgXar07uHOYVNr+1P&#10;jAZ48xVWMJQYiU8KhFvlRRFGJBrFfDEDw1576msPURSAKuwxStutT2O1N5Z3PdyTRzaUfgCxWx6F&#10;CA8h1XQqH1515PM0gWFsru0Y9fs/sfkFAAD//wMAUEsDBBQABgAIAAAAIQA638n73QAAAAoBAAAP&#10;AAAAZHJzL2Rvd25yZXYueG1sTI/PTsMwDIfvSLxDZCRuLP2D6ChNpwlpIHFiHQ+QNW5T0ThVk23d&#10;22NOcLItf/r5c7VZ3CjOOIfBk4J0lYBAar0ZqFfwddg9rEGEqMno0RMquGKATX17U+nS+Avt8dzE&#10;XnAIhVIrsDFOpZShteh0WPkJiXedn52OPM69NLO+cLgbZZYkT9LpgfiC1RO+Wmy/m5NTED7eD02x&#10;1Xu/s2/jp+2uBXaDUvd3y/YFRMQl/sHwq8/qULPT0Z/IBDEqyIp1yig3OVcG8sfsGcSRyTxNQdaV&#10;/P9C/QMAAP//AwBQSwECLQAUAAYACAAAACEAtoM4kv4AAADhAQAAEwAAAAAAAAAAAAAAAAAAAAAA&#10;W0NvbnRlbnRfVHlwZXNdLnhtbFBLAQItABQABgAIAAAAIQA4/SH/1gAAAJQBAAALAAAAAAAAAAAA&#10;AAAAAC8BAABfcmVscy8ucmVsc1BLAQItABQABgAIAAAAIQAjfnVCOAIAAG8EAAAOAAAAAAAAAAAA&#10;AAAAAC4CAABkcnMvZTJvRG9jLnhtbFBLAQItABQABgAIAAAAIQA638n73QAAAAoBAAAPAAAAAAAA&#10;AAAAAAAAAJIEAABkcnMvZG93bnJldi54bWxQSwUGAAAAAAQABADzAAAAnAUAAAAA&#10;" strokecolor="white">
                <v:fill opacity="0"/>
                <v:textbox>
                  <w:txbxContent>
                    <w:p w:rsidR="00897B9E" w:rsidRDefault="00897B9E" w:rsidP="002130AD">
                      <w:r w:rsidRPr="001D1278">
                        <w:rPr>
                          <w:noProof/>
                          <w:position w:val="-12"/>
                        </w:rPr>
                        <w:drawing>
                          <wp:inline distT="0" distB="0" distL="0" distR="0" wp14:anchorId="22961DEB" wp14:editId="74068740">
                            <wp:extent cx="218440" cy="3568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18440" cy="356870"/>
                                    </a:xfrm>
                                    <a:prstGeom prst="rect">
                                      <a:avLst/>
                                    </a:prstGeom>
                                    <a:solidFill>
                                      <a:srgbClr val="C0C0C0"/>
                                    </a:solidFill>
                                    <a:ln>
                                      <a:noFill/>
                                    </a:ln>
                                  </pic:spPr>
                                </pic:pic>
                              </a:graphicData>
                            </a:graphic>
                          </wp:inline>
                        </w:drawing>
                      </w:r>
                    </w:p>
                  </w:txbxContent>
                </v:textbox>
              </v:rect>
            </w:pict>
          </mc:Fallback>
        </mc:AlternateContent>
      </w:r>
      <w:r>
        <w:rPr>
          <w:rFonts w:ascii="Times New Roman" w:eastAsia="Times New Roman" w:hAnsi="Times New Roman" w:cs="B Zar"/>
          <w:noProof/>
          <w:sz w:val="24"/>
          <w:szCs w:val="24"/>
          <w:rtl/>
        </w:rPr>
        <mc:AlternateContent>
          <mc:Choice Requires="wps">
            <w:drawing>
              <wp:anchor distT="0" distB="0" distL="114300" distR="114300" simplePos="0" relativeHeight="251681792" behindDoc="0" locked="0" layoutInCell="1" allowOverlap="1">
                <wp:simplePos x="0" y="0"/>
                <wp:positionH relativeFrom="column">
                  <wp:posOffset>751205</wp:posOffset>
                </wp:positionH>
                <wp:positionV relativeFrom="paragraph">
                  <wp:posOffset>230505</wp:posOffset>
                </wp:positionV>
                <wp:extent cx="571500" cy="457200"/>
                <wp:effectExtent l="8255" t="11430" r="10795" b="7620"/>
                <wp:wrapNone/>
                <wp:docPr id="1297"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alpha val="0"/>
                          </a:srgbClr>
                        </a:solidFill>
                        <a:ln w="9525">
                          <a:solidFill>
                            <a:srgbClr val="000000"/>
                          </a:solidFill>
                          <a:miter lim="800000"/>
                          <a:headEnd/>
                          <a:tailEnd/>
                        </a:ln>
                      </wps:spPr>
                      <wps:txbx>
                        <w:txbxContent>
                          <w:p w:rsidR="00897B9E" w:rsidRDefault="00897B9E" w:rsidP="002130AD">
                            <w:pPr>
                              <w:spacing w:line="0" w:lineRule="atLeast"/>
                              <w:jc w:val="both"/>
                            </w:pPr>
                            <w:r w:rsidRPr="007F58B3">
                              <w:rPr>
                                <w:noProof/>
                                <w:position w:val="-12"/>
                                <w:rtl/>
                              </w:rPr>
                              <w:drawing>
                                <wp:inline distT="0" distB="0" distL="0" distR="0" wp14:anchorId="397F9C02" wp14:editId="6F90D902">
                                  <wp:extent cx="381000" cy="2527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81000" cy="252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416" style="position:absolute;left:0;text-align:left;margin-left:59.15pt;margin-top:18.15pt;width:4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EfOAIAAHEEAAAOAAAAZHJzL2Uyb0RvYy54bWysVMGO2jAQvVfqP1i+lwCFAhFhtWJLVWnb&#10;rrrtBwyOQ6w6tjs2BPr1O3YChfZWNQfL9sw8z7w3k+XdsdHsINErawo+Ggw5k0bYUpldwb9/27yZ&#10;c+YDmBK0NbLgJ+n53er1q2Xrcjm2tdWlREYgxuetK3gdgsuzzItaNuAH1klDxspiA4GOuMtKhJbQ&#10;G52Nh8N3WWuxdGiF9J5uHzojXyX8qpIifKkqLwPTBafcQloxrdu4Zqsl5DsEVyvRpwH/kEUDytCj&#10;F6gHCMD2qP6CapRA620VBsI2ma0qJWSqgaoZDf+o5rkGJ1MtRI53F5r8/4MVnw9PyFRJ2o0XM84M&#10;NKTSV+INzE5L9nY2jhy1zufk+uyeMFbp3aMVPzwzdl2Tn7xHtG0toaTMRtE/uwmIB0+hbNt+siXh&#10;wz7YRNexwiYCEhHsmFQ5XVSRx8AEXU5no+mQtBNkmkxnpHp6AfJzsEMfPkjbsLgpOFLyCRwOjz7E&#10;ZCA/u6TkrVblRmmdDrjbrjWyA1CDbNLXxWpXQ3d7fs53rgnPX2Now9qCL6bjaQq9sfVBPdIwfn32&#10;N26NCjQGWjUFn1+cII+UvjdlatIASnd7qkebnuNIaydPOG6PnZCT+VmyrS1PRDvaru9pTmlTW/zF&#10;WUs9X3D/cw8oOdMfDUm3GE0mcUjSIVHNGV5bttcWMIKgCh4467br0A3W3qHa1fTSKPFh7D3JXakk&#10;RWyFLqu+AOrrxGg/g3Fwrs/J6/efYvUCAAD//wMAUEsDBBQABgAIAAAAIQAkhEci3AAAAAoBAAAP&#10;AAAAZHJzL2Rvd25yZXYueG1sTE9BTsNADLwj8YeVkbggummqhhCyqQqIU9UDBe5uYpKoWW/Ibtv0&#10;9zgnONnjGc2M89VoO3WiwbeODcxnESji0lUt1wY+P97uU1A+IFfYOSYDF/KwKq6vcswqd+Z3Ou1C&#10;rcSEfYYGmhD6TGtfNmTRz1xPLNy3GywGgUOtqwHPYm47HUdRoi22LAkN9vTSUHnYHa2Br+Xd63pz&#10;2W7x0cbPaXr4edAJGnN7M66fQAUaw58YpvpSHQrptHdHrrzqBM/ThUgNLBKZIoij6bAXZlp0kev/&#10;LxS/AAAA//8DAFBLAQItABQABgAIAAAAIQC2gziS/gAAAOEBAAATAAAAAAAAAAAAAAAAAAAAAABb&#10;Q29udGVudF9UeXBlc10ueG1sUEsBAi0AFAAGAAgAAAAhADj9If/WAAAAlAEAAAsAAAAAAAAAAAAA&#10;AAAALwEAAF9yZWxzLy5yZWxzUEsBAi0AFAAGAAgAAAAhAJn18R84AgAAcQQAAA4AAAAAAAAAAAAA&#10;AAAALgIAAGRycy9lMm9Eb2MueG1sUEsBAi0AFAAGAAgAAAAhACSERyLcAAAACgEAAA8AAAAAAAAA&#10;AAAAAAAAkgQAAGRycy9kb3ducmV2LnhtbFBLBQYAAAAABAAEAPMAAACbBQAAAAA=&#10;">
                <v:fill opacity="0"/>
                <v:textbox>
                  <w:txbxContent>
                    <w:p w:rsidR="00897B9E" w:rsidRDefault="00897B9E" w:rsidP="002130AD">
                      <w:pPr>
                        <w:spacing w:line="0" w:lineRule="atLeast"/>
                        <w:jc w:val="both"/>
                      </w:pPr>
                      <w:r w:rsidRPr="007F58B3">
                        <w:rPr>
                          <w:noProof/>
                          <w:position w:val="-12"/>
                          <w:rtl/>
                        </w:rPr>
                        <w:drawing>
                          <wp:inline distT="0" distB="0" distL="0" distR="0" wp14:anchorId="397F9C02" wp14:editId="6F90D902">
                            <wp:extent cx="381000" cy="2527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81000" cy="252730"/>
                                    </a:xfrm>
                                    <a:prstGeom prst="rect">
                                      <a:avLst/>
                                    </a:prstGeom>
                                    <a:noFill/>
                                    <a:ln>
                                      <a:noFill/>
                                    </a:ln>
                                  </pic:spPr>
                                </pic:pic>
                              </a:graphicData>
                            </a:graphic>
                          </wp:inline>
                        </w:drawing>
                      </w:r>
                    </w:p>
                  </w:txbxContent>
                </v:textbox>
              </v:rect>
            </w:pict>
          </mc:Fallback>
        </mc:AlternateContent>
      </w:r>
      <w:r>
        <w:rPr>
          <w:rFonts w:ascii="Times New Roman" w:eastAsia="Times New Roman" w:hAnsi="Times New Roman" w:cs="B Zar"/>
          <w:noProof/>
          <w:sz w:val="24"/>
          <w:szCs w:val="24"/>
          <w:rtl/>
        </w:rPr>
        <mc:AlternateContent>
          <mc:Choice Requires="wps">
            <w:drawing>
              <wp:anchor distT="0" distB="0" distL="114300" distR="114300" simplePos="0" relativeHeight="251687936" behindDoc="0" locked="0" layoutInCell="1" allowOverlap="1">
                <wp:simplePos x="0" y="0"/>
                <wp:positionH relativeFrom="column">
                  <wp:posOffset>3494405</wp:posOffset>
                </wp:positionH>
                <wp:positionV relativeFrom="paragraph">
                  <wp:posOffset>224790</wp:posOffset>
                </wp:positionV>
                <wp:extent cx="558165" cy="457200"/>
                <wp:effectExtent l="8255" t="5715" r="5080" b="13335"/>
                <wp:wrapNone/>
                <wp:docPr id="129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57200"/>
                        </a:xfrm>
                        <a:prstGeom prst="rect">
                          <a:avLst/>
                        </a:prstGeom>
                        <a:solidFill>
                          <a:srgbClr val="FFFFFF"/>
                        </a:solidFill>
                        <a:ln w="9525">
                          <a:solidFill>
                            <a:srgbClr val="000000"/>
                          </a:solidFill>
                          <a:miter lim="800000"/>
                          <a:headEnd/>
                          <a:tailEnd/>
                        </a:ln>
                      </wps:spPr>
                      <wps:txbx>
                        <w:txbxContent>
                          <w:p w:rsidR="00897B9E" w:rsidRDefault="00897B9E" w:rsidP="002130AD">
                            <w:r w:rsidRPr="001D1278">
                              <w:rPr>
                                <w:position w:val="-16"/>
                                <w:rtl/>
                              </w:rPr>
                              <w:object w:dxaOrig="620" w:dyaOrig="440">
                                <v:shape id="_x0000_i1141" type="#_x0000_t75" style="width:28.8pt;height:21.6pt" o:ole="">
                                  <v:imagedata r:id="rId162" o:title=""/>
                                </v:shape>
                                <o:OLEObject Type="Embed" ProgID="Equation.3" ShapeID="_x0000_i1141" DrawAspect="Content" ObjectID="_1556442236" r:id="rId163"/>
                              </w:object>
                            </w:r>
                          </w:p>
                          <w:p w:rsidR="00897B9E" w:rsidRDefault="00897B9E" w:rsidP="002130AD">
                            <w:r w:rsidRPr="001D1278">
                              <w:rPr>
                                <w:position w:val="-16"/>
                                <w:rtl/>
                              </w:rPr>
                              <w:object w:dxaOrig="620" w:dyaOrig="440">
                                <v:shape id="_x0000_i1142" type="#_x0000_t75" style="width:28.8pt;height:21.6pt" o:ole="">
                                  <v:imagedata r:id="rId162" o:title=""/>
                                </v:shape>
                                <o:OLEObject Type="Embed" ProgID="Equation.3" ShapeID="_x0000_i1142" DrawAspect="Content" ObjectID="_1556442237" r:id="rId164"/>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417" style="position:absolute;left:0;text-align:left;margin-left:275.15pt;margin-top:17.7pt;width:43.95pt;height:36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wAKgIAAFIEAAAOAAAAZHJzL2Uyb0RvYy54bWysVFFv0zAQfkfiP1h+p2lK07VR02nqKEIa&#10;Y2LwAxzHSSxsn2W7Tcev5+x0XQc8IfJg+Xznz999d5f19VErchDOSzAVzSdTSoTh0EjTVfT7t927&#10;JSU+MNMwBUZU9El4er15+2Y92FLMoAfVCEcQxPhysBXtQ7BllnneC838BKww6GzBaRbQdF3WODYg&#10;ulbZbDpdZAO4xjrgwns8vR2ddJPw21bw8KVtvQhEVRS5hbS6tNZxzTZrVnaO2V7yEw32Dyw0kwYf&#10;PUPdssDI3sk/oLTkDjy0YcJBZ9C2kouUA2aTT3/L5rFnVqRcUBxvzzL5/wfL7w8PjsgGazdbLSgx&#10;TGOVvqJuzHRKkPdXy6jRYH2JoY/2wcUsvb0D/sMTA9se48SNczD0gjXILI/x2asL0fB4ldTDZ2gQ&#10;n+0DJLmOrdMREIUgx1SVp3NVxDEQjodFscwXBSUcXfPiCqueXmDl82XrfPgoQJO4qahD8gmcHe58&#10;iGRY+RySyIOSzU4qlQzX1VvlyIFhg+zSd0L3l2HKkKGiq2JWJORXPn8JMU3f3yC0DNjpSuqKLs9B&#10;rIyqfTBN6sPApBr3SFmZk4xRubEC4Vgfx1rNV/GJqGsNzRMq62BsbRxF3PTgflIyYFtX1ODcUaI+&#10;GazNKp/P4xQkI2lJibv01JceZjgCVTRQMm63YZycvXWy6/GdPKlh4Abr2cqk9QunE31s3FSC05DF&#10;ybi0U9TLr2DzCwAA//8DAFBLAwQUAAYACAAAACEArPhcHOEAAAAKAQAADwAAAGRycy9kb3ducmV2&#10;LnhtbEyPwU7DMBBE70j8g7VIXBC1SZomCnGqqqjiiBraAzc3XpJAvI5itwl8PeYEx9U8zbwt1rPp&#10;2QVH11mS8LAQwJBqqztqJBxed/cZMOcVadVbQglf6GBdXl8VKtd2oj1eKt+wUEIuVxJa74ecc1e3&#10;aJRb2AEpZO92NMqHc2y4HtUUyk3PIyFW3KiOwkKrBty2WH9WZyPhLdscp7uXaPuN9fH5UO0+0ix9&#10;kvL2Zt48AvM4+z8YfvWDOpTB6WTPpB3rJSSJiAMqIU6WwAKwirMI2CmQIl0CLwv+/4XyBwAA//8D&#10;AFBLAQItABQABgAIAAAAIQC2gziS/gAAAOEBAAATAAAAAAAAAAAAAAAAAAAAAABbQ29udGVudF9U&#10;eXBlc10ueG1sUEsBAi0AFAAGAAgAAAAhADj9If/WAAAAlAEAAAsAAAAAAAAAAAAAAAAALwEAAF9y&#10;ZWxzLy5yZWxzUEsBAi0AFAAGAAgAAAAhAHqVzAAqAgAAUgQAAA4AAAAAAAAAAAAAAAAALgIAAGRy&#10;cy9lMm9Eb2MueG1sUEsBAi0AFAAGAAgAAAAhAKz4XBzhAAAACgEAAA8AAAAAAAAAAAAAAAAAhAQA&#10;AGRycy9kb3ducmV2LnhtbFBLBQYAAAAABAAEAPMAAACSBQAAAAA=&#10;">
                <v:textbox>
                  <w:txbxContent>
                    <w:p w:rsidR="00897B9E" w:rsidRDefault="00897B9E" w:rsidP="002130AD">
                      <w:r w:rsidRPr="001D1278">
                        <w:rPr>
                          <w:position w:val="-16"/>
                          <w:rtl/>
                        </w:rPr>
                        <w:object w:dxaOrig="620" w:dyaOrig="440">
                          <v:shape id="_x0000_i1141" type="#_x0000_t75" style="width:28.8pt;height:21.6pt" o:ole="">
                            <v:imagedata r:id="rId162" o:title=""/>
                          </v:shape>
                          <o:OLEObject Type="Embed" ProgID="Equation.3" ShapeID="_x0000_i1141" DrawAspect="Content" ObjectID="_1556442236" r:id="rId165"/>
                        </w:object>
                      </w:r>
                    </w:p>
                    <w:p w:rsidR="00897B9E" w:rsidRDefault="00897B9E" w:rsidP="002130AD">
                      <w:r w:rsidRPr="001D1278">
                        <w:rPr>
                          <w:position w:val="-16"/>
                          <w:rtl/>
                        </w:rPr>
                        <w:object w:dxaOrig="620" w:dyaOrig="440">
                          <v:shape id="_x0000_i1142" type="#_x0000_t75" style="width:28.8pt;height:21.6pt" o:ole="">
                            <v:imagedata r:id="rId162" o:title=""/>
                          </v:shape>
                          <o:OLEObject Type="Embed" ProgID="Equation.3" ShapeID="_x0000_i1142" DrawAspect="Content" ObjectID="_1556442237" r:id="rId166"/>
                        </w:object>
                      </w:r>
                    </w:p>
                  </w:txbxContent>
                </v:textbox>
              </v:rect>
            </w:pict>
          </mc:Fallback>
        </mc:AlternateContent>
      </w:r>
      <w:r>
        <w:rPr>
          <w:rFonts w:ascii="Times New Roman" w:eastAsia="Times New Roman" w:hAnsi="Times New Roman" w:cs="B Zar"/>
          <w:noProof/>
          <w:sz w:val="24"/>
          <w:szCs w:val="24"/>
          <w:rtl/>
        </w:rPr>
        <mc:AlternateContent>
          <mc:Choice Requires="wps">
            <w:drawing>
              <wp:anchor distT="0" distB="0" distL="114300" distR="114300" simplePos="0" relativeHeight="251686912" behindDoc="0" locked="0" layoutInCell="1" allowOverlap="1">
                <wp:simplePos x="0" y="0"/>
                <wp:positionH relativeFrom="column">
                  <wp:posOffset>2465705</wp:posOffset>
                </wp:positionH>
                <wp:positionV relativeFrom="paragraph">
                  <wp:posOffset>224790</wp:posOffset>
                </wp:positionV>
                <wp:extent cx="467360" cy="619125"/>
                <wp:effectExtent l="8255" t="5715" r="6985" b="10795"/>
                <wp:wrapNone/>
                <wp:docPr id="1295"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619125"/>
                        </a:xfrm>
                        <a:prstGeom prst="rect">
                          <a:avLst/>
                        </a:prstGeom>
                        <a:solidFill>
                          <a:srgbClr val="FFFFFF">
                            <a:alpha val="0"/>
                          </a:srgbClr>
                        </a:solidFill>
                        <a:ln w="9525">
                          <a:solidFill>
                            <a:srgbClr val="FFFFFF"/>
                          </a:solidFill>
                          <a:miter lim="800000"/>
                          <a:headEnd/>
                          <a:tailEnd/>
                        </a:ln>
                      </wps:spPr>
                      <wps:txbx>
                        <w:txbxContent>
                          <w:p w:rsidR="00897B9E" w:rsidRDefault="00897B9E" w:rsidP="002130AD">
                            <w:r w:rsidRPr="00DA7E89">
                              <w:rPr>
                                <w:position w:val="-16"/>
                              </w:rPr>
                              <w:object w:dxaOrig="380" w:dyaOrig="440">
                                <v:shape id="_x0000_i1143" type="#_x0000_t75" style="width:21.6pt;height:28.8pt" o:ole="" filled="t" fillcolor="silver">
                                  <v:imagedata r:id="rId167" o:title=""/>
                                </v:shape>
                                <o:OLEObject Type="Embed" ProgID="Equation.3" ShapeID="_x0000_i1143" DrawAspect="Content" ObjectID="_1556442238" r:id="rId16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77" o:spid="_x0000_s1418" style="position:absolute;left:0;text-align:left;margin-left:194.15pt;margin-top:17.7pt;width:36.8pt;height:48.7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DcNQIAAG8EAAAOAAAAZHJzL2Uyb0RvYy54bWysVNtu2zAMfR+wfxD0vjhOc2mMOEWRLsOA&#10;bivW7QNkWbaFyZJAKbG7rx8lpWm6vQzD/CCIEnl0eEh6czP2ihwFOGl0SfPJlBKhuamlbkv6/dv+&#10;3TUlzjNdM2W0KOmTcPRm+/bNZrCFmJnOqFoAQRDtisGWtPPeFlnmeCd65ibGCo2XjYGeeTShzWpg&#10;A6L3KptNp8tsMFBbMFw4h6d36ZJuI37TCO6/NI0TnqiSIjcfV4hrFdZsu2FFC8x2kp9osH9g0TOp&#10;8dEz1B3zjBxA/gHVSw7GmcZPuOkz0zSSi5gDZpNPf8vmsWNWxFxQHGfPMrn/B8s/Hx+AyBprN1sv&#10;KNGsxyp9Rd2YbpUgV6tV0GiwrkDXR/sAIUtn7w3/4Yg2uw79xC2AGTrBamSWB//sVUAwHIaSavhk&#10;asRnB2+iXGMDfQBEIcgYq/J0rooYPeF4OF+urpZYO45Xy3ydzxbxBVY8B1tw/oMwPQmbkgKSj+Ds&#10;eO98IMOKZ5dI3ihZ76VS0YC22ikgR4YNso9filW2Y+k0NgliuOQa8dwlhtJkKOl6gcT+Cj9RegXR&#10;S49joGRf0utp+FJjBknf6xoDWOGZVGmPXJQ+aRxkTeXxYzWmQi5idBC9MvUTyg4m9T3OKW46Az8p&#10;GbDnS6pxKClRHzUWbp3P52FEojFfrGZowOVNdXnDNEegknpK0nbn01gdLMi2w3fypIa9xWLvZSzE&#10;C6cTfezqqOdpAsPYXNrR6+U/sf0FAAD//wMAUEsDBBQABgAIAAAAIQCx6WU13wAAAAoBAAAPAAAA&#10;ZHJzL2Rvd25yZXYueG1sTI/BToNAEIbvJr7DZky82aWlUoosTTXxoDEm1vY+hRGI7Cxht4W+veNJ&#10;bzOZL/98f76ZbKfONPjWsYH5LAJFXLqq5drA/vP5LgXlA3KFnWMycCEPm+L6KsesciN/0HkXaiUh&#10;7DM00ITQZ1r7siGLfuZ6Yrl9ucFikHWodTXgKOG204soSrTFluVDgz09NVR+707WAOkRDy/p/i3Z&#10;+oO/vIbV47tfGXN7M20fQAWawh8Mv/qiDoU4Hd2JK686A3GaxoLKcL8EJcAyma9BHYWMF2vQRa7/&#10;Vyh+AAAA//8DAFBLAQItABQABgAIAAAAIQC2gziS/gAAAOEBAAATAAAAAAAAAAAAAAAAAAAAAABb&#10;Q29udGVudF9UeXBlc10ueG1sUEsBAi0AFAAGAAgAAAAhADj9If/WAAAAlAEAAAsAAAAAAAAAAAAA&#10;AAAALwEAAF9yZWxzLy5yZWxzUEsBAi0AFAAGAAgAAAAhAPQN0Nw1AgAAbwQAAA4AAAAAAAAAAAAA&#10;AAAALgIAAGRycy9lMm9Eb2MueG1sUEsBAi0AFAAGAAgAAAAhALHpZTXfAAAACgEAAA8AAAAAAAAA&#10;AAAAAAAAjwQAAGRycy9kb3ducmV2LnhtbFBLBQYAAAAABAAEAPMAAACbBQAAAAA=&#10;" strokecolor="white">
                <v:fill opacity="0"/>
                <v:textbox style="mso-fit-shape-to-text:t">
                  <w:txbxContent>
                    <w:p w:rsidR="00897B9E" w:rsidRDefault="00897B9E" w:rsidP="002130AD">
                      <w:r w:rsidRPr="00DA7E89">
                        <w:rPr>
                          <w:position w:val="-16"/>
                        </w:rPr>
                        <w:object w:dxaOrig="380" w:dyaOrig="440">
                          <v:shape id="_x0000_i1143" type="#_x0000_t75" style="width:21.6pt;height:28.8pt" o:ole="" filled="t" fillcolor="silver">
                            <v:imagedata r:id="rId167" o:title=""/>
                          </v:shape>
                          <o:OLEObject Type="Embed" ProgID="Equation.3" ShapeID="_x0000_i1143" DrawAspect="Content" ObjectID="_1556442238" r:id="rId169"/>
                        </w:object>
                      </w:r>
                    </w:p>
                  </w:txbxContent>
                </v:textbox>
              </v:rect>
            </w:pict>
          </mc:Fallback>
        </mc:AlternateContent>
      </w:r>
    </w:p>
    <w:p w:rsidR="002130AD" w:rsidRPr="00B91260" w:rsidRDefault="00AC1FFF" w:rsidP="00B91260">
      <w:pPr>
        <w:spacing w:after="0" w:line="360" w:lineRule="auto"/>
        <w:ind w:firstLine="567"/>
        <w:jc w:val="lowKashida"/>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s">
            <w:drawing>
              <wp:anchor distT="0" distB="0" distL="114300" distR="114300" simplePos="0" relativeHeight="251688960" behindDoc="0" locked="0" layoutInCell="1" allowOverlap="1">
                <wp:simplePos x="0" y="0"/>
                <wp:positionH relativeFrom="column">
                  <wp:posOffset>2908935</wp:posOffset>
                </wp:positionH>
                <wp:positionV relativeFrom="paragraph">
                  <wp:posOffset>194945</wp:posOffset>
                </wp:positionV>
                <wp:extent cx="457200" cy="0"/>
                <wp:effectExtent l="13335" t="42545" r="15240" b="43180"/>
                <wp:wrapNone/>
                <wp:docPr id="129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5.35pt" to="265.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pU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9G8xwj&#10;RTro0kYojh6m81Ce3rgCrCq1tSFBelJPZqPpD4eUrlqi9jzSfD4bcMyCR/LKJVycgSC7/otmYEMO&#10;XsdanRrbBUioAjrFlpzvLeEnjyh8zMdTaDNG9KZKSHHzM9b5z1x3KAgllkA64pLjxvnAgxQ3kxBG&#10;6bWQMjZcKtSXeD4ejaOD01KwoAxmzu53lbToSMLIxCcmBZqXZlYfFItgLSdsdZU9ERJk5GM1vBVQ&#10;H8lxiOY6jCSHJQHhQk6qEA8yBbpX6TIzP+fpfDVbzfJBPpqsBnla14NP6yofTNbZdFw/1FVVZ78C&#10;9SwvWsEYV4H9bX6z/G3zcd2ky+TdJ/hepuQ1eqwnkL29I+nY6tDdy5zsNDtvbcgudB1GNhpf1yvs&#10;xMt7tPrzE1j+BgAA//8DAFBLAwQUAAYACAAAACEAkEBx8N8AAAAJAQAADwAAAGRycy9kb3ducmV2&#10;LnhtbEyPy07DMBBF90j8gzVI7KidhKRViFMhXkKqVKkpH+DGQxKIxyF22sDXY8QClnPn6M6ZYj2b&#10;nh1xdJ0lCdFCAEOqre6okfCyf7xaAXNekVa9JZTwiQ7W5flZoXJtT7TDY+UbFkrI5UpC6/2Qc+7q&#10;Fo1yCzsghd2rHY3yYRwbrkd1CuWm57EQGTeqo3ChVQPetVi/V5ORkD0/JMv0/inKPrZfm5jetlXM&#10;JykvL+bbG2AeZ/8Hw49+UIcyOB3sRNqxXsJ1uooCKiERS2ABSBMRgsNvwMuC//+g/AYAAP//AwBQ&#10;SwECLQAUAAYACAAAACEAtoM4kv4AAADhAQAAEwAAAAAAAAAAAAAAAAAAAAAAW0NvbnRlbnRfVHlw&#10;ZXNdLnhtbFBLAQItABQABgAIAAAAIQA4/SH/1gAAAJQBAAALAAAAAAAAAAAAAAAAAC8BAABfcmVs&#10;cy8ucmVsc1BLAQItABQABgAIAAAAIQDvbGpUKgIAAEwEAAAOAAAAAAAAAAAAAAAAAC4CAABkcnMv&#10;ZTJvRG9jLnhtbFBLAQItABQABgAIAAAAIQCQQHHw3wAAAAkBAAAPAAAAAAAAAAAAAAAAAIQEAABk&#10;cnMvZG93bnJldi54bWxQSwUGAAAAAAQABADzAAAAkAUAAAAA&#10;">
                <v:stroke endarrow="block" endarrowwidth="narrow" endarrowlength="short"/>
              </v:line>
            </w:pict>
          </mc:Fallback>
        </mc:AlternateContent>
      </w:r>
      <w:r>
        <w:rPr>
          <w:rFonts w:ascii="Times New Roman" w:eastAsia="Times New Roman" w:hAnsi="Times New Roman" w:cs="B Zar"/>
          <w:noProof/>
          <w:sz w:val="24"/>
          <w:szCs w:val="24"/>
          <w:rtl/>
        </w:rPr>
        <mc:AlternateContent>
          <mc:Choice Requires="wps">
            <w:drawing>
              <wp:anchor distT="0" distB="0" distL="114300" distR="114300" simplePos="0" relativeHeight="251685888" behindDoc="0" locked="0" layoutInCell="1" allowOverlap="1">
                <wp:simplePos x="0" y="0"/>
                <wp:positionH relativeFrom="column">
                  <wp:posOffset>1322705</wp:posOffset>
                </wp:positionH>
                <wp:positionV relativeFrom="paragraph">
                  <wp:posOffset>164465</wp:posOffset>
                </wp:positionV>
                <wp:extent cx="457200" cy="0"/>
                <wp:effectExtent l="8255" t="40640" r="20320" b="45085"/>
                <wp:wrapNone/>
                <wp:docPr id="1293"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12.95pt" to="140.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eZ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RYoyR&#10;Ih10aSsUR+PZNJSnN64Aq0rtbEiQntWz2Wr6zSGlq5aoA480Xy4GHLPgkbxxCRdnIMi+/6QZ2JCj&#10;17FW58Z2ARKqgM6xJZdHS/jZIwof88kM2owRvasSUtz9jHX+I9cdCkKJJZCOuOS0dT7wIMXdJIRR&#10;eiOkjA2XCvUlXkxGk+jgtBQsKIOZs4d9JS06kTAy8YlJgea1mdVHxSJYywlb32RPhAQZ+VgNbwXU&#10;R3IcorkOI8lhSUC4kpMqxINMge5Nus7M90W6WM/X83yQj6brQZ7W9eDDpsoH0002m9Tjuqrq7Eeg&#10;nuVFKxjjKrC/z2+W/9183DbpOnmPCX6UKXmLHusJZO/vSDq2OnT3Oid7zS47G7ILXYeRjca39Qo7&#10;8foerX79BFY/AQAA//8DAFBLAwQUAAYACAAAACEAJnBQyt4AAAAJAQAADwAAAGRycy9kb3ducmV2&#10;LnhtbEyPzU7DMBCE70i8g7VI3KjdVA0hxKkQf0JCqkTgAdx4SQLxOsROG3h6FnGA2+7MaPbbYjO7&#10;XuxxDJ0nDcuFAoFUe9tRo+Hl+e4sAxGiIWt6T6jhEwNsyuOjwuTWH+gJ91VsBJdQyI2GNsYhlzLU&#10;LToTFn5AYu/Vj85EXsdG2tEcuNz1MlEqlc50xBdaM+B1i/V7NTkN6cPt6nx9c79MP7Zfjwm9batE&#10;TlqfnsxXlyAizvEvDD/4jA4lM+38RDaIXkOishVHeVhfgOBAkikWdr+CLAv5/4PyGwAA//8DAFBL&#10;AQItABQABgAIAAAAIQC2gziS/gAAAOEBAAATAAAAAAAAAAAAAAAAAAAAAABbQ29udGVudF9UeXBl&#10;c10ueG1sUEsBAi0AFAAGAAgAAAAhADj9If/WAAAAlAEAAAsAAAAAAAAAAAAAAAAALwEAAF9yZWxz&#10;Ly5yZWxzUEsBAi0AFAAGAAgAAAAhAE7sZ5kqAgAATAQAAA4AAAAAAAAAAAAAAAAALgIAAGRycy9l&#10;Mm9Eb2MueG1sUEsBAi0AFAAGAAgAAAAhACZwUMreAAAACQEAAA8AAAAAAAAAAAAAAAAAhAQAAGRy&#10;cy9kb3ducmV2LnhtbFBLBQYAAAAABAAEAPMAAACPBQAAAAA=&#10;">
                <v:stroke endarrow="block" endarrowwidth="narrow" endarrowlength="short"/>
              </v:line>
            </w:pict>
          </mc:Fallback>
        </mc:AlternateContent>
      </w:r>
      <w:r>
        <w:rPr>
          <w:rFonts w:ascii="Times New Roman" w:eastAsia="Times New Roman" w:hAnsi="Times New Roman" w:cs="B Zar"/>
          <w:noProof/>
          <w:sz w:val="24"/>
          <w:szCs w:val="24"/>
          <w:rtl/>
        </w:rPr>
        <mc:AlternateContent>
          <mc:Choice Requires="wps">
            <w:drawing>
              <wp:anchor distT="0" distB="0" distL="114300" distR="114300" simplePos="0" relativeHeight="251692032" behindDoc="0" locked="0" layoutInCell="1" allowOverlap="1">
                <wp:simplePos x="0" y="0"/>
                <wp:positionH relativeFrom="column">
                  <wp:posOffset>4180205</wp:posOffset>
                </wp:positionH>
                <wp:positionV relativeFrom="paragraph">
                  <wp:posOffset>273050</wp:posOffset>
                </wp:positionV>
                <wp:extent cx="342900" cy="0"/>
                <wp:effectExtent l="8255" t="44450" r="20320" b="41275"/>
                <wp:wrapNone/>
                <wp:docPr id="1292"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15pt,21.5pt" to="356.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l5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f5IsdI&#10;kR669CgUR5N5HsozGFeCVa22NiRIT+rZPGr6zSGl646oPY80X84GHLPgkbxxCRdnIMhu+KwZ2JCD&#10;17FWp9b2ARKqgE6xJed7S/jJIwofJ0W+SKFx9KZKSHnzM9b5T1z3KAgVlkA64pLjo/OBBylvJiGM&#10;0hshZWy4VGio8GKaT6OD01KwoAxmzu53tbToSMLIxCcmBZrXZlYfFItgHSdsfZU9ERJk5GM1vBVQ&#10;H8lxiOZ6jCSHJQHhQk6qEA8yBbpX6TIz3xfpYj1fz4tRkc/WoyJtmtHHTV2MZpvsw7SZNHXdZD8C&#10;9awoO8EYV4H9bX6z4u/m47pJl8m7T/C9TMlb9FhPIHt7R9Kx1aG7lznZaXbe2pBd6DqMbDS+rlfY&#10;idf3aPXrJ7D6CQAA//8DAFBLAwQUAAYACAAAACEAgj+Xit4AAAAJAQAADwAAAGRycy9kb3ducmV2&#10;LnhtbEyPzU7DMBCE70i8g7VI3KjzQ9MqxKkQf0KqVInAA7jxkgTidYidNvD0LOIAx50dzXxTbGbb&#10;iwOOvnOkIF5EIJBqZzpqFLw831+sQfigyejeESr4RA+b8vSk0LlxR3rCQxUawSHkc62gDWHIpfR1&#10;i1b7hRuQ+PfqRqsDn2MjzaiPHG57mURRJq3uiBtaPeBNi/V7NVkF2eNdulrePsTZx+5rm9Dbrkrk&#10;pNT52Xx9BSLgHP7M8IPP6FAy095NZLzoOWO5Ttmq4DLlTWxYxQkL+19BloX8v6D8BgAA//8DAFBL&#10;AQItABQABgAIAAAAIQC2gziS/gAAAOEBAAATAAAAAAAAAAAAAAAAAAAAAABbQ29udGVudF9UeXBl&#10;c10ueG1sUEsBAi0AFAAGAAgAAAAhADj9If/WAAAAlAEAAAsAAAAAAAAAAAAAAAAALwEAAF9yZWxz&#10;Ly5yZWxzUEsBAi0AFAAGAAgAAAAhAB7t6XkqAgAATAQAAA4AAAAAAAAAAAAAAAAALgIAAGRycy9l&#10;Mm9Eb2MueG1sUEsBAi0AFAAGAAgAAAAhAII/l4reAAAACQEAAA8AAAAAAAAAAAAAAAAAhAQAAGRy&#10;cy9kb3ducmV2LnhtbFBLBQYAAAAABAAEAPMAAACPBQAAAAA=&#10;">
                <v:stroke endarrow="block" endarrowwidth="narrow" endarrowlength="short"/>
              </v:line>
            </w:pict>
          </mc:Fallback>
        </mc:AlternateContent>
      </w:r>
      <w:r>
        <w:rPr>
          <w:rFonts w:ascii="Times New Roman" w:eastAsia="Times New Roman" w:hAnsi="Times New Roman" w:cs="B Zar"/>
          <w:noProof/>
          <w:sz w:val="24"/>
          <w:szCs w:val="24"/>
          <w:rtl/>
        </w:rPr>
        <mc:AlternateContent>
          <mc:Choice Requires="wps">
            <w:drawing>
              <wp:anchor distT="0" distB="0" distL="114300" distR="114300" simplePos="0" relativeHeight="251684864" behindDoc="0" locked="0" layoutInCell="1" allowOverlap="1">
                <wp:simplePos x="0" y="0"/>
                <wp:positionH relativeFrom="column">
                  <wp:posOffset>294005</wp:posOffset>
                </wp:positionH>
                <wp:positionV relativeFrom="paragraph">
                  <wp:posOffset>158750</wp:posOffset>
                </wp:positionV>
                <wp:extent cx="457200" cy="0"/>
                <wp:effectExtent l="8255" t="44450" r="20320" b="41275"/>
                <wp:wrapNone/>
                <wp:docPr id="129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2.5pt" to="59.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7j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9G8wwj&#10;RTro0kYojh6m41Ce3rgCrCq1tSFBelJPZqPpD4eUrlqi9jzSfD4bcMyCR/LKJVycgSC7/otmYEMO&#10;XsdanRrbBUioAjrFlpzvLeEnjyh8zMdTaDNG9KZKSHHzM9b5z1x3KAgllkA64pLjxvnAgxQ3kxBG&#10;6bWQMjZcKtSXeD4ejaOD01KwoAxmzu53lbToSMLIxCcmBZqXZlYfFItgLSdsdZU9ERJk5GM1vBVQ&#10;H8lxiOY6jCSHJQHhQk6qEA8yBbpX6TIzP+fpfDVbzfJBPpqsBnla14NP6yofTNbZdFw/1FVVZ78C&#10;9SwvWsEYV4H9bX6z/G3zcd2ky+TdJ/hepuQ1eqwnkL29I+nY6tDdy5zsNDtvbcgudB1GNhpf1yvs&#10;xMt7tPrzE1j+BgAA//8DAFBLAwQUAAYACAAAACEAwb/eiN4AAAAIAQAADwAAAGRycy9kb3ducmV2&#10;LnhtbEyPzU7DMBCE70i8g7VI3KiTlIYqxKkQf0KqVIm0D+DGSxKI1yF22sDTsxUHOO7MaPabfDXZ&#10;Thxw8K0jBfEsAoFUOdNSrWC3fbpagvBBk9GdI1TwhR5WxflZrjPjjvSKhzLUgkvIZ1pBE0KfSemr&#10;Bq32M9cjsffmBqsDn0MtzaCPXG47mURRKq1uiT80usf7BquPcrQK0pfH+c3i4TlOPzff64TeN2Ui&#10;R6UuL6a7WxABp/AXhhM+o0PBTHs3kvGiU3CdzjmpIFnwpJMfL1nY/wqyyOX/AcUPAAAA//8DAFBL&#10;AQItABQABgAIAAAAIQC2gziS/gAAAOEBAAATAAAAAAAAAAAAAAAAAAAAAABbQ29udGVudF9UeXBl&#10;c10ueG1sUEsBAi0AFAAGAAgAAAAhADj9If/WAAAAlAEAAAsAAAAAAAAAAAAAAAAALwEAAF9yZWxz&#10;Ly5yZWxzUEsBAi0AFAAGAAgAAAAhAGyDzuMqAgAATAQAAA4AAAAAAAAAAAAAAAAALgIAAGRycy9l&#10;Mm9Eb2MueG1sUEsBAi0AFAAGAAgAAAAhAMG/3ojeAAAACAEAAA8AAAAAAAAAAAAAAAAAhAQAAGRy&#10;cy9kb3ducmV2LnhtbFBLBQYAAAAABAAEAPMAAACPBQAAAAA=&#10;">
                <v:stroke endarrow="block" endarrowwidth="narrow" endarrowlength="short"/>
              </v:line>
            </w:pict>
          </mc:Fallback>
        </mc:AlternateContent>
      </w:r>
    </w:p>
    <w:p w:rsidR="002130AD" w:rsidRPr="00B91260" w:rsidRDefault="00AC1FFF" w:rsidP="00B91260">
      <w:pPr>
        <w:spacing w:after="0" w:line="360" w:lineRule="auto"/>
        <w:ind w:firstLine="567"/>
        <w:jc w:val="lowKashida"/>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s">
            <w:drawing>
              <wp:anchor distT="0" distB="0" distL="114300" distR="114300" simplePos="0" relativeHeight="251689984" behindDoc="0" locked="0" layoutInCell="1" allowOverlap="1">
                <wp:simplePos x="0" y="0"/>
                <wp:positionH relativeFrom="column">
                  <wp:posOffset>3837305</wp:posOffset>
                </wp:positionH>
                <wp:positionV relativeFrom="paragraph">
                  <wp:posOffset>92710</wp:posOffset>
                </wp:positionV>
                <wp:extent cx="0" cy="342900"/>
                <wp:effectExtent l="46355" t="16510" r="48895" b="12065"/>
                <wp:wrapNone/>
                <wp:docPr id="1290"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7.3pt" to="302.1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vGMAIAAFYEAAAOAAAAZHJzL2Uyb0RvYy54bWysVMGO2jAQvVfqP1i+QxIIFCLCqkqgF9pF&#10;2u3eje0Qq45t2YaAqv57x4Zld9vLqioHM7Znnt+8mcni7tRJdOTWCa1KnA1TjLiimgm1L/H3x/Vg&#10;hpHzRDEiteIlPnOH75YfPyx6U/CRbrVk3CIAUa7oTYlb702RJI62vCNuqA1XcNlo2xEPW7tPmCU9&#10;oHcyGaXpNOm1ZcZqyp2D0/pyiZcRv2k49fdN47hHssTAzcfVxnUX1mS5IMXeEtMKeqVB/oFFR4SC&#10;R29QNfEEHaz4C6oT1GqnGz+kukt00wjKYw6QTZb+kc1DSwyPuYA4ztxkcv8Pln47bi0SDGo3moNA&#10;inRQpY1QHI1nUZ7euAK8KrW1IUF6Ug9mo+kPh5SuWqL2PNJ8PBsIzIKgyZuQsHEGHtn1XzUDH3Lw&#10;Omp1amyHGinMUwgM4KAHOsXinG/F4SeP6OWQwuk4B56RWEKKgBDijHX+C9cdCkaJJdCPeOS4cT4w&#10;enEJ7kqvhZSx9FKhvsTzyWgSA5yWgoXL4ObsfldJi44kNE/8xfTg5rWb1QfFIljLCVtdbU+EBBv5&#10;qIu3ApSSHIfXXIeR5DAuYFzISRXeg0yB7tW6dM/PeTpfzVazfJCPpqtBntb14PO6ygfTdfZpUo/r&#10;qqqzX4F6lhetYIyrwP65k7P8fZ1ynalLD956+SZT8hY96glkn/8j6Vj0UOcweq7YaXbe2pBd2EHz&#10;RufroIXpeL2PXi+fg+VvAAAA//8DAFBLAwQUAAYACAAAACEAjoGqSt4AAAAJAQAADwAAAGRycy9k&#10;b3ducmV2LnhtbEyPQU+DQBCF7yb+h82YeLOL2hCKLI3R1EsjScEaj1t2BCI7i+y24L93jAe9zcx7&#10;efO9bD3bXpxw9J0jBdeLCARS7UxHjYKXanOVgPBBk9G9I1TwhR7W+flZplPjJtrhqQyN4BDyqVbQ&#10;hjCkUvq6Rav9wg1IrL270erA69hIM+qJw20vb6IollZ3xB9aPeBDi/VHebQKts/J69vjVBRlVW0L&#10;Wn1uJv+0V+ryYr6/AxFwDn9m+MFndMiZ6eCOZLzoFcTR8patLCxjEGz4PRx4SGKQeSb/N8i/AQAA&#10;//8DAFBLAQItABQABgAIAAAAIQC2gziS/gAAAOEBAAATAAAAAAAAAAAAAAAAAAAAAABbQ29udGVu&#10;dF9UeXBlc10ueG1sUEsBAi0AFAAGAAgAAAAhADj9If/WAAAAlAEAAAsAAAAAAAAAAAAAAAAALwEA&#10;AF9yZWxzLy5yZWxzUEsBAi0AFAAGAAgAAAAhAIrCO8YwAgAAVgQAAA4AAAAAAAAAAAAAAAAALgIA&#10;AGRycy9lMm9Eb2MueG1sUEsBAi0AFAAGAAgAAAAhAI6BqkreAAAACQEAAA8AAAAAAAAAAAAAAAAA&#10;igQAAGRycy9kb3ducmV2LnhtbFBLBQYAAAAABAAEAPMAAACVBQAAAAA=&#10;">
                <v:stroke endarrow="block" endarrowwidth="narrow" endarrowlength="short"/>
              </v:line>
            </w:pict>
          </mc:Fallback>
        </mc:AlternateContent>
      </w:r>
    </w:p>
    <w:p w:rsidR="002130AD" w:rsidRPr="00B91260" w:rsidRDefault="00AC1FFF" w:rsidP="00B91260">
      <w:pPr>
        <w:spacing w:after="0" w:line="360" w:lineRule="auto"/>
        <w:ind w:firstLine="567"/>
        <w:jc w:val="lowKashida"/>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s">
            <w:drawing>
              <wp:anchor distT="0" distB="0" distL="114300" distR="114300" simplePos="0" relativeHeight="251693056" behindDoc="0" locked="0" layoutInCell="1" allowOverlap="1">
                <wp:simplePos x="0" y="0"/>
                <wp:positionH relativeFrom="column">
                  <wp:posOffset>3594735</wp:posOffset>
                </wp:positionH>
                <wp:positionV relativeFrom="paragraph">
                  <wp:posOffset>62865</wp:posOffset>
                </wp:positionV>
                <wp:extent cx="467360" cy="457200"/>
                <wp:effectExtent l="13335" t="5715" r="5715" b="13335"/>
                <wp:wrapNone/>
                <wp:docPr id="1289"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57200"/>
                        </a:xfrm>
                        <a:prstGeom prst="rect">
                          <a:avLst/>
                        </a:prstGeom>
                        <a:solidFill>
                          <a:srgbClr val="FFFFFF">
                            <a:alpha val="0"/>
                          </a:srgbClr>
                        </a:solidFill>
                        <a:ln w="9525">
                          <a:solidFill>
                            <a:srgbClr val="FFFFFF"/>
                          </a:solidFill>
                          <a:miter lim="800000"/>
                          <a:headEnd/>
                          <a:tailEnd/>
                        </a:ln>
                      </wps:spPr>
                      <wps:txbx>
                        <w:txbxContent>
                          <w:p w:rsidR="00897B9E" w:rsidRDefault="00897B9E" w:rsidP="002130AD">
                            <w:r w:rsidRPr="00CA651E">
                              <w:rPr>
                                <w:position w:val="-16"/>
                              </w:rPr>
                              <w:object w:dxaOrig="380" w:dyaOrig="440">
                                <v:shape id="_x0000_i1144" type="#_x0000_t75" style="width:21.6pt;height:36pt" o:ole="" filled="t" fillcolor="silver">
                                  <v:imagedata r:id="rId170" o:title=""/>
                                </v:shape>
                                <o:OLEObject Type="Embed" ProgID="Equation.3" ShapeID="_x0000_i1144" DrawAspect="Content" ObjectID="_1556442239" r:id="rId171"/>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419" style="position:absolute;left:0;text-align:left;margin-left:283.05pt;margin-top:4.95pt;width:36.8pt;height:36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HNQIAAG8EAAAOAAAAZHJzL2Uyb0RvYy54bWysVNuO2yAQfa/Uf0C8N859EyvOapVtqkrb&#10;7arbfsAYYxsVAwISJ/36DpBkk/atqh8Qw8wcZs5hvLo/dJLsuXVCq4KOBkNKuGK6Eqop6I/v2w8L&#10;SpwHVYHUihf0yB29X79/t+pNzse61bLiliCIcnlvCtp6b/Isc6zlHbiBNlyhs9a2A4+mbbLKQo/o&#10;nczGw+E867WtjNWMO4enj8lJ1xG/rjnzX+vacU9kQbE2H1cb1zKs2XoFeWPBtIKdyoB/qKIDofDS&#10;C9QjeCA7K/6C6gSz2unaD5juMl3XgvHYA3YzGv7RzWsLhsdekBxnLjS5/wfLnvcvlogKtRsvlpQo&#10;6FClb8gbqEZyMllMAke9cTmGvpoXG7p05kmzn44ovWkxjj9Yq/uWQ4WVjUJ8dpMQDIeppOy/6Arx&#10;Yed1pOtQ2y4AIhHkEFU5XlThB08YHk7nd5M5asfQNZ3doerxBsjPycY6/4nrjoRNQS0WH8Fh/+R8&#10;KAbyc0gsXktRbYWU0bBNuZGW7AEfyDZ+KVeaFtLp+TqXQiOeu8aQivQFXc7Gs5h64zsl3eCnkm7C&#10;OuFxDKToCroYhi89zEDpR1VhAuQehEx77EeqE8eB1iSPP5SHJOQsShBIL3V1RNqtTu8e5xQ3rba/&#10;KOnxzRdU4VBSIj8rFG45mk7DiEQjEk2JvfaU1x5QDIEK6ilJ241PY7UzVjQt3jOKbCj9gGLXIgrx&#10;VtOpfHzVkc/TBIaxubZj1Nt/Yv0bAAD//wMAUEsDBBQABgAIAAAAIQBg6oy+3QAAAAgBAAAPAAAA&#10;ZHJzL2Rvd25yZXYueG1sTI/BTsMwEETvSPyDtUjcqBMQSROyqSqkgsSJpnzANt7EEbEdxW6b/j3m&#10;BMfRjGbeVJvFjOLMsx+cRUhXCQi2rVOD7RG+DruHNQgfyCoanWWEK3vY1Lc3FZXKXeyez03oRSyx&#10;viQEHcJUSulbzYb8yk1so9e52VCIcu6lmukSy80oH5Mkk4YGGxc0Tfyquf1uTgbBf7wfmnxLe7fT&#10;b+On7q45dwPi/d2yfQEReAl/YfjFj+hQR6ajO1nlxYjwnGVpjCIUBYjoZ09FDuKIsE4LkHUl/x+o&#10;fwAAAP//AwBQSwECLQAUAAYACAAAACEAtoM4kv4AAADhAQAAEwAAAAAAAAAAAAAAAAAAAAAAW0Nv&#10;bnRlbnRfVHlwZXNdLnhtbFBLAQItABQABgAIAAAAIQA4/SH/1gAAAJQBAAALAAAAAAAAAAAAAAAA&#10;AC8BAABfcmVscy8ucmVsc1BLAQItABQABgAIAAAAIQB/gqLHNQIAAG8EAAAOAAAAAAAAAAAAAAAA&#10;AC4CAABkcnMvZTJvRG9jLnhtbFBLAQItABQABgAIAAAAIQBg6oy+3QAAAAgBAAAPAAAAAAAAAAAA&#10;AAAAAI8EAABkcnMvZG93bnJldi54bWxQSwUGAAAAAAQABADzAAAAmQUAAAAA&#10;" strokecolor="white">
                <v:fill opacity="0"/>
                <v:textbox>
                  <w:txbxContent>
                    <w:p w:rsidR="00897B9E" w:rsidRDefault="00897B9E" w:rsidP="002130AD">
                      <w:r w:rsidRPr="00CA651E">
                        <w:rPr>
                          <w:position w:val="-16"/>
                        </w:rPr>
                        <w:object w:dxaOrig="380" w:dyaOrig="440">
                          <v:shape id="_x0000_i1144" type="#_x0000_t75" style="width:21.6pt;height:36pt" o:ole="" filled="t" fillcolor="silver">
                            <v:imagedata r:id="rId170" o:title=""/>
                          </v:shape>
                          <o:OLEObject Type="Embed" ProgID="Equation.3" ShapeID="_x0000_i1144" DrawAspect="Content" ObjectID="_1556442239" r:id="rId172"/>
                        </w:object>
                      </w:r>
                    </w:p>
                  </w:txbxContent>
                </v:textbox>
              </v:rect>
            </w:pict>
          </mc:Fallback>
        </mc:AlternateContent>
      </w:r>
      <w:r w:rsidR="002130AD" w:rsidRPr="00B91260">
        <w:rPr>
          <w:rFonts w:ascii="Times New Roman" w:eastAsia="Times New Roman" w:hAnsi="Times New Roman" w:cs="B Zar"/>
          <w:noProof/>
          <w:sz w:val="24"/>
          <w:szCs w:val="24"/>
          <w:lang w:bidi="fa-IR"/>
        </w:rPr>
        <w:tab/>
      </w:r>
      <w:r w:rsidR="002130AD" w:rsidRPr="00B91260">
        <w:rPr>
          <w:rFonts w:ascii="Times New Roman" w:eastAsia="Times New Roman" w:hAnsi="Times New Roman" w:cs="B Zar"/>
          <w:noProof/>
          <w:sz w:val="24"/>
          <w:szCs w:val="24"/>
          <w:lang w:bidi="fa-IR"/>
        </w:rPr>
        <w:tab/>
      </w:r>
      <w:r w:rsidR="002130AD" w:rsidRPr="00B91260">
        <w:rPr>
          <w:rFonts w:ascii="Times New Roman" w:eastAsia="Times New Roman" w:hAnsi="Times New Roman" w:cs="B Zar"/>
          <w:noProof/>
          <w:sz w:val="24"/>
          <w:szCs w:val="24"/>
          <w:lang w:bidi="fa-IR"/>
        </w:rPr>
        <w:tab/>
      </w:r>
      <w:r w:rsidR="002130AD" w:rsidRPr="00B91260">
        <w:rPr>
          <w:rFonts w:ascii="Times New Roman" w:eastAsia="Times New Roman" w:hAnsi="Times New Roman" w:cs="B Zar"/>
          <w:noProof/>
          <w:sz w:val="24"/>
          <w:szCs w:val="24"/>
          <w:lang w:bidi="fa-IR"/>
        </w:rPr>
        <w:tab/>
      </w:r>
      <w:r w:rsidR="002130AD" w:rsidRPr="00B91260">
        <w:rPr>
          <w:rFonts w:ascii="Times New Roman" w:eastAsia="Times New Roman" w:hAnsi="Times New Roman" w:cs="B Zar"/>
          <w:noProof/>
          <w:sz w:val="24"/>
          <w:szCs w:val="24"/>
          <w:lang w:bidi="fa-IR"/>
        </w:rPr>
        <w:tab/>
      </w:r>
      <w:r w:rsidR="002130AD" w:rsidRPr="00B91260">
        <w:rPr>
          <w:rFonts w:ascii="Times New Roman" w:eastAsia="Times New Roman" w:hAnsi="Times New Roman" w:cs="B Zar"/>
          <w:noProof/>
          <w:sz w:val="24"/>
          <w:szCs w:val="24"/>
          <w:lang w:bidi="fa-IR"/>
        </w:rPr>
        <w:tab/>
      </w:r>
      <w:r w:rsidR="002130AD" w:rsidRPr="00B91260">
        <w:rPr>
          <w:rFonts w:ascii="Times New Roman" w:eastAsia="Times New Roman" w:hAnsi="Times New Roman" w:cs="B Zar"/>
          <w:noProof/>
          <w:sz w:val="24"/>
          <w:szCs w:val="24"/>
          <w:lang w:bidi="fa-IR"/>
        </w:rPr>
        <w:tab/>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AC1FFF" w:rsidP="00B91260">
      <w:pPr>
        <w:bidi/>
        <w:spacing w:after="0" w:line="360" w:lineRule="auto"/>
        <w:ind w:firstLine="567"/>
        <w:jc w:val="both"/>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709440" behindDoc="0" locked="0" layoutInCell="1" allowOverlap="1">
                <wp:simplePos x="0" y="0"/>
                <wp:positionH relativeFrom="column">
                  <wp:posOffset>751205</wp:posOffset>
                </wp:positionH>
                <wp:positionV relativeFrom="paragraph">
                  <wp:posOffset>13970</wp:posOffset>
                </wp:positionV>
                <wp:extent cx="4000500" cy="571500"/>
                <wp:effectExtent l="8255" t="13970" r="10795" b="5080"/>
                <wp:wrapNone/>
                <wp:docPr id="1286"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571500"/>
                          <a:chOff x="2961" y="4144"/>
                          <a:chExt cx="5220" cy="900"/>
                        </a:xfrm>
                      </wpg:grpSpPr>
                      <wps:wsp>
                        <wps:cNvPr id="1287" name="Line 426"/>
                        <wps:cNvCnPr/>
                        <wps:spPr bwMode="auto">
                          <a:xfrm>
                            <a:off x="2961" y="4144"/>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8" name="Rectangle 427"/>
                        <wps:cNvSpPr>
                          <a:spLocks noChangeArrowheads="1"/>
                        </wps:cNvSpPr>
                        <wps:spPr bwMode="auto">
                          <a:xfrm>
                            <a:off x="2961" y="4324"/>
                            <a:ext cx="5220" cy="720"/>
                          </a:xfrm>
                          <a:prstGeom prst="rect">
                            <a:avLst/>
                          </a:prstGeom>
                          <a:solidFill>
                            <a:srgbClr val="FFFFFF"/>
                          </a:solidFill>
                          <a:ln w="9525">
                            <a:solidFill>
                              <a:srgbClr val="FFFFFF"/>
                            </a:solidFill>
                            <a:miter lim="800000"/>
                            <a:headEnd/>
                            <a:tailEnd/>
                          </a:ln>
                        </wps:spPr>
                        <wps:txbx>
                          <w:txbxContent>
                            <w:p w:rsidR="00897B9E" w:rsidRPr="004277C8" w:rsidRDefault="00897B9E" w:rsidP="002130AD">
                              <w:pPr>
                                <w:jc w:val="center"/>
                                <w:rPr>
                                  <w:rFonts w:cs="B Badr"/>
                                  <w:sz w:val="28"/>
                                  <w:lang w:bidi="fa-IR"/>
                                </w:rPr>
                              </w:pPr>
                              <w:r w:rsidRPr="004277C8">
                                <w:rPr>
                                  <w:rFonts w:cs="B Badr" w:hint="cs"/>
                                  <w:sz w:val="28"/>
                                  <w:rtl/>
                                  <w:lang w:bidi="fa-IR"/>
                                </w:rPr>
                                <w:t xml:space="preserve">شكل(2-16): فرايند توليد براي </w:t>
                              </w:r>
                              <w:r w:rsidRPr="004277C8">
                                <w:rPr>
                                  <w:rFonts w:cs="B Badr"/>
                                  <w:i/>
                                  <w:iCs/>
                                  <w:szCs w:val="24"/>
                                </w:rPr>
                                <w:t>DMSU</w:t>
                              </w:r>
                              <w:r w:rsidRPr="004277C8">
                                <w:rPr>
                                  <w:rFonts w:cs="B Badr"/>
                                  <w:i/>
                                  <w:iCs/>
                                  <w:szCs w:val="24"/>
                                  <w:vertAlign w:val="subscript"/>
                                </w:rPr>
                                <w:t>j</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5" o:spid="_x0000_s1420" style="position:absolute;left:0;text-align:left;margin-left:59.15pt;margin-top:1.1pt;width:315pt;height:45pt;z-index:251709440;mso-position-horizontal-relative:text;mso-position-vertical-relative:text" coordorigin="2961,4144" coordsize="52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J2NwMAACMIAAAOAAAAZHJzL2Uyb0RvYy54bWy8Vdtu2zAMfR+wfxD0nvpS52bUKYpcigHd&#10;VqzbByi2bAuzJU9S4nTD/n2UZCdp2nVdBywPDmVKNHnOoXhxuasrtKVSMcETHJz5GFGeiozxIsFf&#10;Pq8GE4yUJjwjleA0wfdU4cvZ2zcXbRPTUJSiyqhEEISruG0SXGrdxJ6n0pLWRJ2JhnJw5kLWRMNS&#10;Fl4mSQvR68oLfX/ktUJmjRQpVQreLpwTz2z8PKep/pjnimpUJRhy0/Yp7XNtnt7sgsSFJE3J0i4N&#10;8oosasI4fHQfakE0QRvJHoWqWSqFErk+S0XtiTxnKbU1QDWBf1LNtRSbxtZSxG3R7GECaE9wenXY&#10;9MP2ViKWAXfhZIQRJzWwZD+MonBo8GmbIoZt17K5a26lKxLMG5F+VeD2Tv1mXbjNaN2+FxkEJBst&#10;LD67XNYmBFSOdpaG+z0NdKdRCi8j3/eHPrCVgm84DoxteUpLINMcC6ejACPwRkEU9b5ld3wYht3Z&#10;qTvokdh91qbapWbqAsmpA6rq31C9K0lDLVnKwHVAddyjesM4BVBHDlS7a85vpYVYxQrA/SNeTxTe&#10;o3Yo26K1L5rEjVT6mooaGSPBFaRhuSDbG6UNg4cthhouVqyqLOAVR22Cp0MQgvEoUbHMOO1CFut5&#10;JdGWmNayP1MYBHuwDSTMMxuspCRbdrYmrHI27K+4iQd1QDqd5Xrnx9SfLifLSTQA1JaDyF8sBler&#10;eTQYrYLxcHG+mM8XwU+TWhDFJcsyyk12fR8H0csY7W4U14H7Tt7D4D2MbkuEZPt/mzQoyzHoZLUW&#10;2b0l1r4Hkf0/tcF963r4E9x9hBeVkdz4SHJ9EyvXwYiLeQn76JWUojUcQR8ElklTEyjZHegL/AuJ&#10;noddbz6W6Bha1ImlvxBORCoh++dE+kBj6liKK/t7SoovVvPvQ9RMw7iqWJ3gyV7yJH5W2ifa0Lv1&#10;zl24w7CnxekFSeHmE8xTMEohv2PUwmxKsPq2IZJiVL3jQM8Ubj0zzOwiGhowkTz2rI89hKcQKsEa&#10;I2fOtRuAm0ayooQvBRZpLq7gls6ZvRIM3S4r0LlZWBGDZSeR1X43Nc2oO17b/YfZPvsFAAD//wMA&#10;UEsDBBQABgAIAAAAIQBdw5l13gAAAAgBAAAPAAAAZHJzL2Rvd25yZXYueG1sTI9PS8NAEMXvgt9h&#10;GcGb3ST1T43ZlFLUUxFsBfE2TaZJaHY2ZLdJ+u2dnvT4m/d48162nGyrBup949hAPItAEReubLgy&#10;8LV7u1uA8gG5xNYxGTiTh2V+fZVhWrqRP2nYhkpJCPsUDdQhdKnWvqjJop+5jli0g+stBsG+0mWP&#10;o4TbVidR9KgtNiwfauxoXVNx3J6sgfcRx9U8fh02x8P6/LN7+PjexGTM7c20egEVaAp/ZrjUl+qQ&#10;S6e9O3HpVSscL+ZiNZAkoER/ur/w3sCzHHSe6f8D8l8AAAD//wMAUEsBAi0AFAAGAAgAAAAhALaD&#10;OJL+AAAA4QEAABMAAAAAAAAAAAAAAAAAAAAAAFtDb250ZW50X1R5cGVzXS54bWxQSwECLQAUAAYA&#10;CAAAACEAOP0h/9YAAACUAQAACwAAAAAAAAAAAAAAAAAvAQAAX3JlbHMvLnJlbHNQSwECLQAUAAYA&#10;CAAAACEAWrOydjcDAAAjCAAADgAAAAAAAAAAAAAAAAAuAgAAZHJzL2Uyb0RvYy54bWxQSwECLQAU&#10;AAYACAAAACEAXcOZdd4AAAAIAQAADwAAAAAAAAAAAAAAAACRBQAAZHJzL2Rvd25yZXYueG1sUEsF&#10;BgAAAAAEAAQA8wAAAJwGAAAAAA==&#10;">
                <v:line id="Line 426" o:spid="_x0000_s1421" style="position:absolute;visibility:visible;mso-wrap-style:square" from="2961,4144" to="818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B8VMUAAADdAAAADwAAAGRycy9kb3ducmV2LnhtbERPTWvCQBC9F/wPywi91U0tpJK6iiiC&#10;eijVFtrjmJ0mqdnZsLsm6b93BcHbPN7nTOe9qUVLzleWFTyPEhDEudUVFwq+PtdPExA+IGusLZOC&#10;f/Iwnw0epphp2/Ge2kMoRAxhn6GCMoQmk9LnJRn0I9sQR+7XOoMhQldI7bCL4aaW4yRJpcGKY0OJ&#10;DS1Lyk+Hs1Hw/vKRtovtbtN/b9Njvtoff/46p9TjsF+8gQjUh7v45t7oOH88eYXrN/EEOb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B8VMUAAADdAAAADwAAAAAAAAAA&#10;AAAAAAChAgAAZHJzL2Rvd25yZXYueG1sUEsFBgAAAAAEAAQA+QAAAJMDAAAAAA==&#10;"/>
                <v:rect id="Rectangle 427" o:spid="_x0000_s1422" style="position:absolute;left:2961;top:4324;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cecUA&#10;AADdAAAADwAAAGRycy9kb3ducmV2LnhtbESPT2/CMAzF70j7DpEn7Qbp0IRQISBgncZhB/7ercS0&#10;FY1TNRmUffr5MGk3W+/5vZ/ny9436kZdrAMbeB1loIhtcDWXBk7Hj+EUVEzIDpvAZOBBEZaLp8Ec&#10;cxfuvKfbIZVKQjjmaKBKqc21jrYij3EUWmLRLqHzmGTtSu06vEu4b/Q4yybaY83SUGFLm4rs9fDt&#10;DewQ33c/n9aui8fXW0Gbc0GhMebluV/NQCXq07/573rrBH88FVz5Rk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lx5xQAAAN0AAAAPAAAAAAAAAAAAAAAAAJgCAABkcnMv&#10;ZG93bnJldi54bWxQSwUGAAAAAAQABAD1AAAAigMAAAAA&#10;" strokecolor="white">
                  <v:textbox>
                    <w:txbxContent>
                      <w:p w:rsidR="00897B9E" w:rsidRPr="004277C8" w:rsidRDefault="00897B9E" w:rsidP="002130AD">
                        <w:pPr>
                          <w:jc w:val="center"/>
                          <w:rPr>
                            <w:rFonts w:cs="B Badr"/>
                            <w:sz w:val="28"/>
                            <w:lang w:bidi="fa-IR"/>
                          </w:rPr>
                        </w:pPr>
                        <w:r w:rsidRPr="004277C8">
                          <w:rPr>
                            <w:rFonts w:cs="B Badr" w:hint="cs"/>
                            <w:sz w:val="28"/>
                            <w:rtl/>
                            <w:lang w:bidi="fa-IR"/>
                          </w:rPr>
                          <w:t xml:space="preserve">شكل(2-16): فرايند توليد براي </w:t>
                        </w:r>
                        <w:r w:rsidRPr="004277C8">
                          <w:rPr>
                            <w:rFonts w:cs="B Badr"/>
                            <w:i/>
                            <w:iCs/>
                            <w:szCs w:val="24"/>
                          </w:rPr>
                          <w:t>DMSU</w:t>
                        </w:r>
                        <w:r w:rsidRPr="004277C8">
                          <w:rPr>
                            <w:rFonts w:cs="B Badr"/>
                            <w:i/>
                            <w:iCs/>
                            <w:szCs w:val="24"/>
                            <w:vertAlign w:val="subscript"/>
                          </w:rPr>
                          <w:t>j</w:t>
                        </w:r>
                      </w:p>
                    </w:txbxContent>
                  </v:textbox>
                </v:rect>
              </v:group>
            </w:pict>
          </mc:Fallback>
        </mc:AlternateConten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با تأكيد بر اجزاء تشكيل دهنده يك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 ، نيازمند ارائه ابزار اندازه‌گيري عملكردي هستيم كه از اطلاعات اجزاء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 بعنوان بخشي از امتياز كارايي استفاده نمايد. براي اين منظور</w:t>
      </w:r>
      <w:r w:rsidRPr="00B91260">
        <w:rPr>
          <w:rFonts w:ascii="Times New Roman" w:eastAsia="Times New Roman" w:hAnsi="Times New Roman" w:cs="B Zar"/>
          <w:noProof/>
          <w:sz w:val="24"/>
          <w:szCs w:val="24"/>
          <w:rtl/>
        </w:rPr>
        <w:drawing>
          <wp:inline distT="0" distB="0" distL="0" distR="0" wp14:anchorId="1C4C4EA3" wp14:editId="3671853A">
            <wp:extent cx="419100" cy="367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419100" cy="367030"/>
                    </a:xfrm>
                    <a:prstGeom prst="rect">
                      <a:avLst/>
                    </a:prstGeom>
                    <a:noFill/>
                    <a:ln>
                      <a:noFill/>
                    </a:ln>
                  </pic:spPr>
                </pic:pic>
              </a:graphicData>
            </a:graphic>
          </wp:inline>
        </w:drawing>
      </w:r>
      <w:r w:rsidRPr="00B91260">
        <w:rPr>
          <w:rFonts w:ascii="Times New Roman" w:eastAsia="Times New Roman" w:hAnsi="Times New Roman" w:cs="B Zar" w:hint="cs"/>
          <w:noProof/>
          <w:sz w:val="24"/>
          <w:szCs w:val="24"/>
          <w:rtl/>
          <w:lang w:bidi="fa-IR"/>
        </w:rPr>
        <w:t xml:space="preserve"> كه </w:t>
      </w:r>
      <w:r w:rsidRPr="00B91260">
        <w:rPr>
          <w:rFonts w:ascii="Times New Roman" w:eastAsia="Times New Roman" w:hAnsi="Times New Roman" w:cs="B Zar"/>
          <w:noProof/>
          <w:sz w:val="24"/>
          <w:szCs w:val="24"/>
          <w:rtl/>
          <w:lang w:bidi="fa-IR"/>
        </w:rPr>
        <w:object w:dxaOrig="1200" w:dyaOrig="320">
          <v:shape id="_x0000_i1088" type="#_x0000_t75" style="width:57.6pt;height:14.4pt" o:ole="">
            <v:imagedata r:id="rId174" o:title=""/>
          </v:shape>
          <o:OLEObject Type="Embed" ProgID="Equation.3" ShapeID="_x0000_i1088" DrawAspect="Content" ObjectID="_1556442200" r:id="rId175"/>
        </w:object>
      </w:r>
      <w:r w:rsidRPr="00B91260">
        <w:rPr>
          <w:rFonts w:ascii="Times New Roman" w:eastAsia="Times New Roman" w:hAnsi="Times New Roman" w:cs="B Zar" w:hint="cs"/>
          <w:noProof/>
          <w:sz w:val="24"/>
          <w:szCs w:val="24"/>
          <w:rtl/>
          <w:lang w:bidi="fa-IR"/>
        </w:rPr>
        <w:t xml:space="preserve"> است بيانگر بردار خروجي توليد شده بوسيله جزء </w:t>
      </w:r>
      <w:r w:rsidRPr="00B91260">
        <w:rPr>
          <w:rFonts w:ascii="Times New Roman" w:eastAsia="Times New Roman" w:hAnsi="Times New Roman" w:cs="B Zar"/>
          <w:noProof/>
          <w:sz w:val="24"/>
          <w:szCs w:val="24"/>
          <w:lang w:bidi="fa-IR"/>
        </w:rPr>
        <w:t>j</w:t>
      </w:r>
      <w:r w:rsidRPr="00B91260">
        <w:rPr>
          <w:rFonts w:ascii="Times New Roman" w:eastAsia="Times New Roman" w:hAnsi="Times New Roman" w:cs="B Zar" w:hint="cs"/>
          <w:noProof/>
          <w:sz w:val="24"/>
          <w:szCs w:val="24"/>
          <w:rtl/>
          <w:lang w:bidi="fa-IR"/>
        </w:rPr>
        <w:t xml:space="preserve"> ام (</w:t>
      </w:r>
      <w:r w:rsidRPr="00B91260">
        <w:rPr>
          <w:rFonts w:ascii="Times New Roman" w:eastAsia="Times New Roman" w:hAnsi="Times New Roman" w:cs="B Zar"/>
          <w:noProof/>
          <w:sz w:val="24"/>
          <w:szCs w:val="24"/>
          <w:lang w:bidi="fa-IR"/>
        </w:rPr>
        <w:t>DMSUj</w:t>
      </w:r>
      <w:r w:rsidRPr="00B91260">
        <w:rPr>
          <w:rFonts w:ascii="Times New Roman" w:eastAsia="Times New Roman" w:hAnsi="Times New Roman" w:cs="B Zar" w:hint="cs"/>
          <w:noProof/>
          <w:sz w:val="24"/>
          <w:szCs w:val="24"/>
          <w:rtl/>
          <w:lang w:bidi="fa-IR"/>
        </w:rPr>
        <w:t xml:space="preserve">) ،  </w:t>
      </w:r>
      <w:r w:rsidRPr="00B91260">
        <w:rPr>
          <w:rFonts w:ascii="Times New Roman" w:eastAsia="Times New Roman" w:hAnsi="Times New Roman" w:cs="B Zar"/>
          <w:noProof/>
          <w:sz w:val="24"/>
          <w:szCs w:val="24"/>
          <w:lang w:bidi="fa-IR"/>
        </w:rPr>
        <w:t>DMUp</w:t>
      </w:r>
      <w:r w:rsidRPr="00B91260">
        <w:rPr>
          <w:rFonts w:ascii="Times New Roman" w:eastAsia="Times New Roman" w:hAnsi="Times New Roman" w:cs="B Zar" w:hint="cs"/>
          <w:noProof/>
          <w:sz w:val="24"/>
          <w:szCs w:val="24"/>
          <w:rtl/>
          <w:lang w:bidi="fa-IR"/>
        </w:rPr>
        <w:t xml:space="preserve"> مي‌باشد كه:</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rtl/>
          <w:lang w:bidi="fa-IR"/>
        </w:rPr>
        <w:object w:dxaOrig="3200" w:dyaOrig="480">
          <v:shape id="_x0000_i1089" type="#_x0000_t75" style="width:158.4pt;height:21.6pt" o:ole="">
            <v:imagedata r:id="rId176" o:title=""/>
          </v:shape>
          <o:OLEObject Type="Embed" ProgID="Equation.3" ShapeID="_x0000_i1089" DrawAspect="Content" ObjectID="_1556442201" r:id="rId177"/>
        </w:objec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lastRenderedPageBreak/>
        <w:t xml:space="preserve">همچنين </w:t>
      </w:r>
      <w:r w:rsidRPr="00B91260">
        <w:rPr>
          <w:rFonts w:ascii="Times New Roman" w:eastAsia="Times New Roman" w:hAnsi="Times New Roman" w:cs="B Zar"/>
          <w:noProof/>
          <w:sz w:val="24"/>
          <w:szCs w:val="24"/>
          <w:rtl/>
        </w:rPr>
        <w:drawing>
          <wp:inline distT="0" distB="0" distL="0" distR="0" wp14:anchorId="3C10DCE2" wp14:editId="6DF6A9A2">
            <wp:extent cx="495300" cy="367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95300" cy="367030"/>
                    </a:xfrm>
                    <a:prstGeom prst="rect">
                      <a:avLst/>
                    </a:prstGeom>
                    <a:noFill/>
                    <a:ln>
                      <a:noFill/>
                    </a:ln>
                  </pic:spPr>
                </pic:pic>
              </a:graphicData>
            </a:graphic>
          </wp:inline>
        </w:drawing>
      </w:r>
      <w:r w:rsidRPr="00B91260">
        <w:rPr>
          <w:rFonts w:ascii="Times New Roman" w:eastAsia="Times New Roman" w:hAnsi="Times New Roman" w:cs="B Zar" w:hint="cs"/>
          <w:noProof/>
          <w:sz w:val="24"/>
          <w:szCs w:val="24"/>
          <w:rtl/>
          <w:lang w:bidi="fa-IR"/>
        </w:rPr>
        <w:t xml:space="preserve"> و </w:t>
      </w:r>
      <w:r w:rsidRPr="00B91260">
        <w:rPr>
          <w:rFonts w:ascii="Times New Roman" w:eastAsia="Times New Roman" w:hAnsi="Times New Roman" w:cs="B Zar"/>
          <w:noProof/>
          <w:sz w:val="24"/>
          <w:szCs w:val="24"/>
          <w:rtl/>
          <w:lang w:bidi="fa-IR"/>
        </w:rPr>
        <w:object w:dxaOrig="780" w:dyaOrig="580">
          <v:shape id="_x0000_i1090" type="#_x0000_t75" style="width:36pt;height:28.8pt" o:ole="">
            <v:imagedata r:id="rId179" o:title=""/>
          </v:shape>
          <o:OLEObject Type="Embed" ProgID="Equation.3" ShapeID="_x0000_i1090" DrawAspect="Content" ObjectID="_1556442202" r:id="rId180"/>
        </w:object>
      </w:r>
      <w:r w:rsidRPr="00B91260">
        <w:rPr>
          <w:rFonts w:ascii="Times New Roman" w:eastAsia="Times New Roman" w:hAnsi="Times New Roman" w:cs="B Zar" w:hint="cs"/>
          <w:noProof/>
          <w:sz w:val="24"/>
          <w:szCs w:val="24"/>
          <w:rtl/>
          <w:lang w:bidi="fa-IR"/>
        </w:rPr>
        <w:t xml:space="preserve"> كه </w:t>
      </w:r>
      <w:r w:rsidRPr="00B91260">
        <w:rPr>
          <w:rFonts w:ascii="Times New Roman" w:eastAsia="Times New Roman" w:hAnsi="Times New Roman" w:cs="B Zar"/>
          <w:noProof/>
          <w:sz w:val="24"/>
          <w:szCs w:val="24"/>
          <w:lang w:bidi="fa-IR"/>
        </w:rPr>
        <w:t>j=2,...b</w:t>
      </w:r>
      <w:r w:rsidRPr="00B91260">
        <w:rPr>
          <w:rFonts w:ascii="Times New Roman" w:eastAsia="Times New Roman" w:hAnsi="Times New Roman" w:cs="B Zar" w:hint="cs"/>
          <w:noProof/>
          <w:sz w:val="24"/>
          <w:szCs w:val="24"/>
          <w:rtl/>
          <w:lang w:bidi="fa-IR"/>
        </w:rPr>
        <w:t xml:space="preserve">  است بيانگر بردار</w:t>
      </w:r>
      <w:r w:rsidRPr="00B91260">
        <w:rPr>
          <w:rFonts w:ascii="Times New Roman" w:eastAsia="Times New Roman" w:hAnsi="Times New Roman" w:cs="B Zar"/>
          <w:noProof/>
          <w:sz w:val="24"/>
          <w:szCs w:val="24"/>
          <w:lang w:bidi="fa-IR"/>
        </w:rPr>
        <w:object w:dxaOrig="279" w:dyaOrig="440">
          <v:shape id="_x0000_i1091" type="#_x0000_t75" style="width:14.4pt;height:21.6pt" o:ole="">
            <v:imagedata r:id="rId181" o:title=""/>
          </v:shape>
          <o:OLEObject Type="Embed" ProgID="Equation.3" ShapeID="_x0000_i1091" DrawAspect="Content" ObjectID="_1556442203" r:id="rId182"/>
        </w:object>
      </w:r>
      <w:r w:rsidRPr="00B91260">
        <w:rPr>
          <w:rFonts w:ascii="Times New Roman" w:eastAsia="Times New Roman" w:hAnsi="Times New Roman" w:cs="B Zar" w:hint="cs"/>
          <w:noProof/>
          <w:sz w:val="24"/>
          <w:szCs w:val="24"/>
          <w:rtl/>
          <w:lang w:bidi="fa-IR"/>
        </w:rPr>
        <w:t xml:space="preserve"> و </w:t>
      </w:r>
      <w:r w:rsidRPr="00B91260">
        <w:rPr>
          <w:rFonts w:ascii="Times New Roman" w:eastAsia="Times New Roman" w:hAnsi="Times New Roman" w:cs="B Zar"/>
          <w:noProof/>
          <w:sz w:val="24"/>
          <w:szCs w:val="24"/>
        </w:rPr>
        <w:drawing>
          <wp:inline distT="0" distB="0" distL="0" distR="0" wp14:anchorId="2AD69C65" wp14:editId="063AA1F1">
            <wp:extent cx="176530" cy="280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76530" cy="280670"/>
                    </a:xfrm>
                    <a:prstGeom prst="rect">
                      <a:avLst/>
                    </a:prstGeom>
                    <a:noFill/>
                    <a:ln>
                      <a:noFill/>
                    </a:ln>
                  </pic:spPr>
                </pic:pic>
              </a:graphicData>
            </a:graphic>
          </wp:inline>
        </w:drawing>
      </w:r>
      <w:r w:rsidRPr="00B91260">
        <w:rPr>
          <w:rFonts w:ascii="Times New Roman" w:eastAsia="Times New Roman" w:hAnsi="Times New Roman" w:cs="B Zar" w:hint="cs"/>
          <w:noProof/>
          <w:sz w:val="24"/>
          <w:szCs w:val="24"/>
          <w:rtl/>
          <w:lang w:bidi="fa-IR"/>
        </w:rPr>
        <w:t xml:space="preserve"> بعدي ورودي‌هاي داخلي و خارجي براي جزء </w:t>
      </w:r>
      <w:r w:rsidRPr="00B91260">
        <w:rPr>
          <w:rFonts w:ascii="Times New Roman" w:eastAsia="Times New Roman" w:hAnsi="Times New Roman" w:cs="B Zar"/>
          <w:noProof/>
          <w:sz w:val="24"/>
          <w:szCs w:val="24"/>
          <w:lang w:bidi="fa-IR"/>
        </w:rPr>
        <w:t>j</w:t>
      </w:r>
      <w:r w:rsidRPr="00B91260">
        <w:rPr>
          <w:rFonts w:ascii="Times New Roman" w:eastAsia="Times New Roman" w:hAnsi="Times New Roman" w:cs="B Zar" w:hint="cs"/>
          <w:noProof/>
          <w:sz w:val="24"/>
          <w:szCs w:val="24"/>
          <w:rtl/>
          <w:lang w:bidi="fa-IR"/>
        </w:rPr>
        <w:t xml:space="preserve">ام از </w:t>
      </w:r>
      <w:r w:rsidRPr="00B91260">
        <w:rPr>
          <w:rFonts w:ascii="Times New Roman" w:eastAsia="Times New Roman" w:hAnsi="Times New Roman" w:cs="B Zar"/>
          <w:noProof/>
          <w:sz w:val="24"/>
          <w:szCs w:val="24"/>
          <w:lang w:bidi="fa-IR"/>
        </w:rPr>
        <w:t>DMUp</w:t>
      </w:r>
      <w:r w:rsidRPr="00B91260">
        <w:rPr>
          <w:rFonts w:ascii="Times New Roman" w:eastAsia="Times New Roman" w:hAnsi="Times New Roman" w:cs="B Zar" w:hint="cs"/>
          <w:noProof/>
          <w:sz w:val="24"/>
          <w:szCs w:val="24"/>
          <w:rtl/>
          <w:lang w:bidi="fa-IR"/>
        </w:rPr>
        <w:t xml:space="preserve"> مي‌باشد كه :</w:t>
      </w:r>
      <w:r w:rsidRPr="00B91260">
        <w:rPr>
          <w:rFonts w:ascii="Times New Roman" w:eastAsia="Times New Roman" w:hAnsi="Times New Roman" w:cs="B Zar" w:hint="cs"/>
          <w:noProof/>
          <w:sz w:val="24"/>
          <w:szCs w:val="24"/>
          <w:rtl/>
          <w:lang w:bidi="fa-IR"/>
        </w:rPr>
        <w:tab/>
      </w:r>
      <w:r w:rsidRPr="00B91260">
        <w:rPr>
          <w:rFonts w:ascii="Times New Roman" w:eastAsia="Times New Roman" w:hAnsi="Times New Roman" w:cs="B Zar" w:hint="cs"/>
          <w:noProof/>
          <w:sz w:val="24"/>
          <w:szCs w:val="24"/>
          <w:rtl/>
          <w:lang w:bidi="fa-IR"/>
        </w:rPr>
        <w:tab/>
      </w:r>
      <w:r w:rsidRPr="00B91260">
        <w:rPr>
          <w:rFonts w:ascii="Times New Roman" w:eastAsia="Times New Roman" w:hAnsi="Times New Roman" w:cs="B Zar" w:hint="cs"/>
          <w:noProof/>
          <w:sz w:val="24"/>
          <w:szCs w:val="24"/>
          <w:rtl/>
          <w:lang w:bidi="fa-IR"/>
        </w:rPr>
        <w:tab/>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rtl/>
          <w:lang w:bidi="fa-IR"/>
        </w:rPr>
        <w:object w:dxaOrig="3140" w:dyaOrig="480">
          <v:shape id="_x0000_i1092" type="#_x0000_t75" style="width:158.4pt;height:21.6pt" o:ole="">
            <v:imagedata r:id="rId184" o:title=""/>
          </v:shape>
          <o:OLEObject Type="Embed" ProgID="Equation.3" ShapeID="_x0000_i1092" DrawAspect="Content" ObjectID="_1556442204" r:id="rId185"/>
        </w:objec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noProof/>
          <w:sz w:val="24"/>
          <w:szCs w:val="24"/>
          <w:rtl/>
          <w:lang w:bidi="fa-IR"/>
        </w:rPr>
        <w:object w:dxaOrig="7040" w:dyaOrig="480">
          <v:shape id="_x0000_i1093" type="#_x0000_t75" style="width:352.7pt;height:21.6pt" o:ole="">
            <v:imagedata r:id="rId186" o:title=""/>
          </v:shape>
          <o:OLEObject Type="Embed" ProgID="Equation.3" ShapeID="_x0000_i1093" DrawAspect="Content" ObjectID="_1556442205" r:id="rId187"/>
        </w:objec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اولين </w:t>
      </w:r>
      <w:r w:rsidRPr="00B91260">
        <w:rPr>
          <w:rFonts w:ascii="Times New Roman" w:eastAsia="Times New Roman" w:hAnsi="Times New Roman" w:cs="B Zar"/>
          <w:noProof/>
          <w:sz w:val="24"/>
          <w:szCs w:val="24"/>
          <w:lang w:bidi="fa-IR"/>
        </w:rPr>
        <w:t>DMSU</w:t>
      </w:r>
      <w:r w:rsidRPr="00B91260">
        <w:rPr>
          <w:rFonts w:ascii="Times New Roman" w:eastAsia="Times New Roman" w:hAnsi="Times New Roman" w:cs="B Zar" w:hint="cs"/>
          <w:noProof/>
          <w:sz w:val="24"/>
          <w:szCs w:val="24"/>
          <w:rtl/>
          <w:lang w:bidi="fa-IR"/>
        </w:rPr>
        <w:t xml:space="preserve"> بردار ورودي </w:t>
      </w:r>
      <w:r w:rsidRPr="00B91260">
        <w:rPr>
          <w:rFonts w:ascii="Times New Roman" w:eastAsia="Times New Roman" w:hAnsi="Times New Roman" w:cs="B Zar"/>
          <w:noProof/>
          <w:sz w:val="24"/>
          <w:szCs w:val="24"/>
          <w:rtl/>
          <w:lang w:bidi="fa-IR"/>
        </w:rPr>
        <w:object w:dxaOrig="2659" w:dyaOrig="480">
          <v:shape id="_x0000_i1094" type="#_x0000_t75" style="width:129.65pt;height:21.6pt" o:ole="">
            <v:imagedata r:id="rId188" o:title=""/>
          </v:shape>
          <o:OLEObject Type="Embed" ProgID="Equation.3" ShapeID="_x0000_i1094" DrawAspect="Content" ObjectID="_1556442206" r:id="rId189"/>
        </w:object>
      </w:r>
      <w:r w:rsidRPr="00B91260">
        <w:rPr>
          <w:rFonts w:ascii="Times New Roman" w:eastAsia="Times New Roman" w:hAnsi="Times New Roman" w:cs="B Zar" w:hint="cs"/>
          <w:noProof/>
          <w:sz w:val="24"/>
          <w:szCs w:val="24"/>
          <w:rtl/>
          <w:lang w:bidi="fa-IR"/>
        </w:rPr>
        <w:t xml:space="preserve"> را مصرف كرده و بردار خروجي </w:t>
      </w:r>
      <w:r w:rsidRPr="00B91260">
        <w:rPr>
          <w:rFonts w:ascii="Times New Roman" w:eastAsia="Times New Roman" w:hAnsi="Times New Roman" w:cs="B Zar"/>
          <w:noProof/>
          <w:sz w:val="24"/>
          <w:szCs w:val="24"/>
          <w:rtl/>
          <w:lang w:bidi="fa-IR"/>
        </w:rPr>
        <w:object w:dxaOrig="2640" w:dyaOrig="480">
          <v:shape id="_x0000_i1095" type="#_x0000_t75" style="width:129.6pt;height:21.6pt" o:ole="">
            <v:imagedata r:id="rId190" o:title=""/>
          </v:shape>
          <o:OLEObject Type="Embed" ProgID="Equation.3" ShapeID="_x0000_i1095" DrawAspect="Content" ObjectID="_1556442207" r:id="rId191"/>
        </w:object>
      </w:r>
      <w:r w:rsidRPr="00B91260">
        <w:rPr>
          <w:rFonts w:ascii="Times New Roman" w:eastAsia="Times New Roman" w:hAnsi="Times New Roman" w:cs="B Zar" w:hint="cs"/>
          <w:noProof/>
          <w:sz w:val="24"/>
          <w:szCs w:val="24"/>
          <w:rtl/>
          <w:lang w:bidi="fa-IR"/>
        </w:rPr>
        <w:t xml:space="preserve"> را توليد مي‌نمايد. </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واضح است كه خروجي‌هاي </w:t>
      </w:r>
      <w:r w:rsidRPr="00B91260">
        <w:rPr>
          <w:rFonts w:ascii="Times New Roman" w:eastAsia="Times New Roman" w:hAnsi="Times New Roman" w:cs="B Zar"/>
          <w:noProof/>
          <w:sz w:val="24"/>
          <w:szCs w:val="24"/>
          <w:rtl/>
        </w:rPr>
        <w:drawing>
          <wp:inline distT="0" distB="0" distL="0" distR="0" wp14:anchorId="12634676" wp14:editId="0592E148">
            <wp:extent cx="342900" cy="328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42900" cy="328930"/>
                    </a:xfrm>
                    <a:prstGeom prst="rect">
                      <a:avLst/>
                    </a:prstGeom>
                    <a:noFill/>
                    <a:ln>
                      <a:noFill/>
                    </a:ln>
                  </pic:spPr>
                </pic:pic>
              </a:graphicData>
            </a:graphic>
          </wp:inline>
        </w:drawing>
      </w:r>
      <w:r w:rsidRPr="00B91260">
        <w:rPr>
          <w:rFonts w:ascii="Times New Roman" w:eastAsia="Times New Roman" w:hAnsi="Times New Roman" w:cs="B Zar" w:hint="cs"/>
          <w:noProof/>
          <w:sz w:val="24"/>
          <w:szCs w:val="24"/>
          <w:rtl/>
          <w:lang w:bidi="fa-IR"/>
        </w:rPr>
        <w:t xml:space="preserve"> كه </w:t>
      </w:r>
      <w:r w:rsidRPr="00B91260">
        <w:rPr>
          <w:rFonts w:ascii="Times New Roman" w:eastAsia="Times New Roman" w:hAnsi="Times New Roman" w:cs="B Zar"/>
          <w:noProof/>
          <w:sz w:val="24"/>
          <w:szCs w:val="24"/>
          <w:lang w:bidi="fa-IR"/>
        </w:rPr>
        <w:t>j=1,...b</w:t>
      </w:r>
      <w:r w:rsidRPr="00B91260">
        <w:rPr>
          <w:rFonts w:ascii="Times New Roman" w:eastAsia="Times New Roman" w:hAnsi="Times New Roman" w:cs="B Zar" w:hint="cs"/>
          <w:noProof/>
          <w:sz w:val="24"/>
          <w:szCs w:val="24"/>
          <w:rtl/>
          <w:lang w:bidi="fa-IR"/>
        </w:rPr>
        <w:t xml:space="preserve"> است از ورودي‌هاي </w:t>
      </w:r>
      <w:r w:rsidRPr="00B91260">
        <w:rPr>
          <w:rFonts w:ascii="Times New Roman" w:eastAsia="Times New Roman" w:hAnsi="Times New Roman" w:cs="B Zar"/>
          <w:noProof/>
          <w:sz w:val="24"/>
          <w:szCs w:val="24"/>
          <w:rtl/>
        </w:rPr>
        <w:drawing>
          <wp:inline distT="0" distB="0" distL="0" distR="0" wp14:anchorId="6ED93469" wp14:editId="1DBC9543">
            <wp:extent cx="495300" cy="367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95300" cy="367030"/>
                    </a:xfrm>
                    <a:prstGeom prst="rect">
                      <a:avLst/>
                    </a:prstGeom>
                    <a:noFill/>
                    <a:ln>
                      <a:noFill/>
                    </a:ln>
                  </pic:spPr>
                </pic:pic>
              </a:graphicData>
            </a:graphic>
          </wp:inline>
        </w:drawing>
      </w:r>
      <w:r w:rsidRPr="00B91260">
        <w:rPr>
          <w:rFonts w:ascii="Times New Roman" w:eastAsia="Times New Roman" w:hAnsi="Times New Roman" w:cs="B Zar" w:hint="cs"/>
          <w:noProof/>
          <w:sz w:val="24"/>
          <w:szCs w:val="24"/>
          <w:rtl/>
          <w:lang w:bidi="fa-IR"/>
        </w:rPr>
        <w:t xml:space="preserve"> كه </w:t>
      </w:r>
      <w:r w:rsidRPr="00B91260">
        <w:rPr>
          <w:rFonts w:ascii="Times New Roman" w:eastAsia="Times New Roman" w:hAnsi="Times New Roman" w:cs="B Zar"/>
          <w:noProof/>
          <w:sz w:val="24"/>
          <w:szCs w:val="24"/>
          <w:lang w:bidi="fa-IR"/>
        </w:rPr>
        <w:t>j=1,...b</w:t>
      </w:r>
      <w:r w:rsidRPr="00B91260">
        <w:rPr>
          <w:rFonts w:ascii="Times New Roman" w:eastAsia="Times New Roman" w:hAnsi="Times New Roman" w:cs="B Zar" w:hint="cs"/>
          <w:noProof/>
          <w:sz w:val="24"/>
          <w:szCs w:val="24"/>
          <w:rtl/>
          <w:lang w:bidi="fa-IR"/>
        </w:rPr>
        <w:t xml:space="preserve"> و </w:t>
      </w:r>
      <w:r w:rsidRPr="00B91260">
        <w:rPr>
          <w:rFonts w:ascii="Times New Roman" w:eastAsia="Times New Roman" w:hAnsi="Times New Roman" w:cs="B Zar"/>
          <w:noProof/>
          <w:sz w:val="24"/>
          <w:szCs w:val="24"/>
          <w:rtl/>
          <w:lang w:bidi="fa-IR"/>
        </w:rPr>
        <w:object w:dxaOrig="540" w:dyaOrig="520">
          <v:shape id="_x0000_i1096" type="#_x0000_t75" style="width:28.8pt;height:28.8pt" o:ole="">
            <v:imagedata r:id="rId193" o:title=""/>
          </v:shape>
          <o:OLEObject Type="Embed" ProgID="Equation.3" ShapeID="_x0000_i1096" DrawAspect="Content" ObjectID="_1556442208" r:id="rId194"/>
        </w:object>
      </w:r>
      <w:r w:rsidRPr="00B91260">
        <w:rPr>
          <w:rFonts w:ascii="Times New Roman" w:eastAsia="Times New Roman" w:hAnsi="Times New Roman" w:cs="B Zar" w:hint="cs"/>
          <w:noProof/>
          <w:sz w:val="24"/>
          <w:szCs w:val="24"/>
          <w:rtl/>
          <w:lang w:bidi="fa-IR"/>
        </w:rPr>
        <w:t xml:space="preserve"> كه </w:t>
      </w:r>
      <w:r w:rsidRPr="00B91260">
        <w:rPr>
          <w:rFonts w:ascii="Times New Roman" w:eastAsia="Times New Roman" w:hAnsi="Times New Roman" w:cs="B Zar"/>
          <w:noProof/>
          <w:sz w:val="24"/>
          <w:szCs w:val="24"/>
          <w:lang w:bidi="fa-IR"/>
        </w:rPr>
        <w:t>j=1,...,b-1</w:t>
      </w:r>
      <w:r w:rsidRPr="00B91260">
        <w:rPr>
          <w:rFonts w:ascii="Times New Roman" w:eastAsia="Times New Roman" w:hAnsi="Times New Roman" w:cs="B Zar" w:hint="cs"/>
          <w:noProof/>
          <w:sz w:val="24"/>
          <w:szCs w:val="24"/>
          <w:rtl/>
          <w:lang w:bidi="fa-IR"/>
        </w:rPr>
        <w:t xml:space="preserve"> است به وجود مي‌آيد. ( به شكل (2-15) توجه كنيد) بنابراين اندازه‌گيري عملكرد كلي </w:t>
      </w:r>
      <w:r w:rsidRPr="00B91260">
        <w:rPr>
          <w:rFonts w:ascii="Times New Roman" w:eastAsia="Times New Roman" w:hAnsi="Times New Roman" w:cs="B Zar"/>
          <w:noProof/>
          <w:sz w:val="24"/>
          <w:szCs w:val="24"/>
          <w:lang w:bidi="fa-IR"/>
        </w:rPr>
        <w:t>DMUp</w:t>
      </w:r>
      <w:r w:rsidRPr="00B91260">
        <w:rPr>
          <w:rFonts w:ascii="Times New Roman" w:eastAsia="Times New Roman" w:hAnsi="Times New Roman" w:cs="B Zar"/>
          <w:noProof/>
          <w:sz w:val="24"/>
          <w:szCs w:val="24"/>
          <w:rtl/>
          <w:lang w:bidi="fa-IR"/>
        </w:rPr>
        <w:t xml:space="preserve"> </w:t>
      </w:r>
      <w:r w:rsidRPr="00B91260">
        <w:rPr>
          <w:rFonts w:ascii="Times New Roman" w:eastAsia="Times New Roman" w:hAnsi="Times New Roman" w:cs="B Zar" w:hint="cs"/>
          <w:noProof/>
          <w:sz w:val="24"/>
          <w:szCs w:val="24"/>
          <w:rtl/>
          <w:lang w:bidi="fa-IR"/>
        </w:rPr>
        <w:t xml:space="preserve"> كه با </w:t>
      </w:r>
      <w:r w:rsidRPr="00B91260">
        <w:rPr>
          <w:rFonts w:ascii="Times New Roman" w:eastAsia="Times New Roman" w:hAnsi="Times New Roman" w:cs="B Zar"/>
          <w:noProof/>
          <w:sz w:val="24"/>
          <w:szCs w:val="24"/>
          <w:rtl/>
          <w:lang w:bidi="fa-IR"/>
        </w:rPr>
        <w:object w:dxaOrig="499" w:dyaOrig="480">
          <v:shape id="_x0000_i1097" type="#_x0000_t75" style="width:21.6pt;height:21.6pt" o:ole="">
            <v:imagedata r:id="rId195" o:title=""/>
          </v:shape>
          <o:OLEObject Type="Embed" ProgID="Equation.3" ShapeID="_x0000_i1097" DrawAspect="Content" ObjectID="_1556442209" r:id="rId196"/>
        </w:object>
      </w:r>
      <w:r w:rsidRPr="00B91260">
        <w:rPr>
          <w:rFonts w:ascii="Times New Roman" w:eastAsia="Times New Roman" w:hAnsi="Times New Roman" w:cs="B Zar" w:hint="cs"/>
          <w:noProof/>
          <w:sz w:val="24"/>
          <w:szCs w:val="24"/>
          <w:rtl/>
          <w:lang w:bidi="fa-IR"/>
        </w:rPr>
        <w:t xml:space="preserve"> نسان داده مي شود به شكل زير مي باشد.</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noProof/>
          <w:sz w:val="24"/>
          <w:szCs w:val="24"/>
          <w:rtl/>
          <w:lang w:bidi="fa-IR"/>
        </w:rPr>
        <w:object w:dxaOrig="7220" w:dyaOrig="880">
          <v:shape id="_x0000_i1098" type="#_x0000_t75" style="width:359.9pt;height:43.2pt" o:ole="">
            <v:imagedata r:id="rId197" o:title=""/>
          </v:shape>
          <o:OLEObject Type="Embed" ProgID="Equation.3" ShapeID="_x0000_i1098" DrawAspect="Content" ObjectID="_1556442210" r:id="rId198"/>
        </w:objec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lang w:bidi="fa-IR"/>
        </w:rPr>
      </w:pPr>
      <w:r w:rsidRPr="00B91260">
        <w:rPr>
          <w:rFonts w:ascii="Times New Roman" w:eastAsia="Times New Roman" w:hAnsi="Times New Roman" w:cs="B Zar" w:hint="cs"/>
          <w:noProof/>
          <w:sz w:val="24"/>
          <w:szCs w:val="24"/>
          <w:rtl/>
          <w:lang w:bidi="fa-IR"/>
        </w:rPr>
        <w:t xml:space="preserve">با توجه به </w:t>
      </w:r>
      <w:r w:rsidRPr="00B91260">
        <w:rPr>
          <w:rFonts w:ascii="Times New Roman" w:eastAsia="Times New Roman" w:hAnsi="Times New Roman" w:cs="B Zar"/>
          <w:noProof/>
          <w:sz w:val="24"/>
          <w:szCs w:val="24"/>
          <w:rtl/>
          <w:lang w:bidi="fa-IR"/>
        </w:rPr>
        <w:object w:dxaOrig="499" w:dyaOrig="480">
          <v:shape id="_x0000_i1099" type="#_x0000_t75" style="width:21.6pt;height:21.6pt" o:ole="">
            <v:imagedata r:id="rId199" o:title=""/>
          </v:shape>
          <o:OLEObject Type="Embed" ProgID="Equation.3" ShapeID="_x0000_i1099" DrawAspect="Content" ObjectID="_1556442211" r:id="rId200"/>
        </w:object>
      </w:r>
      <w:r w:rsidRPr="00B91260">
        <w:rPr>
          <w:rFonts w:ascii="Times New Roman" w:eastAsia="Times New Roman" w:hAnsi="Times New Roman" w:cs="B Zar" w:hint="cs"/>
          <w:noProof/>
          <w:sz w:val="24"/>
          <w:szCs w:val="24"/>
          <w:rtl/>
          <w:lang w:bidi="fa-IR"/>
        </w:rPr>
        <w:t xml:space="preserve"> ، شاخص‌هاي عملكرد براي هر يك از اجزاء </w:t>
      </w:r>
      <w:r w:rsidRPr="00B91260">
        <w:rPr>
          <w:rFonts w:ascii="Times New Roman" w:eastAsia="Times New Roman" w:hAnsi="Times New Roman" w:cs="B Zar"/>
          <w:noProof/>
          <w:sz w:val="24"/>
          <w:szCs w:val="24"/>
          <w:lang w:bidi="fa-IR"/>
        </w:rPr>
        <w:t>DMUp</w:t>
      </w:r>
      <w:r w:rsidRPr="00B91260">
        <w:rPr>
          <w:rFonts w:ascii="Times New Roman" w:eastAsia="Times New Roman" w:hAnsi="Times New Roman" w:cs="B Zar" w:hint="cs"/>
          <w:noProof/>
          <w:sz w:val="24"/>
          <w:szCs w:val="24"/>
          <w:rtl/>
          <w:lang w:bidi="fa-IR"/>
        </w:rPr>
        <w:t xml:space="preserve"> به شكل زير نشان داده مي‌شود. </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3C7291" w:rsidP="00B91260">
      <w:pPr>
        <w:bidi/>
        <w:spacing w:after="0" w:line="360" w:lineRule="auto"/>
        <w:ind w:firstLine="567"/>
        <w:jc w:val="both"/>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lang w:bidi="fa-IR"/>
        </w:rPr>
        <w:pict>
          <v:shape id="_x0000_s1409" type="#_x0000_t75" style="position:absolute;left:0;text-align:left;margin-left:23.15pt;margin-top:4.35pt;width:393pt;height:43.1pt;z-index:251695104">
            <v:imagedata r:id="rId201" o:title=""/>
            <w10:wrap type="square" side="left"/>
          </v:shape>
          <o:OLEObject Type="Embed" ProgID="Equation.3" ShapeID="_x0000_s1409" DrawAspect="Content" ObjectID="_1556442232" r:id="rId202"/>
        </w:pic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م</w:t>
      </w:r>
      <w:r w:rsidR="00B91260">
        <w:rPr>
          <w:rFonts w:ascii="Times New Roman" w:eastAsia="Times New Roman" w:hAnsi="Times New Roman" w:cs="B Zar" w:hint="cs"/>
          <w:noProof/>
          <w:sz w:val="24"/>
          <w:szCs w:val="24"/>
          <w:rtl/>
          <w:lang w:bidi="fa-IR"/>
        </w:rPr>
        <w:lastRenderedPageBreak/>
        <w:t>م</w:t>
      </w:r>
      <w:r w:rsidRPr="00B91260">
        <w:rPr>
          <w:rFonts w:ascii="Times New Roman" w:eastAsia="Times New Roman" w:hAnsi="Times New Roman" w:cs="B Zar" w:hint="cs"/>
          <w:noProof/>
          <w:sz w:val="24"/>
          <w:szCs w:val="24"/>
          <w:rtl/>
          <w:lang w:bidi="fa-IR"/>
        </w:rPr>
        <w:t xml:space="preserve">ي توان اثبات كرد كه مقدار كارايي هر واحد يعني </w:t>
      </w:r>
      <w:r w:rsidRPr="00B91260">
        <w:rPr>
          <w:rFonts w:ascii="Times New Roman" w:eastAsia="Times New Roman" w:hAnsi="Times New Roman" w:cs="B Zar"/>
          <w:noProof/>
          <w:sz w:val="24"/>
          <w:szCs w:val="24"/>
          <w:rtl/>
          <w:lang w:bidi="fa-IR"/>
        </w:rPr>
        <w:object w:dxaOrig="499" w:dyaOrig="480">
          <v:shape id="_x0000_i1100" type="#_x0000_t75" style="width:21.6pt;height:21.6pt" o:ole="">
            <v:imagedata r:id="rId199" o:title=""/>
          </v:shape>
          <o:OLEObject Type="Embed" ProgID="Equation.3" ShapeID="_x0000_i1100" DrawAspect="Content" ObjectID="_1556442212" r:id="rId203"/>
        </w:object>
      </w:r>
      <w:r w:rsidRPr="00B91260">
        <w:rPr>
          <w:rFonts w:ascii="Times New Roman" w:eastAsia="Times New Roman" w:hAnsi="Times New Roman" w:cs="B Zar" w:hint="cs"/>
          <w:noProof/>
          <w:sz w:val="24"/>
          <w:szCs w:val="24"/>
          <w:rtl/>
          <w:lang w:bidi="fa-IR"/>
        </w:rPr>
        <w:t xml:space="preserve"> تركيب خطي محدب از كارايي اجزاي آن يعني </w:t>
      </w:r>
      <w:r w:rsidRPr="00B91260">
        <w:rPr>
          <w:rFonts w:ascii="Times New Roman" w:eastAsia="Times New Roman" w:hAnsi="Times New Roman" w:cs="B Zar"/>
          <w:noProof/>
          <w:sz w:val="24"/>
          <w:szCs w:val="24"/>
          <w:rtl/>
          <w:lang w:bidi="fa-IR"/>
        </w:rPr>
        <w:object w:dxaOrig="460" w:dyaOrig="440">
          <v:shape id="_x0000_i1101" type="#_x0000_t75" style="width:21.6pt;height:21.6pt" o:ole="">
            <v:imagedata r:id="rId204" o:title=""/>
          </v:shape>
          <o:OLEObject Type="Embed" ProgID="Equation.3" ShapeID="_x0000_i1101" DrawAspect="Content" ObjectID="_1556442213" r:id="rId205"/>
        </w:object>
      </w:r>
      <w:r w:rsidRPr="00B91260">
        <w:rPr>
          <w:rFonts w:ascii="Times New Roman" w:eastAsia="Times New Roman" w:hAnsi="Times New Roman" w:cs="B Zar" w:hint="cs"/>
          <w:noProof/>
          <w:sz w:val="24"/>
          <w:szCs w:val="24"/>
          <w:rtl/>
          <w:lang w:bidi="fa-IR"/>
        </w:rPr>
        <w:t xml:space="preserve"> ها مي باشد لذا داريم:</w:t>
      </w:r>
    </w:p>
    <w:p w:rsidR="002130AD" w:rsidRPr="00B91260" w:rsidRDefault="002130AD" w:rsidP="00B91260">
      <w:pPr>
        <w:bidi/>
        <w:spacing w:after="0" w:line="360" w:lineRule="auto"/>
        <w:ind w:firstLine="567"/>
        <w:jc w:val="center"/>
        <w:rPr>
          <w:rFonts w:ascii="Times New Roman" w:eastAsia="Times New Roman" w:hAnsi="Times New Roman" w:cs="B Zar"/>
          <w:noProof/>
          <w:sz w:val="24"/>
          <w:szCs w:val="24"/>
          <w:lang w:bidi="fa-IR"/>
        </w:rPr>
      </w:pPr>
      <w:r w:rsidRPr="00B91260">
        <w:rPr>
          <w:rFonts w:ascii="Times New Roman" w:eastAsia="Times New Roman" w:hAnsi="Times New Roman" w:cs="B Zar"/>
          <w:noProof/>
          <w:sz w:val="24"/>
          <w:szCs w:val="24"/>
          <w:lang w:bidi="fa-IR"/>
        </w:rPr>
        <w:t xml:space="preserve">                                   </w:t>
      </w:r>
      <w:r w:rsidRPr="00B91260">
        <w:rPr>
          <w:rFonts w:ascii="Times New Roman" w:eastAsia="Times New Roman" w:hAnsi="Times New Roman" w:cs="B Zar"/>
          <w:noProof/>
          <w:sz w:val="24"/>
          <w:szCs w:val="24"/>
          <w:rtl/>
          <w:lang w:bidi="fa-IR"/>
        </w:rPr>
        <w:object w:dxaOrig="180" w:dyaOrig="360">
          <v:shape id="_x0000_i1102" type="#_x0000_t75" style="width:7.2pt;height:21.6pt" o:ole="">
            <v:imagedata r:id="rId206" o:title=""/>
          </v:shape>
          <o:OLEObject Type="Embed" ProgID="Equation.3" ShapeID="_x0000_i1102" DrawAspect="Content" ObjectID="_1556442214" r:id="rId207"/>
        </w:object>
      </w:r>
      <w:r w:rsidRPr="00B91260">
        <w:rPr>
          <w:rFonts w:ascii="Times New Roman" w:eastAsia="Times New Roman" w:hAnsi="Times New Roman" w:cs="B Zar"/>
          <w:noProof/>
          <w:sz w:val="24"/>
          <w:szCs w:val="24"/>
          <w:rtl/>
          <w:lang w:bidi="fa-IR"/>
        </w:rPr>
        <w:object w:dxaOrig="1640" w:dyaOrig="639">
          <v:shape id="_x0000_i1103" type="#_x0000_t75" style="width:79.2pt;height:28.8pt" o:ole="">
            <v:imagedata r:id="rId208" o:title=""/>
          </v:shape>
          <o:OLEObject Type="Embed" ProgID="Equation.3" ShapeID="_x0000_i1103" DrawAspect="Content" ObjectID="_1556442215" r:id="rId209"/>
        </w:object>
      </w:r>
    </w:p>
    <w:p w:rsidR="002130AD" w:rsidRPr="00B91260" w:rsidRDefault="002130AD" w:rsidP="00B91260">
      <w:pPr>
        <w:bidi/>
        <w:spacing w:after="0" w:line="360" w:lineRule="auto"/>
        <w:ind w:firstLine="567"/>
        <w:jc w:val="center"/>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noProof/>
          <w:sz w:val="24"/>
          <w:szCs w:val="24"/>
          <w:rtl/>
          <w:lang w:bidi="fa-IR"/>
        </w:rPr>
        <w:object w:dxaOrig="7699" w:dyaOrig="1660">
          <v:shape id="_x0000_i1104" type="#_x0000_t75" style="width:381.5pt;height:86.4pt" o:ole="">
            <v:imagedata r:id="rId210" o:title=""/>
          </v:shape>
          <o:OLEObject Type="Embed" ProgID="Equation.3" ShapeID="_x0000_i1104" DrawAspect="Content" ObjectID="_1556442216" r:id="rId211"/>
        </w:objec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كه مي توان اثبات نمود كه</w:t>
      </w:r>
      <w:r w:rsid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hint="cs"/>
          <w:noProof/>
          <w:sz w:val="24"/>
          <w:szCs w:val="24"/>
          <w:rtl/>
          <w:lang w:bidi="fa-IR"/>
        </w:rPr>
        <w:t xml:space="preserve"> </w:t>
      </w:r>
      <w:r w:rsidR="00B91260" w:rsidRPr="00B91260">
        <w:rPr>
          <w:rFonts w:ascii="Times New Roman" w:eastAsia="Times New Roman" w:hAnsi="Times New Roman" w:cs="B Zar"/>
          <w:noProof/>
          <w:sz w:val="24"/>
          <w:szCs w:val="24"/>
          <w:lang w:bidi="fa-IR"/>
        </w:rPr>
        <w:object w:dxaOrig="880" w:dyaOrig="639">
          <v:shape id="_x0000_i1105" type="#_x0000_t75" style="width:57.6pt;height:36pt" o:ole="">
            <v:imagedata r:id="rId212" o:title=""/>
          </v:shape>
          <o:OLEObject Type="Embed" ProgID="Equation.3" ShapeID="_x0000_i1105" DrawAspect="Content" ObjectID="_1556442217" r:id="rId213"/>
        </w:object>
      </w:r>
      <w:r w:rsidRPr="00B91260">
        <w:rPr>
          <w:rFonts w:ascii="Times New Roman" w:eastAsia="Times New Roman" w:hAnsi="Times New Roman" w:cs="B Zar" w:hint="cs"/>
          <w:noProof/>
          <w:sz w:val="24"/>
          <w:szCs w:val="24"/>
          <w:rtl/>
          <w:lang w:bidi="fa-IR"/>
        </w:rPr>
        <w:t>.</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لذا براي محاسبه </w:t>
      </w:r>
      <w:r w:rsidRPr="00B91260">
        <w:rPr>
          <w:rFonts w:ascii="Times New Roman" w:eastAsia="Times New Roman" w:hAnsi="Times New Roman" w:cs="B Zar"/>
          <w:noProof/>
          <w:sz w:val="24"/>
          <w:szCs w:val="24"/>
          <w:rtl/>
          <w:lang w:bidi="fa-IR"/>
        </w:rPr>
        <w:object w:dxaOrig="499" w:dyaOrig="440">
          <v:shape id="_x0000_i1106" type="#_x0000_t75" style="width:21.6pt;height:21.6pt" o:ole="">
            <v:imagedata r:id="rId214" o:title=""/>
          </v:shape>
          <o:OLEObject Type="Embed" ProgID="Equation.3" ShapeID="_x0000_i1106" DrawAspect="Content" ObjectID="_1556442218" r:id="rId215"/>
        </w:objec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lang w:bidi="fa-IR"/>
        </w:rPr>
        <w:t>,</w: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rtl/>
          <w:lang w:bidi="fa-IR"/>
        </w:rPr>
        <w:object w:dxaOrig="460" w:dyaOrig="440">
          <v:shape id="_x0000_i1107" type="#_x0000_t75" style="width:21.6pt;height:21.6pt" o:ole="">
            <v:imagedata r:id="rId216" o:title=""/>
          </v:shape>
          <o:OLEObject Type="Embed" ProgID="Equation.3" ShapeID="_x0000_i1107" DrawAspect="Content" ObjectID="_1556442219" r:id="rId217"/>
        </w:objec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lang w:bidi="fa-IR"/>
        </w:rPr>
        <w:t>,</w: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rtl/>
          <w:lang w:bidi="fa-IR"/>
        </w:rPr>
        <w:object w:dxaOrig="499" w:dyaOrig="440">
          <v:shape id="_x0000_i1108" type="#_x0000_t75" style="width:21.6pt;height:21.6pt" o:ole="">
            <v:imagedata r:id="rId218" o:title=""/>
          </v:shape>
          <o:OLEObject Type="Embed" ProgID="Equation.3" ShapeID="_x0000_i1108" DrawAspect="Content" ObjectID="_1556442220" r:id="rId219"/>
        </w:object>
      </w:r>
      <w:r w:rsidRPr="00B91260">
        <w:rPr>
          <w:rFonts w:ascii="Times New Roman" w:eastAsia="Times New Roman" w:hAnsi="Times New Roman" w:cs="B Zar"/>
          <w:noProof/>
          <w:sz w:val="24"/>
          <w:szCs w:val="24"/>
          <w:lang w:bidi="fa-IR"/>
        </w:rPr>
        <w:t xml:space="preserve"> </w: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lang w:bidi="fa-IR"/>
        </w:rPr>
        <w:t>,</w: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lang w:bidi="fa-IR"/>
        </w:rPr>
        <w:t xml:space="preserve"> ,</w:t>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rtl/>
          <w:lang w:bidi="fa-IR"/>
        </w:rPr>
        <w:object w:dxaOrig="480" w:dyaOrig="440">
          <v:shape id="_x0000_i1109" type="#_x0000_t75" style="width:21.6pt;height:21.6pt" o:ole="">
            <v:imagedata r:id="rId220" o:title=""/>
          </v:shape>
          <o:OLEObject Type="Embed" ProgID="Equation.3" ShapeID="_x0000_i1109" DrawAspect="Content" ObjectID="_1556442221" r:id="rId221"/>
        </w:object>
      </w:r>
      <w:r w:rsidRPr="00B91260">
        <w:rPr>
          <w:rFonts w:ascii="Times New Roman" w:eastAsia="Times New Roman" w:hAnsi="Times New Roman" w:cs="B Zar" w:hint="cs"/>
          <w:noProof/>
          <w:sz w:val="24"/>
          <w:szCs w:val="24"/>
          <w:rtl/>
          <w:lang w:bidi="fa-IR"/>
        </w:rPr>
        <w:t xml:space="preserve"> بايد مسئله برنامه ريزي رياضي زير حل گردد:</w:t>
      </w:r>
    </w:p>
    <w:p w:rsidR="002130AD" w:rsidRPr="00B91260" w:rsidRDefault="002130AD" w:rsidP="00B91260">
      <w:pPr>
        <w:bidi/>
        <w:spacing w:after="0" w:line="360" w:lineRule="auto"/>
        <w:ind w:firstLine="567"/>
        <w:jc w:val="center"/>
        <w:rPr>
          <w:rFonts w:ascii="Times New Roman" w:eastAsia="Times New Roman" w:hAnsi="Times New Roman" w:cs="B Zar"/>
          <w:noProof/>
          <w:sz w:val="24"/>
          <w:szCs w:val="24"/>
          <w:rtl/>
          <w:lang w:bidi="fa-IR"/>
        </w:rPr>
      </w:pPr>
      <w:r w:rsidRPr="00B91260">
        <w:rPr>
          <w:rFonts w:ascii="Times New Roman" w:eastAsia="Times New Roman" w:hAnsi="Times New Roman" w:cs="B Zar"/>
          <w:noProof/>
          <w:sz w:val="24"/>
          <w:szCs w:val="24"/>
          <w:rtl/>
          <w:lang w:bidi="fa-IR"/>
        </w:rPr>
        <w:object w:dxaOrig="6000" w:dyaOrig="2620">
          <v:shape id="_x0000_i1110" type="#_x0000_t75" style="width:302.4pt;height:129.55pt" o:ole="">
            <v:imagedata r:id="rId222" o:title=""/>
          </v:shape>
          <o:OLEObject Type="Embed" ProgID="Equation.3" ShapeID="_x0000_i1110" DrawAspect="Content" ObjectID="_1556442222" r:id="rId223"/>
        </w:objec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به منظور جلوگيري از تخصيص وزنهايي با دامنه تغييرات زياد در مدلهاي </w:t>
      </w:r>
      <w:r w:rsidRPr="00B91260">
        <w:rPr>
          <w:rFonts w:ascii="Times New Roman" w:eastAsia="Times New Roman" w:hAnsi="Times New Roman" w:cs="B Zar"/>
          <w:noProof/>
          <w:sz w:val="24"/>
          <w:szCs w:val="24"/>
          <w:lang w:bidi="fa-IR"/>
        </w:rPr>
        <w:t>DEA</w:t>
      </w:r>
      <w:r w:rsidRPr="00B91260">
        <w:rPr>
          <w:rFonts w:ascii="Times New Roman" w:eastAsia="Times New Roman" w:hAnsi="Times New Roman" w:cs="B Zar" w:hint="cs"/>
          <w:noProof/>
          <w:sz w:val="24"/>
          <w:szCs w:val="24"/>
          <w:rtl/>
          <w:lang w:bidi="fa-IR"/>
        </w:rPr>
        <w:t>، از ناحيه اطمينان</w:t>
      </w:r>
      <w:r w:rsidRPr="00B91260">
        <w:rPr>
          <w:rFonts w:ascii="Times New Roman" w:eastAsia="Times New Roman" w:hAnsi="Times New Roman" w:cs="B Zar"/>
          <w:noProof/>
          <w:sz w:val="24"/>
          <w:szCs w:val="24"/>
          <w:rtl/>
          <w:lang w:bidi="fa-IR"/>
        </w:rPr>
        <w:footnoteReference w:id="83"/>
      </w:r>
      <w:r w:rsidRPr="00B91260">
        <w:rPr>
          <w:rFonts w:ascii="Times New Roman" w:eastAsia="Times New Roman" w:hAnsi="Times New Roman" w:cs="B Zar" w:hint="cs"/>
          <w:noProof/>
          <w:sz w:val="24"/>
          <w:szCs w:val="24"/>
          <w:rtl/>
          <w:lang w:bidi="fa-IR"/>
        </w:rPr>
        <w:t xml:space="preserve"> (</w:t>
      </w:r>
      <w:r w:rsidRPr="00B91260">
        <w:rPr>
          <w:rFonts w:ascii="Times New Roman" w:eastAsia="Times New Roman" w:hAnsi="Times New Roman" w:cs="B Zar"/>
          <w:noProof/>
          <w:sz w:val="24"/>
          <w:szCs w:val="24"/>
          <w:lang w:bidi="fa-IR"/>
        </w:rPr>
        <w:t>ARs</w:t>
      </w:r>
      <w:r w:rsidRPr="00B91260">
        <w:rPr>
          <w:rFonts w:ascii="Times New Roman" w:eastAsia="Times New Roman" w:hAnsi="Times New Roman" w:cs="B Zar" w:hint="cs"/>
          <w:noProof/>
          <w:sz w:val="24"/>
          <w:szCs w:val="24"/>
          <w:rtl/>
          <w:lang w:bidi="fa-IR"/>
        </w:rPr>
        <w:t>)</w:t>
      </w:r>
      <w:r w:rsidRPr="00B91260">
        <w:rPr>
          <w:rFonts w:ascii="Times New Roman" w:eastAsia="Times New Roman" w:hAnsi="Times New Roman" w:cs="B Zar"/>
          <w:noProof/>
          <w:sz w:val="24"/>
          <w:szCs w:val="24"/>
          <w:rtl/>
          <w:lang w:bidi="fa-IR"/>
        </w:rPr>
        <w:t xml:space="preserve"> </w:t>
      </w:r>
      <w:r w:rsidRPr="00B91260">
        <w:rPr>
          <w:rFonts w:ascii="Times New Roman" w:eastAsia="Times New Roman" w:hAnsi="Times New Roman" w:cs="B Zar" w:hint="cs"/>
          <w:noProof/>
          <w:sz w:val="24"/>
          <w:szCs w:val="24"/>
          <w:rtl/>
          <w:lang w:bidi="fa-IR"/>
        </w:rPr>
        <w:t xml:space="preserve"> استفاده مي كنند كه وزنها را محدود مي سازد(</w:t>
      </w:r>
      <w:r w:rsidRPr="00B91260">
        <w:rPr>
          <w:rFonts w:ascii="Times New Roman" w:eastAsia="Times New Roman" w:hAnsi="Times New Roman" w:cs="B Zar"/>
          <w:noProof/>
          <w:sz w:val="24"/>
          <w:szCs w:val="24"/>
          <w:lang w:bidi="fa-IR"/>
        </w:rPr>
        <w:t>Tompson, 1992</w:t>
      </w:r>
      <w:r w:rsidRPr="00B91260">
        <w:rPr>
          <w:rFonts w:ascii="Times New Roman" w:eastAsia="Times New Roman" w:hAnsi="Times New Roman" w:cs="B Zar" w:hint="cs"/>
          <w:noProof/>
          <w:sz w:val="24"/>
          <w:szCs w:val="24"/>
          <w:rtl/>
          <w:lang w:bidi="fa-IR"/>
        </w:rPr>
        <w:t xml:space="preserve">). اين امر موجب مي شود كه تفكيك پذيري بين واحدها افزايش يافته و تعداد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هاي كارا كاهش يابد. در مدل (2-13) نيز منظور از </w:t>
      </w:r>
      <w:r w:rsidRPr="00B91260">
        <w:rPr>
          <w:rFonts w:ascii="Times New Roman" w:eastAsia="Times New Roman" w:hAnsi="Times New Roman" w:cs="B Zar"/>
          <w:noProof/>
          <w:sz w:val="24"/>
          <w:szCs w:val="24"/>
          <w:lang w:bidi="fa-IR"/>
        </w:rPr>
        <w:object w:dxaOrig="400" w:dyaOrig="400">
          <v:shape id="_x0000_i1111" type="#_x0000_t75" style="width:21.6pt;height:21.6pt" o:ole="">
            <v:imagedata r:id="rId224" o:title=""/>
          </v:shape>
          <o:OLEObject Type="Embed" ProgID="Equation.3" ShapeID="_x0000_i1111" DrawAspect="Content" ObjectID="_1556442223" r:id="rId225"/>
        </w:object>
      </w:r>
      <w:r w:rsidRPr="00B91260">
        <w:rPr>
          <w:rFonts w:ascii="Times New Roman" w:eastAsia="Times New Roman" w:hAnsi="Times New Roman" w:cs="B Zar" w:hint="cs"/>
          <w:noProof/>
          <w:sz w:val="24"/>
          <w:szCs w:val="24"/>
          <w:rtl/>
          <w:lang w:bidi="fa-IR"/>
        </w:rPr>
        <w:t xml:space="preserve"> و </w:t>
      </w:r>
      <w:r w:rsidRPr="00B91260">
        <w:rPr>
          <w:rFonts w:ascii="Times New Roman" w:eastAsia="Times New Roman" w:hAnsi="Times New Roman" w:cs="B Zar"/>
          <w:noProof/>
          <w:sz w:val="24"/>
          <w:szCs w:val="24"/>
          <w:lang w:bidi="fa-IR"/>
        </w:rPr>
        <w:object w:dxaOrig="440" w:dyaOrig="400">
          <v:shape id="_x0000_i1112" type="#_x0000_t75" style="width:21.6pt;height:21.6pt" o:ole="">
            <v:imagedata r:id="rId226" o:title=""/>
          </v:shape>
          <o:OLEObject Type="Embed" ProgID="Equation.3" ShapeID="_x0000_i1112" DrawAspect="Content" ObjectID="_1556442224" r:id="rId227"/>
        </w:object>
      </w:r>
      <w:r w:rsidRPr="00B91260">
        <w:rPr>
          <w:rFonts w:ascii="Times New Roman" w:eastAsia="Times New Roman" w:hAnsi="Times New Roman" w:cs="B Zar" w:hint="cs"/>
          <w:noProof/>
          <w:sz w:val="24"/>
          <w:szCs w:val="24"/>
          <w:rtl/>
          <w:lang w:bidi="fa-IR"/>
        </w:rPr>
        <w:t xml:space="preserve"> دامنه وزنها مي باشد كه بر اساس تجربه بدست مي آيد.</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و در نهايت مدل شبه </w:t>
      </w:r>
      <w:r w:rsidRPr="00B91260">
        <w:rPr>
          <w:rFonts w:ascii="Times New Roman" w:eastAsia="Times New Roman" w:hAnsi="Times New Roman" w:cs="B Zar"/>
          <w:noProof/>
          <w:sz w:val="24"/>
          <w:szCs w:val="24"/>
          <w:lang w:bidi="fa-IR"/>
        </w:rPr>
        <w:t>DEA</w:t>
      </w:r>
      <w:r w:rsidRPr="00B91260">
        <w:rPr>
          <w:rFonts w:ascii="Times New Roman" w:eastAsia="Times New Roman" w:hAnsi="Times New Roman" w:cs="B Zar" w:hint="cs"/>
          <w:noProof/>
          <w:sz w:val="24"/>
          <w:szCs w:val="24"/>
          <w:rtl/>
          <w:lang w:bidi="fa-IR"/>
        </w:rPr>
        <w:t xml:space="preserve"> براي محاسبه كارايي هر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 به شكل زير بيان مي‌شود</w:t>
      </w:r>
      <w:r w:rsidRPr="00B91260">
        <w:rPr>
          <w:rFonts w:ascii="Times New Roman" w:eastAsia="Times New Roman" w:hAnsi="Times New Roman" w:cs="B Zar"/>
          <w:noProof/>
          <w:sz w:val="24"/>
          <w:szCs w:val="24"/>
          <w:lang w:bidi="fa-IR"/>
        </w:rPr>
        <w:t>:</w: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center"/>
        <w:rPr>
          <w:rFonts w:ascii="Times New Roman" w:eastAsia="Times New Roman" w:hAnsi="Times New Roman" w:cs="B Zar"/>
          <w:noProof/>
          <w:sz w:val="24"/>
          <w:szCs w:val="24"/>
          <w:rtl/>
          <w:lang w:bidi="fa-IR"/>
        </w:rPr>
      </w:pPr>
      <w:r w:rsidRPr="00B91260">
        <w:rPr>
          <w:rFonts w:ascii="Times New Roman" w:eastAsia="Times New Roman" w:hAnsi="Times New Roman" w:cs="B Zar"/>
          <w:noProof/>
          <w:sz w:val="24"/>
          <w:szCs w:val="24"/>
          <w:lang w:bidi="fa-IR"/>
        </w:rPr>
        <w:object w:dxaOrig="6780" w:dyaOrig="4160">
          <v:shape id="_x0000_i1113" type="#_x0000_t75" style="width:309.5pt;height:208.85pt" o:ole="">
            <v:imagedata r:id="rId228" o:title=""/>
          </v:shape>
          <o:OLEObject Type="Embed" ProgID="Equation.3" ShapeID="_x0000_i1113" DrawAspect="Content" ObjectID="_1556442225" r:id="rId229"/>
        </w:object>
      </w:r>
    </w:p>
    <w:p w:rsidR="002130AD" w:rsidRPr="00B91260" w:rsidRDefault="00AC1FFF" w:rsidP="00B91260">
      <w:pPr>
        <w:bidi/>
        <w:spacing w:after="0" w:line="360" w:lineRule="auto"/>
        <w:ind w:firstLine="567"/>
        <w:jc w:val="both"/>
        <w:rPr>
          <w:rFonts w:ascii="Times New Roman" w:eastAsia="Times New Roman" w:hAnsi="Times New Roman" w:cs="B Zar"/>
          <w:noProof/>
          <w:sz w:val="24"/>
          <w:szCs w:val="24"/>
          <w:rtl/>
          <w:lang w:bidi="fa-IR"/>
        </w:rPr>
      </w:pPr>
      <w:r>
        <w:rPr>
          <w:rFonts w:ascii="Times New Roman" w:eastAsia="Times New Roman" w:hAnsi="Times New Roman" w:cs="B Zar"/>
          <w:noProof/>
          <w:sz w:val="24"/>
          <w:szCs w:val="24"/>
          <w:rtl/>
        </w:rPr>
        <mc:AlternateContent>
          <mc:Choice Requires="wpg">
            <w:drawing>
              <wp:anchor distT="0" distB="0" distL="114300" distR="114300" simplePos="0" relativeHeight="251710464" behindDoc="0" locked="0" layoutInCell="1" allowOverlap="1">
                <wp:simplePos x="0" y="0"/>
                <wp:positionH relativeFrom="column">
                  <wp:posOffset>737235</wp:posOffset>
                </wp:positionH>
                <wp:positionV relativeFrom="paragraph">
                  <wp:posOffset>128270</wp:posOffset>
                </wp:positionV>
                <wp:extent cx="4014470" cy="295275"/>
                <wp:effectExtent l="13335" t="13970" r="10795" b="5080"/>
                <wp:wrapNone/>
                <wp:docPr id="1283"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4470" cy="295275"/>
                          <a:chOff x="2601" y="13504"/>
                          <a:chExt cx="6322" cy="720"/>
                        </a:xfrm>
                      </wpg:grpSpPr>
                      <wps:wsp>
                        <wps:cNvPr id="1284" name="Line 429"/>
                        <wps:cNvCnPr/>
                        <wps:spPr bwMode="auto">
                          <a:xfrm>
                            <a:off x="2623" y="13626"/>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5" name="Rectangle 430"/>
                        <wps:cNvSpPr>
                          <a:spLocks noChangeArrowheads="1"/>
                        </wps:cNvSpPr>
                        <wps:spPr bwMode="auto">
                          <a:xfrm>
                            <a:off x="2601" y="13504"/>
                            <a:ext cx="6300" cy="720"/>
                          </a:xfrm>
                          <a:prstGeom prst="rect">
                            <a:avLst/>
                          </a:prstGeom>
                          <a:solidFill>
                            <a:srgbClr val="FFFFFF">
                              <a:alpha val="0"/>
                            </a:srgbClr>
                          </a:solidFill>
                          <a:ln w="9525">
                            <a:solidFill>
                              <a:srgbClr val="FFFFFF"/>
                            </a:solidFill>
                            <a:miter lim="800000"/>
                            <a:headEnd/>
                            <a:tailEnd/>
                          </a:ln>
                        </wps:spPr>
                        <wps:txbx>
                          <w:txbxContent>
                            <w:p w:rsidR="00897B9E" w:rsidRPr="004277C8" w:rsidRDefault="00897B9E" w:rsidP="00B91260">
                              <w:pPr>
                                <w:bidi/>
                                <w:jc w:val="center"/>
                                <w:rPr>
                                  <w:rFonts w:cs="B Badr"/>
                                  <w:sz w:val="28"/>
                                  <w:rtl/>
                                  <w:lang w:bidi="fa-IR"/>
                                </w:rPr>
                              </w:pPr>
                              <w:r w:rsidRPr="004277C8">
                                <w:rPr>
                                  <w:rFonts w:cs="B Badr" w:hint="cs"/>
                                  <w:sz w:val="28"/>
                                  <w:rtl/>
                                  <w:lang w:bidi="fa-IR"/>
                                </w:rPr>
                                <w:t xml:space="preserve">مدل(2-13): مدل شبه </w:t>
                              </w:r>
                              <w:r w:rsidRPr="004277C8">
                                <w:rPr>
                                  <w:rFonts w:cs="B Badr"/>
                                  <w:i/>
                                  <w:iCs/>
                                  <w:szCs w:val="24"/>
                                  <w:lang w:bidi="fa-IR"/>
                                </w:rPr>
                                <w:t>DEA</w:t>
                              </w:r>
                              <w:r w:rsidRPr="004277C8">
                                <w:rPr>
                                  <w:rFonts w:cs="B Badr" w:hint="cs"/>
                                  <w:i/>
                                  <w:iCs/>
                                  <w:szCs w:val="24"/>
                                  <w:rtl/>
                                  <w:lang w:bidi="fa-IR"/>
                                </w:rPr>
                                <w:t xml:space="preserve"> </w:t>
                              </w:r>
                              <w:r w:rsidRPr="004277C8">
                                <w:rPr>
                                  <w:rFonts w:cs="B Badr" w:hint="cs"/>
                                  <w:sz w:val="28"/>
                                  <w:rtl/>
                                  <w:lang w:bidi="fa-IR"/>
                                </w:rPr>
                                <w:t xml:space="preserve">چند </w:t>
                              </w:r>
                              <w:r>
                                <w:rPr>
                                  <w:rFonts w:cs="B Badr" w:hint="cs"/>
                                  <w:sz w:val="28"/>
                                  <w:rtl/>
                                  <w:lang w:bidi="fa-IR"/>
                                </w:rPr>
                                <w:t>بخشي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423" style="position:absolute;left:0;text-align:left;margin-left:58.05pt;margin-top:10.1pt;width:316.1pt;height:23.25pt;z-index:251710464;mso-position-horizontal-relative:text;mso-position-vertical-relative:text" coordorigin="2601,13504" coordsize="6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gNTQMAAEMIAAAOAAAAZHJzL2Uyb0RvYy54bWy8Vdtu4zYQfV+g/0Dw3dHFsmwLURaBL0GB&#10;bBs07QfQEiURpUiVpC2ni/57h6Rkx06RBilQP8gkhxzOnHOGc/v12HJ0oEozKXIc3YQYUVHIkok6&#10;x7/9up0sMNKGiJJwKWiOX6jGX+9++HLbdxmNZSN5SRUCJ0JnfZfjxpguCwJdNLQl+kZ2VICxkqol&#10;BqaqDkpFevDe8iAOwzTopSo7JQuqNayuvRHfOf9VRQvzc1VpahDPMcRm3Fe5785+g7tbktWKdA0r&#10;hjDIJ6JoCRNw6cnVmhiC9oq9cdWyQkktK3NTyDaQVcUK6nKAbKLwKpsHJfedy6XO+ro7wQTQXuH0&#10;abfFT4cnhVgJ3MWLKUaCtMCSuxgl8cLi03d1BtseVPfcPSmfJAwfZfG7BnNwbbfz2m9Gu/6bLMEh&#10;2Rvp8DlWqrUuIHN0dDS8nGigR4MKWEzCKEnmwFYBtng5i+czz1PRAJn2WJyGEUZgjaazMBmNm+F8&#10;Oo1jf3geO4YDkvl7XaxDbDYx0Jw+w6r/G6zPDemoY0tbvM6wJiOsj0xQQHXpUXW7VuJJOYx1pgHd&#10;fwUsTmNgyWWexqnPfMQtnYYDaJdZk6xT2jxQ2SI7yDGHOBwb5PCojeXwvMWSI+SWcQ7rJOMC9TkG&#10;DmbugJacldZobVrVuxVX6EBscbmfDQicXWwDEYvSOWsoKTfD2BDG/Rj2c2H9QR4QzjDy1fN9GS43&#10;i80imSRxupkk4Xo9ud+ukkm6jeaz9XS9Wq2jv2xoUZI1rCypsNGNlRwlH6N0eFN8DZ5q+QRDcOnd&#10;pQjBjv8uaJCWp9DraifLF8esWweV/X9ym41y+wVePyJqDpqbOkXYEEGZYxlrX8NIyFUD++i9UrK3&#10;HEEhRI7JiwNjgh/Q6NvqfKvR69o8S3BQqYLw31PphcgutLh1P3+Wdw0ZFDqK08v2rVA/rPXB/z9o&#10;vWUG2hlnbY4Xp4Ig2bvCv1KOOe6O/kGeTW3EFnavJqSk71/Qb2HQSPUnRj30rhzrP/ZEUYz4jwLI&#10;W8L7aZudmyQzizRSry271xYiCnCVY4ORH66Mb5D7TrG6gZsiB6WQ9/CKV8w9GOeoAEc7cRKHketU&#10;Dtuhq9pW+Hru9p97/93fAAAA//8DAFBLAwQUAAYACAAAACEAQYaiUeAAAAAJAQAADwAAAGRycy9k&#10;b3ducmV2LnhtbEyPQUvDQBCF74L/YRnBm90k1bSk2ZRS1FMRbAXpbZqdJqHZ2ZDdJum/dz3p8TEf&#10;732TryfTioF611hWEM8iEMSl1Q1XCr4Ob09LEM4ja2wtk4IbOVgX93c5ZtqO/EnD3lcilLDLUEHt&#10;fZdJ6cqaDLqZ7YjD7Wx7gz7EvpK6xzGUm1YmUZRKgw2HhRo72tZUXvZXo+B9xHEzj1+H3eW8vR0P&#10;Lx/fu5iUenyYNisQnib/B8OvflCHIjid7JW1E23IcRoHVEESJSACsHhezkGcFKTpAmSRy/8fFD8A&#10;AAD//wMAUEsBAi0AFAAGAAgAAAAhALaDOJL+AAAA4QEAABMAAAAAAAAAAAAAAAAAAAAAAFtDb250&#10;ZW50X1R5cGVzXS54bWxQSwECLQAUAAYACAAAACEAOP0h/9YAAACUAQAACwAAAAAAAAAAAAAAAAAv&#10;AQAAX3JlbHMvLnJlbHNQSwECLQAUAAYACAAAACEAd5QoDU0DAABDCAAADgAAAAAAAAAAAAAAAAAu&#10;AgAAZHJzL2Uyb0RvYy54bWxQSwECLQAUAAYACAAAACEAQYaiUeAAAAAJAQAADwAAAAAAAAAAAAAA&#10;AACnBQAAZHJzL2Rvd25yZXYueG1sUEsFBgAAAAAEAAQA8wAAALQGAAAAAA==&#10;">
                <v:line id="Line 429" o:spid="_x0000_s1424" style="position:absolute;visibility:visible;mso-wrap-style:square" from="2623,13626" to="8923,1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LiI8UAAADdAAAADwAAAGRycy9kb3ducmV2LnhtbERPTWvCQBC9F/wPywi91U1tCZK6iiiC&#10;ehC1hfY4ZqdJanY27K5J+u9dodDbPN7nTOe9qUVLzleWFTyPEhDEudUVFwo+3tdPExA+IGusLZOC&#10;X/Iwnw0epphp2/GR2lMoRAxhn6GCMoQmk9LnJRn0I9sQR+7bOoMhQldI7bCL4aaW4yRJpcGKY0OJ&#10;DS1Lyi+nq1Gwfzmk7WK72/Sf2/Scr47nr5/OKfU47BdvIAL14V/8597oOH88eYX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LiI8UAAADdAAAADwAAAAAAAAAA&#10;AAAAAAChAgAAZHJzL2Rvd25yZXYueG1sUEsFBgAAAAAEAAQA+QAAAJMDAAAAAA==&#10;"/>
                <v:rect id="Rectangle 430" o:spid="_x0000_s1425" style="position:absolute;left:2601;top:13504;width:63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rdsEA&#10;AADdAAAADwAAAGRycy9kb3ducmV2LnhtbERPTWvCQBC9F/wPywi91Y0BW42uQVIsvSZ60NuYHZNg&#10;djZkt0n677uFQm/zeJ+zSyfTioF611hWsFxEIIhLqxuuFJxPx5c1COeRNbaWScE3OUj3s6cdJtqO&#10;nNNQ+EqEEHYJKqi97xIpXVmTQbewHXHg7rY36APsK6l7HEO4aWUcRa/SYMOhocaOsprKR/FlFLzd&#10;io8y4/tmwszS+zW/5IRWqef5dNiC8DT5f/Gf+1OH+fF6Bb/fhB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q3bBAAAA3QAAAA8AAAAAAAAAAAAAAAAAmAIAAGRycy9kb3du&#10;cmV2LnhtbFBLBQYAAAAABAAEAPUAAACGAwAAAAA=&#10;" strokecolor="white">
                  <v:fill opacity="0"/>
                  <v:textbox>
                    <w:txbxContent>
                      <w:p w:rsidR="00897B9E" w:rsidRPr="004277C8" w:rsidRDefault="00897B9E" w:rsidP="00B91260">
                        <w:pPr>
                          <w:bidi/>
                          <w:jc w:val="center"/>
                          <w:rPr>
                            <w:rFonts w:cs="B Badr"/>
                            <w:sz w:val="28"/>
                            <w:rtl/>
                            <w:lang w:bidi="fa-IR"/>
                          </w:rPr>
                        </w:pPr>
                        <w:r w:rsidRPr="004277C8">
                          <w:rPr>
                            <w:rFonts w:cs="B Badr" w:hint="cs"/>
                            <w:sz w:val="28"/>
                            <w:rtl/>
                            <w:lang w:bidi="fa-IR"/>
                          </w:rPr>
                          <w:t xml:space="preserve">مدل(2-13): مدل شبه </w:t>
                        </w:r>
                        <w:r w:rsidRPr="004277C8">
                          <w:rPr>
                            <w:rFonts w:cs="B Badr"/>
                            <w:i/>
                            <w:iCs/>
                            <w:szCs w:val="24"/>
                            <w:lang w:bidi="fa-IR"/>
                          </w:rPr>
                          <w:t>DEA</w:t>
                        </w:r>
                        <w:r w:rsidRPr="004277C8">
                          <w:rPr>
                            <w:rFonts w:cs="B Badr" w:hint="cs"/>
                            <w:i/>
                            <w:iCs/>
                            <w:szCs w:val="24"/>
                            <w:rtl/>
                            <w:lang w:bidi="fa-IR"/>
                          </w:rPr>
                          <w:t xml:space="preserve"> </w:t>
                        </w:r>
                        <w:r w:rsidRPr="004277C8">
                          <w:rPr>
                            <w:rFonts w:cs="B Badr" w:hint="cs"/>
                            <w:sz w:val="28"/>
                            <w:rtl/>
                            <w:lang w:bidi="fa-IR"/>
                          </w:rPr>
                          <w:t xml:space="preserve">چند </w:t>
                        </w:r>
                        <w:r>
                          <w:rPr>
                            <w:rFonts w:cs="B Badr" w:hint="cs"/>
                            <w:sz w:val="28"/>
                            <w:rtl/>
                            <w:lang w:bidi="fa-IR"/>
                          </w:rPr>
                          <w:t>بخشي</w:t>
                        </w:r>
                      </w:p>
                    </w:txbxContent>
                  </v:textbox>
                </v:rect>
              </v:group>
            </w:pict>
          </mc:Fallback>
        </mc:AlternateContent>
      </w: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p>
    <w:p w:rsidR="002130AD" w:rsidRPr="00B91260" w:rsidRDefault="002130AD" w:rsidP="00B91260">
      <w:pPr>
        <w:bidi/>
        <w:spacing w:after="0" w:line="360" w:lineRule="auto"/>
        <w:ind w:firstLine="567"/>
        <w:jc w:val="both"/>
        <w:rPr>
          <w:rFonts w:ascii="Times New Roman" w:eastAsia="Times New Roman" w:hAnsi="Times New Roman" w:cs="B Zar"/>
          <w:noProof/>
          <w:sz w:val="24"/>
          <w:szCs w:val="24"/>
          <w:rtl/>
          <w:lang w:bidi="fa-IR"/>
        </w:rPr>
      </w:pPr>
      <w:r w:rsidRPr="00B91260">
        <w:rPr>
          <w:rFonts w:ascii="Times New Roman" w:eastAsia="Times New Roman" w:hAnsi="Times New Roman" w:cs="B Zar" w:hint="cs"/>
          <w:noProof/>
          <w:sz w:val="24"/>
          <w:szCs w:val="24"/>
          <w:rtl/>
          <w:lang w:bidi="fa-IR"/>
        </w:rPr>
        <w:t xml:space="preserve">مدل </w:t>
      </w:r>
      <w:r w:rsidRPr="00B91260">
        <w:rPr>
          <w:rFonts w:ascii="Times New Roman" w:eastAsia="Times New Roman" w:hAnsi="Times New Roman" w:cs="B Zar"/>
          <w:noProof/>
          <w:sz w:val="24"/>
          <w:szCs w:val="24"/>
          <w:lang w:bidi="fa-IR"/>
        </w:rPr>
        <w:t>DEA</w:t>
      </w:r>
      <w:r w:rsidRPr="00B91260">
        <w:rPr>
          <w:rFonts w:ascii="Times New Roman" w:eastAsia="Times New Roman" w:hAnsi="Times New Roman" w:cs="B Zar" w:hint="cs"/>
          <w:noProof/>
          <w:sz w:val="24"/>
          <w:szCs w:val="24"/>
          <w:rtl/>
          <w:lang w:bidi="fa-IR"/>
        </w:rPr>
        <w:t xml:space="preserve"> معرفي شده در بالا مي‌تواند براي تحليل برخي شرايط واقعي كه داده‌ها و ستاده‌هاي مختلفي را شامل مي‌شود و فرايند بصورت يك فرايند چند مرحله‌اي است و هر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 به چندين جزء تقسيم مي‌شود بكار ‌رود. در اين روش با بهره‌گيري از </w:t>
      </w:r>
      <w:r w:rsidRPr="00B91260">
        <w:rPr>
          <w:rFonts w:ascii="Times New Roman" w:eastAsia="Times New Roman" w:hAnsi="Times New Roman" w:cs="B Zar"/>
          <w:noProof/>
          <w:sz w:val="24"/>
          <w:szCs w:val="24"/>
          <w:lang w:bidi="fa-IR"/>
        </w:rPr>
        <w:t>DEA</w:t>
      </w:r>
      <w:r w:rsidRPr="00B91260">
        <w:rPr>
          <w:rFonts w:ascii="Times New Roman" w:eastAsia="Times New Roman" w:hAnsi="Times New Roman" w:cs="B Zar" w:hint="cs"/>
          <w:noProof/>
          <w:sz w:val="24"/>
          <w:szCs w:val="24"/>
          <w:rtl/>
          <w:lang w:bidi="fa-IR"/>
        </w:rPr>
        <w:t xml:space="preserve">، نشان داده شده است كه چگونه هر </w:t>
      </w:r>
      <w:r w:rsidRPr="00B91260">
        <w:rPr>
          <w:rFonts w:ascii="Times New Roman" w:eastAsia="Times New Roman" w:hAnsi="Times New Roman" w:cs="B Zar"/>
          <w:noProof/>
          <w:sz w:val="24"/>
          <w:szCs w:val="24"/>
          <w:lang w:bidi="fa-IR"/>
        </w:rPr>
        <w:t>DMU</w:t>
      </w:r>
      <w:r w:rsidRPr="00B91260">
        <w:rPr>
          <w:rFonts w:ascii="Times New Roman" w:eastAsia="Times New Roman" w:hAnsi="Times New Roman" w:cs="B Zar" w:hint="cs"/>
          <w:noProof/>
          <w:sz w:val="24"/>
          <w:szCs w:val="24"/>
          <w:rtl/>
          <w:lang w:bidi="fa-IR"/>
        </w:rPr>
        <w:t xml:space="preserve"> و اجزاء آن مي‌توانند داراي كارايي مشخص باشند.</w:t>
      </w:r>
    </w:p>
    <w:p w:rsidR="005D7038" w:rsidRPr="007F3676" w:rsidRDefault="005D7038" w:rsidP="009345D9">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b/>
          <w:bCs/>
          <w:sz w:val="24"/>
          <w:szCs w:val="24"/>
          <w:rtl/>
          <w:lang w:bidi="fa-IR"/>
        </w:rPr>
        <w:t xml:space="preserve">2- </w:t>
      </w:r>
      <w:r w:rsidR="009345D9">
        <w:rPr>
          <w:rFonts w:ascii="Times New Roman" w:eastAsia="Times New Roman" w:hAnsi="Times New Roman" w:cs="B Zar" w:hint="cs"/>
          <w:b/>
          <w:bCs/>
          <w:sz w:val="24"/>
          <w:szCs w:val="24"/>
          <w:rtl/>
          <w:lang w:bidi="fa-IR"/>
        </w:rPr>
        <w:t>۵</w:t>
      </w:r>
      <w:r w:rsidRPr="007F3676">
        <w:rPr>
          <w:rFonts w:ascii="Times New Roman" w:eastAsia="Times New Roman" w:hAnsi="Times New Roman" w:cs="B Zar" w:hint="cs"/>
          <w:b/>
          <w:bCs/>
          <w:sz w:val="24"/>
          <w:szCs w:val="24"/>
          <w:rtl/>
          <w:lang w:bidi="fa-IR"/>
        </w:rPr>
        <w:t>- پیشینه تحقیق</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t xml:space="preserve">از آن‌جا که مدل‌های </w:t>
      </w:r>
      <w:r w:rsidRPr="007F3676">
        <w:rPr>
          <w:rFonts w:ascii="Times New Roman" w:eastAsia="Times New Roman" w:hAnsi="Times New Roman" w:cs="B Zar"/>
          <w:sz w:val="24"/>
          <w:szCs w:val="24"/>
          <w:lang w:bidi="fa-IR"/>
        </w:rPr>
        <w:t>DEA</w:t>
      </w:r>
      <w:r w:rsidRPr="007F3676">
        <w:rPr>
          <w:rFonts w:ascii="Times New Roman" w:eastAsia="Times New Roman" w:hAnsi="Times New Roman" w:cs="B Zar" w:hint="cs"/>
          <w:sz w:val="24"/>
          <w:szCs w:val="24"/>
          <w:rtl/>
          <w:lang w:bidi="fa-IR"/>
        </w:rPr>
        <w:t xml:space="preserve"> حالت خاصی از برنامه ریاضی و به ویژه برنامه‌ریزی خطی هستند، بنابراین آن‌چه را درباره برنامه‌ریزی خطی فازی در حالت کلی مطرح می‌گردد، می‌توان در مورد مدل‌های </w:t>
      </w:r>
      <w:r w:rsidRPr="007F3676">
        <w:rPr>
          <w:rFonts w:ascii="Times New Roman" w:eastAsia="Times New Roman" w:hAnsi="Times New Roman" w:cs="B Zar"/>
          <w:sz w:val="24"/>
          <w:szCs w:val="24"/>
          <w:lang w:bidi="fa-IR"/>
        </w:rPr>
        <w:t>DEA</w:t>
      </w:r>
      <w:r w:rsidRPr="007F3676">
        <w:rPr>
          <w:rFonts w:ascii="Times New Roman" w:eastAsia="Times New Roman" w:hAnsi="Times New Roman" w:cs="B Zar" w:hint="cs"/>
          <w:sz w:val="24"/>
          <w:szCs w:val="24"/>
          <w:rtl/>
          <w:lang w:bidi="fa-IR"/>
        </w:rPr>
        <w:t xml:space="preserve"> نیز صادق دانست. اما مشکل اساسی که در این زمینه وجود دارد این است که </w:t>
      </w:r>
      <w:r w:rsidRPr="007F3676">
        <w:rPr>
          <w:rFonts w:ascii="Times New Roman" w:eastAsia="Times New Roman" w:hAnsi="Times New Roman" w:cs="B Zar"/>
          <w:sz w:val="24"/>
          <w:szCs w:val="24"/>
          <w:lang w:bidi="fa-IR"/>
        </w:rPr>
        <w:t>DEA</w:t>
      </w:r>
      <w:r w:rsidRPr="007F3676">
        <w:rPr>
          <w:rFonts w:ascii="Times New Roman" w:eastAsia="Times New Roman" w:hAnsi="Times New Roman" w:cs="B Zar" w:hint="cs"/>
          <w:sz w:val="24"/>
          <w:szCs w:val="24"/>
          <w:rtl/>
          <w:lang w:bidi="fa-IR"/>
        </w:rPr>
        <w:t xml:space="preserve"> دارای تعاریف اولیه</w:t>
      </w:r>
      <w:r w:rsidRPr="007F3676">
        <w:rPr>
          <w:rFonts w:ascii="Times New Roman" w:eastAsia="Times New Roman" w:hAnsi="Times New Roman" w:cs="B Zar" w:hint="eastAsia"/>
          <w:sz w:val="24"/>
          <w:szCs w:val="24"/>
          <w:rtl/>
          <w:lang w:bidi="fa-IR"/>
        </w:rPr>
        <w:t>‌ایست که با فازی کردن</w:t>
      </w:r>
      <w:r w:rsidRPr="007F3676">
        <w:rPr>
          <w:rFonts w:ascii="Times New Roman" w:eastAsia="Times New Roman" w:hAnsi="Times New Roman" w:cs="B Zar" w:hint="cs"/>
          <w:sz w:val="24"/>
          <w:szCs w:val="24"/>
          <w:rtl/>
          <w:lang w:bidi="fa-IR"/>
        </w:rPr>
        <w:t xml:space="preserve"> پارامترهای آن، دیگر به سادگی به برنامه‌ریزی خطی تبدل نمی‌گردد</w:t>
      </w:r>
      <w:r>
        <w:rPr>
          <w:rFonts w:ascii="Times New Roman" w:eastAsia="Times New Roman" w:hAnsi="Times New Roman" w:cs="B Zar" w:hint="cs"/>
          <w:sz w:val="24"/>
          <w:szCs w:val="24"/>
          <w:rtl/>
          <w:lang w:bidi="fa-IR"/>
        </w:rPr>
        <w:t>(غلامرضایی،۱۳۹۳)</w:t>
      </w:r>
      <w:r w:rsidRPr="007F3676">
        <w:rPr>
          <w:rFonts w:ascii="Times New Roman" w:eastAsia="Times New Roman" w:hAnsi="Times New Roman" w:cs="B Zar" w:hint="cs"/>
          <w:sz w:val="24"/>
          <w:szCs w:val="24"/>
          <w:rtl/>
          <w:lang w:bidi="fa-IR"/>
        </w:rPr>
        <w:t>.</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t>تحقیقات چندی در این مورد انجام گرفته است که«سنگوپتا»</w:t>
      </w:r>
      <w:r w:rsidRPr="007F3676">
        <w:rPr>
          <w:rStyle w:val="FootnoteReference"/>
          <w:rFonts w:ascii="Times New Roman" w:eastAsia="Times New Roman" w:hAnsi="Times New Roman" w:cs="B Zar"/>
          <w:sz w:val="24"/>
          <w:szCs w:val="24"/>
          <w:rtl/>
          <w:lang w:bidi="fa-IR"/>
        </w:rPr>
        <w:footnoteReference w:id="84"/>
      </w:r>
      <w:r w:rsidRPr="007F3676">
        <w:rPr>
          <w:rFonts w:ascii="Times New Roman" w:eastAsia="Times New Roman" w:hAnsi="Times New Roman" w:cs="B Zar" w:hint="cs"/>
          <w:sz w:val="24"/>
          <w:szCs w:val="24"/>
          <w:rtl/>
          <w:lang w:bidi="fa-IR"/>
        </w:rPr>
        <w:t xml:space="preserve"> اولین نفری بود که رویکرد برنامه‌ریزی فازی را ارائه داد که در آن محدودیت</w:t>
      </w:r>
      <w:r w:rsidRPr="007F3676">
        <w:rPr>
          <w:rFonts w:ascii="Times New Roman" w:eastAsia="Times New Roman" w:hAnsi="Times New Roman" w:cs="B Zar" w:hint="eastAsia"/>
          <w:sz w:val="24"/>
          <w:szCs w:val="24"/>
          <w:rtl/>
          <w:lang w:bidi="fa-IR"/>
        </w:rPr>
        <w:t>‌ها و همچنین تابع هدف به صورتی قطعی ارضاء</w:t>
      </w:r>
      <w:r w:rsidRPr="007F3676">
        <w:rPr>
          <w:rFonts w:ascii="Times New Roman" w:eastAsia="Times New Roman" w:hAnsi="Times New Roman" w:cs="B Zar" w:hint="cs"/>
          <w:sz w:val="24"/>
          <w:szCs w:val="24"/>
          <w:rtl/>
          <w:lang w:bidi="fa-IR"/>
        </w:rPr>
        <w:t xml:space="preserve"> نمی‌شوند. وی </w:t>
      </w:r>
      <w:r w:rsidRPr="007F3676">
        <w:rPr>
          <w:rFonts w:ascii="Times New Roman" w:eastAsia="Times New Roman" w:hAnsi="Times New Roman" w:cs="B Zar"/>
          <w:sz w:val="24"/>
          <w:szCs w:val="24"/>
          <w:lang w:bidi="fa-IR"/>
        </w:rPr>
        <w:t>DEA</w:t>
      </w:r>
      <w:r w:rsidRPr="007F3676">
        <w:rPr>
          <w:rFonts w:ascii="Times New Roman" w:eastAsia="Times New Roman" w:hAnsi="Times New Roman" w:cs="B Zar" w:hint="cs"/>
          <w:sz w:val="24"/>
          <w:szCs w:val="24"/>
          <w:rtl/>
          <w:lang w:bidi="fa-IR"/>
        </w:rPr>
        <w:t xml:space="preserve"> با چندین ورودی و یک خروجی را مورد ملاحظه قرار داد و دو نسخه از برنامه‌ی فازی، در قالب تحلیل پوششی داده‌ها را مدنظر قرار داد. ابتدا از تابع عضویت خطی استفاده نمود و در دیگری تابع عضویت غیرخطی را به کار گرفت</w:t>
      </w:r>
      <w:r>
        <w:rPr>
          <w:rFonts w:ascii="Times New Roman" w:eastAsia="Times New Roman" w:hAnsi="Times New Roman" w:cs="B Zar"/>
          <w:sz w:val="24"/>
          <w:szCs w:val="24"/>
          <w:lang w:bidi="fa-IR"/>
        </w:rPr>
        <w:t>(</w:t>
      </w:r>
      <w:r>
        <w:rPr>
          <w:rFonts w:ascii="Times New Roman" w:hAnsi="Times New Roman" w:cs="Times New Roman"/>
          <w:sz w:val="24"/>
          <w:szCs w:val="24"/>
          <w:lang w:bidi="fa-IR"/>
        </w:rPr>
        <w:t>Sengupta,1992)</w:t>
      </w:r>
      <w:r w:rsidRPr="007F3676">
        <w:rPr>
          <w:rFonts w:ascii="Times New Roman" w:eastAsia="Times New Roman" w:hAnsi="Times New Roman" w:cs="B Zar" w:hint="cs"/>
          <w:sz w:val="24"/>
          <w:szCs w:val="24"/>
          <w:rtl/>
          <w:lang w:bidi="fa-IR"/>
        </w:rPr>
        <w:t>. در مدل پیشنهادی او سطوح نقض محدودیت‌ها و تابع هدف مقادیر معلومی فرض می‌شوند که این فرض در بسیاری از موارد عملی نیست</w:t>
      </w:r>
      <w:r>
        <w:rPr>
          <w:rFonts w:ascii="Times New Roman" w:eastAsia="Times New Roman" w:hAnsi="Times New Roman" w:cs="B Zar" w:hint="cs"/>
          <w:sz w:val="24"/>
          <w:szCs w:val="24"/>
          <w:rtl/>
          <w:lang w:bidi="fa-IR"/>
        </w:rPr>
        <w:t>(کوچک زاده و ساعتی، ۱۳۸۳)</w:t>
      </w:r>
      <w:r w:rsidRPr="007F3676">
        <w:rPr>
          <w:rFonts w:ascii="Times New Roman" w:eastAsia="Times New Roman" w:hAnsi="Times New Roman" w:cs="B Zar" w:hint="cs"/>
          <w:sz w:val="24"/>
          <w:szCs w:val="24"/>
          <w:rtl/>
          <w:lang w:bidi="fa-IR"/>
        </w:rPr>
        <w:t>.</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lastRenderedPageBreak/>
        <w:t>«تریانتیس»</w:t>
      </w:r>
      <w:r w:rsidRPr="007F3676">
        <w:rPr>
          <w:rStyle w:val="FootnoteReference"/>
          <w:rFonts w:ascii="Times New Roman" w:eastAsia="Times New Roman" w:hAnsi="Times New Roman" w:cs="B Zar"/>
          <w:sz w:val="24"/>
          <w:szCs w:val="24"/>
          <w:rtl/>
          <w:lang w:bidi="fa-IR"/>
        </w:rPr>
        <w:footnoteReference w:id="85"/>
      </w:r>
      <w:r w:rsidRPr="007F3676">
        <w:rPr>
          <w:rFonts w:ascii="Times New Roman" w:eastAsia="Times New Roman" w:hAnsi="Times New Roman" w:cs="B Zar"/>
          <w:sz w:val="24"/>
          <w:szCs w:val="24"/>
          <w:lang w:bidi="fa-IR"/>
        </w:rPr>
        <w:t xml:space="preserve"> </w:t>
      </w:r>
      <w:r w:rsidRPr="007F3676">
        <w:rPr>
          <w:rFonts w:ascii="Times New Roman" w:eastAsia="Times New Roman" w:hAnsi="Times New Roman" w:cs="B Zar" w:hint="cs"/>
          <w:sz w:val="24"/>
          <w:szCs w:val="24"/>
          <w:rtl/>
          <w:lang w:bidi="fa-IR"/>
        </w:rPr>
        <w:t>و «سیور»</w:t>
      </w:r>
      <w:r w:rsidRPr="007F3676">
        <w:rPr>
          <w:rStyle w:val="FootnoteReference"/>
          <w:rFonts w:ascii="Times New Roman" w:eastAsia="Times New Roman" w:hAnsi="Times New Roman" w:cs="B Zar"/>
          <w:sz w:val="24"/>
          <w:szCs w:val="24"/>
          <w:rtl/>
          <w:lang w:bidi="fa-IR"/>
        </w:rPr>
        <w:footnoteReference w:id="86"/>
      </w:r>
      <w:r w:rsidRPr="007F3676">
        <w:rPr>
          <w:rFonts w:ascii="Times New Roman" w:eastAsia="Times New Roman" w:hAnsi="Times New Roman" w:cs="B Zar" w:hint="cs"/>
          <w:sz w:val="24"/>
          <w:szCs w:val="24"/>
          <w:rtl/>
          <w:lang w:bidi="fa-IR"/>
        </w:rPr>
        <w:t xml:space="preserve"> رویکرد خوشه‌بندی را به عنوان ابزاری برای تعیین رفتار کارایی حدی و یا غیر معمول ارائه دادند</w:t>
      </w:r>
      <w:r>
        <w:rPr>
          <w:rFonts w:ascii="Times New Roman" w:eastAsia="Times New Roman" w:hAnsi="Times New Roman" w:cs="B Zar"/>
          <w:sz w:val="24"/>
          <w:szCs w:val="24"/>
          <w:lang w:bidi="fa-IR"/>
        </w:rPr>
        <w:t>(</w:t>
      </w:r>
      <w:r w:rsidRPr="00575E31">
        <w:rPr>
          <w:rFonts w:ascii="Times New Roman" w:hAnsi="Times New Roman" w:cs="Times New Roman"/>
          <w:sz w:val="24"/>
          <w:szCs w:val="24"/>
          <w:lang w:bidi="fa-IR"/>
        </w:rPr>
        <w:t>Seaver</w:t>
      </w:r>
      <w:r>
        <w:rPr>
          <w:rFonts w:ascii="Times New Roman" w:hAnsi="Times New Roman" w:cs="Times New Roman"/>
          <w:sz w:val="24"/>
          <w:szCs w:val="24"/>
          <w:lang w:bidi="fa-IR"/>
        </w:rPr>
        <w:t xml:space="preserve"> (</w:t>
      </w:r>
      <w:r w:rsidRPr="00575E31">
        <w:rPr>
          <w:rFonts w:ascii="Times New Roman" w:hAnsi="Times New Roman" w:cs="Times New Roman"/>
          <w:sz w:val="24"/>
          <w:szCs w:val="24"/>
          <w:lang w:bidi="fa-IR"/>
        </w:rPr>
        <w:t>and Triantis</w:t>
      </w:r>
      <w:r>
        <w:rPr>
          <w:rFonts w:ascii="Times New Roman" w:hAnsi="Times New Roman" w:cs="Times New Roman"/>
          <w:sz w:val="24"/>
          <w:szCs w:val="24"/>
          <w:lang w:bidi="fa-IR"/>
        </w:rPr>
        <w:t>,</w:t>
      </w:r>
      <w:r w:rsidRPr="00575E31">
        <w:rPr>
          <w:rFonts w:ascii="Times New Roman" w:hAnsi="Times New Roman" w:cs="Times New Roman"/>
          <w:sz w:val="24"/>
          <w:szCs w:val="24"/>
          <w:lang w:bidi="fa-IR"/>
        </w:rPr>
        <w:t xml:space="preserve"> 1992)</w:t>
      </w:r>
      <w:r w:rsidRPr="007F3676">
        <w:rPr>
          <w:rFonts w:ascii="Times New Roman" w:eastAsia="Times New Roman" w:hAnsi="Times New Roman" w:cs="B Zar" w:hint="cs"/>
          <w:sz w:val="24"/>
          <w:szCs w:val="24"/>
          <w:rtl/>
          <w:lang w:bidi="fa-IR"/>
        </w:rPr>
        <w:t>.</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t>«</w:t>
      </w:r>
      <w:r>
        <w:rPr>
          <w:rFonts w:ascii="Times New Roman" w:eastAsia="Times New Roman" w:hAnsi="Times New Roman" w:cs="B Zar" w:hint="cs"/>
          <w:sz w:val="24"/>
          <w:szCs w:val="24"/>
          <w:rtl/>
          <w:lang w:bidi="fa-IR"/>
        </w:rPr>
        <w:t>شیتی</w:t>
      </w:r>
      <w:r w:rsidRPr="007F3676">
        <w:rPr>
          <w:rFonts w:ascii="Times New Roman" w:eastAsia="Times New Roman" w:hAnsi="Times New Roman" w:cs="B Zar" w:hint="cs"/>
          <w:sz w:val="24"/>
          <w:szCs w:val="24"/>
          <w:rtl/>
          <w:lang w:bidi="fa-IR"/>
        </w:rPr>
        <w:t>»</w:t>
      </w:r>
      <w:r w:rsidRPr="007F3676">
        <w:rPr>
          <w:rStyle w:val="FootnoteReference"/>
          <w:rFonts w:ascii="Times New Roman" w:eastAsia="Times New Roman" w:hAnsi="Times New Roman" w:cs="B Zar"/>
          <w:sz w:val="24"/>
          <w:szCs w:val="24"/>
          <w:rtl/>
          <w:lang w:bidi="fa-IR"/>
        </w:rPr>
        <w:footnoteReference w:id="87"/>
      </w:r>
      <w:r w:rsidRPr="007F3676">
        <w:rPr>
          <w:rFonts w:ascii="Times New Roman" w:eastAsia="Times New Roman" w:hAnsi="Times New Roman" w:cs="B Zar" w:hint="cs"/>
          <w:sz w:val="24"/>
          <w:szCs w:val="24"/>
          <w:rtl/>
          <w:lang w:bidi="fa-IR"/>
        </w:rPr>
        <w:t xml:space="preserve"> و «</w:t>
      </w:r>
      <w:r>
        <w:rPr>
          <w:rFonts w:ascii="Times New Roman" w:eastAsia="Times New Roman" w:hAnsi="Times New Roman" w:cs="B Zar" w:hint="cs"/>
          <w:sz w:val="24"/>
          <w:szCs w:val="24"/>
          <w:rtl/>
          <w:lang w:bidi="fa-IR"/>
        </w:rPr>
        <w:t>پاکالا</w:t>
      </w:r>
      <w:r w:rsidRPr="007F3676">
        <w:rPr>
          <w:rFonts w:ascii="Times New Roman" w:eastAsia="Times New Roman" w:hAnsi="Times New Roman" w:cs="B Zar" w:hint="cs"/>
          <w:sz w:val="24"/>
          <w:szCs w:val="24"/>
          <w:rtl/>
          <w:lang w:bidi="fa-IR"/>
        </w:rPr>
        <w:t>»</w:t>
      </w:r>
      <w:r w:rsidRPr="007F3676">
        <w:rPr>
          <w:rStyle w:val="FootnoteReference"/>
          <w:rFonts w:ascii="Times New Roman" w:eastAsia="Times New Roman" w:hAnsi="Times New Roman" w:cs="B Zar"/>
          <w:sz w:val="24"/>
          <w:szCs w:val="24"/>
          <w:rtl/>
          <w:lang w:bidi="fa-IR"/>
        </w:rPr>
        <w:footnoteReference w:id="88"/>
      </w:r>
      <w:r w:rsidRPr="007F3676">
        <w:rPr>
          <w:rFonts w:ascii="Times New Roman" w:eastAsia="Times New Roman" w:hAnsi="Times New Roman" w:cs="B Zar" w:hint="cs"/>
          <w:sz w:val="24"/>
          <w:szCs w:val="24"/>
          <w:rtl/>
          <w:lang w:bidi="fa-IR"/>
        </w:rPr>
        <w:t xml:space="preserve"> رویکردی بر مبنای برش آلفا که یک مدل تحلیل پوششی داده‌های فازی را به مدلی دو سطحی از نوع برنامه‌ریزی خطی تبدیل می‌کند، ارائه کردند. رویکرد ارائه شده توسط آن‌ها تحت شرایط محدودکننده ویژه‌ای جواب بهینه دارد، لذا روشی عمومی نمی‌باشد. ضمن آن‌که استفاده از این تکنیک نیازمند حل مسائل برنامه‌ریزی خطی متعدد به منظور تخمین تابع عضویت جهت ارزیابی عملکرد یک واحد تصمیم گیرنده است</w:t>
      </w:r>
      <w:r>
        <w:rPr>
          <w:rFonts w:ascii="Times New Roman" w:hAnsi="Times New Roman" w:cs="Times New Roman"/>
          <w:sz w:val="24"/>
          <w:szCs w:val="24"/>
          <w:lang w:bidi="fa-IR"/>
        </w:rPr>
        <w:t>(</w:t>
      </w:r>
      <w:r w:rsidRPr="005F6E04">
        <w:rPr>
          <w:rFonts w:ascii="Times New Roman" w:hAnsi="Times New Roman" w:cs="Times New Roman"/>
          <w:sz w:val="24"/>
          <w:szCs w:val="24"/>
          <w:lang w:bidi="fa-IR"/>
        </w:rPr>
        <w:t>Shetty</w:t>
      </w:r>
      <w:r>
        <w:rPr>
          <w:rFonts w:ascii="Times New Roman" w:hAnsi="Times New Roman" w:cs="Times New Roman"/>
          <w:sz w:val="24"/>
          <w:szCs w:val="24"/>
          <w:lang w:bidi="fa-IR"/>
        </w:rPr>
        <w:t xml:space="preserve"> and </w:t>
      </w:r>
      <w:r w:rsidRPr="005F6E04">
        <w:rPr>
          <w:rFonts w:ascii="Times New Roman" w:hAnsi="Times New Roman" w:cs="Times New Roman"/>
          <w:sz w:val="24"/>
          <w:szCs w:val="24"/>
          <w:lang w:bidi="fa-IR"/>
        </w:rPr>
        <w:t>Pakalla</w:t>
      </w:r>
      <w:r>
        <w:rPr>
          <w:rFonts w:ascii="Times New Roman" w:eastAsia="Times New Roman" w:hAnsi="Times New Roman" w:cs="B Zar"/>
          <w:sz w:val="24"/>
          <w:szCs w:val="24"/>
          <w:lang w:bidi="fa-IR"/>
        </w:rPr>
        <w:t>,2010)</w:t>
      </w:r>
      <w:r w:rsidRPr="007F3676">
        <w:rPr>
          <w:rFonts w:ascii="Times New Roman" w:eastAsia="Times New Roman" w:hAnsi="Times New Roman" w:cs="B Zar" w:hint="cs"/>
          <w:sz w:val="24"/>
          <w:szCs w:val="24"/>
          <w:rtl/>
          <w:lang w:bidi="fa-IR"/>
        </w:rPr>
        <w:t>.</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t>«کوپر»</w:t>
      </w:r>
      <w:r w:rsidRPr="007F3676">
        <w:rPr>
          <w:rStyle w:val="FootnoteReference"/>
          <w:rFonts w:ascii="Times New Roman" w:eastAsia="Times New Roman" w:hAnsi="Times New Roman" w:cs="B Zar"/>
          <w:sz w:val="24"/>
          <w:szCs w:val="24"/>
          <w:rtl/>
          <w:lang w:bidi="fa-IR"/>
        </w:rPr>
        <w:footnoteReference w:id="89"/>
      </w:r>
      <w:r w:rsidRPr="007F3676">
        <w:rPr>
          <w:rFonts w:ascii="Times New Roman" w:eastAsia="Times New Roman" w:hAnsi="Times New Roman" w:cs="B Zar" w:hint="cs"/>
          <w:sz w:val="24"/>
          <w:szCs w:val="24"/>
          <w:rtl/>
          <w:lang w:bidi="fa-IR"/>
        </w:rPr>
        <w:t>، «پارک»</w:t>
      </w:r>
      <w:r w:rsidRPr="007F3676">
        <w:rPr>
          <w:rStyle w:val="FootnoteReference"/>
          <w:rFonts w:ascii="Times New Roman" w:eastAsia="Times New Roman" w:hAnsi="Times New Roman" w:cs="B Zar"/>
          <w:sz w:val="24"/>
          <w:szCs w:val="24"/>
          <w:rtl/>
          <w:lang w:bidi="fa-IR"/>
        </w:rPr>
        <w:footnoteReference w:id="90"/>
      </w:r>
      <w:r w:rsidRPr="007F3676">
        <w:rPr>
          <w:rFonts w:ascii="Times New Roman" w:eastAsia="Times New Roman" w:hAnsi="Times New Roman" w:cs="B Zar" w:hint="cs"/>
          <w:sz w:val="24"/>
          <w:szCs w:val="24"/>
          <w:rtl/>
          <w:lang w:bidi="fa-IR"/>
        </w:rPr>
        <w:t xml:space="preserve"> و «یو»</w:t>
      </w:r>
      <w:r w:rsidRPr="007F3676">
        <w:rPr>
          <w:rStyle w:val="FootnoteReference"/>
          <w:rFonts w:ascii="Times New Roman" w:eastAsia="Times New Roman" w:hAnsi="Times New Roman" w:cs="B Zar"/>
          <w:sz w:val="24"/>
          <w:szCs w:val="24"/>
          <w:rtl/>
          <w:lang w:bidi="fa-IR"/>
        </w:rPr>
        <w:footnoteReference w:id="91"/>
      </w:r>
      <w:r w:rsidRPr="007F3676">
        <w:rPr>
          <w:rFonts w:ascii="Times New Roman" w:eastAsia="Times New Roman" w:hAnsi="Times New Roman" w:cs="B Zar" w:hint="cs"/>
          <w:sz w:val="24"/>
          <w:szCs w:val="24"/>
          <w:rtl/>
          <w:lang w:bidi="fa-IR"/>
        </w:rPr>
        <w:t xml:space="preserve"> مدل تحلیل پوششی داده‌های غیر دقیق را بسط و توسعه دادند. در روش پیشنهادی آن‌ها از ترکیبی از داده‌های غیر دقیق با حدود معلوم و داده‌های دقیق استفاده شده است</w:t>
      </w:r>
      <w:r w:rsidRPr="00E52E2C">
        <w:rPr>
          <w:rFonts w:ascii="Times New Roman" w:hAnsi="Times New Roman" w:cs="Times New Roman"/>
          <w:sz w:val="24"/>
          <w:szCs w:val="24"/>
          <w:lang w:bidi="fa-IR"/>
        </w:rPr>
        <w:t xml:space="preserve"> </w:t>
      </w:r>
      <w:r>
        <w:rPr>
          <w:rFonts w:ascii="Times New Roman" w:hAnsi="Times New Roman" w:cs="Times New Roman"/>
          <w:sz w:val="24"/>
          <w:szCs w:val="24"/>
          <w:lang w:bidi="fa-IR"/>
        </w:rPr>
        <w:t>(Cooper et al,1999)</w:t>
      </w:r>
      <w:r>
        <w:rPr>
          <w:rFonts w:ascii="Times New Roman" w:hAnsi="Times New Roman" w:cs="Times New Roman" w:hint="cs"/>
          <w:sz w:val="24"/>
          <w:szCs w:val="24"/>
          <w:rtl/>
          <w:lang w:bidi="fa-IR"/>
        </w:rPr>
        <w:t>.</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t>«لئون»</w:t>
      </w:r>
      <w:r w:rsidRPr="007F3676">
        <w:rPr>
          <w:rStyle w:val="FootnoteReference"/>
          <w:rFonts w:ascii="Times New Roman" w:eastAsia="Times New Roman" w:hAnsi="Times New Roman" w:cs="B Zar"/>
          <w:sz w:val="24"/>
          <w:szCs w:val="24"/>
          <w:rtl/>
          <w:lang w:bidi="fa-IR"/>
        </w:rPr>
        <w:footnoteReference w:id="92"/>
      </w:r>
      <w:r w:rsidRPr="007F3676">
        <w:rPr>
          <w:rFonts w:ascii="Times New Roman" w:eastAsia="Times New Roman" w:hAnsi="Times New Roman" w:cs="B Zar" w:hint="cs"/>
          <w:sz w:val="24"/>
          <w:szCs w:val="24"/>
          <w:rtl/>
          <w:lang w:bidi="fa-IR"/>
        </w:rPr>
        <w:t>، «لیرن»</w:t>
      </w:r>
      <w:r w:rsidRPr="007F3676">
        <w:rPr>
          <w:rStyle w:val="FootnoteReference"/>
          <w:rFonts w:ascii="Times New Roman" w:eastAsia="Times New Roman" w:hAnsi="Times New Roman" w:cs="B Zar"/>
          <w:sz w:val="24"/>
          <w:szCs w:val="24"/>
          <w:rtl/>
          <w:lang w:bidi="fa-IR"/>
        </w:rPr>
        <w:footnoteReference w:id="93"/>
      </w:r>
      <w:r w:rsidRPr="007F3676">
        <w:rPr>
          <w:rFonts w:ascii="Times New Roman" w:eastAsia="Times New Roman" w:hAnsi="Times New Roman" w:cs="B Zar" w:hint="cs"/>
          <w:sz w:val="24"/>
          <w:szCs w:val="24"/>
          <w:rtl/>
          <w:lang w:bidi="fa-IR"/>
        </w:rPr>
        <w:t>، «رویز»</w:t>
      </w:r>
      <w:r w:rsidRPr="007F3676">
        <w:rPr>
          <w:rStyle w:val="FootnoteReference"/>
          <w:rFonts w:ascii="Times New Roman" w:eastAsia="Times New Roman" w:hAnsi="Times New Roman" w:cs="B Zar"/>
          <w:sz w:val="24"/>
          <w:szCs w:val="24"/>
          <w:rtl/>
          <w:lang w:bidi="fa-IR"/>
        </w:rPr>
        <w:footnoteReference w:id="94"/>
      </w:r>
      <w:r w:rsidRPr="007F3676">
        <w:rPr>
          <w:rFonts w:ascii="Times New Roman" w:eastAsia="Times New Roman" w:hAnsi="Times New Roman" w:cs="B Zar" w:hint="cs"/>
          <w:sz w:val="24"/>
          <w:szCs w:val="24"/>
          <w:rtl/>
          <w:lang w:bidi="fa-IR"/>
        </w:rPr>
        <w:t xml:space="preserve"> و «سیرونت»</w:t>
      </w:r>
      <w:r w:rsidRPr="007F3676">
        <w:rPr>
          <w:rStyle w:val="FootnoteReference"/>
          <w:rFonts w:ascii="Times New Roman" w:eastAsia="Times New Roman" w:hAnsi="Times New Roman" w:cs="B Zar"/>
          <w:sz w:val="24"/>
          <w:szCs w:val="24"/>
          <w:rtl/>
          <w:lang w:bidi="fa-IR"/>
        </w:rPr>
        <w:footnoteReference w:id="95"/>
      </w:r>
      <w:r w:rsidRPr="007F3676">
        <w:rPr>
          <w:rFonts w:ascii="Times New Roman" w:eastAsia="Times New Roman" w:hAnsi="Times New Roman" w:cs="B Zar"/>
          <w:sz w:val="24"/>
          <w:szCs w:val="24"/>
          <w:lang w:bidi="fa-IR"/>
        </w:rPr>
        <w:t xml:space="preserve"> </w:t>
      </w:r>
      <w:r w:rsidRPr="007F3676">
        <w:rPr>
          <w:rFonts w:ascii="Times New Roman" w:eastAsia="Times New Roman" w:hAnsi="Times New Roman" w:cs="B Zar" w:hint="cs"/>
          <w:sz w:val="24"/>
          <w:szCs w:val="24"/>
          <w:rtl/>
          <w:lang w:bidi="fa-IR"/>
        </w:rPr>
        <w:t xml:space="preserve">با استفاده از بعضی روش‌های رتبه‌بندی بر مبنای قیاس برش آلفا، مدل </w:t>
      </w:r>
      <w:r w:rsidRPr="007F3676">
        <w:rPr>
          <w:rFonts w:ascii="Times New Roman" w:eastAsia="Times New Roman" w:hAnsi="Times New Roman" w:cs="B Zar"/>
          <w:sz w:val="24"/>
          <w:szCs w:val="24"/>
          <w:lang w:bidi="fa-IR"/>
        </w:rPr>
        <w:t>BBC</w:t>
      </w:r>
      <w:r w:rsidRPr="007F3676">
        <w:rPr>
          <w:rFonts w:ascii="Times New Roman" w:eastAsia="Times New Roman" w:hAnsi="Times New Roman" w:cs="B Zar" w:hint="cs"/>
          <w:sz w:val="24"/>
          <w:szCs w:val="24"/>
          <w:rtl/>
          <w:lang w:bidi="fa-IR"/>
        </w:rPr>
        <w:t xml:space="preserve"> را به مدلی از نوع تحلیل پوششی داده‌های فازی تبدیل نمودند. روش آ‌ن‌ها مدل </w:t>
      </w:r>
      <w:r w:rsidRPr="007F3676">
        <w:rPr>
          <w:rFonts w:ascii="Times New Roman" w:eastAsia="Times New Roman" w:hAnsi="Times New Roman" w:cs="B Zar"/>
          <w:sz w:val="24"/>
          <w:szCs w:val="24"/>
          <w:lang w:bidi="fa-IR"/>
        </w:rPr>
        <w:t>BCC</w:t>
      </w:r>
      <w:r w:rsidRPr="007F3676">
        <w:rPr>
          <w:rFonts w:ascii="Times New Roman" w:eastAsia="Times New Roman" w:hAnsi="Times New Roman" w:cs="B Zar" w:hint="cs"/>
          <w:sz w:val="24"/>
          <w:szCs w:val="24"/>
          <w:rtl/>
          <w:lang w:bidi="fa-IR"/>
        </w:rPr>
        <w:t xml:space="preserve"> فازی با </w:t>
      </w:r>
      <m:oMath>
        <m:r>
          <w:rPr>
            <w:rFonts w:ascii="Cambria Math" w:eastAsia="Times New Roman" w:hAnsi="Cambria Math" w:cs="B Zar"/>
            <w:sz w:val="24"/>
            <w:szCs w:val="24"/>
            <w:lang w:bidi="fa-IR"/>
          </w:rPr>
          <m:t>m+s+1</m:t>
        </m:r>
      </m:oMath>
      <w:r w:rsidRPr="007F3676">
        <w:rPr>
          <w:rFonts w:ascii="Times New Roman" w:eastAsia="Times New Roman" w:hAnsi="Times New Roman" w:cs="B Zar" w:hint="cs"/>
          <w:sz w:val="24"/>
          <w:szCs w:val="24"/>
          <w:rtl/>
          <w:lang w:bidi="fa-IR"/>
        </w:rPr>
        <w:t xml:space="preserve">  محدودیت را به یک مدل برنامه‌ریزی خطی اولیه با </w:t>
      </w:r>
      <m:oMath>
        <m:r>
          <w:rPr>
            <w:rFonts w:ascii="Cambria Math" w:eastAsia="Times New Roman" w:hAnsi="Cambria Math" w:cs="B Zar"/>
            <w:sz w:val="24"/>
            <w:szCs w:val="24"/>
            <w:lang w:bidi="fa-IR"/>
          </w:rPr>
          <m:t>4m+4s+1</m:t>
        </m:r>
      </m:oMath>
      <w:r w:rsidRPr="007F3676">
        <w:rPr>
          <w:rFonts w:ascii="Times New Roman" w:eastAsia="Times New Roman" w:hAnsi="Times New Roman" w:cs="B Zar"/>
          <w:sz w:val="24"/>
          <w:szCs w:val="24"/>
          <w:lang w:bidi="fa-IR"/>
        </w:rPr>
        <w:t xml:space="preserve"> </w:t>
      </w:r>
      <w:r w:rsidRPr="007F3676">
        <w:rPr>
          <w:rFonts w:ascii="Times New Roman" w:eastAsia="Times New Roman" w:hAnsi="Times New Roman" w:cs="B Zar" w:hint="cs"/>
          <w:sz w:val="24"/>
          <w:szCs w:val="24"/>
          <w:rtl/>
          <w:lang w:bidi="fa-IR"/>
        </w:rPr>
        <w:t xml:space="preserve"> محدودیت تبدیل می‌کند. همچنین استفاده از روش آن‌ها نیازمند حل مسائل برنامه‌ریزی خطی متعدد به منظور تخمین تابع عضویت جهت سنجش کارایی یک واحد تصمیم‌گیرنده است</w:t>
      </w:r>
      <w:r>
        <w:rPr>
          <w:rFonts w:ascii="Times New Roman" w:eastAsia="Times New Roman" w:hAnsi="Times New Roman" w:cs="B Zar"/>
          <w:sz w:val="24"/>
          <w:szCs w:val="24"/>
          <w:lang w:bidi="fa-IR"/>
        </w:rPr>
        <w:t>(</w:t>
      </w:r>
      <w:r>
        <w:rPr>
          <w:rFonts w:ascii="Times New Roman" w:hAnsi="Times New Roman" w:cs="Times New Roman"/>
          <w:sz w:val="24"/>
          <w:szCs w:val="24"/>
          <w:lang w:bidi="fa-IR"/>
        </w:rPr>
        <w:t>Leo’n et al,</w:t>
      </w:r>
      <w:r w:rsidRPr="00575E31">
        <w:rPr>
          <w:rFonts w:ascii="Times New Roman" w:hAnsi="Times New Roman" w:cs="Times New Roman"/>
          <w:sz w:val="24"/>
          <w:szCs w:val="24"/>
          <w:lang w:bidi="fa-IR"/>
        </w:rPr>
        <w:t xml:space="preserve"> </w:t>
      </w:r>
      <w:r>
        <w:rPr>
          <w:rFonts w:ascii="Times New Roman" w:hAnsi="Times New Roman" w:cs="Times New Roman"/>
          <w:sz w:val="24"/>
          <w:szCs w:val="24"/>
          <w:lang w:bidi="fa-IR"/>
        </w:rPr>
        <w:t>2003).</w:t>
      </w:r>
    </w:p>
    <w:p w:rsidR="005D7038" w:rsidRDefault="005D7038" w:rsidP="005D7038">
      <w:pPr>
        <w:bidi/>
        <w:spacing w:after="0" w:line="360" w:lineRule="auto"/>
        <w:jc w:val="both"/>
        <w:rPr>
          <w:rFonts w:ascii="Times New Roman" w:eastAsia="Times New Roman" w:hAnsi="Times New Roman" w:cs="B Zar"/>
          <w:sz w:val="24"/>
          <w:szCs w:val="24"/>
          <w:lang w:bidi="fa-IR"/>
        </w:rPr>
      </w:pPr>
      <w:r w:rsidRPr="007F3676">
        <w:rPr>
          <w:rFonts w:ascii="Times New Roman" w:eastAsia="Times New Roman" w:hAnsi="Times New Roman" w:cs="B Zar" w:hint="cs"/>
          <w:sz w:val="24"/>
          <w:szCs w:val="24"/>
          <w:rtl/>
          <w:lang w:bidi="fa-IR"/>
        </w:rPr>
        <w:t>«جهانشاهلو»</w:t>
      </w:r>
      <w:r w:rsidRPr="007F3676">
        <w:rPr>
          <w:rStyle w:val="FootnoteReference"/>
          <w:rFonts w:ascii="Times New Roman" w:eastAsia="Times New Roman" w:hAnsi="Times New Roman" w:cs="B Zar"/>
          <w:sz w:val="24"/>
          <w:szCs w:val="24"/>
          <w:rtl/>
          <w:lang w:bidi="fa-IR"/>
        </w:rPr>
        <w:footnoteReference w:id="96"/>
      </w:r>
      <w:r w:rsidRPr="007F3676">
        <w:rPr>
          <w:rFonts w:ascii="Times New Roman" w:eastAsia="Times New Roman" w:hAnsi="Times New Roman" w:cs="B Zar" w:hint="cs"/>
          <w:sz w:val="24"/>
          <w:szCs w:val="24"/>
          <w:rtl/>
          <w:lang w:bidi="fa-IR"/>
        </w:rPr>
        <w:t>، «سلیمانی دامانه»</w:t>
      </w:r>
      <w:r w:rsidRPr="007F3676">
        <w:rPr>
          <w:rStyle w:val="FootnoteReference"/>
          <w:rFonts w:ascii="Times New Roman" w:eastAsia="Times New Roman" w:hAnsi="Times New Roman" w:cs="B Zar"/>
          <w:sz w:val="24"/>
          <w:szCs w:val="24"/>
          <w:rtl/>
          <w:lang w:bidi="fa-IR"/>
        </w:rPr>
        <w:footnoteReference w:id="97"/>
      </w:r>
      <w:r w:rsidRPr="007F3676">
        <w:rPr>
          <w:rFonts w:ascii="Times New Roman" w:eastAsia="Times New Roman" w:hAnsi="Times New Roman" w:cs="B Zar" w:hint="cs"/>
          <w:sz w:val="24"/>
          <w:szCs w:val="24"/>
          <w:rtl/>
          <w:lang w:bidi="fa-IR"/>
        </w:rPr>
        <w:t xml:space="preserve">  و «نصرآبادی»</w:t>
      </w:r>
      <w:r w:rsidRPr="007F3676">
        <w:rPr>
          <w:rStyle w:val="FootnoteReference"/>
          <w:rFonts w:ascii="Times New Roman" w:eastAsia="Times New Roman" w:hAnsi="Times New Roman" w:cs="B Zar"/>
          <w:sz w:val="24"/>
          <w:szCs w:val="24"/>
          <w:rtl/>
          <w:lang w:bidi="fa-IR"/>
        </w:rPr>
        <w:footnoteReference w:id="98"/>
      </w:r>
      <w:r w:rsidRPr="007F3676">
        <w:rPr>
          <w:rFonts w:ascii="Times New Roman" w:eastAsia="Times New Roman" w:hAnsi="Times New Roman" w:cs="B Zar" w:hint="cs"/>
          <w:sz w:val="24"/>
          <w:szCs w:val="24"/>
          <w:rtl/>
          <w:lang w:bidi="fa-IR"/>
        </w:rPr>
        <w:t xml:space="preserve"> مقایسه‌ای از اعداد فازی ارائه نموده و مدل</w:t>
      </w:r>
      <w:r w:rsidRPr="007F3676">
        <w:rPr>
          <w:rFonts w:ascii="Times New Roman" w:eastAsia="Times New Roman" w:hAnsi="Times New Roman" w:cs="B Zar"/>
          <w:sz w:val="24"/>
          <w:szCs w:val="24"/>
          <w:lang w:bidi="fa-IR"/>
        </w:rPr>
        <w:t xml:space="preserve"> SBM</w:t>
      </w:r>
      <w:r w:rsidRPr="007F3676">
        <w:rPr>
          <w:rFonts w:ascii="Times New Roman" w:eastAsia="Times New Roman" w:hAnsi="Times New Roman" w:cs="B Zar" w:hint="cs"/>
          <w:sz w:val="24"/>
          <w:szCs w:val="24"/>
          <w:rtl/>
          <w:lang w:bidi="fa-IR"/>
        </w:rPr>
        <w:t xml:space="preserve"> را به مدل تحلیل پوششی داده‌های فازی توسعه دادند. استفاده از روش آن‌ها مستلزم برنامه‌ریزی چند هدفه غیر خطی برای ارزیابی هر واحد تصمیم‌گیرنده می‌باشد. هرچند که مدل ارائه شده می‌تواند با ثابت نگه‌داشتن یکی از متغیر‌های آن(متغیر </w:t>
      </w:r>
      <w:r w:rsidR="00AC1FFF">
        <w:rPr>
          <w:position w:val="-14"/>
          <w:sz w:val="24"/>
          <w:szCs w:val="24"/>
        </w:rPr>
        <w:pict>
          <v:shape id="_x0000_i1114" type="#_x0000_t75" style="width:7.2pt;height:21.6pt" equationxml="&lt;">
            <v:imagedata r:id="rId230" o:title="" chromakey="white"/>
          </v:shape>
        </w:pict>
      </w:r>
      <w:r w:rsidRPr="007F3676">
        <w:rPr>
          <w:rFonts w:ascii="Times New Roman" w:eastAsia="Times New Roman" w:hAnsi="Times New Roman" w:cs="B Zar" w:hint="cs"/>
          <w:sz w:val="24"/>
          <w:szCs w:val="24"/>
          <w:rtl/>
          <w:lang w:bidi="fa-IR"/>
        </w:rPr>
        <w:t xml:space="preserve"> در مدل ارائه شده آن‌ها) به مدلی از نوع برنامه‌ریزی خطی تبدیل می‌شود</w:t>
      </w:r>
      <w:r w:rsidRPr="00394035">
        <w:rPr>
          <w:rFonts w:ascii="Times New Roman" w:hAnsi="Times New Roman" w:cs="Times New Roman"/>
          <w:sz w:val="24"/>
          <w:szCs w:val="24"/>
          <w:lang w:bidi="fa-IR"/>
        </w:rPr>
        <w:t xml:space="preserve"> </w:t>
      </w:r>
      <w:r>
        <w:rPr>
          <w:rFonts w:ascii="Times New Roman" w:hAnsi="Times New Roman" w:cs="Times New Roman"/>
          <w:sz w:val="24"/>
          <w:szCs w:val="24"/>
          <w:lang w:bidi="fa-IR"/>
        </w:rPr>
        <w:t>(</w:t>
      </w:r>
      <w:r w:rsidRPr="00D2695C">
        <w:rPr>
          <w:rFonts w:ascii="Times New Roman" w:hAnsi="Times New Roman" w:cs="Times New Roman"/>
          <w:sz w:val="24"/>
          <w:szCs w:val="24"/>
          <w:lang w:bidi="fa-IR"/>
        </w:rPr>
        <w:t>Jahanshahloo</w:t>
      </w:r>
      <w:r>
        <w:rPr>
          <w:rFonts w:ascii="Times New Roman" w:hAnsi="Times New Roman" w:cs="Times New Roman"/>
          <w:sz w:val="24"/>
          <w:szCs w:val="24"/>
          <w:lang w:bidi="fa-IR"/>
        </w:rPr>
        <w:t xml:space="preserve"> et al.,</w:t>
      </w:r>
      <w:r w:rsidRPr="00D2695C">
        <w:rPr>
          <w:rFonts w:ascii="Times New Roman" w:hAnsi="Times New Roman" w:cs="Times New Roman"/>
          <w:sz w:val="24"/>
          <w:szCs w:val="24"/>
          <w:lang w:bidi="fa-IR"/>
        </w:rPr>
        <w:t>2004)</w:t>
      </w:r>
      <w:r>
        <w:rPr>
          <w:rFonts w:ascii="Times New Roman" w:hAnsi="Times New Roman" w:cs="Times New Roman" w:hint="cs"/>
          <w:sz w:val="24"/>
          <w:szCs w:val="24"/>
          <w:rtl/>
          <w:lang w:bidi="fa-IR"/>
        </w:rPr>
        <w:t>.</w:t>
      </w:r>
      <w:r w:rsidRPr="007F3676">
        <w:rPr>
          <w:rFonts w:ascii="Times New Roman" w:eastAsia="Times New Roman" w:hAnsi="Times New Roman" w:cs="B Zar" w:hint="cs"/>
          <w:sz w:val="24"/>
          <w:szCs w:val="24"/>
          <w:rtl/>
          <w:lang w:bidi="fa-IR"/>
        </w:rPr>
        <w:t xml:space="preserve"> </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lastRenderedPageBreak/>
        <w:t>در مدل ارائه شده توسط «لتوارسیریکال»</w:t>
      </w:r>
      <w:r w:rsidRPr="007F3676">
        <w:rPr>
          <w:rStyle w:val="FootnoteReference"/>
          <w:rFonts w:ascii="Times New Roman" w:eastAsia="Times New Roman" w:hAnsi="Times New Roman" w:cs="B Zar"/>
          <w:sz w:val="24"/>
          <w:szCs w:val="24"/>
          <w:rtl/>
          <w:lang w:bidi="fa-IR"/>
        </w:rPr>
        <w:footnoteReference w:id="99"/>
      </w:r>
      <w:r w:rsidRPr="007F3676">
        <w:rPr>
          <w:rFonts w:ascii="Times New Roman" w:eastAsia="Times New Roman" w:hAnsi="Times New Roman" w:cs="B Zar" w:hint="cs"/>
          <w:sz w:val="24"/>
          <w:szCs w:val="24"/>
          <w:rtl/>
          <w:lang w:bidi="fa-IR"/>
        </w:rPr>
        <w:t>، «فنگ»</w:t>
      </w:r>
      <w:r w:rsidRPr="007F3676">
        <w:rPr>
          <w:rStyle w:val="FootnoteReference"/>
          <w:rFonts w:ascii="Times New Roman" w:eastAsia="Times New Roman" w:hAnsi="Times New Roman" w:cs="B Zar"/>
          <w:sz w:val="24"/>
          <w:szCs w:val="24"/>
          <w:rtl/>
          <w:lang w:bidi="fa-IR"/>
        </w:rPr>
        <w:footnoteReference w:id="100"/>
      </w:r>
      <w:r w:rsidRPr="007F3676">
        <w:rPr>
          <w:rFonts w:ascii="Times New Roman" w:eastAsia="Times New Roman" w:hAnsi="Times New Roman" w:cs="B Zar" w:hint="cs"/>
          <w:sz w:val="24"/>
          <w:szCs w:val="24"/>
          <w:rtl/>
          <w:lang w:bidi="fa-IR"/>
        </w:rPr>
        <w:t>، «جونز»</w:t>
      </w:r>
      <w:r w:rsidRPr="007F3676">
        <w:rPr>
          <w:rStyle w:val="FootnoteReference"/>
          <w:rFonts w:ascii="Times New Roman" w:eastAsia="Times New Roman" w:hAnsi="Times New Roman" w:cs="B Zar"/>
          <w:sz w:val="24"/>
          <w:szCs w:val="24"/>
          <w:rtl/>
          <w:lang w:bidi="fa-IR"/>
        </w:rPr>
        <w:footnoteReference w:id="101"/>
      </w:r>
      <w:r w:rsidRPr="007F3676">
        <w:rPr>
          <w:rFonts w:ascii="Times New Roman" w:eastAsia="Times New Roman" w:hAnsi="Times New Roman" w:cs="B Zar" w:hint="cs"/>
          <w:sz w:val="24"/>
          <w:szCs w:val="24"/>
          <w:rtl/>
          <w:lang w:bidi="fa-IR"/>
        </w:rPr>
        <w:t xml:space="preserve"> و «ناتلی»</w:t>
      </w:r>
      <w:r w:rsidRPr="007F3676">
        <w:rPr>
          <w:rStyle w:val="FootnoteReference"/>
          <w:rFonts w:ascii="Times New Roman" w:eastAsia="Times New Roman" w:hAnsi="Times New Roman" w:cs="B Zar"/>
          <w:sz w:val="24"/>
          <w:szCs w:val="24"/>
          <w:rtl/>
          <w:lang w:bidi="fa-IR"/>
        </w:rPr>
        <w:footnoteReference w:id="102"/>
      </w:r>
      <w:r w:rsidRPr="007F3676">
        <w:rPr>
          <w:rFonts w:ascii="Times New Roman" w:eastAsia="Times New Roman" w:hAnsi="Times New Roman" w:cs="B Zar"/>
          <w:sz w:val="24"/>
          <w:szCs w:val="24"/>
          <w:lang w:bidi="fa-IR"/>
        </w:rPr>
        <w:t xml:space="preserve"> </w:t>
      </w:r>
      <w:r w:rsidRPr="007F3676">
        <w:rPr>
          <w:rFonts w:ascii="Times New Roman" w:eastAsia="Times New Roman" w:hAnsi="Times New Roman" w:cs="B Zar" w:hint="cs"/>
          <w:sz w:val="24"/>
          <w:szCs w:val="24"/>
          <w:rtl/>
          <w:lang w:bidi="fa-IR"/>
        </w:rPr>
        <w:t xml:space="preserve"> رویکردی امکان‌پذیر برای برخورد با مدل‌های تحلیل پوششی داده‌های فازی پیشنهاد کردند. آن‌ها روش خود را با حل مدل </w:t>
      </w:r>
      <w:r w:rsidRPr="007F3676">
        <w:rPr>
          <w:rFonts w:ascii="Times New Roman" w:eastAsia="Times New Roman" w:hAnsi="Times New Roman" w:cs="B Zar"/>
          <w:sz w:val="24"/>
          <w:szCs w:val="24"/>
          <w:lang w:bidi="fa-IR"/>
        </w:rPr>
        <w:t>CCR</w:t>
      </w:r>
      <w:r w:rsidRPr="007F3676">
        <w:rPr>
          <w:rFonts w:ascii="Times New Roman" w:eastAsia="Times New Roman" w:hAnsi="Times New Roman" w:cs="B Zar" w:hint="cs"/>
          <w:sz w:val="24"/>
          <w:szCs w:val="24"/>
          <w:rtl/>
          <w:lang w:bidi="fa-IR"/>
        </w:rPr>
        <w:t xml:space="preserve"> فازی ارائه کردند. هرچند این روش برای مدل </w:t>
      </w:r>
      <w:r w:rsidRPr="007F3676">
        <w:rPr>
          <w:rFonts w:ascii="Times New Roman" w:eastAsia="Times New Roman" w:hAnsi="Times New Roman" w:cs="B Zar"/>
          <w:sz w:val="24"/>
          <w:szCs w:val="24"/>
          <w:lang w:bidi="fa-IR"/>
        </w:rPr>
        <w:t>BCC</w:t>
      </w:r>
      <w:r w:rsidRPr="007F3676">
        <w:rPr>
          <w:rFonts w:ascii="Times New Roman" w:eastAsia="Times New Roman" w:hAnsi="Times New Roman" w:cs="B Zar" w:hint="cs"/>
          <w:sz w:val="24"/>
          <w:szCs w:val="24"/>
          <w:rtl/>
          <w:lang w:bidi="fa-IR"/>
        </w:rPr>
        <w:t xml:space="preserve"> فازی امکان‌پذیر نمی‌گردد و از این‌رو مدل آن‌ها یک روش عمومی نمی‌باشد</w:t>
      </w:r>
      <w:r>
        <w:rPr>
          <w:rFonts w:ascii="Times New Roman" w:eastAsia="Times New Roman" w:hAnsi="Times New Roman" w:cs="B Zar"/>
          <w:sz w:val="24"/>
          <w:szCs w:val="24"/>
          <w:lang w:bidi="fa-IR"/>
        </w:rPr>
        <w:t>(Leo’n,2003)</w:t>
      </w:r>
      <w:r>
        <w:rPr>
          <w:rFonts w:ascii="Times New Roman" w:eastAsia="Times New Roman" w:hAnsi="Times New Roman" w:cs="B Zar" w:hint="cs"/>
          <w:sz w:val="24"/>
          <w:szCs w:val="24"/>
          <w:rtl/>
          <w:lang w:bidi="fa-IR"/>
        </w:rPr>
        <w:t>.</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t>«کااو»</w:t>
      </w:r>
      <w:r w:rsidRPr="007F3676">
        <w:rPr>
          <w:rStyle w:val="FootnoteReference"/>
          <w:rFonts w:ascii="Times New Roman" w:eastAsia="Times New Roman" w:hAnsi="Times New Roman" w:cs="B Zar"/>
          <w:sz w:val="24"/>
          <w:szCs w:val="24"/>
          <w:rtl/>
          <w:lang w:bidi="fa-IR"/>
        </w:rPr>
        <w:footnoteReference w:id="103"/>
      </w:r>
      <w:r w:rsidRPr="007F3676">
        <w:rPr>
          <w:rFonts w:ascii="Times New Roman" w:eastAsia="Times New Roman" w:hAnsi="Times New Roman" w:cs="B Zar" w:hint="cs"/>
          <w:sz w:val="24"/>
          <w:szCs w:val="24"/>
          <w:rtl/>
          <w:lang w:bidi="fa-IR"/>
        </w:rPr>
        <w:t xml:space="preserve"> و «لی»</w:t>
      </w:r>
      <w:r w:rsidRPr="007F3676">
        <w:rPr>
          <w:rStyle w:val="FootnoteReference"/>
          <w:rFonts w:ascii="Times New Roman" w:eastAsia="Times New Roman" w:hAnsi="Times New Roman" w:cs="B Zar"/>
          <w:sz w:val="24"/>
          <w:szCs w:val="24"/>
          <w:rtl/>
          <w:lang w:bidi="fa-IR"/>
        </w:rPr>
        <w:footnoteReference w:id="104"/>
      </w:r>
      <w:r w:rsidRPr="007F3676">
        <w:rPr>
          <w:rFonts w:ascii="Times New Roman" w:eastAsia="Times New Roman" w:hAnsi="Times New Roman" w:cs="B Zar" w:hint="cs"/>
          <w:sz w:val="24"/>
          <w:szCs w:val="24"/>
          <w:rtl/>
          <w:lang w:bidi="fa-IR"/>
        </w:rPr>
        <w:t xml:space="preserve"> روشی را ارائه کردند که با استفاده از رویکرد برش آلفا، مدل تحلیل پوششی داده‌های فازی را به مدل قطعی اولیه تبدیل می‌نماید. استفاده از این تکنیک نیازمند حل مسائل برنامه‌ریزی خطی متعدد به منظور تخمین تابع عضویت جهت ارزیابی عملکرد یک واحد تصمیم‌گیرنده است</w:t>
      </w:r>
      <w:r>
        <w:rPr>
          <w:rFonts w:ascii="Times New Roman" w:eastAsia="Times New Roman" w:hAnsi="Times New Roman" w:cs="B Zar"/>
          <w:sz w:val="24"/>
          <w:szCs w:val="24"/>
          <w:lang w:bidi="fa-IR"/>
        </w:rPr>
        <w:t>(Kao and Liu,2003)</w:t>
      </w:r>
      <w:r>
        <w:rPr>
          <w:rFonts w:ascii="Times New Roman" w:eastAsia="Times New Roman" w:hAnsi="Times New Roman" w:cs="B Zar" w:hint="cs"/>
          <w:sz w:val="24"/>
          <w:szCs w:val="24"/>
          <w:rtl/>
          <w:lang w:bidi="fa-IR"/>
        </w:rPr>
        <w:t>.</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t>در مدل ارائه شده توسط «تاناکا»</w:t>
      </w:r>
      <w:r w:rsidRPr="007F3676">
        <w:rPr>
          <w:rStyle w:val="FootnoteReference"/>
          <w:rFonts w:ascii="Times New Roman" w:eastAsia="Times New Roman" w:hAnsi="Times New Roman" w:cs="B Zar"/>
          <w:sz w:val="24"/>
          <w:szCs w:val="24"/>
          <w:rtl/>
          <w:lang w:bidi="fa-IR"/>
        </w:rPr>
        <w:footnoteReference w:id="105"/>
      </w:r>
      <w:r w:rsidRPr="007F3676">
        <w:rPr>
          <w:rFonts w:ascii="Times New Roman" w:eastAsia="Times New Roman" w:hAnsi="Times New Roman" w:cs="B Zar" w:hint="cs"/>
          <w:sz w:val="24"/>
          <w:szCs w:val="24"/>
          <w:rtl/>
          <w:lang w:bidi="fa-IR"/>
        </w:rPr>
        <w:t>، «ایشیهاشی»</w:t>
      </w:r>
      <w:r w:rsidRPr="007F3676">
        <w:rPr>
          <w:rStyle w:val="FootnoteReference"/>
          <w:rFonts w:ascii="Times New Roman" w:eastAsia="Times New Roman" w:hAnsi="Times New Roman" w:cs="B Zar"/>
          <w:sz w:val="24"/>
          <w:szCs w:val="24"/>
          <w:rtl/>
          <w:lang w:bidi="fa-IR"/>
        </w:rPr>
        <w:footnoteReference w:id="106"/>
      </w:r>
      <w:r w:rsidRPr="007F3676">
        <w:rPr>
          <w:rFonts w:ascii="Times New Roman" w:eastAsia="Times New Roman" w:hAnsi="Times New Roman" w:cs="B Zar" w:hint="cs"/>
          <w:sz w:val="24"/>
          <w:szCs w:val="24"/>
          <w:rtl/>
          <w:lang w:bidi="fa-IR"/>
        </w:rPr>
        <w:t xml:space="preserve"> و «آسایی»</w:t>
      </w:r>
      <w:r w:rsidRPr="007F3676">
        <w:rPr>
          <w:rStyle w:val="FootnoteReference"/>
          <w:rFonts w:ascii="Times New Roman" w:eastAsia="Times New Roman" w:hAnsi="Times New Roman" w:cs="B Zar"/>
          <w:sz w:val="24"/>
          <w:szCs w:val="24"/>
          <w:rtl/>
          <w:lang w:bidi="fa-IR"/>
        </w:rPr>
        <w:footnoteReference w:id="107"/>
      </w:r>
      <w:r w:rsidRPr="007F3676">
        <w:rPr>
          <w:rFonts w:ascii="Times New Roman" w:eastAsia="Times New Roman" w:hAnsi="Times New Roman" w:cs="B Zar" w:hint="cs"/>
          <w:sz w:val="24"/>
          <w:szCs w:val="24"/>
          <w:rtl/>
          <w:lang w:bidi="fa-IR"/>
        </w:rPr>
        <w:t xml:space="preserve"> اعداد مثلثی فازی به کار گرفته شد. آن‌ها پس از بهره‌گیری از روش برش آلفا و مقایسه فواصل، از یک جفت برنامه‌ریزی خطی برای ارزیابی کارایی واحد تحت بررسی استفاده کردند. آن‌ها همچنین با بهره‌گیری از ارتباط بین مدل تحلیل پوششی داده‌ها و تحلیل رگرسیون، مدل فازی </w:t>
      </w:r>
      <w:r w:rsidRPr="007F3676">
        <w:rPr>
          <w:rFonts w:ascii="Times New Roman" w:eastAsia="Times New Roman" w:hAnsi="Times New Roman" w:cs="B Zar"/>
          <w:sz w:val="24"/>
          <w:szCs w:val="24"/>
          <w:lang w:bidi="fa-IR"/>
        </w:rPr>
        <w:t>DEA</w:t>
      </w:r>
      <w:r w:rsidRPr="007F3676">
        <w:rPr>
          <w:rFonts w:ascii="Times New Roman" w:eastAsia="Times New Roman" w:hAnsi="Times New Roman" w:cs="B Zar" w:hint="cs"/>
          <w:sz w:val="24"/>
          <w:szCs w:val="24"/>
          <w:rtl/>
          <w:lang w:bidi="fa-IR"/>
        </w:rPr>
        <w:t xml:space="preserve"> را بسط دادند</w:t>
      </w:r>
      <w:r>
        <w:rPr>
          <w:rFonts w:ascii="Times New Roman" w:eastAsia="Times New Roman" w:hAnsi="Times New Roman" w:cs="B Zar"/>
          <w:sz w:val="24"/>
          <w:szCs w:val="24"/>
          <w:lang w:bidi="fa-IR"/>
        </w:rPr>
        <w:t>(Tanaka et al.,1984)</w:t>
      </w:r>
      <w:r>
        <w:rPr>
          <w:rFonts w:ascii="Times New Roman" w:eastAsia="Times New Roman" w:hAnsi="Times New Roman" w:cs="B Zar" w:hint="cs"/>
          <w:sz w:val="24"/>
          <w:szCs w:val="24"/>
          <w:rtl/>
          <w:lang w:bidi="fa-IR"/>
        </w:rPr>
        <w:t>.</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t>«اسمیرلیس»</w:t>
      </w:r>
      <w:r w:rsidRPr="007F3676">
        <w:rPr>
          <w:rStyle w:val="FootnoteReference"/>
          <w:rFonts w:ascii="Times New Roman" w:eastAsia="Times New Roman" w:hAnsi="Times New Roman" w:cs="B Zar"/>
          <w:sz w:val="24"/>
          <w:szCs w:val="24"/>
          <w:rtl/>
          <w:lang w:bidi="fa-IR"/>
        </w:rPr>
        <w:footnoteReference w:id="108"/>
      </w:r>
      <w:r w:rsidRPr="007F3676">
        <w:rPr>
          <w:rFonts w:ascii="Times New Roman" w:eastAsia="Times New Roman" w:hAnsi="Times New Roman" w:cs="B Zar" w:hint="cs"/>
          <w:sz w:val="24"/>
          <w:szCs w:val="24"/>
          <w:rtl/>
          <w:lang w:bidi="fa-IR"/>
        </w:rPr>
        <w:t xml:space="preserve"> و «دسپاتیس»</w:t>
      </w:r>
      <w:r w:rsidRPr="007F3676">
        <w:rPr>
          <w:rStyle w:val="FootnoteReference"/>
          <w:rFonts w:ascii="Times New Roman" w:eastAsia="Times New Roman" w:hAnsi="Times New Roman" w:cs="B Zar"/>
          <w:sz w:val="24"/>
          <w:szCs w:val="24"/>
          <w:rtl/>
          <w:lang w:bidi="fa-IR"/>
        </w:rPr>
        <w:footnoteReference w:id="109"/>
      </w:r>
      <w:r w:rsidRPr="007F3676">
        <w:rPr>
          <w:rFonts w:ascii="Times New Roman" w:eastAsia="Times New Roman" w:hAnsi="Times New Roman" w:cs="B Zar" w:hint="cs"/>
          <w:sz w:val="24"/>
          <w:szCs w:val="24"/>
          <w:rtl/>
          <w:lang w:bidi="fa-IR"/>
        </w:rPr>
        <w:t xml:space="preserve"> در مقاله خود از داده‌هایی که دارای کران بالا و پایین هستند استفاده کردند. آن‌گاه متغیری را در بازه مذکور به عنوان سطح مصرفی ورودی و میزان خروجی در نظر گرفتند. با وارد کردن این متغیر در مدل پایه‌ای </w:t>
      </w:r>
      <w:r w:rsidRPr="007F3676">
        <w:rPr>
          <w:rFonts w:ascii="Times New Roman" w:eastAsia="Times New Roman" w:hAnsi="Times New Roman" w:cs="B Zar"/>
          <w:sz w:val="24"/>
          <w:szCs w:val="24"/>
          <w:lang w:bidi="fa-IR"/>
        </w:rPr>
        <w:t>CCR</w:t>
      </w:r>
      <w:r w:rsidRPr="007F3676">
        <w:rPr>
          <w:rFonts w:ascii="Times New Roman" w:eastAsia="Times New Roman" w:hAnsi="Times New Roman" w:cs="B Zar" w:hint="cs"/>
          <w:sz w:val="24"/>
          <w:szCs w:val="24"/>
          <w:rtl/>
          <w:lang w:bidi="fa-IR"/>
        </w:rPr>
        <w:t>، مدل مذکور به مدلی غیر خطی تبدیل شده که به منظور خطی کردن آن از تغییر متغیر استفاده نمودند. در نهایت با استفاده از دو نوع روش برای اندازه کارایی، حدود بالا و پایین را محاسبه نمودند</w:t>
      </w:r>
      <w:r>
        <w:rPr>
          <w:rFonts w:ascii="Times New Roman" w:eastAsia="Times New Roman" w:hAnsi="Times New Roman" w:cs="B Zar"/>
          <w:sz w:val="24"/>
          <w:szCs w:val="24"/>
          <w:lang w:bidi="fa-IR"/>
        </w:rPr>
        <w:t>(Emrouznejad,1995-2001)</w:t>
      </w:r>
      <w:r>
        <w:rPr>
          <w:rFonts w:ascii="Times New Roman" w:eastAsia="Times New Roman" w:hAnsi="Times New Roman" w:cs="B Zar" w:hint="cs"/>
          <w:sz w:val="24"/>
          <w:szCs w:val="24"/>
          <w:rtl/>
          <w:lang w:bidi="fa-IR"/>
        </w:rPr>
        <w:t>.</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t>«معماریانی»</w:t>
      </w:r>
      <w:r w:rsidRPr="007F3676">
        <w:rPr>
          <w:rStyle w:val="FootnoteReference"/>
          <w:rFonts w:ascii="Times New Roman" w:eastAsia="Times New Roman" w:hAnsi="Times New Roman" w:cs="B Zar"/>
          <w:sz w:val="24"/>
          <w:szCs w:val="24"/>
          <w:rtl/>
          <w:lang w:bidi="fa-IR"/>
        </w:rPr>
        <w:footnoteReference w:id="110"/>
      </w:r>
      <w:r w:rsidRPr="007F3676">
        <w:rPr>
          <w:rFonts w:ascii="Times New Roman" w:eastAsia="Times New Roman" w:hAnsi="Times New Roman" w:cs="B Zar" w:hint="cs"/>
          <w:sz w:val="24"/>
          <w:szCs w:val="24"/>
          <w:rtl/>
          <w:lang w:bidi="fa-IR"/>
        </w:rPr>
        <w:t>، «ساعتی»</w:t>
      </w:r>
      <w:r w:rsidRPr="007F3676">
        <w:rPr>
          <w:rStyle w:val="FootnoteReference"/>
          <w:rFonts w:ascii="Times New Roman" w:eastAsia="Times New Roman" w:hAnsi="Times New Roman" w:cs="B Zar"/>
          <w:sz w:val="24"/>
          <w:szCs w:val="24"/>
          <w:rtl/>
          <w:lang w:bidi="fa-IR"/>
        </w:rPr>
        <w:footnoteReference w:id="111"/>
      </w:r>
      <w:r w:rsidRPr="007F3676">
        <w:rPr>
          <w:rFonts w:ascii="Times New Roman" w:eastAsia="Times New Roman" w:hAnsi="Times New Roman" w:cs="B Zar" w:hint="cs"/>
          <w:sz w:val="24"/>
          <w:szCs w:val="24"/>
          <w:rtl/>
          <w:lang w:bidi="fa-IR"/>
        </w:rPr>
        <w:t xml:space="preserve"> و «جهانشاهلو» در مقاله‌ای که ارائه دادند اقدام به یافتن مجموعه‌ای از اوزان مشترک</w:t>
      </w:r>
      <w:r w:rsidRPr="007F3676">
        <w:rPr>
          <w:rStyle w:val="FootnoteReference"/>
          <w:rFonts w:ascii="Times New Roman" w:eastAsia="Times New Roman" w:hAnsi="Times New Roman" w:cs="B Zar"/>
          <w:sz w:val="24"/>
          <w:szCs w:val="24"/>
          <w:rtl/>
          <w:lang w:bidi="fa-IR"/>
        </w:rPr>
        <w:footnoteReference w:id="112"/>
      </w:r>
      <w:r w:rsidRPr="007F3676">
        <w:rPr>
          <w:rFonts w:ascii="Times New Roman" w:eastAsia="Times New Roman" w:hAnsi="Times New Roman" w:cs="B Zar" w:hint="cs"/>
          <w:sz w:val="24"/>
          <w:szCs w:val="24"/>
          <w:rtl/>
          <w:lang w:bidi="fa-IR"/>
        </w:rPr>
        <w:t xml:space="preserve"> در تمامی واحدها برای ورودی‌ها و خروجی‌ها پرداخته‌اند. آن‌ها برای یافتن مجموعه‌ای مشترک از اوزان در</w:t>
      </w:r>
      <w:r w:rsidRPr="007F3676">
        <w:rPr>
          <w:rFonts w:ascii="Times New Roman" w:eastAsia="Times New Roman" w:hAnsi="Times New Roman" w:cs="B Zar"/>
          <w:sz w:val="24"/>
          <w:szCs w:val="24"/>
          <w:lang w:bidi="fa-IR"/>
        </w:rPr>
        <w:t>DEA</w:t>
      </w:r>
      <w:r w:rsidRPr="007F3676">
        <w:rPr>
          <w:rFonts w:ascii="Times New Roman" w:eastAsia="Times New Roman" w:hAnsi="Times New Roman" w:cs="B Zar" w:hint="cs"/>
          <w:sz w:val="24"/>
          <w:szCs w:val="24"/>
          <w:rtl/>
          <w:lang w:bidi="fa-IR"/>
        </w:rPr>
        <w:t xml:space="preserve"> فازی، با اختصاص حد بالای اوزان به عوامل، انعطاف‌پذیری اوزان را محدود کرده و سپس با استفاده از این فواصل محدود شده، مجموعه مشترک </w:t>
      </w:r>
      <w:r w:rsidRPr="007F3676">
        <w:rPr>
          <w:rFonts w:ascii="Times New Roman" w:eastAsia="Times New Roman" w:hAnsi="Times New Roman" w:cs="B Zar" w:hint="cs"/>
          <w:sz w:val="24"/>
          <w:szCs w:val="24"/>
          <w:rtl/>
          <w:lang w:bidi="fa-IR"/>
        </w:rPr>
        <w:lastRenderedPageBreak/>
        <w:t>اوزان(</w:t>
      </w:r>
      <w:r w:rsidRPr="007F3676">
        <w:rPr>
          <w:rFonts w:ascii="Times New Roman" w:eastAsia="Times New Roman" w:hAnsi="Times New Roman" w:cs="B Zar"/>
          <w:sz w:val="24"/>
          <w:szCs w:val="24"/>
          <w:lang w:bidi="fa-IR"/>
        </w:rPr>
        <w:t>CSW</w:t>
      </w:r>
      <w:r w:rsidRPr="007F3676">
        <w:rPr>
          <w:rFonts w:ascii="Times New Roman" w:eastAsia="Times New Roman" w:hAnsi="Times New Roman" w:cs="B Zar" w:hint="cs"/>
          <w:sz w:val="24"/>
          <w:szCs w:val="24"/>
          <w:rtl/>
          <w:lang w:bidi="fa-IR"/>
        </w:rPr>
        <w:t>) را به‌دست آورده‌اند. سپس با استفاده از برش آلفای محدودیت‌ها و تابع هدف، آن‌ها را به فواصل قطعی تبدیل و مدل را حل کردند</w:t>
      </w:r>
      <w:r>
        <w:rPr>
          <w:rFonts w:ascii="Times New Roman" w:eastAsia="Times New Roman" w:hAnsi="Times New Roman" w:cs="B Zar"/>
          <w:sz w:val="24"/>
          <w:szCs w:val="24"/>
          <w:lang w:bidi="fa-IR"/>
        </w:rPr>
        <w:t>(Saati et al.,2005)</w:t>
      </w:r>
      <w:r>
        <w:rPr>
          <w:rFonts w:ascii="Times New Roman" w:eastAsia="Times New Roman" w:hAnsi="Times New Roman" w:cs="B Zar" w:hint="cs"/>
          <w:sz w:val="24"/>
          <w:szCs w:val="24"/>
          <w:rtl/>
          <w:lang w:bidi="fa-IR"/>
        </w:rPr>
        <w:t>.</w:t>
      </w:r>
    </w:p>
    <w:p w:rsidR="005D7038" w:rsidRPr="007F3676" w:rsidRDefault="005D7038" w:rsidP="005D7038">
      <w:pPr>
        <w:bidi/>
        <w:spacing w:after="0" w:line="360" w:lineRule="auto"/>
        <w:jc w:val="both"/>
        <w:rPr>
          <w:rFonts w:ascii="Times New Roman" w:eastAsia="Times New Roman" w:hAnsi="Times New Roman" w:cs="B Zar"/>
          <w:sz w:val="24"/>
          <w:szCs w:val="24"/>
          <w:rtl/>
          <w:lang w:bidi="fa-IR"/>
        </w:rPr>
      </w:pPr>
      <w:r w:rsidRPr="007F3676">
        <w:rPr>
          <w:rFonts w:ascii="Times New Roman" w:eastAsia="Times New Roman" w:hAnsi="Times New Roman" w:cs="B Zar" w:hint="cs"/>
          <w:sz w:val="24"/>
          <w:szCs w:val="24"/>
          <w:rtl/>
          <w:lang w:bidi="fa-IR"/>
        </w:rPr>
        <w:t>«ژو»</w:t>
      </w:r>
      <w:r w:rsidRPr="007F3676">
        <w:rPr>
          <w:rStyle w:val="FootnoteReference"/>
          <w:rFonts w:ascii="Times New Roman" w:eastAsia="Times New Roman" w:hAnsi="Times New Roman" w:cs="B Zar"/>
          <w:sz w:val="24"/>
          <w:szCs w:val="24"/>
          <w:rtl/>
          <w:lang w:bidi="fa-IR"/>
        </w:rPr>
        <w:footnoteReference w:id="113"/>
      </w:r>
      <w:r w:rsidRPr="007F3676">
        <w:rPr>
          <w:rFonts w:ascii="Times New Roman" w:eastAsia="Times New Roman" w:hAnsi="Times New Roman" w:cs="B Zar" w:hint="cs"/>
          <w:sz w:val="24"/>
          <w:szCs w:val="24"/>
          <w:rtl/>
          <w:lang w:bidi="fa-IR"/>
        </w:rPr>
        <w:t xml:space="preserve"> مدل </w:t>
      </w:r>
      <w:r w:rsidRPr="007F3676">
        <w:rPr>
          <w:rFonts w:ascii="Times New Roman" w:eastAsia="Times New Roman" w:hAnsi="Times New Roman" w:cs="B Zar"/>
          <w:sz w:val="24"/>
          <w:szCs w:val="24"/>
          <w:lang w:bidi="fa-IR"/>
        </w:rPr>
        <w:t>CCR</w:t>
      </w:r>
      <w:r w:rsidRPr="007F3676">
        <w:rPr>
          <w:rFonts w:ascii="Times New Roman" w:eastAsia="Times New Roman" w:hAnsi="Times New Roman" w:cs="B Zar" w:hint="cs"/>
          <w:sz w:val="24"/>
          <w:szCs w:val="24"/>
          <w:rtl/>
          <w:lang w:bidi="fa-IR"/>
        </w:rPr>
        <w:t xml:space="preserve"> فازی را با داده‌های کراندار رتبه‌ای مورد توجه قرار داد. با لحاظ کردن این</w:t>
      </w:r>
      <w:r w:rsidRPr="007F3676">
        <w:rPr>
          <w:rFonts w:ascii="Times New Roman" w:eastAsia="Times New Roman" w:hAnsi="Times New Roman" w:cs="B Zar" w:hint="eastAsia"/>
          <w:sz w:val="24"/>
          <w:szCs w:val="24"/>
          <w:rtl/>
          <w:lang w:bidi="fa-IR"/>
        </w:rPr>
        <w:t xml:space="preserve">‌گونه داده‌ها مدل خطی به مدلی غیر </w:t>
      </w:r>
      <w:r w:rsidRPr="007F3676">
        <w:rPr>
          <w:rFonts w:ascii="Times New Roman" w:eastAsia="Times New Roman" w:hAnsi="Times New Roman" w:cs="B Zar" w:hint="cs"/>
          <w:sz w:val="24"/>
          <w:szCs w:val="24"/>
          <w:rtl/>
          <w:lang w:bidi="fa-IR"/>
        </w:rPr>
        <w:t>خطی تبدیل می‌شود. برای خطی کردن مدل پیشنهادی، از دو نوع رویکرد استفاده شده است. نخست تبدیل مقیاس و دوم تغییر متغیر. وی روش پیشنهادی خود را در محاسبه کارایی مجموعه</w:t>
      </w:r>
      <w:r w:rsidRPr="007F3676">
        <w:rPr>
          <w:rFonts w:ascii="Times New Roman" w:eastAsia="Times New Roman" w:hAnsi="Times New Roman" w:cs="B Zar" w:hint="eastAsia"/>
          <w:sz w:val="24"/>
          <w:szCs w:val="24"/>
          <w:rtl/>
          <w:lang w:bidi="fa-IR"/>
        </w:rPr>
        <w:t>‌ای از مراکز مخابراتی به کار گرفت</w:t>
      </w:r>
      <w:r>
        <w:rPr>
          <w:rFonts w:ascii="Times New Roman" w:eastAsia="Times New Roman" w:hAnsi="Times New Roman" w:cs="B Zar"/>
          <w:sz w:val="24"/>
          <w:szCs w:val="24"/>
          <w:lang w:bidi="fa-IR"/>
        </w:rPr>
        <w:t>(Zhu,2003)</w:t>
      </w:r>
      <w:r>
        <w:rPr>
          <w:rFonts w:ascii="Times New Roman" w:eastAsia="Times New Roman" w:hAnsi="Times New Roman" w:cs="B Zar" w:hint="cs"/>
          <w:sz w:val="24"/>
          <w:szCs w:val="24"/>
          <w:rtl/>
          <w:lang w:bidi="fa-IR"/>
        </w:rPr>
        <w:t>.</w:t>
      </w:r>
    </w:p>
    <w:p w:rsidR="005D7038" w:rsidRDefault="005D7038" w:rsidP="005D7038">
      <w:pPr>
        <w:bidi/>
        <w:spacing w:after="0" w:line="360" w:lineRule="auto"/>
        <w:jc w:val="both"/>
        <w:rPr>
          <w:rFonts w:ascii="Times New Roman" w:eastAsia="Times New Roman" w:hAnsi="Times New Roman" w:cs="B Zar"/>
          <w:sz w:val="24"/>
          <w:szCs w:val="24"/>
          <w:lang w:bidi="fa-IR"/>
        </w:rPr>
      </w:pPr>
      <w:r w:rsidRPr="007F3676">
        <w:rPr>
          <w:rFonts w:ascii="Times New Roman" w:eastAsia="Times New Roman" w:hAnsi="Times New Roman" w:cs="B Zar" w:hint="cs"/>
          <w:sz w:val="24"/>
          <w:szCs w:val="24"/>
          <w:rtl/>
          <w:lang w:bidi="fa-IR"/>
        </w:rPr>
        <w:t>در جدیدترین آن‌ها در سال 2006، «سلیمانی دامانه»، «جهانشاهلو» و «عباس‌بندی»  در مقاله‌ای ضمن بررسی مشکلات تئوریکی و محاسباتی برخی از تکنیک‌های اندازه‌گیری عملکرد فعلی، رویکرد جدیدی را بدون اشکالات مدل‌های پیشین با استفاده از تحلیل پوششی داده‌های فازی ارائه نموده‌اند که مبنای سنجش کارایی در تحقیق حاضر است</w:t>
      </w:r>
      <w:r>
        <w:rPr>
          <w:rFonts w:ascii="Times New Roman" w:eastAsia="Times New Roman" w:hAnsi="Times New Roman" w:cs="B Zar"/>
          <w:sz w:val="24"/>
          <w:szCs w:val="24"/>
          <w:lang w:bidi="fa-IR"/>
        </w:rPr>
        <w:t>(Soleimani et al.,2006)</w:t>
      </w:r>
      <w:r>
        <w:rPr>
          <w:rFonts w:ascii="Times New Roman" w:eastAsia="Times New Roman" w:hAnsi="Times New Roman" w:cs="B Zar" w:hint="cs"/>
          <w:sz w:val="24"/>
          <w:szCs w:val="24"/>
          <w:rtl/>
          <w:lang w:bidi="fa-IR"/>
        </w:rPr>
        <w:t>.</w:t>
      </w:r>
    </w:p>
    <w:p w:rsidR="005D7038" w:rsidRPr="001317BD" w:rsidRDefault="005D7038" w:rsidP="005D7038">
      <w:pPr>
        <w:bidi/>
        <w:spacing w:after="0" w:line="360" w:lineRule="auto"/>
        <w:jc w:val="both"/>
        <w:rPr>
          <w:rFonts w:ascii="Times New Roman" w:eastAsia="Times New Roman" w:hAnsi="Times New Roman" w:cs="B Zar"/>
          <w:b/>
          <w:bCs/>
          <w:sz w:val="24"/>
          <w:szCs w:val="24"/>
          <w:rtl/>
          <w:lang w:bidi="fa-IR"/>
        </w:rPr>
      </w:pPr>
      <w:r w:rsidRPr="001317BD">
        <w:rPr>
          <w:rFonts w:ascii="Times New Roman" w:eastAsia="Times New Roman" w:hAnsi="Times New Roman" w:cs="B Zar"/>
          <w:b/>
          <w:bCs/>
          <w:sz w:val="24"/>
          <w:szCs w:val="24"/>
          <w:lang w:bidi="fa-IR"/>
        </w:rPr>
        <w:t>DEA</w:t>
      </w:r>
      <w:r w:rsidRPr="001317BD">
        <w:rPr>
          <w:rFonts w:ascii="Times New Roman" w:eastAsia="Times New Roman" w:hAnsi="Times New Roman" w:cs="B Zar" w:hint="cs"/>
          <w:b/>
          <w:bCs/>
          <w:sz w:val="24"/>
          <w:szCs w:val="24"/>
          <w:rtl/>
          <w:lang w:bidi="fa-IR"/>
        </w:rPr>
        <w:t xml:space="preserve"> در ایران</w:t>
      </w:r>
    </w:p>
    <w:p w:rsidR="005D7038" w:rsidRPr="001317BD" w:rsidRDefault="005D7038" w:rsidP="005D7038">
      <w:pPr>
        <w:shd w:val="clear" w:color="auto" w:fill="FFFFFF"/>
        <w:bidi/>
        <w:spacing w:after="0" w:line="360" w:lineRule="auto"/>
        <w:jc w:val="both"/>
        <w:rPr>
          <w:rFonts w:ascii="Times New Roman" w:eastAsia="Times New Roman" w:hAnsi="Times New Roman" w:cs="B Zar"/>
          <w:sz w:val="24"/>
          <w:szCs w:val="24"/>
          <w:rtl/>
          <w:lang w:bidi="fa-IR"/>
        </w:rPr>
      </w:pPr>
      <w:r w:rsidRPr="001317BD">
        <w:rPr>
          <w:rFonts w:ascii="Times New Roman" w:eastAsia="Times New Roman" w:hAnsi="Times New Roman" w:cs="B Zar"/>
          <w:sz w:val="24"/>
          <w:szCs w:val="24"/>
          <w:lang w:bidi="fa-IR"/>
        </w:rPr>
        <w:t>DEA</w:t>
      </w:r>
      <w:r w:rsidRPr="001317BD">
        <w:rPr>
          <w:rFonts w:ascii="Times New Roman" w:eastAsia="Times New Roman" w:hAnsi="Times New Roman" w:cs="B Zar"/>
          <w:sz w:val="24"/>
          <w:szCs w:val="24"/>
          <w:rtl/>
          <w:lang w:bidi="fa-IR"/>
        </w:rPr>
        <w:t xml:space="preserve"> درسال ١٣٧٢ توسط </w:t>
      </w:r>
      <w:r w:rsidRPr="001317BD">
        <w:rPr>
          <w:rFonts w:ascii="Cambria" w:eastAsia="Times New Roman" w:hAnsi="Cambria" w:cs="Cambria" w:hint="cs"/>
          <w:sz w:val="24"/>
          <w:szCs w:val="24"/>
          <w:rtl/>
          <w:lang w:bidi="fa-IR"/>
        </w:rPr>
        <w:t> </w:t>
      </w:r>
      <w:r w:rsidRPr="001317BD">
        <w:rPr>
          <w:rFonts w:ascii="Times New Roman" w:eastAsia="Times New Roman" w:hAnsi="Times New Roman" w:cs="B Zar" w:hint="cs"/>
          <w:sz w:val="24"/>
          <w:szCs w:val="24"/>
          <w:rtl/>
          <w:lang w:bidi="fa-IR"/>
        </w:rPr>
        <w:t>دكتر "</w:t>
      </w:r>
      <w:r w:rsidRPr="001317BD">
        <w:rPr>
          <w:rFonts w:ascii="Times New Roman" w:eastAsia="Times New Roman" w:hAnsi="Times New Roman" w:cs="B Zar"/>
          <w:sz w:val="24"/>
          <w:szCs w:val="24"/>
          <w:rtl/>
          <w:lang w:bidi="fa-IR"/>
        </w:rPr>
        <w:t>جهانشاهلو</w:t>
      </w:r>
      <w:r w:rsidRPr="001317BD">
        <w:rPr>
          <w:rFonts w:ascii="Times New Roman" w:eastAsia="Times New Roman" w:hAnsi="Times New Roman" w:cs="B Zar" w:hint="cs"/>
          <w:sz w:val="24"/>
          <w:szCs w:val="24"/>
          <w:rtl/>
          <w:lang w:bidi="fa-IR"/>
        </w:rPr>
        <w:t>"</w:t>
      </w:r>
      <w:r w:rsidRPr="001317BD">
        <w:rPr>
          <w:rFonts w:ascii="Times New Roman" w:eastAsia="Times New Roman" w:hAnsi="Times New Roman" w:cs="B Zar"/>
          <w:sz w:val="24"/>
          <w:szCs w:val="24"/>
          <w:rtl/>
          <w:lang w:bidi="fa-IR"/>
        </w:rPr>
        <w:t xml:space="preserve"> وارد ايران و اولين مقاله در سال ١٣٧٩ چاپ شد٠تا كنون پنج كنفراس تحليل پوششي داده ها در سطح كشور برگزار شده است كه در پنجمين كنفرانس ملي </w:t>
      </w:r>
      <w:r w:rsidRPr="001317BD">
        <w:rPr>
          <w:rFonts w:ascii="Times New Roman" w:eastAsia="Times New Roman" w:hAnsi="Times New Roman" w:cs="B Zar"/>
          <w:sz w:val="24"/>
          <w:szCs w:val="24"/>
          <w:lang w:bidi="fa-IR"/>
        </w:rPr>
        <w:t>DEA</w:t>
      </w:r>
      <w:r w:rsidRPr="001317BD">
        <w:rPr>
          <w:rFonts w:ascii="Times New Roman" w:eastAsia="Times New Roman" w:hAnsi="Times New Roman" w:cs="B Zar"/>
          <w:sz w:val="24"/>
          <w:szCs w:val="24"/>
          <w:rtl/>
          <w:lang w:bidi="fa-IR"/>
        </w:rPr>
        <w:t xml:space="preserve"> (شهريور ٩٢ تنكابن ) ٢٩٢ مقاله پذيرفته شد ، ازاين تعداد ٩٨ مقاله در زمينه </w:t>
      </w:r>
      <w:r w:rsidRPr="001317BD">
        <w:rPr>
          <w:rFonts w:ascii="Times New Roman" w:eastAsia="Times New Roman" w:hAnsi="Times New Roman" w:cs="B Zar"/>
          <w:sz w:val="24"/>
          <w:szCs w:val="24"/>
          <w:lang w:bidi="fa-IR"/>
        </w:rPr>
        <w:t>DEA</w:t>
      </w:r>
      <w:r w:rsidRPr="001317BD">
        <w:rPr>
          <w:rFonts w:ascii="Times New Roman" w:eastAsia="Times New Roman" w:hAnsi="Times New Roman" w:cs="B Zar"/>
          <w:sz w:val="24"/>
          <w:szCs w:val="24"/>
          <w:rtl/>
          <w:lang w:bidi="fa-IR"/>
        </w:rPr>
        <w:t xml:space="preserve"> كاربردي ارائه شد كه 22 مقاله (تقريبآ ٢٣ درصد) در حوزه بانكداري مطرح شد . براي نمونه مي توان به موارد زير اشاره كرد :</w:t>
      </w:r>
    </w:p>
    <w:p w:rsidR="005D7038" w:rsidRDefault="005D7038" w:rsidP="005D7038">
      <w:pPr>
        <w:shd w:val="clear" w:color="auto" w:fill="FFFFFF"/>
        <w:bidi/>
        <w:spacing w:after="0" w:line="360" w:lineRule="auto"/>
        <w:jc w:val="both"/>
        <w:rPr>
          <w:rFonts w:ascii="Times New Roman" w:eastAsia="Times New Roman" w:hAnsi="Times New Roman" w:cs="B Zar"/>
          <w:sz w:val="24"/>
          <w:szCs w:val="24"/>
          <w:rtl/>
          <w:lang w:bidi="fa-IR"/>
        </w:rPr>
      </w:pPr>
      <w:r w:rsidRPr="001317BD">
        <w:rPr>
          <w:rFonts w:ascii="Times New Roman" w:eastAsia="Times New Roman" w:hAnsi="Times New Roman" w:cs="B Zar"/>
          <w:sz w:val="24"/>
          <w:szCs w:val="24"/>
          <w:rtl/>
          <w:lang w:bidi="fa-IR"/>
        </w:rPr>
        <w:t xml:space="preserve">محاسبه شاخص بهره وري مالم كوئيست سراسري بانك هاي اقتصاد نوين، پاسارگاد و سامان به كمك </w:t>
      </w:r>
      <w:r w:rsidRPr="001317BD">
        <w:rPr>
          <w:rFonts w:ascii="Times New Roman" w:eastAsia="Times New Roman" w:hAnsi="Times New Roman" w:cs="B Zar"/>
          <w:sz w:val="24"/>
          <w:szCs w:val="24"/>
          <w:lang w:bidi="fa-IR"/>
        </w:rPr>
        <w:t>DEA</w:t>
      </w:r>
      <w:r>
        <w:rPr>
          <w:rFonts w:ascii="Times New Roman" w:eastAsia="Times New Roman" w:hAnsi="Times New Roman" w:cs="B Zar"/>
          <w:sz w:val="24"/>
          <w:szCs w:val="24"/>
          <w:rtl/>
          <w:lang w:bidi="fa-IR"/>
        </w:rPr>
        <w:t xml:space="preserve"> (مولوي،ايزدي پناه</w:t>
      </w:r>
      <w:r>
        <w:rPr>
          <w:rFonts w:ascii="Times New Roman" w:eastAsia="Times New Roman" w:hAnsi="Times New Roman" w:cs="B Zar" w:hint="cs"/>
          <w:sz w:val="24"/>
          <w:szCs w:val="24"/>
          <w:rtl/>
          <w:lang w:bidi="fa-IR"/>
        </w:rPr>
        <w:t xml:space="preserve">)، </w:t>
      </w:r>
      <w:r w:rsidRPr="001317BD">
        <w:rPr>
          <w:rFonts w:ascii="Times New Roman" w:eastAsia="Times New Roman" w:hAnsi="Times New Roman" w:cs="B Zar" w:hint="cs"/>
          <w:sz w:val="24"/>
          <w:szCs w:val="24"/>
          <w:rtl/>
          <w:lang w:bidi="fa-IR"/>
        </w:rPr>
        <w:t xml:space="preserve">  </w:t>
      </w:r>
      <w:r w:rsidRPr="001317BD">
        <w:rPr>
          <w:rFonts w:ascii="Times New Roman" w:eastAsia="Times New Roman" w:hAnsi="Times New Roman" w:cs="B Zar"/>
          <w:sz w:val="24"/>
          <w:szCs w:val="24"/>
          <w:rtl/>
          <w:lang w:bidi="fa-IR"/>
        </w:rPr>
        <w:t xml:space="preserve">ارزيابي عملكرد نيروي انساني شعب بانك صادرات گيلان با روش </w:t>
      </w:r>
      <w:r w:rsidRPr="001317BD">
        <w:rPr>
          <w:rFonts w:ascii="Times New Roman" w:eastAsia="Times New Roman" w:hAnsi="Times New Roman" w:cs="B Zar"/>
          <w:sz w:val="24"/>
          <w:szCs w:val="24"/>
          <w:lang w:bidi="fa-IR"/>
        </w:rPr>
        <w:t>DEA</w:t>
      </w:r>
      <w:r w:rsidRPr="001317BD">
        <w:rPr>
          <w:rFonts w:ascii="Times New Roman" w:eastAsia="Times New Roman" w:hAnsi="Times New Roman" w:cs="B Zar"/>
          <w:sz w:val="24"/>
          <w:szCs w:val="24"/>
          <w:rtl/>
          <w:lang w:bidi="fa-IR"/>
        </w:rPr>
        <w:t>( اميرتيموري ،معصوم زاده)</w:t>
      </w:r>
      <w:r>
        <w:rPr>
          <w:rFonts w:ascii="Times New Roman" w:eastAsia="Times New Roman" w:hAnsi="Times New Roman" w:cs="B Zar" w:hint="cs"/>
          <w:sz w:val="24"/>
          <w:szCs w:val="24"/>
          <w:rtl/>
          <w:lang w:bidi="fa-IR"/>
        </w:rPr>
        <w:t xml:space="preserve">، </w:t>
      </w:r>
      <w:r w:rsidRPr="001317BD">
        <w:rPr>
          <w:rFonts w:ascii="Times New Roman" w:eastAsia="Times New Roman" w:hAnsi="Times New Roman" w:cs="B Zar"/>
          <w:sz w:val="24"/>
          <w:szCs w:val="24"/>
          <w:rtl/>
          <w:lang w:bidi="fa-IR"/>
        </w:rPr>
        <w:t xml:space="preserve">روش تلفيقي </w:t>
      </w:r>
      <w:r w:rsidRPr="001317BD">
        <w:rPr>
          <w:rFonts w:ascii="Times New Roman" w:eastAsia="Times New Roman" w:hAnsi="Times New Roman" w:cs="B Zar"/>
          <w:sz w:val="24"/>
          <w:szCs w:val="24"/>
          <w:lang w:bidi="fa-IR"/>
        </w:rPr>
        <w:t>DEA</w:t>
      </w:r>
      <w:r w:rsidRPr="001317BD">
        <w:rPr>
          <w:rFonts w:ascii="Times New Roman" w:eastAsia="Times New Roman" w:hAnsi="Times New Roman" w:cs="B Zar"/>
          <w:sz w:val="24"/>
          <w:szCs w:val="24"/>
          <w:rtl/>
          <w:lang w:bidi="fa-IR"/>
        </w:rPr>
        <w:t xml:space="preserve"> و شبكه عصبي مصنوعي (</w:t>
      </w:r>
      <w:r w:rsidRPr="001317BD">
        <w:rPr>
          <w:rFonts w:ascii="Times New Roman" w:eastAsia="Times New Roman" w:hAnsi="Times New Roman" w:cs="B Zar"/>
          <w:sz w:val="24"/>
          <w:szCs w:val="24"/>
          <w:lang w:bidi="fa-IR"/>
        </w:rPr>
        <w:t>ANN</w:t>
      </w:r>
      <w:r w:rsidRPr="001317BD">
        <w:rPr>
          <w:rFonts w:ascii="Times New Roman" w:eastAsia="Times New Roman" w:hAnsi="Times New Roman" w:cs="B Zar"/>
          <w:sz w:val="24"/>
          <w:szCs w:val="24"/>
          <w:rtl/>
          <w:lang w:bidi="fa-IR"/>
        </w:rPr>
        <w:t>) جهت رتبه بندي شعب بانك (حسين</w:t>
      </w:r>
      <w:r w:rsidRPr="001317BD">
        <w:rPr>
          <w:rFonts w:ascii="Times New Roman" w:eastAsia="Times New Roman" w:hAnsi="Times New Roman" w:cs="B Zar" w:hint="cs"/>
          <w:sz w:val="24"/>
          <w:szCs w:val="24"/>
          <w:rtl/>
          <w:lang w:bidi="fa-IR"/>
        </w:rPr>
        <w:t xml:space="preserve"> </w:t>
      </w:r>
      <w:r w:rsidRPr="001317BD">
        <w:rPr>
          <w:rFonts w:ascii="Times New Roman" w:eastAsia="Times New Roman" w:hAnsi="Times New Roman" w:cs="B Zar"/>
          <w:sz w:val="24"/>
          <w:szCs w:val="24"/>
          <w:rtl/>
          <w:lang w:bidi="fa-IR"/>
        </w:rPr>
        <w:t>زاده،شكراله پور)</w:t>
      </w:r>
      <w:r>
        <w:rPr>
          <w:rFonts w:ascii="Cambria" w:eastAsia="Times New Roman" w:hAnsi="Cambria" w:cs="Sakkal Majalla" w:hint="cs"/>
          <w:sz w:val="24"/>
          <w:szCs w:val="24"/>
          <w:rtl/>
          <w:lang w:bidi="fa-IR"/>
        </w:rPr>
        <w:t xml:space="preserve">، </w:t>
      </w:r>
      <w:r w:rsidRPr="001317BD">
        <w:rPr>
          <w:rFonts w:ascii="Times New Roman" w:eastAsia="Times New Roman" w:hAnsi="Times New Roman" w:cs="B Zar" w:hint="cs"/>
          <w:sz w:val="24"/>
          <w:szCs w:val="24"/>
          <w:rtl/>
          <w:lang w:bidi="fa-IR"/>
        </w:rPr>
        <w:t xml:space="preserve"> </w:t>
      </w:r>
      <w:r w:rsidRPr="001317BD">
        <w:rPr>
          <w:rFonts w:ascii="Times New Roman" w:eastAsia="Times New Roman" w:hAnsi="Times New Roman" w:cs="B Zar"/>
          <w:sz w:val="24"/>
          <w:szCs w:val="24"/>
          <w:rtl/>
          <w:lang w:bidi="fa-IR"/>
        </w:rPr>
        <w:t xml:space="preserve">ارزيابي پوياي مديريت امور شعب بانك ملت در چالشهاي مختلف به كمك </w:t>
      </w:r>
      <w:r w:rsidRPr="001317BD">
        <w:rPr>
          <w:rFonts w:ascii="Times New Roman" w:eastAsia="Times New Roman" w:hAnsi="Times New Roman" w:cs="B Zar"/>
          <w:sz w:val="24"/>
          <w:szCs w:val="24"/>
          <w:lang w:bidi="fa-IR"/>
        </w:rPr>
        <w:t>DEA</w:t>
      </w:r>
      <w:r w:rsidRPr="001317BD">
        <w:rPr>
          <w:rFonts w:ascii="Times New Roman" w:eastAsia="Times New Roman" w:hAnsi="Times New Roman" w:cs="B Zar"/>
          <w:sz w:val="24"/>
          <w:szCs w:val="24"/>
          <w:rtl/>
          <w:lang w:bidi="fa-IR"/>
        </w:rPr>
        <w:t xml:space="preserve"> (جهاشاهلو،حسين زاده،كيماسي)</w:t>
      </w:r>
      <w:r>
        <w:rPr>
          <w:rFonts w:ascii="Times New Roman" w:eastAsia="Times New Roman" w:hAnsi="Times New Roman" w:cs="B Zar" w:hint="cs"/>
          <w:sz w:val="24"/>
          <w:szCs w:val="24"/>
          <w:rtl/>
          <w:lang w:bidi="fa-IR"/>
        </w:rPr>
        <w:t>،</w:t>
      </w:r>
      <w:r w:rsidRPr="001317BD">
        <w:rPr>
          <w:rFonts w:ascii="Times New Roman" w:eastAsia="Times New Roman" w:hAnsi="Times New Roman" w:cs="B Zar" w:hint="cs"/>
          <w:sz w:val="24"/>
          <w:szCs w:val="24"/>
          <w:rtl/>
          <w:lang w:bidi="fa-IR"/>
        </w:rPr>
        <w:t xml:space="preserve"> </w:t>
      </w:r>
      <w:r w:rsidRPr="001317BD">
        <w:rPr>
          <w:rFonts w:ascii="Times New Roman" w:eastAsia="Times New Roman" w:hAnsi="Times New Roman" w:cs="B Zar"/>
          <w:sz w:val="24"/>
          <w:szCs w:val="24"/>
          <w:rtl/>
          <w:lang w:bidi="fa-IR"/>
        </w:rPr>
        <w:t>كارا</w:t>
      </w:r>
      <w:r>
        <w:rPr>
          <w:rFonts w:ascii="Times New Roman" w:eastAsia="Times New Roman" w:hAnsi="Times New Roman" w:cs="B Zar" w:hint="cs"/>
          <w:sz w:val="24"/>
          <w:szCs w:val="24"/>
          <w:rtl/>
          <w:lang w:bidi="fa-IR"/>
        </w:rPr>
        <w:t>ی</w:t>
      </w:r>
      <w:r w:rsidRPr="001317BD">
        <w:rPr>
          <w:rFonts w:ascii="Times New Roman" w:eastAsia="Times New Roman" w:hAnsi="Times New Roman" w:cs="B Zar"/>
          <w:sz w:val="24"/>
          <w:szCs w:val="24"/>
          <w:rtl/>
          <w:lang w:bidi="fa-IR"/>
        </w:rPr>
        <w:t xml:space="preserve">ي بانكداري الكترونيك با استفاده از الگوي مرحله اي </w:t>
      </w:r>
      <w:r w:rsidRPr="001317BD">
        <w:rPr>
          <w:rFonts w:ascii="Times New Roman" w:eastAsia="Times New Roman" w:hAnsi="Times New Roman" w:cs="B Zar"/>
          <w:sz w:val="24"/>
          <w:szCs w:val="24"/>
          <w:lang w:bidi="fa-IR"/>
        </w:rPr>
        <w:t>DEA</w:t>
      </w:r>
      <w:r w:rsidRPr="001317BD">
        <w:rPr>
          <w:rFonts w:ascii="Times New Roman" w:eastAsia="Times New Roman" w:hAnsi="Times New Roman" w:cs="B Zar"/>
          <w:sz w:val="24"/>
          <w:szCs w:val="24"/>
          <w:rtl/>
          <w:lang w:bidi="fa-IR"/>
        </w:rPr>
        <w:t xml:space="preserve"> و بررسي الگوي پيشرفت شعب بانك (حسن زاده-نجفي،كريمي)</w:t>
      </w:r>
      <w:r>
        <w:rPr>
          <w:rFonts w:ascii="Times New Roman" w:eastAsia="Times New Roman" w:hAnsi="Times New Roman" w:cs="B Zar" w:hint="cs"/>
          <w:sz w:val="24"/>
          <w:szCs w:val="24"/>
          <w:rtl/>
          <w:lang w:bidi="fa-IR"/>
        </w:rPr>
        <w:t xml:space="preserve">، </w:t>
      </w:r>
      <w:r w:rsidRPr="001317BD">
        <w:rPr>
          <w:rFonts w:ascii="Times New Roman" w:eastAsia="Times New Roman" w:hAnsi="Times New Roman" w:cs="B Zar" w:hint="cs"/>
          <w:sz w:val="24"/>
          <w:szCs w:val="24"/>
          <w:rtl/>
          <w:lang w:bidi="fa-IR"/>
        </w:rPr>
        <w:t xml:space="preserve">  </w:t>
      </w:r>
      <w:r w:rsidRPr="001317BD">
        <w:rPr>
          <w:rFonts w:ascii="Times New Roman" w:eastAsia="Times New Roman" w:hAnsi="Times New Roman" w:cs="B Zar"/>
          <w:sz w:val="24"/>
          <w:szCs w:val="24"/>
          <w:rtl/>
          <w:lang w:bidi="fa-IR"/>
        </w:rPr>
        <w:t>محاسبه ريسك اعتباري مشتريان بانك و رتبه بندي آنهادرچهارچوب</w:t>
      </w:r>
      <w:r w:rsidRPr="001317BD">
        <w:rPr>
          <w:rFonts w:ascii="Times New Roman" w:eastAsia="Times New Roman" w:hAnsi="Times New Roman" w:cs="B Zar"/>
          <w:sz w:val="24"/>
          <w:szCs w:val="24"/>
          <w:lang w:bidi="fa-IR"/>
        </w:rPr>
        <w:t>DEA</w:t>
      </w:r>
      <w:r w:rsidRPr="001317BD">
        <w:rPr>
          <w:rFonts w:ascii="Times New Roman" w:eastAsia="Times New Roman" w:hAnsi="Times New Roman" w:cs="B Zar"/>
          <w:sz w:val="24"/>
          <w:szCs w:val="24"/>
          <w:rtl/>
          <w:lang w:bidi="fa-IR"/>
        </w:rPr>
        <w:t>(اسكندري،داروغه،غلامي)</w:t>
      </w:r>
      <w:r>
        <w:rPr>
          <w:rFonts w:ascii="Times New Roman" w:eastAsia="Times New Roman" w:hAnsi="Times New Roman" w:cs="B Zar" w:hint="cs"/>
          <w:sz w:val="24"/>
          <w:szCs w:val="24"/>
          <w:rtl/>
          <w:lang w:bidi="fa-IR"/>
        </w:rPr>
        <w:t xml:space="preserve">، </w:t>
      </w:r>
      <w:r w:rsidRPr="001317BD">
        <w:rPr>
          <w:rFonts w:ascii="Times New Roman" w:eastAsia="Times New Roman" w:hAnsi="Times New Roman" w:cs="B Zar" w:hint="cs"/>
          <w:sz w:val="24"/>
          <w:szCs w:val="24"/>
          <w:rtl/>
          <w:lang w:bidi="fa-IR"/>
        </w:rPr>
        <w:t xml:space="preserve">  </w:t>
      </w:r>
      <w:r w:rsidRPr="001317BD">
        <w:rPr>
          <w:rFonts w:ascii="Times New Roman" w:eastAsia="Times New Roman" w:hAnsi="Times New Roman" w:cs="B Zar"/>
          <w:sz w:val="24"/>
          <w:szCs w:val="24"/>
          <w:rtl/>
          <w:lang w:bidi="fa-IR"/>
        </w:rPr>
        <w:t xml:space="preserve">ارزيابي كارايي كيفيت خدمات شعب بانك ملي كرمان با </w:t>
      </w:r>
      <w:r w:rsidRPr="001317BD">
        <w:rPr>
          <w:rFonts w:ascii="Times New Roman" w:eastAsia="Times New Roman" w:hAnsi="Times New Roman" w:cs="B Zar"/>
          <w:sz w:val="24"/>
          <w:szCs w:val="24"/>
          <w:lang w:bidi="fa-IR"/>
        </w:rPr>
        <w:t>DEA</w:t>
      </w:r>
      <w:r w:rsidRPr="001317BD">
        <w:rPr>
          <w:rFonts w:ascii="Times New Roman" w:eastAsia="Times New Roman" w:hAnsi="Times New Roman" w:cs="B Zar"/>
          <w:sz w:val="24"/>
          <w:szCs w:val="24"/>
          <w:rtl/>
          <w:lang w:bidi="fa-IR"/>
        </w:rPr>
        <w:t xml:space="preserve"> (ملايي،عرب آبادي،نجمايي)</w:t>
      </w:r>
      <w:r>
        <w:rPr>
          <w:rFonts w:ascii="Times New Roman" w:eastAsia="Times New Roman" w:hAnsi="Times New Roman" w:cs="B Zar" w:hint="cs"/>
          <w:sz w:val="24"/>
          <w:szCs w:val="24"/>
          <w:rtl/>
          <w:lang w:bidi="fa-IR"/>
        </w:rPr>
        <w:t>.</w:t>
      </w:r>
    </w:p>
    <w:p w:rsidR="005D7038" w:rsidRDefault="005D7038" w:rsidP="005D7038">
      <w:pPr>
        <w:shd w:val="clear" w:color="auto" w:fill="FFFFFF"/>
        <w:bidi/>
        <w:spacing w:after="0" w:line="360" w:lineRule="auto"/>
        <w:jc w:val="both"/>
        <w:rPr>
          <w:rFonts w:ascii="Times New Roman" w:eastAsia="Times New Roman" w:hAnsi="Times New Roman" w:cs="B Zar"/>
          <w:sz w:val="24"/>
          <w:szCs w:val="24"/>
          <w:lang w:bidi="fa-IR"/>
        </w:rPr>
      </w:pPr>
      <w:r>
        <w:rPr>
          <w:rFonts w:ascii="Times New Roman" w:eastAsia="Times New Roman" w:hAnsi="Times New Roman" w:cs="B Zar" w:hint="cs"/>
          <w:sz w:val="24"/>
          <w:szCs w:val="24"/>
          <w:rtl/>
          <w:lang w:bidi="fa-IR"/>
        </w:rPr>
        <w:t>از نظر پایان نامه ای می توان به موارد متعددی اشاره نمود.</w:t>
      </w:r>
      <w:r w:rsidRPr="007F3676">
        <w:rPr>
          <w:rFonts w:ascii="Times New Roman" w:eastAsia="Times New Roman" w:hAnsi="Times New Roman" w:cs="B Zar" w:hint="cs"/>
          <w:sz w:val="24"/>
          <w:szCs w:val="24"/>
          <w:rtl/>
          <w:lang w:bidi="fa-IR"/>
        </w:rPr>
        <w:t xml:space="preserve"> در سال 1379 و در پایان‌نامه «مجید اژدری» </w:t>
      </w:r>
      <w:r>
        <w:rPr>
          <w:rFonts w:ascii="Times New Roman" w:eastAsia="Times New Roman" w:hAnsi="Times New Roman" w:cs="B Zar" w:hint="cs"/>
          <w:sz w:val="24"/>
          <w:szCs w:val="24"/>
          <w:rtl/>
          <w:lang w:bidi="fa-IR"/>
        </w:rPr>
        <w:t xml:space="preserve">(۱۳۷۹) </w:t>
      </w:r>
      <w:r w:rsidRPr="007F3676">
        <w:rPr>
          <w:rFonts w:ascii="Times New Roman" w:eastAsia="Times New Roman" w:hAnsi="Times New Roman" w:cs="B Zar" w:hint="cs"/>
          <w:sz w:val="24"/>
          <w:szCs w:val="24"/>
          <w:rtl/>
          <w:lang w:bidi="fa-IR"/>
        </w:rPr>
        <w:t>با عنوان «بسط و توسعه روش تجزیه و تحلیل پوششی داده‌ها در حالت عدم قطعیت» که در دانشگاه علم و صنعت انجام گرفته است و همچنین در سال 1382 و در پایان‌نامه</w:t>
      </w:r>
      <w:r>
        <w:rPr>
          <w:rFonts w:ascii="Times New Roman" w:eastAsia="Times New Roman" w:hAnsi="Times New Roman" w:cs="B Zar" w:hint="cs"/>
          <w:sz w:val="24"/>
          <w:szCs w:val="24"/>
          <w:rtl/>
          <w:lang w:bidi="fa-IR"/>
        </w:rPr>
        <w:t xml:space="preserve"> </w:t>
      </w:r>
      <w:r w:rsidRPr="007F3676">
        <w:rPr>
          <w:rFonts w:ascii="Times New Roman" w:eastAsia="Times New Roman" w:hAnsi="Times New Roman" w:cs="B Zar" w:hint="cs"/>
          <w:sz w:val="24"/>
          <w:szCs w:val="24"/>
          <w:rtl/>
          <w:lang w:bidi="fa-IR"/>
        </w:rPr>
        <w:t xml:space="preserve">«سلطانعلی شهریاری» با عنوان «ارائه یک مدل </w:t>
      </w:r>
      <w:r w:rsidRPr="007F3676">
        <w:rPr>
          <w:rFonts w:ascii="Times New Roman" w:eastAsia="Times New Roman" w:hAnsi="Times New Roman" w:cs="B Zar"/>
          <w:sz w:val="24"/>
          <w:szCs w:val="24"/>
          <w:lang w:bidi="fa-IR"/>
        </w:rPr>
        <w:t>DEA</w:t>
      </w:r>
      <w:r w:rsidRPr="007F3676">
        <w:rPr>
          <w:rFonts w:ascii="Times New Roman" w:eastAsia="Times New Roman" w:hAnsi="Times New Roman" w:cs="B Zar" w:hint="cs"/>
          <w:sz w:val="24"/>
          <w:szCs w:val="24"/>
          <w:rtl/>
          <w:lang w:bidi="fa-IR"/>
        </w:rPr>
        <w:t xml:space="preserve"> فازی جهت ارزیابی عملکرد نسبی دانشکده‌های </w:t>
      </w:r>
      <w:r w:rsidRPr="007F3676">
        <w:rPr>
          <w:rFonts w:ascii="Times New Roman" w:eastAsia="Times New Roman" w:hAnsi="Times New Roman" w:cs="B Zar" w:hint="cs"/>
          <w:sz w:val="24"/>
          <w:szCs w:val="24"/>
          <w:rtl/>
          <w:lang w:bidi="fa-IR"/>
        </w:rPr>
        <w:lastRenderedPageBreak/>
        <w:t xml:space="preserve">علوم انسانی دانشگاه تهران» که با راهنمایی«دکتر محمود صارمی» در دانشگاه تهران انجام شده است، تلاش‌هایی جهت استفاده از مدل‌های تحلیل پوششی داده‌ها در محیط فازی صورت گرفته است. همچنین می‌توان به پایان‌نامه«داود غلامرضایی» که در سال 1383 و با عنوان«طراحی مدل ریاضی </w:t>
      </w:r>
      <w:r w:rsidRPr="007F3676">
        <w:rPr>
          <w:rFonts w:ascii="Times New Roman" w:eastAsia="Times New Roman" w:hAnsi="Times New Roman" w:cs="B Zar"/>
          <w:sz w:val="24"/>
          <w:szCs w:val="24"/>
          <w:lang w:bidi="fa-IR"/>
        </w:rPr>
        <w:t>DEA</w:t>
      </w:r>
      <w:r w:rsidRPr="007F3676">
        <w:rPr>
          <w:rFonts w:ascii="Times New Roman" w:eastAsia="Times New Roman" w:hAnsi="Times New Roman" w:cs="B Zar" w:hint="cs"/>
          <w:sz w:val="24"/>
          <w:szCs w:val="24"/>
          <w:rtl/>
          <w:lang w:bidi="fa-IR"/>
        </w:rPr>
        <w:t xml:space="preserve"> فازی برای رتبه‌بندی استان</w:t>
      </w:r>
      <w:r w:rsidRPr="007F3676">
        <w:rPr>
          <w:rFonts w:ascii="Times New Roman" w:eastAsia="Times New Roman" w:hAnsi="Times New Roman" w:cs="B Zar" w:hint="eastAsia"/>
          <w:sz w:val="24"/>
          <w:szCs w:val="24"/>
          <w:rtl/>
          <w:lang w:bidi="fa-IR"/>
        </w:rPr>
        <w:t>‌های کشور</w:t>
      </w:r>
      <w:r w:rsidRPr="007F3676">
        <w:rPr>
          <w:rFonts w:ascii="Times New Roman" w:eastAsia="Times New Roman" w:hAnsi="Times New Roman" w:cs="B Zar" w:hint="cs"/>
          <w:sz w:val="24"/>
          <w:szCs w:val="24"/>
          <w:rtl/>
          <w:lang w:bidi="fa-IR"/>
        </w:rPr>
        <w:t xml:space="preserve">» که با راهنمایی«دکتر عادل آذر» در دانشگاه تربیت مدرس انجام شده است اشاره نمود. پایان‌نامه کارشناسی ارشد دانشگاه تربیت معلم با عنوان«تحلیل پوششی داده‌های نادقیق» که توسط «نازنین احمدی» </w:t>
      </w:r>
      <w:r>
        <w:rPr>
          <w:rFonts w:ascii="Times New Roman" w:eastAsia="Times New Roman" w:hAnsi="Times New Roman" w:cs="B Zar" w:hint="cs"/>
          <w:sz w:val="24"/>
          <w:szCs w:val="24"/>
          <w:rtl/>
          <w:lang w:bidi="fa-IR"/>
        </w:rPr>
        <w:t xml:space="preserve">(۱۳۸۳) </w:t>
      </w:r>
      <w:r w:rsidRPr="007F3676">
        <w:rPr>
          <w:rFonts w:ascii="Times New Roman" w:eastAsia="Times New Roman" w:hAnsi="Times New Roman" w:cs="B Zar" w:hint="cs"/>
          <w:sz w:val="24"/>
          <w:szCs w:val="24"/>
          <w:rtl/>
          <w:lang w:bidi="fa-IR"/>
        </w:rPr>
        <w:t>و به راهنمایی دکتر غلام‌رضا جهانشاهلو ارائه شده است، یکی دیگر از تحقیقات در این زمینه است.</w:t>
      </w:r>
    </w:p>
    <w:p w:rsidR="005D7038" w:rsidRPr="001E1219" w:rsidRDefault="005D7038" w:rsidP="005D7038">
      <w:pPr>
        <w:bidi/>
        <w:spacing w:after="0" w:line="360" w:lineRule="auto"/>
        <w:jc w:val="both"/>
        <w:rPr>
          <w:rFonts w:ascii="Times New Roman" w:eastAsia="Times New Roman" w:hAnsi="Times New Roman" w:cs="B Zar"/>
          <w:sz w:val="24"/>
          <w:szCs w:val="24"/>
          <w:rtl/>
          <w:lang w:bidi="fa-IR"/>
        </w:rPr>
      </w:pPr>
      <w:r w:rsidRPr="001E1219">
        <w:rPr>
          <w:rFonts w:ascii="Times New Roman" w:eastAsia="Times New Roman" w:hAnsi="Times New Roman" w:cs="B Zar" w:hint="cs"/>
          <w:sz w:val="24"/>
          <w:szCs w:val="24"/>
          <w:rtl/>
          <w:lang w:bidi="fa-IR"/>
        </w:rPr>
        <w:t xml:space="preserve">جهانشاهلو و خدابخشی (2003)، برای تعیین </w:t>
      </w:r>
      <w:r w:rsidRPr="001E1219">
        <w:rPr>
          <w:rFonts w:ascii="Times New Roman" w:eastAsia="Times New Roman" w:hAnsi="Times New Roman" w:cs="B Zar"/>
          <w:sz w:val="24"/>
          <w:szCs w:val="24"/>
          <w:lang w:bidi="fa-IR"/>
        </w:rPr>
        <w:t>MPSS</w:t>
      </w:r>
      <w:r w:rsidRPr="001E1219">
        <w:rPr>
          <w:rFonts w:ascii="Times New Roman" w:eastAsia="Times New Roman" w:hAnsi="Times New Roman" w:cs="B Zar"/>
          <w:sz w:val="24"/>
          <w:szCs w:val="24"/>
          <w:rtl/>
          <w:lang w:bidi="fa-IR"/>
        </w:rPr>
        <w:t xml:space="preserve"> </w:t>
      </w:r>
      <w:r w:rsidRPr="001E1219">
        <w:rPr>
          <w:rFonts w:ascii="Times New Roman" w:eastAsia="Times New Roman" w:hAnsi="Times New Roman" w:cs="B Zar" w:hint="cs"/>
          <w:sz w:val="24"/>
          <w:szCs w:val="24"/>
          <w:rtl/>
          <w:lang w:bidi="fa-IR"/>
        </w:rPr>
        <w:t xml:space="preserve">یک مدل با ماهیت خروجی-ورودی معرفی کردند که مشکلات مدل های قبلی را که تابع هدف کسری داشتند برطرف می کرد، چرا که تابع هدف جدید آن خطی است و نیازی به مقیاس داده ها نیست و لازم است که در مدل </w:t>
      </w:r>
      <w:r w:rsidRPr="001E1219">
        <w:rPr>
          <w:rFonts w:ascii="Times New Roman" w:eastAsia="Times New Roman" w:hAnsi="Times New Roman" w:cs="B Zar"/>
          <w:sz w:val="24"/>
          <w:szCs w:val="24"/>
          <w:lang w:bidi="fa-IR"/>
        </w:rPr>
        <w:t>CCR</w:t>
      </w:r>
      <w:r w:rsidRPr="001E1219">
        <w:rPr>
          <w:rFonts w:ascii="Times New Roman" w:eastAsia="Times New Roman" w:hAnsi="Times New Roman" w:cs="B Zar"/>
          <w:sz w:val="24"/>
          <w:szCs w:val="24"/>
          <w:rtl/>
          <w:lang w:bidi="fa-IR"/>
        </w:rPr>
        <w:t xml:space="preserve"> </w:t>
      </w:r>
      <w:r w:rsidRPr="001E1219">
        <w:rPr>
          <w:rFonts w:ascii="Times New Roman" w:eastAsia="Times New Roman" w:hAnsi="Times New Roman" w:cs="B Zar" w:hint="cs"/>
          <w:sz w:val="24"/>
          <w:szCs w:val="24"/>
          <w:rtl/>
          <w:lang w:bidi="fa-IR"/>
        </w:rPr>
        <w:t xml:space="preserve">واحد های تصمیم گیرنده مجازی در مرز مشترک مدل </w:t>
      </w:r>
      <w:r w:rsidRPr="001E1219">
        <w:rPr>
          <w:rFonts w:ascii="Times New Roman" w:eastAsia="Times New Roman" w:hAnsi="Times New Roman" w:cs="B Zar"/>
          <w:sz w:val="24"/>
          <w:szCs w:val="24"/>
          <w:lang w:bidi="fa-IR"/>
        </w:rPr>
        <w:t>CCR</w:t>
      </w:r>
      <w:r w:rsidRPr="001E1219">
        <w:rPr>
          <w:rFonts w:ascii="Times New Roman" w:eastAsia="Times New Roman" w:hAnsi="Times New Roman" w:cs="B Zar"/>
          <w:sz w:val="24"/>
          <w:szCs w:val="24"/>
          <w:rtl/>
          <w:lang w:bidi="fa-IR"/>
        </w:rPr>
        <w:t xml:space="preserve"> </w:t>
      </w:r>
      <w:r w:rsidRPr="001E1219">
        <w:rPr>
          <w:rFonts w:ascii="Times New Roman" w:eastAsia="Times New Roman" w:hAnsi="Times New Roman" w:cs="B Zar" w:hint="cs"/>
          <w:sz w:val="24"/>
          <w:szCs w:val="24"/>
          <w:rtl/>
          <w:lang w:bidi="fa-IR"/>
        </w:rPr>
        <w:t xml:space="preserve">و </w:t>
      </w:r>
      <w:r w:rsidRPr="001E1219">
        <w:rPr>
          <w:rFonts w:ascii="Times New Roman" w:eastAsia="Times New Roman" w:hAnsi="Times New Roman" w:cs="B Zar"/>
          <w:sz w:val="24"/>
          <w:szCs w:val="24"/>
          <w:lang w:bidi="fa-IR"/>
        </w:rPr>
        <w:t>BCC</w:t>
      </w:r>
      <w:r w:rsidRPr="001E1219">
        <w:rPr>
          <w:rFonts w:ascii="Times New Roman" w:eastAsia="Times New Roman" w:hAnsi="Times New Roman" w:cs="B Zar" w:hint="cs"/>
          <w:sz w:val="24"/>
          <w:szCs w:val="24"/>
          <w:rtl/>
          <w:lang w:bidi="fa-IR"/>
        </w:rPr>
        <w:t xml:space="preserve"> حرکت کند تا </w:t>
      </w:r>
      <w:r w:rsidRPr="001E1219">
        <w:rPr>
          <w:rFonts w:ascii="Times New Roman" w:eastAsia="Times New Roman" w:hAnsi="Times New Roman" w:cs="B Zar"/>
          <w:sz w:val="24"/>
          <w:szCs w:val="24"/>
          <w:lang w:bidi="fa-IR"/>
        </w:rPr>
        <w:t>MPSS</w:t>
      </w:r>
      <w:r w:rsidRPr="001E1219">
        <w:rPr>
          <w:rFonts w:ascii="Times New Roman" w:eastAsia="Times New Roman" w:hAnsi="Times New Roman" w:cs="B Zar" w:hint="cs"/>
          <w:sz w:val="24"/>
          <w:szCs w:val="24"/>
          <w:rtl/>
          <w:lang w:bidi="fa-IR"/>
        </w:rPr>
        <w:t xml:space="preserve"> را برآورد کند.</w:t>
      </w:r>
    </w:p>
    <w:p w:rsidR="005D7038" w:rsidRDefault="005D7038" w:rsidP="005D7038">
      <w:pPr>
        <w:bidi/>
        <w:spacing w:after="240" w:line="360" w:lineRule="auto"/>
        <w:jc w:val="both"/>
        <w:rPr>
          <w:rFonts w:ascii="Times New Roman" w:eastAsia="Times New Roman" w:hAnsi="Times New Roman" w:cs="B Zar"/>
          <w:sz w:val="24"/>
          <w:szCs w:val="24"/>
          <w:rtl/>
          <w:lang w:bidi="fa-IR"/>
        </w:rPr>
      </w:pPr>
      <w:r w:rsidRPr="001E1219">
        <w:rPr>
          <w:rFonts w:ascii="Times New Roman" w:eastAsia="Times New Roman" w:hAnsi="Times New Roman" w:cs="B Zar" w:hint="cs"/>
          <w:sz w:val="24"/>
          <w:szCs w:val="24"/>
          <w:rtl/>
          <w:lang w:bidi="fa-IR"/>
        </w:rPr>
        <w:t xml:space="preserve">خدابخشی (2009 )، </w:t>
      </w:r>
      <w:r w:rsidRPr="001E1219">
        <w:rPr>
          <w:rFonts w:ascii="Times New Roman" w:eastAsia="Times New Roman" w:hAnsi="Times New Roman" w:cs="B Zar"/>
          <w:sz w:val="24"/>
          <w:szCs w:val="24"/>
          <w:lang w:bidi="fa-IR"/>
        </w:rPr>
        <w:t>MPSS</w:t>
      </w:r>
      <w:r w:rsidRPr="001E1219">
        <w:rPr>
          <w:rFonts w:ascii="Times New Roman" w:eastAsia="Times New Roman" w:hAnsi="Times New Roman" w:cs="B Zar"/>
          <w:sz w:val="24"/>
          <w:szCs w:val="24"/>
          <w:rtl/>
          <w:lang w:bidi="fa-IR"/>
        </w:rPr>
        <w:t xml:space="preserve"> </w:t>
      </w:r>
      <w:r w:rsidRPr="001E1219">
        <w:rPr>
          <w:rFonts w:ascii="Times New Roman" w:eastAsia="Times New Roman" w:hAnsi="Times New Roman" w:cs="B Zar" w:hint="cs"/>
          <w:sz w:val="24"/>
          <w:szCs w:val="24"/>
          <w:rtl/>
          <w:lang w:bidi="fa-IR"/>
        </w:rPr>
        <w:t xml:space="preserve">رادر تحلیل پوششی داده های کلاسیک مورد بررسی قرار داد، تحلیل پوششی دادهای کلاسیک مستلزم آن است که ارزش برای همه ورودی ها و خروجی ها به طور دقیق شناخته شود . با این حال، این فرض ممکن است درست نباشد چرا که در بسیاری از کاربردهای واقعی داده ها را نمی توان به دقت اندازه گیری کرد یکی از روش های برخورد با غیردقیق  بودن داده در نظر گرفتن داده  تصادفی در تحلیل پوششی داده ها می باشد بنابر این خدابخشی </w:t>
      </w:r>
      <w:r w:rsidRPr="001E1219">
        <w:rPr>
          <w:rFonts w:ascii="Times New Roman" w:eastAsia="Times New Roman" w:hAnsi="Times New Roman" w:cs="B Zar"/>
          <w:sz w:val="24"/>
          <w:szCs w:val="24"/>
          <w:lang w:bidi="fa-IR"/>
        </w:rPr>
        <w:t>MPSS</w:t>
      </w:r>
      <w:r w:rsidRPr="001E1219">
        <w:rPr>
          <w:rFonts w:ascii="Times New Roman" w:eastAsia="Times New Roman" w:hAnsi="Times New Roman" w:cs="B Zar"/>
          <w:sz w:val="24"/>
          <w:szCs w:val="24"/>
          <w:rtl/>
          <w:lang w:bidi="fa-IR"/>
        </w:rPr>
        <w:t xml:space="preserve"> </w:t>
      </w:r>
      <w:r w:rsidRPr="001E1219">
        <w:rPr>
          <w:rFonts w:ascii="Times New Roman" w:eastAsia="Times New Roman" w:hAnsi="Times New Roman" w:cs="B Zar" w:hint="cs"/>
          <w:sz w:val="24"/>
          <w:szCs w:val="24"/>
          <w:rtl/>
          <w:lang w:bidi="fa-IR"/>
        </w:rPr>
        <w:t>را با در نظر گرفتن داده تصادفی در تحلیل پوششی داده ها مورد مطالعه قرار داد .</w:t>
      </w:r>
    </w:p>
    <w:p w:rsidR="005D7038" w:rsidRDefault="005D7038" w:rsidP="005D7038">
      <w:pPr>
        <w:shd w:val="clear" w:color="auto" w:fill="FFFFFF"/>
        <w:bidi/>
        <w:spacing w:after="0" w:line="360" w:lineRule="auto"/>
        <w:jc w:val="both"/>
        <w:outlineLvl w:val="1"/>
        <w:rPr>
          <w:rFonts w:ascii="Times New Roman" w:eastAsia="Times New Roman" w:hAnsi="Times New Roman" w:cs="B Zar"/>
          <w:sz w:val="24"/>
          <w:szCs w:val="24"/>
          <w:rtl/>
          <w:lang w:bidi="fa-IR"/>
        </w:rPr>
      </w:pPr>
      <w:r>
        <w:rPr>
          <w:rFonts w:ascii="Times New Roman" w:eastAsia="Times New Roman" w:hAnsi="Times New Roman" w:cs="B Zar" w:hint="cs"/>
          <w:sz w:val="24"/>
          <w:szCs w:val="24"/>
          <w:rtl/>
          <w:lang w:bidi="fa-IR"/>
        </w:rPr>
        <w:t xml:space="preserve">مهدی کشاورز در سال ۱۳۹۲ در پایان نامه ی </w:t>
      </w:r>
      <w:hyperlink r:id="rId231" w:history="1">
        <w:r w:rsidRPr="005A7F7E">
          <w:rPr>
            <w:rFonts w:ascii="Times New Roman" w:eastAsia="Times New Roman" w:hAnsi="Times New Roman" w:cs="B Zar"/>
            <w:sz w:val="24"/>
            <w:szCs w:val="24"/>
            <w:rtl/>
            <w:lang w:bidi="fa-IR"/>
          </w:rPr>
          <w:t>ارائه مدل تحلیل پوششی داده های شبکه ای برای ارزیابی عملکرد زنجیره‌های تامین در شرایط عدم قطعیت</w:t>
        </w:r>
      </w:hyperlink>
      <w:r>
        <w:rPr>
          <w:rFonts w:ascii="Times New Roman" w:eastAsia="Times New Roman" w:hAnsi="Times New Roman" w:cs="B Zar" w:hint="cs"/>
          <w:sz w:val="24"/>
          <w:szCs w:val="24"/>
          <w:rtl/>
          <w:lang w:bidi="fa-IR"/>
        </w:rPr>
        <w:t xml:space="preserve"> پرداخت. </w:t>
      </w:r>
      <w:r w:rsidRPr="005A7F7E">
        <w:rPr>
          <w:rFonts w:ascii="Times New Roman" w:eastAsia="Times New Roman" w:hAnsi="Times New Roman" w:cs="B Zar"/>
          <w:sz w:val="24"/>
          <w:szCs w:val="24"/>
          <w:rtl/>
          <w:lang w:bidi="fa-IR"/>
        </w:rPr>
        <w:t xml:space="preserve">در این پایان‌نامه سه روش جدید بر مبنای تحلیل پوششی داده‌های شبکه‌ای ارتباطی برای ارزیابی زنجیره تامین ارائه </w:t>
      </w:r>
      <w:r>
        <w:rPr>
          <w:rFonts w:ascii="Times New Roman" w:eastAsia="Times New Roman" w:hAnsi="Times New Roman" w:cs="B Zar" w:hint="cs"/>
          <w:sz w:val="24"/>
          <w:szCs w:val="24"/>
          <w:rtl/>
          <w:lang w:bidi="fa-IR"/>
        </w:rPr>
        <w:t>نمو</w:t>
      </w:r>
      <w:r w:rsidRPr="005A7F7E">
        <w:rPr>
          <w:rFonts w:ascii="Times New Roman" w:eastAsia="Times New Roman" w:hAnsi="Times New Roman" w:cs="B Zar"/>
          <w:sz w:val="24"/>
          <w:szCs w:val="24"/>
          <w:rtl/>
          <w:lang w:bidi="fa-IR"/>
        </w:rPr>
        <w:t>د. در تحلیل پوششی داده‌های شبکه‌ای ارتباطی، اطلاعات ورودی و داده‌ها به صورت قطعی می‌باشند. اما با توجه به وسعت زنجیره تامین‌ها و به دلیل عدم قطعیت برخی از داده‌ها در دنیای واقعی، اندازه‌گیری تمامی معیار‌ها به صورت اعداد قطعی مشکل می‌باشد. در روش اول این پایان‌نامه، مدل تحلیل پوششی داده‌های شبکه‌ای ارتباطی با استفاده از تئوری مجموعه فازی توسعه داده شده و مدل جدیدی تحت عنوان تحلیل پوششی داده‌ه</w:t>
      </w:r>
      <w:r>
        <w:rPr>
          <w:rFonts w:ascii="Times New Roman" w:eastAsia="Times New Roman" w:hAnsi="Times New Roman" w:cs="B Zar"/>
          <w:sz w:val="24"/>
          <w:szCs w:val="24"/>
          <w:rtl/>
          <w:lang w:bidi="fa-IR"/>
        </w:rPr>
        <w:t>ای شبکه‌ای ارتباطی فازی ارائه</w:t>
      </w:r>
      <w:r>
        <w:rPr>
          <w:rFonts w:ascii="Times New Roman" w:eastAsia="Times New Roman" w:hAnsi="Times New Roman" w:cs="B Zar" w:hint="cs"/>
          <w:sz w:val="24"/>
          <w:szCs w:val="24"/>
          <w:rtl/>
          <w:lang w:bidi="fa-IR"/>
        </w:rPr>
        <w:t xml:space="preserve"> </w:t>
      </w:r>
      <w:r w:rsidRPr="005A7F7E">
        <w:rPr>
          <w:rFonts w:ascii="Times New Roman" w:eastAsia="Times New Roman" w:hAnsi="Times New Roman" w:cs="B Zar"/>
          <w:sz w:val="24"/>
          <w:szCs w:val="24"/>
          <w:rtl/>
          <w:lang w:bidi="fa-IR"/>
        </w:rPr>
        <w:t>‌گرد</w:t>
      </w:r>
      <w:r>
        <w:rPr>
          <w:rFonts w:ascii="Times New Roman" w:eastAsia="Times New Roman" w:hAnsi="Times New Roman" w:cs="B Zar" w:hint="cs"/>
          <w:sz w:val="24"/>
          <w:szCs w:val="24"/>
          <w:rtl/>
          <w:lang w:bidi="fa-IR"/>
        </w:rPr>
        <w:t>ی</w:t>
      </w:r>
      <w:r w:rsidRPr="005A7F7E">
        <w:rPr>
          <w:rFonts w:ascii="Times New Roman" w:eastAsia="Times New Roman" w:hAnsi="Times New Roman" w:cs="B Zar"/>
          <w:sz w:val="24"/>
          <w:szCs w:val="24"/>
          <w:rtl/>
          <w:lang w:bidi="fa-IR"/>
        </w:rPr>
        <w:t>د. اجزاء زنجیره تامین‌، معمولا دارای قدرت یکسان و برابری نیستند، به طوری که بعضی از اجزاء، استراتژی خود را به اجزاء دیگر تحمیل می‌کنند. درروش دوم این پایان‌نامه، مدل تحلیل پوششی داده‌های شبکه‌ای ا</w:t>
      </w:r>
      <w:r>
        <w:rPr>
          <w:rFonts w:ascii="Times New Roman" w:eastAsia="Times New Roman" w:hAnsi="Times New Roman" w:cs="B Zar"/>
          <w:sz w:val="24"/>
          <w:szCs w:val="24"/>
          <w:rtl/>
          <w:lang w:bidi="fa-IR"/>
        </w:rPr>
        <w:t xml:space="preserve">رتباطی با تئوری بازی‌ها ترکیب </w:t>
      </w:r>
      <w:r w:rsidRPr="005A7F7E">
        <w:rPr>
          <w:rFonts w:ascii="Times New Roman" w:eastAsia="Times New Roman" w:hAnsi="Times New Roman" w:cs="B Zar"/>
          <w:sz w:val="24"/>
          <w:szCs w:val="24"/>
          <w:rtl/>
          <w:lang w:bidi="fa-IR"/>
        </w:rPr>
        <w:t>‌گرد</w:t>
      </w:r>
      <w:r>
        <w:rPr>
          <w:rFonts w:ascii="Times New Roman" w:eastAsia="Times New Roman" w:hAnsi="Times New Roman" w:cs="B Zar" w:hint="cs"/>
          <w:sz w:val="24"/>
          <w:szCs w:val="24"/>
          <w:rtl/>
          <w:lang w:bidi="fa-IR"/>
        </w:rPr>
        <w:t>ی</w:t>
      </w:r>
      <w:r w:rsidRPr="005A7F7E">
        <w:rPr>
          <w:rFonts w:ascii="Times New Roman" w:eastAsia="Times New Roman" w:hAnsi="Times New Roman" w:cs="B Zar"/>
          <w:sz w:val="24"/>
          <w:szCs w:val="24"/>
          <w:rtl/>
          <w:lang w:bidi="fa-IR"/>
        </w:rPr>
        <w:t xml:space="preserve">د. در مدل ترکیبی ارائه </w:t>
      </w:r>
      <w:r w:rsidRPr="005A7F7E">
        <w:rPr>
          <w:rFonts w:ascii="Times New Roman" w:eastAsia="Times New Roman" w:hAnsi="Times New Roman" w:cs="B Zar"/>
          <w:sz w:val="24"/>
          <w:szCs w:val="24"/>
          <w:rtl/>
          <w:lang w:bidi="fa-IR"/>
        </w:rPr>
        <w:lastRenderedPageBreak/>
        <w:t>شده، ابتدا کارایی اجزایی که دارای قدرت بالاتری (</w:t>
      </w:r>
      <w:r>
        <w:rPr>
          <w:rFonts w:ascii="Times New Roman" w:eastAsia="Times New Roman" w:hAnsi="Times New Roman" w:cs="B Zar"/>
          <w:sz w:val="24"/>
          <w:szCs w:val="24"/>
          <w:rtl/>
          <w:lang w:bidi="fa-IR"/>
        </w:rPr>
        <w:t>رهبر) می‌باشند اندازه‌گیری ش</w:t>
      </w:r>
      <w:r w:rsidRPr="005A7F7E">
        <w:rPr>
          <w:rFonts w:ascii="Times New Roman" w:eastAsia="Times New Roman" w:hAnsi="Times New Roman" w:cs="B Zar"/>
          <w:sz w:val="24"/>
          <w:szCs w:val="24"/>
          <w:rtl/>
          <w:lang w:bidi="fa-IR"/>
        </w:rPr>
        <w:t>د. سپس بر مبنای کارایی اجزاء رهبر، کارایی مابقی زنجیره‌</w:t>
      </w:r>
      <w:r>
        <w:rPr>
          <w:rFonts w:ascii="Times New Roman" w:eastAsia="Times New Roman" w:hAnsi="Times New Roman" w:cs="B Zar"/>
          <w:sz w:val="24"/>
          <w:szCs w:val="24"/>
          <w:rtl/>
          <w:lang w:bidi="fa-IR"/>
        </w:rPr>
        <w:t>تامین محاسبه و اندازه‌گیری ‌ش</w:t>
      </w:r>
      <w:r w:rsidRPr="005A7F7E">
        <w:rPr>
          <w:rFonts w:ascii="Times New Roman" w:eastAsia="Times New Roman" w:hAnsi="Times New Roman" w:cs="B Zar"/>
          <w:sz w:val="24"/>
          <w:szCs w:val="24"/>
          <w:rtl/>
          <w:lang w:bidi="fa-IR"/>
        </w:rPr>
        <w:t>د. در روش سوم جهت بالا بردن کارایی مدل تحلیل پوششی داده‌های شبکه‌ای ارتباطی آن را با فرآیند تحلیل سلسله مراتبی ترکیب کرده و مدل جدید</w:t>
      </w:r>
      <w:r w:rsidRPr="005A7F7E">
        <w:rPr>
          <w:rFonts w:ascii="Times New Roman" w:eastAsia="Times New Roman" w:hAnsi="Times New Roman" w:cs="B Zar"/>
          <w:sz w:val="24"/>
          <w:szCs w:val="24"/>
          <w:lang w:bidi="fa-IR"/>
        </w:rPr>
        <w:t xml:space="preserve"> AHP/relational network DEA </w:t>
      </w:r>
      <w:r>
        <w:rPr>
          <w:rFonts w:ascii="Times New Roman" w:eastAsia="Times New Roman" w:hAnsi="Times New Roman" w:cs="B Zar"/>
          <w:sz w:val="24"/>
          <w:szCs w:val="24"/>
          <w:rtl/>
          <w:lang w:bidi="fa-IR"/>
        </w:rPr>
        <w:t xml:space="preserve">ارائه </w:t>
      </w:r>
      <w:r w:rsidRPr="005A7F7E">
        <w:rPr>
          <w:rFonts w:ascii="Times New Roman" w:eastAsia="Times New Roman" w:hAnsi="Times New Roman" w:cs="B Zar"/>
          <w:sz w:val="24"/>
          <w:szCs w:val="24"/>
          <w:rtl/>
          <w:lang w:bidi="fa-IR"/>
        </w:rPr>
        <w:t>‌گرد</w:t>
      </w:r>
      <w:r>
        <w:rPr>
          <w:rFonts w:ascii="Times New Roman" w:eastAsia="Times New Roman" w:hAnsi="Times New Roman" w:cs="B Zar" w:hint="cs"/>
          <w:sz w:val="24"/>
          <w:szCs w:val="24"/>
          <w:rtl/>
          <w:lang w:bidi="fa-IR"/>
        </w:rPr>
        <w:t>ی</w:t>
      </w:r>
      <w:r w:rsidRPr="005A7F7E">
        <w:rPr>
          <w:rFonts w:ascii="Times New Roman" w:eastAsia="Times New Roman" w:hAnsi="Times New Roman" w:cs="B Zar"/>
          <w:sz w:val="24"/>
          <w:szCs w:val="24"/>
          <w:rtl/>
          <w:lang w:bidi="fa-IR"/>
        </w:rPr>
        <w:t xml:space="preserve">د. در مدل ارائه شده ابتدا به کمک تحلیل پوششی داده‌های شبکه‌ای، کارایی هر جفت از </w:t>
      </w:r>
      <w:r>
        <w:rPr>
          <w:rFonts w:ascii="Times New Roman" w:eastAsia="Times New Roman" w:hAnsi="Times New Roman" w:cs="B Zar"/>
          <w:sz w:val="24"/>
          <w:szCs w:val="24"/>
          <w:rtl/>
          <w:lang w:bidi="fa-IR"/>
        </w:rPr>
        <w:t>زنجیره های تأمین‌ اندازه‌گیری ‌ش</w:t>
      </w:r>
      <w:r w:rsidRPr="005A7F7E">
        <w:rPr>
          <w:rFonts w:ascii="Times New Roman" w:eastAsia="Times New Roman" w:hAnsi="Times New Roman" w:cs="B Zar"/>
          <w:sz w:val="24"/>
          <w:szCs w:val="24"/>
          <w:rtl/>
          <w:lang w:bidi="fa-IR"/>
        </w:rPr>
        <w:t>د و ماتریس مق</w:t>
      </w:r>
      <w:r>
        <w:rPr>
          <w:rFonts w:ascii="Times New Roman" w:eastAsia="Times New Roman" w:hAnsi="Times New Roman" w:cs="B Zar"/>
          <w:sz w:val="24"/>
          <w:szCs w:val="24"/>
          <w:rtl/>
          <w:lang w:bidi="fa-IR"/>
        </w:rPr>
        <w:t xml:space="preserve">ایسات زوجی بر مبنای آن تشکیل </w:t>
      </w:r>
      <w:r w:rsidRPr="005A7F7E">
        <w:rPr>
          <w:rFonts w:ascii="Times New Roman" w:eastAsia="Times New Roman" w:hAnsi="Times New Roman" w:cs="B Zar"/>
          <w:sz w:val="24"/>
          <w:szCs w:val="24"/>
          <w:rtl/>
          <w:lang w:bidi="fa-IR"/>
        </w:rPr>
        <w:t>گرد</w:t>
      </w:r>
      <w:r>
        <w:rPr>
          <w:rFonts w:ascii="Times New Roman" w:eastAsia="Times New Roman" w:hAnsi="Times New Roman" w:cs="B Zar" w:hint="cs"/>
          <w:sz w:val="24"/>
          <w:szCs w:val="24"/>
          <w:rtl/>
          <w:lang w:bidi="fa-IR"/>
        </w:rPr>
        <w:t>ی</w:t>
      </w:r>
      <w:r w:rsidRPr="005A7F7E">
        <w:rPr>
          <w:rFonts w:ascii="Times New Roman" w:eastAsia="Times New Roman" w:hAnsi="Times New Roman" w:cs="B Zar"/>
          <w:sz w:val="24"/>
          <w:szCs w:val="24"/>
          <w:rtl/>
          <w:lang w:bidi="fa-IR"/>
        </w:rPr>
        <w:t>د. سپس، به کمک روش</w:t>
      </w:r>
      <w:r w:rsidRPr="005A7F7E">
        <w:rPr>
          <w:rFonts w:ascii="Times New Roman" w:eastAsia="Times New Roman" w:hAnsi="Times New Roman" w:cs="B Zar"/>
          <w:sz w:val="24"/>
          <w:szCs w:val="24"/>
          <w:lang w:bidi="fa-IR"/>
        </w:rPr>
        <w:t xml:space="preserve"> AHP</w:t>
      </w:r>
      <w:r w:rsidRPr="005A7F7E">
        <w:rPr>
          <w:rFonts w:ascii="Times New Roman" w:eastAsia="Times New Roman" w:hAnsi="Times New Roman" w:cs="B Zar"/>
          <w:sz w:val="24"/>
          <w:szCs w:val="24"/>
          <w:rtl/>
          <w:lang w:bidi="fa-IR"/>
        </w:rPr>
        <w:t>،</w:t>
      </w:r>
      <w:r>
        <w:rPr>
          <w:rFonts w:ascii="Times New Roman" w:eastAsia="Times New Roman" w:hAnsi="Times New Roman" w:cs="B Zar"/>
          <w:sz w:val="24"/>
          <w:szCs w:val="24"/>
          <w:rtl/>
          <w:lang w:bidi="fa-IR"/>
        </w:rPr>
        <w:t xml:space="preserve"> زنجیره‌ های تامین‌ رتبه بندی ‌ش</w:t>
      </w:r>
      <w:r>
        <w:rPr>
          <w:rFonts w:ascii="Times New Roman" w:eastAsia="Times New Roman" w:hAnsi="Times New Roman" w:cs="B Zar" w:hint="cs"/>
          <w:sz w:val="24"/>
          <w:szCs w:val="24"/>
          <w:rtl/>
          <w:lang w:bidi="fa-IR"/>
        </w:rPr>
        <w:t>د</w:t>
      </w:r>
      <w:r w:rsidRPr="005A7F7E">
        <w:rPr>
          <w:rFonts w:ascii="Times New Roman" w:eastAsia="Times New Roman" w:hAnsi="Times New Roman" w:cs="B Zar"/>
          <w:sz w:val="24"/>
          <w:szCs w:val="24"/>
          <w:rtl/>
          <w:lang w:bidi="fa-IR"/>
        </w:rPr>
        <w:t>ند. در انتهای پایان‌نامه، کارایی چهار سال از زنجیره تأمین یک شرکت کشتیرانی معتبر بین‌المللی را به کمک مدل تحلیل پوششی‌داده‌های شبکه‌ای ارتباطی فازی و</w:t>
      </w:r>
      <w:r w:rsidRPr="005A7F7E">
        <w:rPr>
          <w:rFonts w:ascii="Times New Roman" w:eastAsia="Times New Roman" w:hAnsi="Times New Roman" w:cs="B Zar"/>
          <w:sz w:val="24"/>
          <w:szCs w:val="24"/>
          <w:lang w:bidi="fa-IR"/>
        </w:rPr>
        <w:t xml:space="preserve"> AHP/relational network DEA </w:t>
      </w:r>
      <w:r>
        <w:rPr>
          <w:rFonts w:ascii="Times New Roman" w:eastAsia="Times New Roman" w:hAnsi="Times New Roman" w:cs="B Zar"/>
          <w:sz w:val="24"/>
          <w:szCs w:val="24"/>
          <w:rtl/>
          <w:lang w:bidi="fa-IR"/>
        </w:rPr>
        <w:t xml:space="preserve">اندازه‌گیری </w:t>
      </w:r>
      <w:r w:rsidRPr="005A7F7E">
        <w:rPr>
          <w:rFonts w:ascii="Times New Roman" w:eastAsia="Times New Roman" w:hAnsi="Times New Roman" w:cs="B Zar"/>
          <w:sz w:val="24"/>
          <w:szCs w:val="24"/>
          <w:rtl/>
          <w:lang w:bidi="fa-IR"/>
        </w:rPr>
        <w:t>‌نم</w:t>
      </w:r>
      <w:r>
        <w:rPr>
          <w:rFonts w:ascii="Times New Roman" w:eastAsia="Times New Roman" w:hAnsi="Times New Roman" w:cs="B Zar" w:hint="cs"/>
          <w:sz w:val="24"/>
          <w:szCs w:val="24"/>
          <w:rtl/>
          <w:lang w:bidi="fa-IR"/>
        </w:rPr>
        <w:t>ود</w:t>
      </w:r>
      <w:r w:rsidRPr="005A7F7E">
        <w:rPr>
          <w:rFonts w:ascii="Times New Roman" w:eastAsia="Times New Roman" w:hAnsi="Times New Roman" w:cs="B Zar"/>
          <w:sz w:val="24"/>
          <w:szCs w:val="24"/>
          <w:rtl/>
          <w:lang w:bidi="fa-IR"/>
        </w:rPr>
        <w:t>.</w:t>
      </w:r>
    </w:p>
    <w:p w:rsidR="00D52460" w:rsidRPr="005D7038" w:rsidRDefault="00D52460" w:rsidP="005D7038">
      <w:pPr>
        <w:shd w:val="clear" w:color="auto" w:fill="FFFFFF"/>
        <w:bidi/>
        <w:spacing w:after="0" w:line="360" w:lineRule="auto"/>
        <w:jc w:val="both"/>
        <w:outlineLvl w:val="1"/>
        <w:rPr>
          <w:rFonts w:ascii="Times New Roman" w:eastAsia="Times New Roman" w:hAnsi="Times New Roman" w:cs="B Zar"/>
          <w:sz w:val="24"/>
          <w:szCs w:val="24"/>
          <w:rtl/>
          <w:lang w:bidi="fa-IR"/>
        </w:rPr>
      </w:pPr>
    </w:p>
    <w:p w:rsidR="00B34E5F" w:rsidRDefault="00B34E5F" w:rsidP="005D7038">
      <w:pPr>
        <w:shd w:val="clear" w:color="auto" w:fill="FFFFFF"/>
        <w:bidi/>
        <w:spacing w:after="0" w:line="360" w:lineRule="auto"/>
        <w:jc w:val="both"/>
        <w:outlineLvl w:val="1"/>
        <w:rPr>
          <w:rFonts w:ascii="Times New Roman" w:eastAsia="Times New Roman" w:hAnsi="Times New Roman" w:cs="B Zar"/>
          <w:b/>
          <w:bCs/>
          <w:sz w:val="24"/>
          <w:szCs w:val="24"/>
          <w:rtl/>
          <w:lang w:bidi="fa-IR"/>
        </w:rPr>
      </w:pPr>
      <w:r w:rsidRPr="00B34E5F">
        <w:rPr>
          <w:rFonts w:ascii="Times New Roman" w:eastAsia="Times New Roman" w:hAnsi="Times New Roman" w:cs="B Zar" w:hint="cs"/>
          <w:b/>
          <w:bCs/>
          <w:sz w:val="24"/>
          <w:szCs w:val="24"/>
          <w:rtl/>
          <w:lang w:bidi="fa-IR"/>
        </w:rPr>
        <w:t>نتیجه گیری</w:t>
      </w:r>
    </w:p>
    <w:p w:rsidR="00014045" w:rsidRPr="00575E31" w:rsidRDefault="00B34E5F" w:rsidP="005D7038">
      <w:pPr>
        <w:bidi/>
        <w:spacing w:after="0" w:line="360" w:lineRule="auto"/>
        <w:ind w:firstLine="284"/>
        <w:jc w:val="both"/>
        <w:rPr>
          <w:rFonts w:ascii="Times New Roman" w:hAnsi="Times New Roman" w:cs="B Zar"/>
          <w:sz w:val="24"/>
          <w:szCs w:val="24"/>
          <w:rtl/>
          <w:lang w:bidi="fa-IR"/>
        </w:rPr>
      </w:pPr>
      <w:r w:rsidRPr="00B34E5F">
        <w:rPr>
          <w:rFonts w:ascii="Times New Roman" w:eastAsia="Times New Roman" w:hAnsi="Times New Roman" w:cs="B Zar" w:hint="cs"/>
          <w:sz w:val="24"/>
          <w:szCs w:val="24"/>
          <w:rtl/>
          <w:lang w:bidi="fa-IR"/>
        </w:rPr>
        <w:t xml:space="preserve">همانگونه که در ادبیات تحقیق ملاحظه می شود، تاکنون مباحث گوناگونی با کمک </w:t>
      </w:r>
      <w:r w:rsidRPr="00B34E5F">
        <w:rPr>
          <w:rFonts w:ascii="Times New Roman" w:eastAsia="Times New Roman" w:hAnsi="Times New Roman" w:cs="B Zar"/>
          <w:sz w:val="24"/>
          <w:szCs w:val="24"/>
          <w:lang w:bidi="fa-IR"/>
        </w:rPr>
        <w:t>DEA</w:t>
      </w:r>
      <w:r w:rsidRPr="00B34E5F">
        <w:rPr>
          <w:rFonts w:ascii="Times New Roman" w:eastAsia="Times New Roman" w:hAnsi="Times New Roman" w:cs="B Zar" w:hint="cs"/>
          <w:sz w:val="24"/>
          <w:szCs w:val="24"/>
          <w:rtl/>
          <w:lang w:bidi="fa-IR"/>
        </w:rPr>
        <w:t xml:space="preserve"> مورد بررسی و ارزیابی قرار گرفتند ولی هیچکدام با هدف کنترل عملکرد نبوده است.مباحث کنونی </w:t>
      </w:r>
      <w:r w:rsidRPr="00B34E5F">
        <w:rPr>
          <w:rFonts w:ascii="Times New Roman" w:eastAsia="Times New Roman" w:hAnsi="Times New Roman" w:cs="B Zar"/>
          <w:sz w:val="24"/>
          <w:szCs w:val="24"/>
          <w:lang w:bidi="fa-IR"/>
        </w:rPr>
        <w:t>DEA</w:t>
      </w:r>
      <w:r w:rsidRPr="00B34E5F">
        <w:rPr>
          <w:rFonts w:ascii="Times New Roman" w:eastAsia="Times New Roman" w:hAnsi="Times New Roman" w:cs="B Zar" w:hint="cs"/>
          <w:sz w:val="24"/>
          <w:szCs w:val="24"/>
          <w:rtl/>
          <w:lang w:bidi="fa-IR"/>
        </w:rPr>
        <w:t xml:space="preserve"> نیز بیشتر مد سازی شبکه ای است ولی در تحقیق حاضر که برای اولین بار در مورد کارخانجات چای صورت می گیرد  هدف اصلی کنترل برنامه ها با توجه به مشکلات چندین ساله ی این کارخانجات و بویژه وابستگی به وام های دولتی است.</w:t>
      </w:r>
      <w:r w:rsidR="00014045" w:rsidRPr="00014045">
        <w:rPr>
          <w:rFonts w:ascii="Times New Roman" w:hAnsi="Times New Roman" w:cs="B Zar" w:hint="cs"/>
          <w:sz w:val="24"/>
          <w:szCs w:val="24"/>
          <w:rtl/>
          <w:lang w:bidi="fa-IR"/>
        </w:rPr>
        <w:t xml:space="preserve"> </w:t>
      </w:r>
      <w:r w:rsidR="00014045" w:rsidRPr="00575E31">
        <w:rPr>
          <w:rFonts w:ascii="Times New Roman" w:hAnsi="Times New Roman" w:cs="B Zar" w:hint="cs"/>
          <w:sz w:val="24"/>
          <w:szCs w:val="24"/>
          <w:rtl/>
          <w:lang w:bidi="fa-IR"/>
        </w:rPr>
        <w:t xml:space="preserve">یکی از محدودیت‌های مدل‌های تحلیل پوششی داده‌ها عدم امکان مقایسه واحدهای غیرمشابه با یکدیگر می‌باشد، این محدودیت را سایر مدل‌های اندازه‌گیری کارایی و بهره‌وری نیز دارند. لذا جهت برطرف نمودن این مشکل از رویکرد خاصی که در نتیجه دخالت دادن عامل زمان در مدل‌های تحلیل پوششی داده‌هاست، </w:t>
      </w:r>
      <w:r w:rsidR="00014045">
        <w:rPr>
          <w:rFonts w:ascii="Times New Roman" w:hAnsi="Times New Roman" w:cs="B Zar" w:hint="cs"/>
          <w:sz w:val="24"/>
          <w:szCs w:val="24"/>
          <w:rtl/>
          <w:lang w:bidi="fa-IR"/>
        </w:rPr>
        <w:t>باید استفاده شود</w:t>
      </w:r>
      <w:r w:rsidR="00014045" w:rsidRPr="00575E31">
        <w:rPr>
          <w:rFonts w:ascii="Times New Roman" w:hAnsi="Times New Roman" w:cs="B Zar" w:hint="cs"/>
          <w:sz w:val="24"/>
          <w:szCs w:val="24"/>
          <w:rtl/>
          <w:lang w:bidi="fa-IR"/>
        </w:rPr>
        <w:t>. ساختار تئوریک این دیدگاه، مبتنی بر عملکرد واحد تصمیم‌گیرنده در دوره‌های زمانی مختلف می‌باشد، بدین ترتیب هر سازمان به‌عنوان واحد تصمیم‌گیرنده در موقعیت خودسنجی قرار گرفته و عملکرد هر دوره آن به‌صورت واحد تصمیم‌گیرنده‌ای تلقی می‌گردد که برای ساختن مرز کارایی در مدل‌های تحلیل پوششی داده‌ها مورد استفاده قرار می‌گیرد.</w:t>
      </w:r>
    </w:p>
    <w:p w:rsidR="00B34E5F" w:rsidRPr="00B34E5F" w:rsidRDefault="00B34E5F" w:rsidP="005D7038">
      <w:pPr>
        <w:shd w:val="clear" w:color="auto" w:fill="FFFFFF"/>
        <w:bidi/>
        <w:spacing w:after="0" w:line="360" w:lineRule="auto"/>
        <w:jc w:val="both"/>
        <w:outlineLvl w:val="1"/>
        <w:rPr>
          <w:rFonts w:ascii="Times New Roman" w:eastAsia="Times New Roman" w:hAnsi="Times New Roman" w:cs="B Zar"/>
          <w:sz w:val="24"/>
          <w:szCs w:val="24"/>
          <w:rtl/>
          <w:lang w:bidi="fa-IR"/>
        </w:rPr>
      </w:pPr>
    </w:p>
    <w:p w:rsidR="00B34E5F" w:rsidRPr="001E1219" w:rsidRDefault="00B34E5F" w:rsidP="005D7038">
      <w:pPr>
        <w:shd w:val="clear" w:color="auto" w:fill="FFFFFF"/>
        <w:bidi/>
        <w:spacing w:after="0" w:line="360" w:lineRule="auto"/>
        <w:jc w:val="both"/>
        <w:outlineLvl w:val="1"/>
        <w:rPr>
          <w:rFonts w:ascii="Times New Roman" w:eastAsia="Times New Roman" w:hAnsi="Times New Roman" w:cs="B Zar"/>
          <w:sz w:val="24"/>
          <w:szCs w:val="24"/>
          <w:rtl/>
          <w:lang w:bidi="fa-IR"/>
        </w:rPr>
      </w:pPr>
    </w:p>
    <w:p w:rsidR="001E1219" w:rsidRDefault="001E1219" w:rsidP="005D7038">
      <w:pPr>
        <w:shd w:val="clear" w:color="auto" w:fill="FFFFFF"/>
        <w:bidi/>
        <w:spacing w:after="0" w:line="360" w:lineRule="auto"/>
        <w:jc w:val="both"/>
        <w:rPr>
          <w:rFonts w:ascii="Times New Roman" w:eastAsia="Times New Roman" w:hAnsi="Times New Roman" w:cs="B Zar"/>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176354" w:rsidRDefault="00176354" w:rsidP="005D7038">
      <w:pPr>
        <w:spacing w:after="0" w:line="360" w:lineRule="auto"/>
        <w:jc w:val="center"/>
        <w:rPr>
          <w:rFonts w:ascii="Times New Roman" w:hAnsi="Times New Roman" w:cs="B Zar"/>
          <w:b/>
          <w:bCs/>
          <w:sz w:val="24"/>
          <w:szCs w:val="24"/>
          <w:rtl/>
          <w:lang w:bidi="fa-IR"/>
        </w:rPr>
      </w:pPr>
    </w:p>
    <w:p w:rsidR="00E53856" w:rsidRDefault="00AC1FFF" w:rsidP="005D7038">
      <w:pPr>
        <w:spacing w:after="0" w:line="360" w:lineRule="auto"/>
        <w:jc w:val="center"/>
        <w:rPr>
          <w:rFonts w:ascii="Times New Roman" w:hAnsi="Times New Roman" w:cs="B Zar"/>
          <w:b/>
          <w:bCs/>
          <w:sz w:val="24"/>
          <w:szCs w:val="24"/>
          <w:rtl/>
          <w:lang w:bidi="fa-IR"/>
        </w:rPr>
      </w:pPr>
      <w:r>
        <w:rPr>
          <w:rFonts w:ascii="Times New Roman" w:hAnsi="Times New Roman" w:cs="B Zar"/>
          <w:b/>
          <w:bCs/>
          <w:noProof/>
          <w:sz w:val="24"/>
          <w:szCs w:val="24"/>
        </w:rPr>
        <mc:AlternateContent>
          <mc:Choice Requires="wps">
            <w:drawing>
              <wp:inline distT="0" distB="0" distL="0" distR="0">
                <wp:extent cx="3389630" cy="2080895"/>
                <wp:effectExtent l="9525" t="9525" r="20320" b="33655"/>
                <wp:docPr id="1282"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630" cy="2080895"/>
                        </a:xfrm>
                        <a:prstGeom prst="roundRect">
                          <a:avLst>
                            <a:gd name="adj" fmla="val 16667"/>
                          </a:avLst>
                        </a:prstGeom>
                        <a:gradFill rotWithShape="1">
                          <a:gsLst>
                            <a:gs pos="0">
                              <a:srgbClr val="FFFFFF"/>
                            </a:gs>
                            <a:gs pos="7001">
                              <a:srgbClr val="E6E6E6"/>
                            </a:gs>
                            <a:gs pos="32001">
                              <a:srgbClr val="7D8496"/>
                            </a:gs>
                            <a:gs pos="47000">
                              <a:srgbClr val="E6E6E6"/>
                            </a:gs>
                            <a:gs pos="85001">
                              <a:srgbClr val="7D8496"/>
                            </a:gs>
                            <a:gs pos="100000">
                              <a:srgbClr val="E6E6E6"/>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97B9E" w:rsidRPr="00692EC2" w:rsidRDefault="00897B9E" w:rsidP="00377A38">
                            <w:pPr>
                              <w:bidi/>
                              <w:spacing w:after="0" w:line="240" w:lineRule="auto"/>
                              <w:jc w:val="center"/>
                              <w:rPr>
                                <w:rFonts w:ascii="Times New Roman" w:hAnsi="Times New Roman" w:cs="B Zar"/>
                                <w:sz w:val="44"/>
                                <w:szCs w:val="44"/>
                                <w:rtl/>
                                <w:lang w:bidi="fa-IR"/>
                              </w:rPr>
                            </w:pPr>
                            <w:r w:rsidRPr="00692EC2">
                              <w:rPr>
                                <w:rFonts w:ascii="Times New Roman" w:hAnsi="Times New Roman" w:cs="B Zar" w:hint="cs"/>
                                <w:sz w:val="44"/>
                                <w:szCs w:val="44"/>
                                <w:rtl/>
                                <w:lang w:bidi="fa-IR"/>
                              </w:rPr>
                              <w:t xml:space="preserve">فصل </w:t>
                            </w:r>
                            <w:r>
                              <w:rPr>
                                <w:rFonts w:ascii="Times New Roman" w:hAnsi="Times New Roman" w:cs="B Zar" w:hint="cs"/>
                                <w:sz w:val="44"/>
                                <w:szCs w:val="44"/>
                                <w:rtl/>
                                <w:lang w:bidi="fa-IR"/>
                              </w:rPr>
                              <w:t>سوم</w:t>
                            </w:r>
                          </w:p>
                          <w:p w:rsidR="00897B9E" w:rsidRPr="00692EC2" w:rsidRDefault="00897B9E" w:rsidP="00377A38">
                            <w:pPr>
                              <w:bidi/>
                              <w:spacing w:after="0" w:line="240" w:lineRule="auto"/>
                              <w:jc w:val="center"/>
                              <w:rPr>
                                <w:rFonts w:ascii="Times New Roman" w:hAnsi="Times New Roman" w:cs="B Zar"/>
                                <w:sz w:val="68"/>
                                <w:szCs w:val="68"/>
                                <w:rtl/>
                                <w:lang w:bidi="fa-IR"/>
                              </w:rPr>
                            </w:pPr>
                            <w:r>
                              <w:rPr>
                                <w:rFonts w:ascii="Times New Roman" w:hAnsi="Times New Roman" w:cs="B Zar" w:hint="cs"/>
                                <w:b/>
                                <w:bCs/>
                                <w:sz w:val="68"/>
                                <w:szCs w:val="68"/>
                                <w:rtl/>
                                <w:lang w:bidi="fa-IR"/>
                              </w:rPr>
                              <w:t>متدولوژی و طراحی مدل</w:t>
                            </w:r>
                          </w:p>
                          <w:p w:rsidR="00897B9E" w:rsidRPr="0003517C" w:rsidRDefault="00897B9E" w:rsidP="00377A38">
                            <w:pPr>
                              <w:spacing w:after="0" w:line="240" w:lineRule="auto"/>
                            </w:pPr>
                          </w:p>
                        </w:txbxContent>
                      </wps:txbx>
                      <wps:bodyPr rot="0" vert="horz" wrap="square" lIns="91440" tIns="45720" rIns="91440" bIns="45720" anchor="t" anchorCtr="0" upright="1">
                        <a:noAutofit/>
                      </wps:bodyPr>
                    </wps:wsp>
                  </a:graphicData>
                </a:graphic>
              </wp:inline>
            </w:drawing>
          </mc:Choice>
          <mc:Fallback>
            <w:pict>
              <v:roundrect id="AutoShape 595" o:spid="_x0000_s1426" style="width:266.9pt;height:163.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kPCwMAAOEGAAAOAAAAZHJzL2Uyb0RvYy54bWysVVtv0zAUfkfiP1h+Z0lvaVotnaZdENKA&#10;iYF4dm0nMTh2sN2l49dzfJKWbqu4iU2KfDvfOd+5fD092zaa3EvnlTUFHZ2klEjDrVCmKuinj9ev&#10;ckp8YEYwbY0s6IP09Gz18sVp1y7l2NZWC+kIgBi/7NqC1iG0yyTxvJYN8ye2lQYuS+saFmDrqkQ4&#10;1gF6o5NxmmZJZ51oneXSezi97C/pCvHLUvLwviy9DEQXFGIL+HX4Xcdvsjply8qxtlZ8CIP9QxQN&#10;Uwac7qEuWWBk49QzqEZxZ70twwm3TWLLUnGJHIDNKH3C5q5mrUQukBzf7tPk/x8sf3d/64gSULtx&#10;PqbEsAaqdL4JFp2T2WIWc9S1fglP79pbF1n69sbyr54Ye1EzU8lz52xXSyYgslF8nzwyiBsPpmTd&#10;vbUC8BngY7q2pWsiICSCbLEqD/uqyG0gHA4nk3yRTaB4HO7GaZ7mfUwJW+7MW+fDa2kbEhcFdXZj&#10;xAeoPfpg9zc+YG3EQI+JL5SUjYZK3zNNRlmWzTFqthweA/YOc6iquFZaE2fDZxVqzE2kipd+h+9J&#10;ayEDKR57V60vtCPgoaDX+Df4qHxv1r+ep2mP88jgKov/Rw0m0PdHLOaX+XRx3GIKPo4E9Qsf+exv&#10;fYzAxR85gdRWu4xpZQj0T0Fn096ceM60jN24o+4YZj5mTBvSxT4FNn2GrVb7S1QMuU8441yaMMF3&#10;etNA2/WFyDBKnHo4Bm3oj9H94HKPBG0MrX7oBBsLjWOzXxmB68CU7tfwXpsYqkTpGfrCboJ0d7Xo&#10;iFCxPcf5ZAGyKBTo0CRPs3Qxp4TpCgSUB0efNNnANQri7+lB2SA5z+gNR0y3NesJ7x9GijtsJLyP&#10;FncHRHCm4xj3chC2620vHLNp9BiHfG3FA4w5TAnOMvwuwKK27jslHWhsQf23DXOSEv3GwKAsRtNp&#10;FGXcTGfzMWzc4c368IYZDlAFDZAsXF6EXsg3rVNVDZ76qTA2ylepAgSFMfdRDRvQUSQ2aH4U6sM9&#10;vvr5y7T6AQAA//8DAFBLAwQUAAYACAAAACEACKr0vNwAAAAFAQAADwAAAGRycy9kb3ducmV2Lnht&#10;bEyPQUvDQBCF74L/YRnBm93YoC1pNkVKFU9Cq0iPk2RMYrOzMbtJ47937EUvD4Y3vPe9dD3ZVo3U&#10;+8axgdtZBIq4cGXDlYG318ebJSgfkEtsHZOBb/Kwzi4vUkxKd+IdjftQKQlhn6CBOoQu0doXNVn0&#10;M9cRi/fheotBzr7SZY8nCbetnkfRvbbYsDTU2NGmpuK4H6wB9v5pm79s8HPYvTfT8eswPm8Pxlxf&#10;TQ8rUIGm8PcMv/iCDpkw5W7g0qvWgAwJZxXvLo5lRm4gni8WoLNU/6fPfgAAAP//AwBQSwECLQAU&#10;AAYACAAAACEAtoM4kv4AAADhAQAAEwAAAAAAAAAAAAAAAAAAAAAAW0NvbnRlbnRfVHlwZXNdLnht&#10;bFBLAQItABQABgAIAAAAIQA4/SH/1gAAAJQBAAALAAAAAAAAAAAAAAAAAC8BAABfcmVscy8ucmVs&#10;c1BLAQItABQABgAIAAAAIQASkRkPCwMAAOEGAAAOAAAAAAAAAAAAAAAAAC4CAABkcnMvZTJvRG9j&#10;LnhtbFBLAQItABQABgAIAAAAIQAIqvS83AAAAAUBAAAPAAAAAAAAAAAAAAAAAGUFAABkcnMvZG93&#10;bnJldi54bWxQSwUGAAAAAAQABADzAAAAbgYAAAAA&#10;" strokecolor="#c2d69b [1942]" strokeweight="1pt">
                <v:fill color2="#e6e6e6" rotate="t" colors="0 white;4588f #e6e6e6;20972f #7d8496;30802f #e6e6e6;55706f #7d8496;1 #e6e6e6" focus="100%" type="gradient"/>
                <v:shadow on="t" color="#4e6128 [1606]" opacity=".5" offset="1pt"/>
                <v:textbox>
                  <w:txbxContent>
                    <w:p w:rsidR="00897B9E" w:rsidRPr="00692EC2" w:rsidRDefault="00897B9E" w:rsidP="00377A38">
                      <w:pPr>
                        <w:bidi/>
                        <w:spacing w:after="0" w:line="240" w:lineRule="auto"/>
                        <w:jc w:val="center"/>
                        <w:rPr>
                          <w:rFonts w:ascii="Times New Roman" w:hAnsi="Times New Roman" w:cs="B Zar"/>
                          <w:sz w:val="44"/>
                          <w:szCs w:val="44"/>
                          <w:rtl/>
                          <w:lang w:bidi="fa-IR"/>
                        </w:rPr>
                      </w:pPr>
                      <w:r w:rsidRPr="00692EC2">
                        <w:rPr>
                          <w:rFonts w:ascii="Times New Roman" w:hAnsi="Times New Roman" w:cs="B Zar" w:hint="cs"/>
                          <w:sz w:val="44"/>
                          <w:szCs w:val="44"/>
                          <w:rtl/>
                          <w:lang w:bidi="fa-IR"/>
                        </w:rPr>
                        <w:t xml:space="preserve">فصل </w:t>
                      </w:r>
                      <w:r>
                        <w:rPr>
                          <w:rFonts w:ascii="Times New Roman" w:hAnsi="Times New Roman" w:cs="B Zar" w:hint="cs"/>
                          <w:sz w:val="44"/>
                          <w:szCs w:val="44"/>
                          <w:rtl/>
                          <w:lang w:bidi="fa-IR"/>
                        </w:rPr>
                        <w:t>سوم</w:t>
                      </w:r>
                    </w:p>
                    <w:p w:rsidR="00897B9E" w:rsidRPr="00692EC2" w:rsidRDefault="00897B9E" w:rsidP="00377A38">
                      <w:pPr>
                        <w:bidi/>
                        <w:spacing w:after="0" w:line="240" w:lineRule="auto"/>
                        <w:jc w:val="center"/>
                        <w:rPr>
                          <w:rFonts w:ascii="Times New Roman" w:hAnsi="Times New Roman" w:cs="B Zar"/>
                          <w:sz w:val="68"/>
                          <w:szCs w:val="68"/>
                          <w:rtl/>
                          <w:lang w:bidi="fa-IR"/>
                        </w:rPr>
                      </w:pPr>
                      <w:r>
                        <w:rPr>
                          <w:rFonts w:ascii="Times New Roman" w:hAnsi="Times New Roman" w:cs="B Zar" w:hint="cs"/>
                          <w:b/>
                          <w:bCs/>
                          <w:sz w:val="68"/>
                          <w:szCs w:val="68"/>
                          <w:rtl/>
                          <w:lang w:bidi="fa-IR"/>
                        </w:rPr>
                        <w:t>متدولوژی و طراحی مدل</w:t>
                      </w:r>
                    </w:p>
                    <w:p w:rsidR="00897B9E" w:rsidRPr="0003517C" w:rsidRDefault="00897B9E" w:rsidP="00377A38">
                      <w:pPr>
                        <w:spacing w:after="0" w:line="240" w:lineRule="auto"/>
                      </w:pPr>
                    </w:p>
                  </w:txbxContent>
                </v:textbox>
                <w10:anchorlock/>
              </v:roundrect>
            </w:pict>
          </mc:Fallback>
        </mc:AlternateContent>
      </w:r>
    </w:p>
    <w:p w:rsidR="006F602D" w:rsidRPr="00575E31" w:rsidRDefault="00377A38" w:rsidP="005D7038">
      <w:pPr>
        <w:bidi/>
        <w:spacing w:after="0" w:line="360" w:lineRule="auto"/>
        <w:jc w:val="both"/>
        <w:rPr>
          <w:rFonts w:ascii="Times New Roman" w:hAnsi="Times New Roman" w:cs="B Zar"/>
          <w:b/>
          <w:bCs/>
          <w:sz w:val="24"/>
          <w:szCs w:val="24"/>
          <w:rtl/>
          <w:lang w:bidi="fa-IR"/>
        </w:rPr>
      </w:pPr>
      <w:r>
        <w:rPr>
          <w:rFonts w:ascii="Times New Roman" w:hAnsi="Times New Roman" w:cs="B Zar"/>
          <w:b/>
          <w:bCs/>
          <w:sz w:val="24"/>
          <w:szCs w:val="24"/>
          <w:rtl/>
          <w:lang w:bidi="fa-IR"/>
        </w:rPr>
        <w:br w:type="page"/>
      </w:r>
      <w:r w:rsidR="006F602D" w:rsidRPr="00575E31">
        <w:rPr>
          <w:rFonts w:ascii="Times New Roman" w:hAnsi="Times New Roman" w:cs="B Zar" w:hint="cs"/>
          <w:b/>
          <w:bCs/>
          <w:sz w:val="24"/>
          <w:szCs w:val="24"/>
          <w:rtl/>
          <w:lang w:bidi="fa-IR"/>
        </w:rPr>
        <w:lastRenderedPageBreak/>
        <w:t>3-1- مقدمه</w:t>
      </w:r>
    </w:p>
    <w:p w:rsidR="006F602D" w:rsidRPr="00575E31" w:rsidRDefault="006F602D" w:rsidP="005D7038">
      <w:pPr>
        <w:bidi/>
        <w:spacing w:after="0" w:line="360" w:lineRule="auto"/>
        <w:ind w:firstLine="284"/>
        <w:jc w:val="both"/>
        <w:rPr>
          <w:rFonts w:ascii="Times New Roman" w:hAnsi="Times New Roman" w:cs="B Zar"/>
          <w:sz w:val="24"/>
          <w:szCs w:val="24"/>
          <w:lang w:bidi="fa-IR"/>
        </w:rPr>
      </w:pPr>
      <w:r w:rsidRPr="00575E31">
        <w:rPr>
          <w:rFonts w:ascii="Times New Roman" w:hAnsi="Times New Roman" w:cs="B Zar" w:hint="cs"/>
          <w:sz w:val="24"/>
          <w:szCs w:val="24"/>
          <w:rtl/>
          <w:lang w:bidi="fa-IR"/>
        </w:rPr>
        <w:t>یکی از محدودیت‌های مدل‌های تحلیل پوششی داده‌ها عدم امکان مقایسه واحدهای غیرمشابه با یکدیگر می‌باشد، این محدودیت را سایر مدل‌های اندازه‌گیری کارایی و بهره‌وری نیز دارند. لذا جهت برطرف نمودن این مشکل از رویکرد خاصی که در نتیجه دخالت دادن عامل زمان در مدل‌های تحلیل پوششی داده‌هاست استفاده می‌شود</w:t>
      </w:r>
      <w:r w:rsidR="00ED16D7">
        <w:rPr>
          <w:rFonts w:ascii="Times New Roman" w:hAnsi="Times New Roman" w:cs="B Zar" w:hint="cs"/>
          <w:sz w:val="24"/>
          <w:szCs w:val="24"/>
          <w:rtl/>
          <w:lang w:bidi="fa-IR"/>
        </w:rPr>
        <w:t xml:space="preserve"> (موتمنی،۱۳۹۱).</w:t>
      </w:r>
      <w:r w:rsidRPr="00575E31">
        <w:rPr>
          <w:rFonts w:ascii="Times New Roman" w:hAnsi="Times New Roman" w:cs="B Zar" w:hint="cs"/>
          <w:sz w:val="24"/>
          <w:szCs w:val="24"/>
          <w:rtl/>
          <w:lang w:bidi="fa-IR"/>
        </w:rPr>
        <w:t xml:space="preserve"> از سویی دیگر، شرایط و عوامل تأثیرگذار بر فعالیت‌ها و کارکرد سازمان‌ها روز به روز پیچیده‌تر می‌گردد. پدیده‌های واقعی تنها سیاه یا سفید نیستند بلکه تا اندازه‌ای خاکستری هستند. پدیده‌های واقعی همواره «فازی»، مبهم و غیردقیق هستند. تئوری مجموعه‌های فازی که برای پاسخگویی به این مسأله برای اولین بار توسط پروفسور لطفی‌زاده استاد دانشگاه برکلی ارائه شد، قالب جدیدی از ریاضیات برای صورت‌بندی و تجزیه و تحلیل مفاهیم و ویژگی‌های نادقیق و مبهم می‌باشد</w:t>
      </w:r>
      <w:r w:rsidR="00ED16D7">
        <w:rPr>
          <w:rFonts w:ascii="Times New Roman" w:hAnsi="Times New Roman" w:cs="B Zar" w:hint="cs"/>
          <w:sz w:val="24"/>
          <w:szCs w:val="24"/>
          <w:rtl/>
          <w:lang w:bidi="fa-IR"/>
        </w:rPr>
        <w:t>(آذر و فرجی، ۱۳۸۳).</w:t>
      </w:r>
    </w:p>
    <w:p w:rsidR="00377A38" w:rsidRDefault="00377A38" w:rsidP="005D7038">
      <w:pPr>
        <w:bidi/>
        <w:spacing w:after="0" w:line="360" w:lineRule="auto"/>
        <w:jc w:val="both"/>
        <w:rPr>
          <w:rFonts w:ascii="Times New Roman" w:hAnsi="Times New Roman" w:cs="B Zar"/>
          <w:b/>
          <w:bCs/>
          <w:sz w:val="24"/>
          <w:szCs w:val="24"/>
          <w:rtl/>
          <w:lang w:bidi="fa-IR"/>
        </w:rPr>
      </w:pPr>
    </w:p>
    <w:p w:rsidR="006F602D" w:rsidRPr="00575E31" w:rsidRDefault="006F602D" w:rsidP="005D7038">
      <w:pPr>
        <w:bidi/>
        <w:spacing w:after="0" w:line="360" w:lineRule="auto"/>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3-2- ارائه مدل مفهومی</w:t>
      </w:r>
    </w:p>
    <w:p w:rsidR="006F602D" w:rsidRPr="00575E31" w:rsidRDefault="006F602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مدل‌های پایه‌ای تحلیل پوششی داده‌ها با انگیزه مقایسه واحدهای تصمیم‌گیرنده مشابه ارائه شده است. و لیکن در دنیای واقعی عملاً سازمان‌هایی وجود دارند که در نوع خود واحد مشابهی نداشته و منحصر به فرد هستند. همچنین مدیران سازمان‌ها و بنگاه‌های اقتصادی نیازمند ارزیابی واحد تحت نظارت خود به‌طور مستمر و در طول زمان بوده، به‌طوری که قادر به کنترل و هدایت سازمان تحت نظارت‌شان در جهت برنامه‌های از پیش تعیین شده باشند، در این صورت باید نقش زمان در طراحی مدل ارزیابی عملکرد سازمان مد نظر قرار داد.</w:t>
      </w:r>
    </w:p>
    <w:p w:rsidR="006F602D" w:rsidRPr="00575E31" w:rsidRDefault="006F602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به‌ همبن منظور در این تحقیق برای اندازه‌گیری کارایی در سازمان‌ها مدل مفهومی جامعی با استفاده از مدل‌های تحلیل پوششی داده‌ها ارائه شده است. مدل مزبور به دلیل در نظر گرفتن عامل زمان به نام مدل پویای سنجش کارایی نام‌گذاری گردیده است. مدل مفهومی تحقیق حاضر در شکل(3-1) مشاهده می‌شود. ساختار تئوریک این دیدگاه، مبتنی بر عملکرد واحد تصمیم‌گیرنده در دوره‌های زمانی مختلف می‌باشد. بدین ترتیب هر سازمان به‌عنوان واحد تصمیم‌گیرنده در موقعیت خودسنجی قرار گرفته و عملکرد هر دوره آن به صورت واحد تصمیم‌گیرنده‌ای تلقی می‌گردد که برای ساختن مرز کارایی در مدل‌های تحلیل پوششی داده‌ها مورد استفاده قرار خواهد گرفت. از این‌رو با سنجش عملکرد سازمان در دوره‌های زمانی مختلف و با مقایسه آن‌ها از طریق مدل‌های </w:t>
      </w:r>
      <w:r w:rsidRPr="00575E31">
        <w:rPr>
          <w:rFonts w:ascii="Times New Roman" w:hAnsi="Times New Roman" w:cs="B Zar"/>
          <w:sz w:val="24"/>
          <w:szCs w:val="24"/>
          <w:lang w:bidi="fa-IR"/>
        </w:rPr>
        <w:t>BCC</w:t>
      </w:r>
      <w:r w:rsidRPr="00575E31">
        <w:rPr>
          <w:rFonts w:ascii="Times New Roman" w:hAnsi="Times New Roman" w:cs="B Zar" w:hint="cs"/>
          <w:sz w:val="24"/>
          <w:szCs w:val="24"/>
          <w:rtl/>
          <w:lang w:bidi="fa-IR"/>
        </w:rPr>
        <w:t xml:space="preserve"> و </w:t>
      </w:r>
      <w:r w:rsidRPr="00575E31">
        <w:rPr>
          <w:rFonts w:ascii="Times New Roman" w:hAnsi="Times New Roman" w:cs="B Zar"/>
          <w:sz w:val="24"/>
          <w:szCs w:val="24"/>
          <w:lang w:bidi="fa-IR"/>
        </w:rPr>
        <w:t>AP</w:t>
      </w:r>
      <w:r w:rsidRPr="00575E31">
        <w:rPr>
          <w:rFonts w:ascii="Times New Roman" w:hAnsi="Times New Roman" w:cs="B Zar" w:hint="cs"/>
          <w:sz w:val="24"/>
          <w:szCs w:val="24"/>
          <w:rtl/>
          <w:lang w:bidi="fa-IR"/>
        </w:rPr>
        <w:t xml:space="preserve">(در حالت قطعی و فازی) امکان مقایسه واحدهای غیرمشابه فراهم می‌شود. یعنی ابتدا برای هر سازمان به‌صورت مجزا با استفاده از مدل‌های </w:t>
      </w:r>
      <w:r w:rsidRPr="00575E31">
        <w:rPr>
          <w:rFonts w:ascii="Times New Roman" w:hAnsi="Times New Roman" w:cs="B Zar"/>
          <w:sz w:val="24"/>
          <w:szCs w:val="24"/>
          <w:lang w:bidi="fa-IR"/>
        </w:rPr>
        <w:t>BCC</w:t>
      </w:r>
      <w:r w:rsidRPr="00575E31">
        <w:rPr>
          <w:rFonts w:ascii="Times New Roman" w:hAnsi="Times New Roman" w:cs="B Zar" w:hint="cs"/>
          <w:sz w:val="24"/>
          <w:szCs w:val="24"/>
          <w:rtl/>
          <w:lang w:bidi="fa-IR"/>
        </w:rPr>
        <w:t xml:space="preserve"> و </w:t>
      </w:r>
      <w:r w:rsidRPr="00575E31">
        <w:rPr>
          <w:rFonts w:ascii="Times New Roman" w:hAnsi="Times New Roman" w:cs="B Zar"/>
          <w:sz w:val="24"/>
          <w:szCs w:val="24"/>
          <w:lang w:bidi="fa-IR"/>
        </w:rPr>
        <w:t>AP</w:t>
      </w:r>
      <w:r w:rsidRPr="00575E31">
        <w:rPr>
          <w:rFonts w:ascii="Times New Roman" w:hAnsi="Times New Roman" w:cs="B Zar" w:hint="cs"/>
          <w:sz w:val="24"/>
          <w:szCs w:val="24"/>
          <w:rtl/>
          <w:lang w:bidi="fa-IR"/>
        </w:rPr>
        <w:t xml:space="preserve"> در دوره‌های زمانی مختلف، اقدام به سنجش عملکرد نموده و سپس میانگین کارایی این سازمان‌های غیرمشابه با یکدیگر مقایسه می‌گردد.</w:t>
      </w:r>
    </w:p>
    <w:p w:rsidR="006F602D" w:rsidRPr="00575E31" w:rsidRDefault="006F602D" w:rsidP="005D7038">
      <w:pPr>
        <w:bidi/>
        <w:spacing w:after="0" w:line="360" w:lineRule="auto"/>
        <w:jc w:val="center"/>
        <w:rPr>
          <w:rFonts w:ascii="Times New Roman" w:hAnsi="Times New Roman" w:cs="B Zar"/>
          <w:sz w:val="24"/>
          <w:szCs w:val="24"/>
          <w:rtl/>
          <w:lang w:bidi="fa-IR"/>
        </w:rPr>
      </w:pPr>
      <w:r w:rsidRPr="00575E31">
        <w:rPr>
          <w:sz w:val="24"/>
          <w:szCs w:val="24"/>
        </w:rPr>
        <w:object w:dxaOrig="4294" w:dyaOrig="5104">
          <v:shape id="_x0000_i1115" type="#_x0000_t75" style="width:309.6pt;height:280.7pt" o:ole="">
            <v:imagedata r:id="rId232" o:title=""/>
          </v:shape>
          <o:OLEObject Type="Embed" ProgID="Visio.Drawing.11" ShapeID="_x0000_i1115" DrawAspect="Content" ObjectID="_1556442226" r:id="rId233"/>
        </w:object>
      </w:r>
    </w:p>
    <w:p w:rsidR="006F602D" w:rsidRPr="00575E31" w:rsidRDefault="006F602D" w:rsidP="005D7038">
      <w:pPr>
        <w:bidi/>
        <w:spacing w:after="0" w:line="360" w:lineRule="auto"/>
        <w:jc w:val="center"/>
        <w:rPr>
          <w:rFonts w:ascii="Times New Roman" w:hAnsi="Times New Roman" w:cs="B Zar"/>
          <w:b/>
          <w:bCs/>
          <w:sz w:val="24"/>
          <w:szCs w:val="24"/>
          <w:rtl/>
          <w:lang w:bidi="fa-IR"/>
        </w:rPr>
      </w:pPr>
      <w:r w:rsidRPr="00BD78B1">
        <w:rPr>
          <w:rFonts w:ascii="Times New Roman" w:hAnsi="Times New Roman" w:cs="B Zar" w:hint="cs"/>
          <w:sz w:val="24"/>
          <w:szCs w:val="24"/>
          <w:rtl/>
          <w:lang w:bidi="fa-IR"/>
        </w:rPr>
        <w:t>شکل(3-1) مدل مفهومی تحقیق حاضر برای سنجش کارایی</w:t>
      </w:r>
    </w:p>
    <w:p w:rsidR="006F602D" w:rsidRPr="00575E31" w:rsidRDefault="006F602D" w:rsidP="005D7038">
      <w:pPr>
        <w:bidi/>
        <w:spacing w:after="0" w:line="360" w:lineRule="auto"/>
        <w:jc w:val="both"/>
        <w:rPr>
          <w:rFonts w:ascii="Times New Roman" w:hAnsi="Times New Roman" w:cs="B Zar"/>
          <w:b/>
          <w:bCs/>
          <w:sz w:val="24"/>
          <w:szCs w:val="24"/>
          <w:rtl/>
          <w:lang w:bidi="fa-IR"/>
        </w:rPr>
      </w:pPr>
    </w:p>
    <w:p w:rsidR="006F602D" w:rsidRPr="00575E31" w:rsidRDefault="006F602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مدل برنامه‌ریزی خطی را می‌توان به‌عنوان نوع خاصی از مدل تصمیم‌گیری در نظر گرفت. در این مدل فضای تصمیم توسط محدودیت‌ها تعریف می‌گردد. مقصود(مطلوبیت) با تابع هدف مشخص می‌شود و نوع تصمیم‌گیری در شرایط قطعیت است. از آن‌جا که مدل‌های تحلیل پوششی داده‌ها حالت خاصی از برنامه‌ریزی ریاضی و به‌ویژه برنامه‌ریزی خطی هستند، بنابراین آن‌چه که درباره برنامه‌ریزی خطی فازی در حالت کلی مطرح می‌گردد، می‌توان در مورد مدل‌های تحلیل پوششی داده‌ها نیز صادق دانست. اما مشکل اساسی که در این زمینه وجود دارد این است که تحلیل پوششی داده‌ها دارای تعاریف اولیه ایست که با فازی کردن پارامترهای آن، دیگر به سادگی به برنامه‌ریزی خطی تبدیل نمی‌گردد</w:t>
      </w:r>
      <w:r w:rsidR="00ED16D7">
        <w:rPr>
          <w:rFonts w:ascii="Times New Roman" w:hAnsi="Times New Roman" w:cs="B Zar" w:hint="cs"/>
          <w:sz w:val="24"/>
          <w:szCs w:val="24"/>
          <w:rtl/>
          <w:lang w:bidi="fa-IR"/>
        </w:rPr>
        <w:t>(غلامرضایی، ۱۳۹۳).</w:t>
      </w:r>
      <w:r w:rsidRPr="00575E31">
        <w:rPr>
          <w:rFonts w:ascii="Times New Roman" w:hAnsi="Times New Roman" w:cs="B Zar" w:hint="cs"/>
          <w:sz w:val="24"/>
          <w:szCs w:val="24"/>
          <w:rtl/>
          <w:lang w:bidi="fa-IR"/>
        </w:rPr>
        <w:t xml:space="preserve"> همان‌گونه که</w:t>
      </w:r>
      <w:r w:rsidRPr="00575E31">
        <w:rPr>
          <w:rFonts w:ascii="Times New Roman" w:hAnsi="Times New Roman" w:cs="B Zar"/>
          <w:sz w:val="24"/>
          <w:szCs w:val="24"/>
          <w:lang w:bidi="fa-IR"/>
        </w:rPr>
        <w:t xml:space="preserve"> </w:t>
      </w:r>
      <w:r w:rsidRPr="00575E31">
        <w:rPr>
          <w:rFonts w:ascii="Times New Roman" w:hAnsi="Times New Roman" w:cs="B Zar" w:hint="cs"/>
          <w:sz w:val="24"/>
          <w:szCs w:val="24"/>
          <w:rtl/>
          <w:lang w:bidi="fa-IR"/>
        </w:rPr>
        <w:t xml:space="preserve"> در فصل دوم ارائه گردید تاکنون تحقیقات متعددی به جهت فازی کردن مدل‌های تحلیل پوششی داده‌ها انجام پذیرفته است که برخی از اشکالات آن‌ها نیز بیان گردید. در تحقیقی که به همین منظور توسط «سلیمانی دامانه»، «جهانشاهلو» و «عباس‌بندی» در سال 2006 انجام شده است ضمن بررسی تئوریکی و محاسباتی برخی از تکنیک‌های اندازه‌گیری عملکرد فعلی، رویکرد جدیدی را بدون اشکالات مدل‌های پیشین با استفاده از تحلیل پوششی داده‌های فازی ارائه نموده‌اند که مبنای سنجش کارایی در تحقیق حاضر است و در ادامه مورد بحث قرار می‌گیرد</w:t>
      </w:r>
      <w:r w:rsidR="00ED16D7">
        <w:rPr>
          <w:rFonts w:ascii="Times New Roman" w:hAnsi="Times New Roman" w:cs="B Zar"/>
          <w:sz w:val="24"/>
          <w:szCs w:val="24"/>
          <w:lang w:bidi="fa-IR"/>
        </w:rPr>
        <w:t>(Sengupta,1992)</w:t>
      </w:r>
      <w:r w:rsidR="00ED16D7">
        <w:rPr>
          <w:rFonts w:ascii="Times New Roman" w:hAnsi="Times New Roman" w:cs="B Zar" w:hint="cs"/>
          <w:sz w:val="24"/>
          <w:szCs w:val="24"/>
          <w:rtl/>
          <w:lang w:bidi="fa-IR"/>
        </w:rPr>
        <w:t>.</w:t>
      </w:r>
    </w:p>
    <w:p w:rsidR="006F602D" w:rsidRPr="00575E31" w:rsidRDefault="00377A38" w:rsidP="005D7038">
      <w:pPr>
        <w:bidi/>
        <w:spacing w:after="0" w:line="360" w:lineRule="auto"/>
        <w:jc w:val="both"/>
        <w:rPr>
          <w:rFonts w:ascii="Times New Roman" w:hAnsi="Times New Roman" w:cs="B Zar"/>
          <w:b/>
          <w:bCs/>
          <w:sz w:val="24"/>
          <w:szCs w:val="24"/>
          <w:rtl/>
          <w:lang w:bidi="fa-IR"/>
        </w:rPr>
      </w:pPr>
      <w:r>
        <w:rPr>
          <w:rFonts w:ascii="Times New Roman" w:hAnsi="Times New Roman" w:cs="B Zar"/>
          <w:b/>
          <w:bCs/>
          <w:sz w:val="24"/>
          <w:szCs w:val="24"/>
          <w:rtl/>
          <w:lang w:bidi="fa-IR"/>
        </w:rPr>
        <w:br w:type="page"/>
      </w:r>
      <w:r w:rsidR="006F602D" w:rsidRPr="00575E31">
        <w:rPr>
          <w:rFonts w:ascii="Times New Roman" w:hAnsi="Times New Roman" w:cs="B Zar" w:hint="cs"/>
          <w:b/>
          <w:bCs/>
          <w:sz w:val="24"/>
          <w:szCs w:val="24"/>
          <w:rtl/>
          <w:lang w:bidi="fa-IR"/>
        </w:rPr>
        <w:lastRenderedPageBreak/>
        <w:t>3-3- مدل تحقیق</w:t>
      </w:r>
    </w:p>
    <w:p w:rsidR="006F602D" w:rsidRPr="00575E31" w:rsidRDefault="006F602D" w:rsidP="005D7038">
      <w:pPr>
        <w:bidi/>
        <w:spacing w:after="0" w:line="360" w:lineRule="auto"/>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3-3-1- مدل قطعی</w:t>
      </w:r>
    </w:p>
    <w:p w:rsidR="006F602D" w:rsidRPr="00A171E8" w:rsidRDefault="006F602D"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مدل پوششی </w:t>
      </w:r>
      <w:r w:rsidRPr="00575E31">
        <w:rPr>
          <w:rFonts w:ascii="Times New Roman" w:hAnsi="Times New Roman" w:cs="B Zar"/>
          <w:sz w:val="24"/>
          <w:szCs w:val="24"/>
          <w:lang w:bidi="fa-IR"/>
        </w:rPr>
        <w:t>BCC</w:t>
      </w:r>
      <w:r w:rsidRPr="00575E31">
        <w:rPr>
          <w:rFonts w:ascii="Times New Roman" w:hAnsi="Times New Roman" w:cs="B Zar" w:hint="cs"/>
          <w:sz w:val="24"/>
          <w:szCs w:val="24"/>
          <w:rtl/>
          <w:lang w:bidi="fa-IR"/>
        </w:rPr>
        <w:t xml:space="preserve"> اصلاح شده ورودی محور به‌عنوان مدل قطعی انتخاب گردید. علت انتخاب مدل پوششی </w:t>
      </w:r>
      <w:r w:rsidRPr="00575E31">
        <w:rPr>
          <w:rFonts w:ascii="Times New Roman" w:hAnsi="Times New Roman" w:cs="B Zar"/>
          <w:sz w:val="24"/>
          <w:szCs w:val="24"/>
          <w:lang w:bidi="fa-IR"/>
        </w:rPr>
        <w:t>BCC</w:t>
      </w:r>
      <w:r w:rsidRPr="00575E31">
        <w:rPr>
          <w:rFonts w:ascii="Times New Roman" w:hAnsi="Times New Roman" w:cs="B Zar" w:hint="cs"/>
          <w:sz w:val="24"/>
          <w:szCs w:val="24"/>
          <w:rtl/>
          <w:lang w:bidi="fa-IR"/>
        </w:rPr>
        <w:t xml:space="preserve"> اصلاح شده ورودی محور(</w:t>
      </w:r>
      <w:r w:rsidRPr="00575E31">
        <w:rPr>
          <w:rFonts w:ascii="Times New Roman" w:hAnsi="Times New Roman" w:cs="B Zar"/>
          <w:sz w:val="24"/>
          <w:szCs w:val="24"/>
          <w:lang w:bidi="fa-IR"/>
        </w:rPr>
        <w:t>BCC-I</w:t>
      </w:r>
      <w:r w:rsidRPr="00575E31">
        <w:rPr>
          <w:rFonts w:ascii="Times New Roman" w:hAnsi="Times New Roman" w:cs="B Zar" w:hint="cs"/>
          <w:sz w:val="24"/>
          <w:szCs w:val="24"/>
          <w:rtl/>
          <w:lang w:bidi="fa-IR"/>
        </w:rPr>
        <w:t>) آن بود که فرض بازدهی ثابت نسبت به مقیاس تنها در صورتی قابل اعمال است که بنگاه‌ها در مقیاس بهینه عمل نمایند. مسائل متفاوتی از قبیل اثرات رقابتی، محدودیت‌ها و غیره موجب می‌شوند بنگاه در مقیاس بهینه عمل ننمایند</w:t>
      </w:r>
      <w:r w:rsidR="00ED16D7">
        <w:rPr>
          <w:rFonts w:ascii="Times New Roman" w:hAnsi="Times New Roman" w:cs="B Zar" w:hint="cs"/>
          <w:sz w:val="24"/>
          <w:szCs w:val="24"/>
          <w:rtl/>
          <w:lang w:bidi="fa-IR"/>
        </w:rPr>
        <w:t>(مهرگان،۱۳۹۱).</w:t>
      </w:r>
      <w:r w:rsidRPr="00575E31">
        <w:rPr>
          <w:rFonts w:ascii="Times New Roman" w:hAnsi="Times New Roman" w:cs="B Zar" w:hint="cs"/>
          <w:sz w:val="24"/>
          <w:szCs w:val="24"/>
          <w:rtl/>
          <w:lang w:bidi="fa-IR"/>
        </w:rPr>
        <w:t xml:space="preserve">مدل ورودی محور نیز با ثابت نگه داشتن خروجی، اقدام به کاهش ورودی‌ها می‌نمایند. همچنین مدل اصلاح شده مانع از انتخاب ضریب صفر برای بعضی از متغیرهای ورودی و خروجی و غیرمؤثر شدن آن‌ها در تعیین کارایی می‌گردد. مدل فوق </w:t>
      </w:r>
      <w:r w:rsidRPr="00A171E8">
        <w:rPr>
          <w:rFonts w:ascii="Times New Roman" w:hAnsi="Times New Roman" w:cs="B Zar" w:hint="cs"/>
          <w:sz w:val="24"/>
          <w:szCs w:val="24"/>
          <w:rtl/>
          <w:lang w:bidi="fa-IR"/>
        </w:rPr>
        <w:t>به صورت زیر می‌باشد</w:t>
      </w:r>
      <w:r w:rsidR="0054230B">
        <w:rPr>
          <w:rFonts w:ascii="Times New Roman" w:hAnsi="Times New Roman" w:cs="B Zar" w:hint="cs"/>
          <w:sz w:val="24"/>
          <w:szCs w:val="24"/>
          <w:rtl/>
          <w:lang w:bidi="fa-IR"/>
        </w:rPr>
        <w:t>(مهرگان،۱۳۹۱)</w:t>
      </w:r>
      <w:r w:rsidRPr="00A171E8">
        <w:rPr>
          <w:rFonts w:ascii="Times New Roman" w:hAnsi="Times New Roman" w:cs="B Zar" w:hint="cs"/>
          <w:sz w:val="24"/>
          <w:szCs w:val="24"/>
          <w:rtl/>
          <w:lang w:bidi="fa-IR"/>
        </w:rPr>
        <w:t>:</w:t>
      </w:r>
      <w:r w:rsidRPr="00A171E8">
        <w:rPr>
          <w:rFonts w:ascii="Times New Roman" w:hAnsi="Times New Roman" w:cs="B Zar"/>
          <w:sz w:val="24"/>
          <w:szCs w:val="24"/>
          <w:lang w:bidi="fa-IR"/>
        </w:rPr>
        <w:t xml:space="preserve"> </w:t>
      </w:r>
    </w:p>
    <w:p w:rsidR="006F602D" w:rsidRPr="00A171E8" w:rsidRDefault="006F602D" w:rsidP="005D7038">
      <w:pPr>
        <w:bidi/>
        <w:spacing w:after="0" w:line="360" w:lineRule="auto"/>
        <w:ind w:firstLine="284"/>
        <w:jc w:val="both"/>
        <w:rPr>
          <w:rFonts w:ascii="Times New Roman" w:hAnsi="Times New Roman" w:cs="B Zar"/>
          <w:sz w:val="24"/>
          <w:szCs w:val="24"/>
          <w:rtl/>
          <w:lang w:bidi="fa-IR"/>
        </w:rPr>
      </w:pPr>
      <w:r w:rsidRPr="00A171E8">
        <w:rPr>
          <w:rFonts w:ascii="Times New Roman" w:hAnsi="Times New Roman" w:cs="B Zar" w:hint="cs"/>
          <w:sz w:val="24"/>
          <w:szCs w:val="24"/>
          <w:rtl/>
          <w:lang w:bidi="fa-IR"/>
        </w:rPr>
        <w:t>(3-1)</w:t>
      </w:r>
    </w:p>
    <w:p w:rsidR="006F602D" w:rsidRPr="00A171E8" w:rsidRDefault="003C7291" w:rsidP="005D7038">
      <w:pPr>
        <w:spacing w:after="0" w:line="360" w:lineRule="auto"/>
        <w:ind w:firstLine="284"/>
        <w:rPr>
          <w:rFonts w:ascii="Times New Roman" w:eastAsia="Times New Roman" w:hAnsi="Times New Roman" w:cs="B Zar"/>
          <w:sz w:val="24"/>
          <w:szCs w:val="24"/>
          <w:lang w:bidi="fa-IR"/>
        </w:rPr>
      </w:pPr>
      <m:oMathPara>
        <m:oMathParaPr>
          <m:jc m:val="left"/>
        </m:oMathParaPr>
        <m:oMath>
          <m:func>
            <m:funcPr>
              <m:ctrlPr>
                <w:rPr>
                  <w:rFonts w:ascii="Cambria Math" w:hAnsi="Cambria Math" w:cs="B Zar"/>
                  <w:i/>
                  <w:sz w:val="24"/>
                  <w:szCs w:val="24"/>
                  <w:lang w:bidi="fa-IR"/>
                </w:rPr>
              </m:ctrlPr>
            </m:funcPr>
            <m:fName>
              <m:r>
                <m:rPr>
                  <m:sty m:val="p"/>
                </m:rPr>
                <w:rPr>
                  <w:rFonts w:ascii="Cambria Math" w:hAnsi="Cambria Math" w:cs="B Zar"/>
                  <w:sz w:val="24"/>
                  <w:szCs w:val="24"/>
                  <w:lang w:bidi="fa-IR"/>
                </w:rPr>
                <m:t>min</m:t>
              </m:r>
            </m:fName>
            <m:e>
              <m:sSub>
                <m:sSubPr>
                  <m:ctrlPr>
                    <w:rPr>
                      <w:rFonts w:ascii="Cambria Math" w:hAnsi="Cambria Math" w:cs="B Zar"/>
                      <w:i/>
                      <w:sz w:val="24"/>
                      <w:szCs w:val="24"/>
                      <w:lang w:bidi="fa-IR"/>
                    </w:rPr>
                  </m:ctrlPr>
                </m:sSubPr>
                <m:e>
                  <m:r>
                    <w:rPr>
                      <w:rFonts w:ascii="Cambria Math" w:hAnsi="Cambria Math" w:cs="B Zar"/>
                      <w:sz w:val="24"/>
                      <w:szCs w:val="24"/>
                      <w:lang w:bidi="fa-IR"/>
                    </w:rPr>
                    <m:t>y</m:t>
                  </m:r>
                </m:e>
                <m:sub>
                  <m:r>
                    <w:rPr>
                      <w:rFonts w:ascii="Cambria Math" w:hAnsi="Cambria Math" w:cs="B Zar"/>
                      <w:sz w:val="24"/>
                      <w:szCs w:val="24"/>
                      <w:lang w:bidi="fa-IR"/>
                    </w:rPr>
                    <m:t>0</m:t>
                  </m:r>
                </m:sub>
              </m:sSub>
            </m:e>
          </m:func>
          <m:r>
            <w:rPr>
              <w:rFonts w:ascii="Cambria Math" w:hAnsi="Cambria Math" w:cs="B Zar"/>
              <w:sz w:val="24"/>
              <w:szCs w:val="24"/>
              <w:lang w:bidi="fa-IR"/>
            </w:rPr>
            <m:t>=θ-</m:t>
          </m:r>
          <m:nary>
            <m:naryPr>
              <m:chr m:val="∑"/>
              <m:limLoc m:val="undOvr"/>
              <m:ctrlPr>
                <w:rPr>
                  <w:rFonts w:ascii="Cambria Math" w:hAnsi="Cambria Math" w:cs="B Zar"/>
                  <w:sz w:val="24"/>
                  <w:szCs w:val="24"/>
                  <w:lang w:bidi="fa-IR"/>
                </w:rPr>
              </m:ctrlPr>
            </m:naryPr>
            <m:sub>
              <m:r>
                <w:rPr>
                  <w:rFonts w:ascii="Cambria Math" w:hAnsi="Cambria Math" w:cs="B Zar"/>
                  <w:sz w:val="24"/>
                  <w:szCs w:val="24"/>
                  <w:lang w:bidi="fa-IR"/>
                </w:rPr>
                <m:t>r=1</m:t>
              </m:r>
            </m:sub>
            <m:sup>
              <m:r>
                <w:rPr>
                  <w:rFonts w:ascii="Cambria Math" w:hAnsi="Cambria Math" w:cs="B Zar"/>
                  <w:sz w:val="24"/>
                  <w:szCs w:val="24"/>
                  <w:lang w:bidi="fa-IR"/>
                </w:rPr>
                <m:t>s</m:t>
              </m:r>
            </m:sup>
            <m:e>
              <m:r>
                <w:rPr>
                  <w:rFonts w:ascii="Cambria Math" w:hAnsi="Cambria Math" w:cs="B Zar"/>
                  <w:sz w:val="24"/>
                  <w:szCs w:val="24"/>
                  <w:lang w:bidi="fa-IR"/>
                </w:rPr>
                <m:t>ε</m:t>
              </m:r>
              <m:sSubSup>
                <m:sSubSupPr>
                  <m:ctrlPr>
                    <w:rPr>
                      <w:rFonts w:ascii="Cambria Math" w:hAnsi="Cambria Math" w:cs="B Zar"/>
                      <w:i/>
                      <w:sz w:val="24"/>
                      <w:szCs w:val="24"/>
                      <w:lang w:bidi="fa-IR"/>
                    </w:rPr>
                  </m:ctrlPr>
                </m:sSubSupPr>
                <m:e>
                  <m:r>
                    <w:rPr>
                      <w:rFonts w:ascii="Cambria Math" w:hAnsi="Cambria Math" w:cs="B Zar"/>
                      <w:sz w:val="24"/>
                      <w:szCs w:val="24"/>
                      <w:lang w:bidi="fa-IR"/>
                    </w:rPr>
                    <m:t>s</m:t>
                  </m:r>
                </m:e>
                <m:sub>
                  <m:r>
                    <w:rPr>
                      <w:rFonts w:ascii="Cambria Math" w:hAnsi="Cambria Math" w:cs="B Zar"/>
                      <w:sz w:val="24"/>
                      <w:szCs w:val="24"/>
                      <w:lang w:bidi="fa-IR"/>
                    </w:rPr>
                    <m:t>r</m:t>
                  </m:r>
                </m:sub>
                <m:sup>
                  <m:r>
                    <w:rPr>
                      <w:rFonts w:ascii="Cambria Math" w:hAnsi="Cambria Math" w:cs="B Zar"/>
                      <w:sz w:val="24"/>
                      <w:szCs w:val="24"/>
                      <w:lang w:bidi="fa-IR"/>
                    </w:rPr>
                    <m:t>+</m:t>
                  </m:r>
                </m:sup>
              </m:sSubSup>
            </m:e>
          </m:nary>
          <m:r>
            <w:rPr>
              <w:rFonts w:ascii="Cambria Math" w:hAnsi="Cambria Math" w:cs="B Zar"/>
              <w:sz w:val="24"/>
              <w:szCs w:val="24"/>
              <w:lang w:bidi="fa-IR"/>
            </w:rPr>
            <m:t>-</m:t>
          </m:r>
          <m:nary>
            <m:naryPr>
              <m:chr m:val="∑"/>
              <m:limLoc m:val="undOvr"/>
              <m:ctrlPr>
                <w:rPr>
                  <w:rFonts w:ascii="Cambria Math" w:hAnsi="Cambria Math" w:cs="B Zar"/>
                  <w:sz w:val="24"/>
                  <w:szCs w:val="24"/>
                  <w:lang w:bidi="fa-IR"/>
                </w:rPr>
              </m:ctrlPr>
            </m:naryPr>
            <m:sub>
              <m:r>
                <w:rPr>
                  <w:rFonts w:ascii="Cambria Math" w:hAnsi="Cambria Math" w:cs="B Zar"/>
                  <w:sz w:val="24"/>
                  <w:szCs w:val="24"/>
                  <w:lang w:bidi="fa-IR"/>
                </w:rPr>
                <m:t>i=1</m:t>
              </m:r>
            </m:sub>
            <m:sup>
              <m:r>
                <w:rPr>
                  <w:rFonts w:ascii="Cambria Math" w:hAnsi="Cambria Math" w:cs="B Zar"/>
                  <w:sz w:val="24"/>
                  <w:szCs w:val="24"/>
                  <w:lang w:bidi="fa-IR"/>
                </w:rPr>
                <m:t>m</m:t>
              </m:r>
            </m:sup>
            <m:e>
              <m:r>
                <w:rPr>
                  <w:rFonts w:ascii="Cambria Math" w:hAnsi="Cambria Math" w:cs="B Zar"/>
                  <w:sz w:val="24"/>
                  <w:szCs w:val="24"/>
                  <w:lang w:bidi="fa-IR"/>
                </w:rPr>
                <m:t>ε</m:t>
              </m:r>
              <m:sSubSup>
                <m:sSubSupPr>
                  <m:ctrlPr>
                    <w:rPr>
                      <w:rFonts w:ascii="Cambria Math" w:hAnsi="Cambria Math" w:cs="B Zar"/>
                      <w:i/>
                      <w:sz w:val="24"/>
                      <w:szCs w:val="24"/>
                      <w:lang w:bidi="fa-IR"/>
                    </w:rPr>
                  </m:ctrlPr>
                </m:sSubSupPr>
                <m:e>
                  <m:r>
                    <w:rPr>
                      <w:rFonts w:ascii="Cambria Math" w:hAnsi="Cambria Math" w:cs="B Zar"/>
                      <w:sz w:val="24"/>
                      <w:szCs w:val="24"/>
                      <w:lang w:bidi="fa-IR"/>
                    </w:rPr>
                    <m:t>s</m:t>
                  </m:r>
                </m:e>
                <m:sub>
                  <m:r>
                    <w:rPr>
                      <w:rFonts w:ascii="Cambria Math" w:hAnsi="Cambria Math" w:cs="B Zar"/>
                      <w:sz w:val="24"/>
                      <w:szCs w:val="24"/>
                      <w:lang w:bidi="fa-IR"/>
                    </w:rPr>
                    <m:t>i</m:t>
                  </m:r>
                </m:sub>
                <m:sup>
                  <m:r>
                    <w:rPr>
                      <w:rFonts w:ascii="Cambria Math" w:hAnsi="Cambria Math" w:cs="B Zar"/>
                      <w:sz w:val="24"/>
                      <w:szCs w:val="24"/>
                      <w:lang w:bidi="fa-IR"/>
                    </w:rPr>
                    <m:t>-</m:t>
                  </m:r>
                </m:sup>
              </m:sSubSup>
            </m:e>
          </m:nary>
        </m:oMath>
      </m:oMathPara>
    </w:p>
    <w:p w:rsidR="006F602D" w:rsidRPr="00A171E8" w:rsidRDefault="003772EF"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r>
            <w:rPr>
              <w:rFonts w:ascii="Cambria Math" w:eastAsia="Times New Roman" w:hAnsi="Cambria Math" w:cs="B Zar"/>
              <w:sz w:val="24"/>
              <w:szCs w:val="24"/>
              <w:lang w:bidi="fa-IR"/>
            </w:rPr>
            <m:t>s.t.</m:t>
          </m:r>
        </m:oMath>
      </m:oMathPara>
    </w:p>
    <w:p w:rsidR="006F602D" w:rsidRPr="00A171E8" w:rsidRDefault="003C7291"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y</m:t>
                  </m:r>
                </m:e>
                <m:sub>
                  <m:r>
                    <w:rPr>
                      <w:rFonts w:ascii="Cambria Math" w:eastAsia="Times New Roman" w:hAnsi="Cambria Math" w:cs="B Zar"/>
                      <w:sz w:val="24"/>
                      <w:szCs w:val="24"/>
                      <w:lang w:bidi="fa-IR"/>
                    </w:rPr>
                    <m:t>rj</m:t>
                  </m:r>
                </m:sub>
              </m:sSub>
            </m:e>
          </m:nary>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s</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y</m:t>
              </m:r>
            </m:e>
            <m:sub>
              <m:r>
                <w:rPr>
                  <w:rFonts w:ascii="Cambria Math" w:eastAsia="Times New Roman" w:hAnsi="Cambria Math" w:cs="B Zar"/>
                  <w:sz w:val="24"/>
                  <w:szCs w:val="24"/>
                  <w:lang w:bidi="fa-IR"/>
                </w:rPr>
                <m:t>rk</m:t>
              </m:r>
            </m:sub>
          </m:sSub>
          <m:r>
            <w:rPr>
              <w:rFonts w:ascii="Cambria Math" w:eastAsia="Times New Roman" w:hAnsi="Cambria Math" w:cs="B Zar"/>
              <w:sz w:val="24"/>
              <w:szCs w:val="24"/>
              <w:lang w:bidi="fa-IR"/>
            </w:rPr>
            <m:t xml:space="preserve">            r=1,…,s</m:t>
          </m:r>
        </m:oMath>
      </m:oMathPara>
    </w:p>
    <w:p w:rsidR="006F602D" w:rsidRPr="00A171E8" w:rsidRDefault="003C7291"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ij</m:t>
                  </m:r>
                </m:sub>
              </m:sSub>
            </m:e>
          </m:nary>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s</m:t>
              </m:r>
            </m:e>
            <m:sub>
              <m:r>
                <w:rPr>
                  <w:rFonts w:ascii="Cambria Math" w:eastAsia="Times New Roman" w:hAnsi="Cambria Math" w:cs="B Zar"/>
                  <w:sz w:val="24"/>
                  <w:szCs w:val="24"/>
                  <w:lang w:bidi="fa-IR"/>
                </w:rPr>
                <m:t>i</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=θ</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ik</m:t>
              </m:r>
            </m:sub>
          </m:sSub>
          <m:r>
            <w:rPr>
              <w:rFonts w:ascii="Cambria Math" w:eastAsia="Times New Roman" w:hAnsi="Cambria Math" w:cs="B Zar"/>
              <w:sz w:val="24"/>
              <w:szCs w:val="24"/>
              <w:lang w:bidi="fa-IR"/>
            </w:rPr>
            <m:t xml:space="preserve">          i=1,…,m</m:t>
          </m:r>
        </m:oMath>
      </m:oMathPara>
    </w:p>
    <w:p w:rsidR="006F602D" w:rsidRPr="00A171E8" w:rsidRDefault="003C7291"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=1</m:t>
              </m:r>
            </m:e>
          </m:nary>
        </m:oMath>
      </m:oMathPara>
    </w:p>
    <w:p w:rsidR="006F602D" w:rsidRPr="00A171E8" w:rsidRDefault="00AC1FFF" w:rsidP="005D7038">
      <w:pPr>
        <w:bidi/>
        <w:spacing w:after="0" w:line="360" w:lineRule="auto"/>
        <w:jc w:val="right"/>
        <w:rPr>
          <w:rFonts w:ascii="Times New Roman" w:eastAsia="Times New Roman" w:hAnsi="Times New Roman" w:cs="B Zar"/>
          <w:sz w:val="24"/>
          <w:szCs w:val="24"/>
          <w:rtl/>
          <w:lang w:bidi="fa-IR"/>
        </w:rPr>
      </w:pPr>
      <w:r>
        <w:rPr>
          <w:position w:val="-14"/>
          <w:sz w:val="24"/>
          <w:szCs w:val="24"/>
        </w:rPr>
        <w:pict>
          <v:shape id="_x0000_i1116" type="#_x0000_t75" style="width:7.2pt;height:21.6pt" equationxml="&lt;">
            <v:imagedata r:id="rId234" o:title="" chromakey="white"/>
          </v:shape>
        </w:pict>
      </w:r>
      <w:r w:rsidR="006F602D" w:rsidRPr="00A171E8">
        <w:rPr>
          <w:rFonts w:ascii="Times New Roman" w:eastAsia="Times New Roman" w:hAnsi="Times New Roman" w:cs="B Zar" w:hint="cs"/>
          <w:sz w:val="24"/>
          <w:szCs w:val="24"/>
          <w:rtl/>
          <w:lang w:bidi="fa-IR"/>
        </w:rPr>
        <w:t xml:space="preserve"> آزاد در علامت</w:t>
      </w:r>
      <w:r w:rsidR="006F602D" w:rsidRPr="00A171E8">
        <w:rPr>
          <w:rFonts w:ascii="Times New Roman" w:eastAsia="Times New Roman" w:hAnsi="Times New Roman" w:cs="B Zar" w:hint="cs"/>
          <w:sz w:val="24"/>
          <w:szCs w:val="24"/>
          <w:rtl/>
          <w:lang w:bidi="fa-IR"/>
        </w:rPr>
        <w:tab/>
        <w:t>،</w:t>
      </w:r>
      <w:r w:rsidR="006F602D" w:rsidRPr="00A171E8">
        <w:rPr>
          <w:rFonts w:ascii="Times New Roman" w:eastAsia="Times New Roman" w:hAnsi="Times New Roman" w:cs="B Zar" w:hint="cs"/>
          <w:sz w:val="24"/>
          <w:szCs w:val="24"/>
          <w:rtl/>
          <w:lang w:bidi="fa-IR"/>
        </w:rPr>
        <w:tab/>
      </w:r>
      <m:oMath>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s</m:t>
            </m:r>
          </m:e>
          <m:sub>
            <m:r>
              <w:rPr>
                <w:rFonts w:ascii="Cambria Math" w:eastAsia="Times New Roman" w:hAnsi="Cambria Math" w:cs="B Zar"/>
                <w:sz w:val="24"/>
                <w:szCs w:val="24"/>
                <w:lang w:bidi="fa-IR"/>
              </w:rPr>
              <m:t>i</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s</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≥0</m:t>
        </m:r>
      </m:oMath>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 xml:space="preserve">در این مدل، </w:t>
      </w:r>
      <w:r w:rsidR="00AC1FFF">
        <w:rPr>
          <w:position w:val="-14"/>
          <w:sz w:val="24"/>
          <w:szCs w:val="24"/>
        </w:rPr>
        <w:pict>
          <v:shape id="_x0000_i1117" type="#_x0000_t75" style="width:7.2pt;height:21.6pt" equationxml="&lt;">
            <v:imagedata r:id="rId234" o:title="" chromakey="white"/>
          </v:shape>
        </w:pict>
      </w:r>
      <w:r w:rsidRPr="00A171E8">
        <w:rPr>
          <w:rFonts w:ascii="Times New Roman" w:eastAsia="Times New Roman" w:hAnsi="Times New Roman" w:cs="B Zar" w:hint="cs"/>
          <w:sz w:val="24"/>
          <w:szCs w:val="24"/>
          <w:rtl/>
          <w:lang w:bidi="fa-IR"/>
        </w:rPr>
        <w:t xml:space="preserve"> نسبت کاهش ورودی‌های واحد تحت بررسی را جهت بهبود کارایی نشان می‌دهد. یک واحد در این مدل کاراست در صورتی‌که دو شرط برای آن برقرار باشد:</w:t>
      </w:r>
    </w:p>
    <w:p w:rsidR="006F602D" w:rsidRPr="00A171E8" w:rsidRDefault="003C7291" w:rsidP="005D7038">
      <w:pPr>
        <w:bidi/>
        <w:spacing w:after="0" w:line="360" w:lineRule="auto"/>
        <w:ind w:firstLine="284"/>
        <w:jc w:val="both"/>
        <w:rPr>
          <w:rFonts w:ascii="Times New Roman" w:eastAsia="Times New Roman" w:hAnsi="Times New Roman" w:cs="B Zar"/>
          <w:sz w:val="24"/>
          <w:szCs w:val="24"/>
          <w:rtl/>
          <w:lang w:bidi="fa-IR"/>
        </w:rPr>
      </w:pPr>
      <m:oMath>
        <m:sSup>
          <m:sSupPr>
            <m:ctrlPr>
              <w:rPr>
                <w:rFonts w:ascii="Cambria Math" w:eastAsia="Times New Roman" w:hAnsi="Cambria Math" w:cs="B Zar"/>
                <w:sz w:val="24"/>
                <w:szCs w:val="24"/>
                <w:lang w:bidi="fa-IR"/>
              </w:rPr>
            </m:ctrlPr>
          </m:sSupPr>
          <m:e>
            <m:r>
              <w:rPr>
                <w:rFonts w:ascii="Cambria Math" w:eastAsia="Times New Roman" w:hAnsi="Cambria Math" w:cs="B Zar"/>
                <w:sz w:val="24"/>
                <w:szCs w:val="24"/>
                <w:lang w:bidi="fa-IR"/>
              </w:rPr>
              <m:t>θ</m:t>
            </m:r>
          </m:e>
          <m:sup>
            <m:r>
              <w:rPr>
                <w:rFonts w:ascii="Cambria Math" w:eastAsia="Times New Roman" w:hAnsi="Cambria Math" w:cs="B Zar"/>
                <w:sz w:val="24"/>
                <w:szCs w:val="24"/>
                <w:lang w:bidi="fa-IR"/>
              </w:rPr>
              <m:t>*</m:t>
            </m:r>
          </m:sup>
        </m:sSup>
        <m:r>
          <w:rPr>
            <w:rFonts w:ascii="Cambria Math" w:eastAsia="Times New Roman" w:hAnsi="Cambria Math" w:cs="B Zar"/>
            <w:sz w:val="24"/>
            <w:szCs w:val="24"/>
            <w:lang w:bidi="fa-IR"/>
          </w:rPr>
          <m:t>=1</m:t>
        </m:r>
      </m:oMath>
      <w:r w:rsidR="006F602D" w:rsidRPr="00A171E8">
        <w:rPr>
          <w:rFonts w:ascii="Times New Roman" w:eastAsia="Times New Roman" w:hAnsi="Times New Roman" w:cs="B Zar" w:hint="cs"/>
          <w:sz w:val="24"/>
          <w:szCs w:val="24"/>
          <w:rtl/>
          <w:lang w:bidi="fa-IR"/>
        </w:rPr>
        <w:t xml:space="preserve"> و تمامی متغیرهای کمکی مقدار صفر(</w:t>
      </w:r>
      <m:oMath>
        <m:sSubSup>
          <m:sSubSupPr>
            <m:ctrlPr>
              <w:rPr>
                <w:rFonts w:ascii="Cambria Math" w:eastAsia="Times New Roman" w:hAnsi="Cambria Math" w:cs="B Zar"/>
                <w:sz w:val="24"/>
                <w:szCs w:val="24"/>
                <w:lang w:bidi="fa-IR"/>
              </w:rPr>
            </m:ctrlPr>
          </m:sSubSupPr>
          <m:e>
            <m:r>
              <w:rPr>
                <w:rFonts w:ascii="Cambria Math" w:eastAsia="Times New Roman" w:hAnsi="Cambria Math" w:cs="B Zar"/>
                <w:sz w:val="24"/>
                <w:szCs w:val="24"/>
                <w:lang w:bidi="fa-IR"/>
              </w:rPr>
              <m:t>s</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s</m:t>
            </m:r>
          </m:e>
          <m:sub>
            <m:r>
              <w:rPr>
                <w:rFonts w:ascii="Cambria Math" w:eastAsia="Times New Roman" w:hAnsi="Cambria Math" w:cs="B Zar"/>
                <w:sz w:val="24"/>
                <w:szCs w:val="24"/>
                <w:lang w:bidi="fa-IR"/>
              </w:rPr>
              <m:t>i</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=0</m:t>
        </m:r>
      </m:oMath>
      <w:r w:rsidR="006F602D" w:rsidRPr="00A171E8">
        <w:rPr>
          <w:rFonts w:ascii="Times New Roman" w:eastAsia="Times New Roman" w:hAnsi="Times New Roman" w:cs="B Zar" w:hint="cs"/>
          <w:sz w:val="24"/>
          <w:szCs w:val="24"/>
          <w:rtl/>
          <w:lang w:bidi="fa-IR"/>
        </w:rPr>
        <w:t>) داشته باشند.</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 xml:space="preserve">با حل مدل فوق برای واحدهای تحت بررسی، دو گروه «واحدهای کارا» و «غیرکارا» شناسایی می‌شوند. واحدهای غیرکارا با کسب امتیاز کارایی قابل رتبه‌بندی هستند اما واحدهایی که امتیاز کارایی آن‌ها برابر یک می‌باشد با استفاده از مدل‌های کلاسیک </w:t>
      </w:r>
      <w:r w:rsidRPr="00A171E8">
        <w:rPr>
          <w:rFonts w:ascii="Times New Roman" w:eastAsia="Times New Roman" w:hAnsi="Times New Roman" w:cs="B Zar" w:hint="cs"/>
          <w:sz w:val="24"/>
          <w:szCs w:val="24"/>
          <w:rtl/>
          <w:lang w:bidi="fa-IR"/>
        </w:rPr>
        <w:lastRenderedPageBreak/>
        <w:t xml:space="preserve">تحلیل پوششی داده‌ها قابل رتبه‌بندی نیستند، لذا به این منظور روش </w:t>
      </w:r>
      <w:r w:rsidRPr="00A171E8">
        <w:rPr>
          <w:rFonts w:ascii="Times New Roman" w:eastAsia="Times New Roman" w:hAnsi="Times New Roman" w:cs="B Zar"/>
          <w:sz w:val="24"/>
          <w:szCs w:val="24"/>
          <w:lang w:bidi="fa-IR"/>
        </w:rPr>
        <w:t>AP</w:t>
      </w:r>
      <w:r w:rsidRPr="00A171E8">
        <w:rPr>
          <w:rFonts w:ascii="Times New Roman" w:eastAsia="Times New Roman" w:hAnsi="Times New Roman" w:cs="B Zar" w:hint="cs"/>
          <w:sz w:val="24"/>
          <w:szCs w:val="24"/>
          <w:rtl/>
          <w:lang w:bidi="fa-IR"/>
        </w:rPr>
        <w:t xml:space="preserve"> که توسط اندرسون و پیترسون</w:t>
      </w:r>
      <w:r w:rsidRPr="00A171E8">
        <w:rPr>
          <w:rStyle w:val="FootnoteReference"/>
          <w:rFonts w:ascii="Times New Roman" w:eastAsia="Times New Roman" w:hAnsi="Times New Roman" w:cs="B Zar"/>
          <w:sz w:val="24"/>
          <w:szCs w:val="24"/>
          <w:rtl/>
          <w:lang w:bidi="fa-IR"/>
        </w:rPr>
        <w:footnoteReference w:id="114"/>
      </w:r>
      <w:r w:rsidRPr="00A171E8">
        <w:rPr>
          <w:rFonts w:ascii="Times New Roman" w:eastAsia="Times New Roman" w:hAnsi="Times New Roman" w:cs="B Zar" w:hint="cs"/>
          <w:sz w:val="24"/>
          <w:szCs w:val="24"/>
          <w:rtl/>
          <w:lang w:bidi="fa-IR"/>
        </w:rPr>
        <w:t xml:space="preserve"> ارائه و امکان تعیین کاراترین واحدها را میسر می‌سازد، مورد استفاده قرار می‌کیرد. با این روش امتیاز واحدهای کارا می‌تواند از یک بیش‌تر شود. به این ترتیب واحدهای کارا نیز مانند واحدهای غیرکارا می‌توانند رتبه‌بندی گردند. مدل ریاضی مزبور به صورت زیر است</w:t>
      </w:r>
      <w:r w:rsidR="00A7076C">
        <w:rPr>
          <w:rFonts w:ascii="Times New Roman" w:eastAsia="Times New Roman" w:hAnsi="Times New Roman" w:cs="B Zar"/>
          <w:sz w:val="24"/>
          <w:szCs w:val="24"/>
          <w:lang w:bidi="fa-IR"/>
        </w:rPr>
        <w:t xml:space="preserve"> (Anderson and Peterson, 1993)</w:t>
      </w:r>
      <w:r w:rsidRPr="00A171E8">
        <w:rPr>
          <w:rFonts w:ascii="Times New Roman" w:eastAsia="Times New Roman" w:hAnsi="Times New Roman" w:cs="B Zar" w:hint="cs"/>
          <w:sz w:val="24"/>
          <w:szCs w:val="24"/>
          <w:rtl/>
          <w:lang w:bidi="fa-IR"/>
        </w:rPr>
        <w:t>:</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(3-2)</w:t>
      </w:r>
    </w:p>
    <w:p w:rsidR="006F602D" w:rsidRPr="00A171E8" w:rsidRDefault="003C7291"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func>
            <m:funcPr>
              <m:ctrlPr>
                <w:rPr>
                  <w:rFonts w:ascii="Cambria Math" w:hAnsi="Cambria Math" w:cs="B Zar"/>
                  <w:i/>
                  <w:sz w:val="24"/>
                  <w:szCs w:val="24"/>
                  <w:lang w:bidi="fa-IR"/>
                </w:rPr>
              </m:ctrlPr>
            </m:funcPr>
            <m:fName>
              <m:r>
                <m:rPr>
                  <m:sty m:val="p"/>
                </m:rPr>
                <w:rPr>
                  <w:rFonts w:ascii="Cambria Math" w:hAnsi="Cambria Math" w:cs="B Zar"/>
                  <w:sz w:val="24"/>
                  <w:szCs w:val="24"/>
                  <w:lang w:bidi="fa-IR"/>
                </w:rPr>
                <m:t>min</m:t>
              </m:r>
            </m:fName>
            <m:e>
              <m:sSub>
                <m:sSubPr>
                  <m:ctrlPr>
                    <w:rPr>
                      <w:rFonts w:ascii="Cambria Math" w:hAnsi="Cambria Math" w:cs="B Zar"/>
                      <w:i/>
                      <w:sz w:val="24"/>
                      <w:szCs w:val="24"/>
                      <w:lang w:bidi="fa-IR"/>
                    </w:rPr>
                  </m:ctrlPr>
                </m:sSubPr>
                <m:e>
                  <m:r>
                    <w:rPr>
                      <w:rFonts w:ascii="Cambria Math" w:hAnsi="Cambria Math" w:cs="B Zar"/>
                      <w:sz w:val="24"/>
                      <w:szCs w:val="24"/>
                      <w:lang w:bidi="fa-IR"/>
                    </w:rPr>
                    <m:t>y</m:t>
                  </m:r>
                </m:e>
                <m:sub>
                  <m:r>
                    <w:rPr>
                      <w:rFonts w:ascii="Cambria Math" w:hAnsi="Cambria Math" w:cs="B Zar"/>
                      <w:sz w:val="24"/>
                      <w:szCs w:val="24"/>
                      <w:lang w:bidi="fa-IR"/>
                    </w:rPr>
                    <m:t>0</m:t>
                  </m:r>
                </m:sub>
              </m:sSub>
            </m:e>
          </m:func>
          <m:r>
            <w:rPr>
              <w:rFonts w:ascii="Cambria Math" w:hAnsi="Cambria Math" w:cs="B Zar"/>
              <w:sz w:val="24"/>
              <w:szCs w:val="24"/>
              <w:lang w:bidi="fa-IR"/>
            </w:rPr>
            <m:t>=θ-</m:t>
          </m:r>
          <m:nary>
            <m:naryPr>
              <m:chr m:val="∑"/>
              <m:limLoc m:val="undOvr"/>
              <m:ctrlPr>
                <w:rPr>
                  <w:rFonts w:ascii="Cambria Math" w:hAnsi="Cambria Math" w:cs="B Zar"/>
                  <w:sz w:val="24"/>
                  <w:szCs w:val="24"/>
                  <w:lang w:bidi="fa-IR"/>
                </w:rPr>
              </m:ctrlPr>
            </m:naryPr>
            <m:sub>
              <m:r>
                <w:rPr>
                  <w:rFonts w:ascii="Cambria Math" w:hAnsi="Cambria Math" w:cs="B Zar"/>
                  <w:sz w:val="24"/>
                  <w:szCs w:val="24"/>
                  <w:lang w:bidi="fa-IR"/>
                </w:rPr>
                <m:t>r=1</m:t>
              </m:r>
            </m:sub>
            <m:sup>
              <m:r>
                <w:rPr>
                  <w:rFonts w:ascii="Cambria Math" w:hAnsi="Cambria Math" w:cs="B Zar"/>
                  <w:sz w:val="24"/>
                  <w:szCs w:val="24"/>
                  <w:lang w:bidi="fa-IR"/>
                </w:rPr>
                <m:t>s</m:t>
              </m:r>
            </m:sup>
            <m:e>
              <m:r>
                <w:rPr>
                  <w:rFonts w:ascii="Cambria Math" w:hAnsi="Cambria Math" w:cs="B Zar"/>
                  <w:sz w:val="24"/>
                  <w:szCs w:val="24"/>
                  <w:lang w:bidi="fa-IR"/>
                </w:rPr>
                <m:t>ε</m:t>
              </m:r>
              <m:sSubSup>
                <m:sSubSupPr>
                  <m:ctrlPr>
                    <w:rPr>
                      <w:rFonts w:ascii="Cambria Math" w:hAnsi="Cambria Math" w:cs="B Zar"/>
                      <w:i/>
                      <w:sz w:val="24"/>
                      <w:szCs w:val="24"/>
                      <w:lang w:bidi="fa-IR"/>
                    </w:rPr>
                  </m:ctrlPr>
                </m:sSubSupPr>
                <m:e>
                  <m:r>
                    <w:rPr>
                      <w:rFonts w:ascii="Cambria Math" w:hAnsi="Cambria Math" w:cs="B Zar"/>
                      <w:sz w:val="24"/>
                      <w:szCs w:val="24"/>
                      <w:lang w:bidi="fa-IR"/>
                    </w:rPr>
                    <m:t>s</m:t>
                  </m:r>
                </m:e>
                <m:sub>
                  <m:r>
                    <w:rPr>
                      <w:rFonts w:ascii="Cambria Math" w:hAnsi="Cambria Math" w:cs="B Zar"/>
                      <w:sz w:val="24"/>
                      <w:szCs w:val="24"/>
                      <w:lang w:bidi="fa-IR"/>
                    </w:rPr>
                    <m:t>r</m:t>
                  </m:r>
                </m:sub>
                <m:sup>
                  <m:r>
                    <w:rPr>
                      <w:rFonts w:ascii="Cambria Math" w:hAnsi="Cambria Math" w:cs="B Zar"/>
                      <w:sz w:val="24"/>
                      <w:szCs w:val="24"/>
                      <w:lang w:bidi="fa-IR"/>
                    </w:rPr>
                    <m:t>+</m:t>
                  </m:r>
                </m:sup>
              </m:sSubSup>
            </m:e>
          </m:nary>
          <m:r>
            <w:rPr>
              <w:rFonts w:ascii="Cambria Math" w:hAnsi="Cambria Math" w:cs="B Zar"/>
              <w:sz w:val="24"/>
              <w:szCs w:val="24"/>
              <w:lang w:bidi="fa-IR"/>
            </w:rPr>
            <m:t>-</m:t>
          </m:r>
          <m:nary>
            <m:naryPr>
              <m:chr m:val="∑"/>
              <m:limLoc m:val="undOvr"/>
              <m:ctrlPr>
                <w:rPr>
                  <w:rFonts w:ascii="Cambria Math" w:hAnsi="Cambria Math" w:cs="B Zar"/>
                  <w:sz w:val="24"/>
                  <w:szCs w:val="24"/>
                  <w:lang w:bidi="fa-IR"/>
                </w:rPr>
              </m:ctrlPr>
            </m:naryPr>
            <m:sub>
              <m:r>
                <w:rPr>
                  <w:rFonts w:ascii="Cambria Math" w:hAnsi="Cambria Math" w:cs="B Zar"/>
                  <w:sz w:val="24"/>
                  <w:szCs w:val="24"/>
                  <w:lang w:bidi="fa-IR"/>
                </w:rPr>
                <m:t>i=1</m:t>
              </m:r>
            </m:sub>
            <m:sup>
              <m:r>
                <w:rPr>
                  <w:rFonts w:ascii="Cambria Math" w:hAnsi="Cambria Math" w:cs="B Zar"/>
                  <w:sz w:val="24"/>
                  <w:szCs w:val="24"/>
                  <w:lang w:bidi="fa-IR"/>
                </w:rPr>
                <m:t>m</m:t>
              </m:r>
            </m:sup>
            <m:e>
              <m:r>
                <w:rPr>
                  <w:rFonts w:ascii="Cambria Math" w:hAnsi="Cambria Math" w:cs="B Zar"/>
                  <w:sz w:val="24"/>
                  <w:szCs w:val="24"/>
                  <w:lang w:bidi="fa-IR"/>
                </w:rPr>
                <m:t>ε</m:t>
              </m:r>
              <m:sSubSup>
                <m:sSubSupPr>
                  <m:ctrlPr>
                    <w:rPr>
                      <w:rFonts w:ascii="Cambria Math" w:hAnsi="Cambria Math" w:cs="B Zar"/>
                      <w:i/>
                      <w:sz w:val="24"/>
                      <w:szCs w:val="24"/>
                      <w:lang w:bidi="fa-IR"/>
                    </w:rPr>
                  </m:ctrlPr>
                </m:sSubSupPr>
                <m:e>
                  <m:r>
                    <w:rPr>
                      <w:rFonts w:ascii="Cambria Math" w:hAnsi="Cambria Math" w:cs="B Zar"/>
                      <w:sz w:val="24"/>
                      <w:szCs w:val="24"/>
                      <w:lang w:bidi="fa-IR"/>
                    </w:rPr>
                    <m:t>s</m:t>
                  </m:r>
                </m:e>
                <m:sub>
                  <m:r>
                    <w:rPr>
                      <w:rFonts w:ascii="Cambria Math" w:hAnsi="Cambria Math" w:cs="B Zar"/>
                      <w:sz w:val="24"/>
                      <w:szCs w:val="24"/>
                      <w:lang w:bidi="fa-IR"/>
                    </w:rPr>
                    <m:t>i</m:t>
                  </m:r>
                </m:sub>
                <m:sup>
                  <m:r>
                    <w:rPr>
                      <w:rFonts w:ascii="Cambria Math" w:hAnsi="Cambria Math" w:cs="B Zar"/>
                      <w:sz w:val="24"/>
                      <w:szCs w:val="24"/>
                      <w:lang w:bidi="fa-IR"/>
                    </w:rPr>
                    <m:t>-</m:t>
                  </m:r>
                </m:sup>
              </m:sSubSup>
            </m:e>
          </m:nary>
        </m:oMath>
      </m:oMathPara>
    </w:p>
    <w:p w:rsidR="006F602D" w:rsidRPr="00A171E8" w:rsidRDefault="003772EF" w:rsidP="005D7038">
      <w:pPr>
        <w:bidi/>
        <w:spacing w:after="0" w:line="360" w:lineRule="auto"/>
        <w:ind w:firstLine="284"/>
        <w:jc w:val="right"/>
        <w:rPr>
          <w:rFonts w:ascii="Times New Roman" w:eastAsia="Times New Roman" w:hAnsi="Times New Roman" w:cs="B Zar"/>
          <w:sz w:val="24"/>
          <w:szCs w:val="24"/>
          <w:rtl/>
          <w:lang w:bidi="fa-IR"/>
        </w:rPr>
      </w:pPr>
      <m:oMathPara>
        <m:oMathParaPr>
          <m:jc m:val="left"/>
        </m:oMathParaPr>
        <m:oMath>
          <m:r>
            <w:rPr>
              <w:rFonts w:ascii="Cambria Math" w:eastAsia="Times New Roman" w:hAnsi="Cambria Math" w:cs="B Zar"/>
              <w:sz w:val="24"/>
              <w:szCs w:val="24"/>
              <w:lang w:bidi="fa-IR"/>
            </w:rPr>
            <m:t>s.t.</m:t>
          </m:r>
        </m:oMath>
      </m:oMathPara>
    </w:p>
    <w:p w:rsidR="006F602D" w:rsidRPr="00A171E8" w:rsidRDefault="003C7291"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eqArr>
                <m:eqArrPr>
                  <m:ctrlPr>
                    <w:rPr>
                      <w:rFonts w:ascii="Cambria Math" w:eastAsia="Times New Roman" w:hAnsi="Cambria Math" w:cs="B Zar"/>
                      <w:i/>
                      <w:sz w:val="24"/>
                      <w:szCs w:val="24"/>
                      <w:lang w:bidi="fa-IR"/>
                    </w:rPr>
                  </m:ctrlPr>
                </m:eqArrPr>
                <m:e>
                  <m:r>
                    <w:rPr>
                      <w:rFonts w:ascii="Cambria Math" w:eastAsia="Times New Roman" w:hAnsi="Cambria Math" w:cs="B Zar"/>
                      <w:sz w:val="24"/>
                      <w:szCs w:val="24"/>
                      <w:lang w:bidi="fa-IR"/>
                    </w:rPr>
                    <m:t>j=1</m:t>
                  </m:r>
                </m:e>
                <m:e>
                  <m:r>
                    <w:rPr>
                      <w:rFonts w:ascii="Cambria Math" w:eastAsia="Times New Roman" w:hAnsi="Cambria Math" w:cs="B Zar"/>
                      <w:sz w:val="24"/>
                      <w:szCs w:val="24"/>
                      <w:lang w:bidi="fa-IR"/>
                    </w:rPr>
                    <m:t>j≠k</m:t>
                  </m:r>
                </m:e>
              </m:eqAr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y</m:t>
                  </m:r>
                </m:e>
                <m:sub>
                  <m:r>
                    <w:rPr>
                      <w:rFonts w:ascii="Cambria Math" w:eastAsia="Times New Roman" w:hAnsi="Cambria Math" w:cs="B Zar"/>
                      <w:sz w:val="24"/>
                      <w:szCs w:val="24"/>
                      <w:lang w:bidi="fa-IR"/>
                    </w:rPr>
                    <m:t>rj</m:t>
                  </m:r>
                </m:sub>
              </m:sSub>
            </m:e>
          </m:nary>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s</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y</m:t>
              </m:r>
            </m:e>
            <m:sub>
              <m:r>
                <w:rPr>
                  <w:rFonts w:ascii="Cambria Math" w:eastAsia="Times New Roman" w:hAnsi="Cambria Math" w:cs="B Zar"/>
                  <w:sz w:val="24"/>
                  <w:szCs w:val="24"/>
                  <w:lang w:bidi="fa-IR"/>
                </w:rPr>
                <m:t>rk</m:t>
              </m:r>
            </m:sub>
          </m:sSub>
          <m:r>
            <w:rPr>
              <w:rFonts w:ascii="Cambria Math" w:eastAsia="Times New Roman" w:hAnsi="Cambria Math" w:cs="B Zar"/>
              <w:sz w:val="24"/>
              <w:szCs w:val="24"/>
              <w:lang w:bidi="fa-IR"/>
            </w:rPr>
            <m:t xml:space="preserve">           r=1,…,s</m:t>
          </m:r>
        </m:oMath>
      </m:oMathPara>
    </w:p>
    <w:p w:rsidR="006F602D" w:rsidRPr="00A171E8" w:rsidRDefault="003C7291"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eqArr>
                <m:eqArrPr>
                  <m:ctrlPr>
                    <w:rPr>
                      <w:rFonts w:ascii="Cambria Math" w:eastAsia="Times New Roman" w:hAnsi="Cambria Math" w:cs="B Zar"/>
                      <w:i/>
                      <w:sz w:val="24"/>
                      <w:szCs w:val="24"/>
                      <w:lang w:bidi="fa-IR"/>
                    </w:rPr>
                  </m:ctrlPr>
                </m:eqArrPr>
                <m:e>
                  <m:r>
                    <w:rPr>
                      <w:rFonts w:ascii="Cambria Math" w:eastAsia="Times New Roman" w:hAnsi="Cambria Math" w:cs="B Zar"/>
                      <w:sz w:val="24"/>
                      <w:szCs w:val="24"/>
                      <w:lang w:bidi="fa-IR"/>
                    </w:rPr>
                    <m:t>j=1</m:t>
                  </m:r>
                </m:e>
                <m:e>
                  <m:r>
                    <w:rPr>
                      <w:rFonts w:ascii="Cambria Math" w:eastAsia="Times New Roman" w:hAnsi="Cambria Math" w:cs="B Zar"/>
                      <w:sz w:val="24"/>
                      <w:szCs w:val="24"/>
                      <w:lang w:bidi="fa-IR"/>
                    </w:rPr>
                    <m:t>j≠k</m:t>
                  </m:r>
                </m:e>
              </m:eqAr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ij</m:t>
                  </m:r>
                </m:sub>
              </m:sSub>
            </m:e>
          </m:nary>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s</m:t>
              </m:r>
            </m:e>
            <m:sub>
              <m:r>
                <w:rPr>
                  <w:rFonts w:ascii="Cambria Math" w:eastAsia="Times New Roman" w:hAnsi="Cambria Math" w:cs="B Zar"/>
                  <w:sz w:val="24"/>
                  <w:szCs w:val="24"/>
                  <w:lang w:bidi="fa-IR"/>
                </w:rPr>
                <m:t>i</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=θ</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ik</m:t>
              </m:r>
            </m:sub>
          </m:sSub>
          <m:r>
            <w:rPr>
              <w:rFonts w:ascii="Cambria Math" w:eastAsia="Times New Roman" w:hAnsi="Cambria Math" w:cs="B Zar"/>
              <w:sz w:val="24"/>
              <w:szCs w:val="24"/>
              <w:lang w:bidi="fa-IR"/>
            </w:rPr>
            <m:t xml:space="preserve">            i=1,…,m</m:t>
          </m:r>
        </m:oMath>
      </m:oMathPara>
    </w:p>
    <w:p w:rsidR="006F602D" w:rsidRPr="00A171E8" w:rsidRDefault="003C7291"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=1</m:t>
              </m:r>
            </m:e>
          </m:nary>
        </m:oMath>
      </m:oMathPara>
    </w:p>
    <w:p w:rsidR="006F602D" w:rsidRPr="00A171E8" w:rsidRDefault="00AC1FFF" w:rsidP="005D7038">
      <w:pPr>
        <w:bidi/>
        <w:spacing w:after="0" w:line="360" w:lineRule="auto"/>
        <w:jc w:val="right"/>
        <w:rPr>
          <w:rFonts w:ascii="Times New Roman" w:eastAsia="Times New Roman" w:hAnsi="Times New Roman" w:cs="B Zar"/>
          <w:sz w:val="24"/>
          <w:szCs w:val="24"/>
          <w:rtl/>
          <w:lang w:bidi="fa-IR"/>
        </w:rPr>
      </w:pPr>
      <w:r>
        <w:rPr>
          <w:position w:val="-14"/>
          <w:sz w:val="24"/>
          <w:szCs w:val="24"/>
        </w:rPr>
        <w:pict>
          <v:shape id="_x0000_i1118" type="#_x0000_t75" style="width:7.2pt;height:21.6pt" equationxml="&lt;">
            <v:imagedata r:id="rId234" o:title="" chromakey="white"/>
          </v:shape>
        </w:pict>
      </w:r>
      <w:r w:rsidR="006F602D" w:rsidRPr="00A171E8">
        <w:rPr>
          <w:rFonts w:ascii="Times New Roman" w:eastAsia="Times New Roman" w:hAnsi="Times New Roman" w:cs="B Zar" w:hint="cs"/>
          <w:sz w:val="24"/>
          <w:szCs w:val="24"/>
          <w:rtl/>
          <w:lang w:bidi="fa-IR"/>
        </w:rPr>
        <w:t xml:space="preserve"> آزاد در علامت</w:t>
      </w:r>
      <w:r w:rsidR="006F602D" w:rsidRPr="00A171E8">
        <w:rPr>
          <w:rFonts w:ascii="Times New Roman" w:eastAsia="Times New Roman" w:hAnsi="Times New Roman" w:cs="B Zar" w:hint="cs"/>
          <w:sz w:val="24"/>
          <w:szCs w:val="24"/>
          <w:rtl/>
          <w:lang w:bidi="fa-IR"/>
        </w:rPr>
        <w:tab/>
        <w:t>،</w:t>
      </w:r>
      <w:r w:rsidR="006F602D" w:rsidRPr="00A171E8">
        <w:rPr>
          <w:rFonts w:ascii="Times New Roman" w:eastAsia="Times New Roman" w:hAnsi="Times New Roman" w:cs="B Zar" w:hint="cs"/>
          <w:sz w:val="24"/>
          <w:szCs w:val="24"/>
          <w:rtl/>
          <w:lang w:bidi="fa-IR"/>
        </w:rPr>
        <w:tab/>
      </w:r>
      <m:oMath>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s</m:t>
            </m:r>
          </m:e>
          <m:sub>
            <m:r>
              <w:rPr>
                <w:rFonts w:ascii="Cambria Math" w:eastAsia="Times New Roman" w:hAnsi="Cambria Math" w:cs="B Zar"/>
                <w:sz w:val="24"/>
                <w:szCs w:val="24"/>
                <w:lang w:bidi="fa-IR"/>
              </w:rPr>
              <m:t>i</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s</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≥0</m:t>
        </m:r>
      </m:oMath>
    </w:p>
    <w:p w:rsidR="006F602D" w:rsidRPr="00A171E8" w:rsidRDefault="006F602D" w:rsidP="005D7038">
      <w:pPr>
        <w:bidi/>
        <w:spacing w:after="0" w:line="360" w:lineRule="auto"/>
        <w:ind w:firstLine="284"/>
        <w:jc w:val="both"/>
        <w:rPr>
          <w:rFonts w:ascii="Times New Roman" w:eastAsia="Times New Roman" w:hAnsi="Times New Roman" w:cs="B Zar"/>
          <w:b/>
          <w:bCs/>
          <w:sz w:val="24"/>
          <w:szCs w:val="24"/>
          <w:rtl/>
          <w:lang w:bidi="fa-IR"/>
        </w:rPr>
      </w:pPr>
      <w:r w:rsidRPr="00A171E8">
        <w:rPr>
          <w:rFonts w:ascii="Times New Roman" w:eastAsia="Times New Roman" w:hAnsi="Times New Roman" w:cs="B Zar" w:hint="cs"/>
          <w:b/>
          <w:bCs/>
          <w:sz w:val="24"/>
          <w:szCs w:val="24"/>
          <w:rtl/>
          <w:lang w:bidi="fa-IR"/>
        </w:rPr>
        <w:t>3-3-2- مدل فازی</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اگر مجموعه‌ای از واحدهای تصمیم‌گیرنده(</w:t>
      </w:r>
      <m:oMath>
        <m:sSub>
          <m:sSubPr>
            <m:ctrlPr>
              <w:rPr>
                <w:rFonts w:ascii="Cambria Math" w:eastAsia="Times New Roman" w:hAnsi="Cambria Math" w:cs="B Zar"/>
                <w:sz w:val="24"/>
                <w:szCs w:val="24"/>
                <w:lang w:bidi="fa-IR"/>
              </w:rPr>
            </m:ctrlPr>
          </m:sSubPr>
          <m:e>
            <m:r>
              <w:rPr>
                <w:rFonts w:ascii="Cambria Math" w:eastAsia="Times New Roman" w:hAnsi="Cambria Math" w:cs="B Zar"/>
                <w:sz w:val="24"/>
                <w:szCs w:val="24"/>
                <w:lang w:bidi="fa-IR"/>
              </w:rPr>
              <m:t>DMU</m:t>
            </m:r>
          </m:e>
          <m:sub>
            <m:r>
              <w:rPr>
                <w:rFonts w:ascii="Cambria Math" w:eastAsia="Times New Roman" w:hAnsi="Cambria Math" w:cs="B Zar"/>
                <w:sz w:val="24"/>
                <w:szCs w:val="24"/>
                <w:lang w:bidi="fa-IR"/>
              </w:rPr>
              <m:t>j</m:t>
            </m:r>
          </m:sub>
        </m:sSub>
      </m:oMath>
      <w:r w:rsidRPr="00A171E8">
        <w:rPr>
          <w:rFonts w:ascii="Times New Roman" w:eastAsia="Times New Roman" w:hAnsi="Times New Roman" w:cs="B Zar" w:hint="cs"/>
          <w:sz w:val="24"/>
          <w:szCs w:val="24"/>
          <w:rtl/>
          <w:lang w:bidi="fa-IR"/>
        </w:rPr>
        <w:t>) را با ورودی(</w:t>
      </w:r>
      <m:oMath>
        <m:sSub>
          <m:sSubPr>
            <m:ctrlPr>
              <w:rPr>
                <w:rFonts w:ascii="Cambria Math" w:eastAsia="Times New Roman" w:hAnsi="Cambria Math" w:cs="B Zar"/>
                <w:sz w:val="24"/>
                <w:szCs w:val="24"/>
                <w:lang w:bidi="fa-IR"/>
              </w:rPr>
            </m:ctrlPr>
          </m:sSubPr>
          <m:e>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x</m:t>
                </m:r>
              </m:e>
            </m:acc>
          </m:e>
          <m:sub>
            <m:r>
              <w:rPr>
                <w:rFonts w:ascii="Cambria Math" w:eastAsia="Times New Roman" w:hAnsi="Cambria Math" w:cs="B Zar"/>
                <w:sz w:val="24"/>
                <w:szCs w:val="24"/>
                <w:lang w:bidi="fa-IR"/>
              </w:rPr>
              <m:t>j</m:t>
            </m:r>
          </m:sub>
        </m:sSub>
      </m:oMath>
      <w:r w:rsidRPr="00A171E8">
        <w:rPr>
          <w:rFonts w:ascii="Times New Roman" w:eastAsia="Times New Roman" w:hAnsi="Times New Roman" w:cs="B Zar" w:hint="cs"/>
          <w:sz w:val="24"/>
          <w:szCs w:val="24"/>
          <w:rtl/>
          <w:lang w:bidi="fa-IR"/>
        </w:rPr>
        <w:t>) و خروجی(</w:t>
      </w:r>
      <m:oMath>
        <m:sSub>
          <m:sSubPr>
            <m:ctrlPr>
              <w:rPr>
                <w:rFonts w:ascii="Cambria Math" w:eastAsia="Times New Roman" w:hAnsi="Cambria Math" w:cs="B Zar"/>
                <w:i/>
                <w:sz w:val="24"/>
                <w:szCs w:val="24"/>
                <w:lang w:bidi="fa-IR"/>
              </w:rPr>
            </m:ctrlPr>
          </m:sSub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y</m:t>
                </m:r>
              </m:e>
            </m:acc>
          </m:e>
          <m:sub>
            <m:r>
              <w:rPr>
                <w:rFonts w:ascii="Cambria Math" w:eastAsia="Times New Roman" w:hAnsi="Cambria Math" w:cs="B Zar"/>
                <w:sz w:val="24"/>
                <w:szCs w:val="24"/>
                <w:lang w:bidi="fa-IR"/>
              </w:rPr>
              <m:t>j</m:t>
            </m:r>
          </m:sub>
        </m:sSub>
      </m:oMath>
      <w:r w:rsidRPr="00A171E8">
        <w:rPr>
          <w:rFonts w:ascii="Times New Roman" w:eastAsia="Times New Roman" w:hAnsi="Times New Roman" w:cs="B Zar" w:hint="cs"/>
          <w:sz w:val="24"/>
          <w:szCs w:val="24"/>
          <w:rtl/>
          <w:lang w:bidi="fa-IR"/>
        </w:rPr>
        <w:t xml:space="preserve">) فازی که به مجموعه اعداد فازی مثبت تعلق داشته باشند فرض نماییم، آن‌گاه یک مدل </w:t>
      </w:r>
      <w:r w:rsidRPr="00A171E8">
        <w:rPr>
          <w:rFonts w:ascii="Times New Roman" w:eastAsia="Times New Roman" w:hAnsi="Times New Roman" w:cs="B Zar"/>
          <w:sz w:val="24"/>
          <w:szCs w:val="24"/>
          <w:lang w:bidi="fa-IR"/>
        </w:rPr>
        <w:t>BCC</w:t>
      </w:r>
      <w:r w:rsidRPr="00A171E8">
        <w:rPr>
          <w:rFonts w:ascii="Times New Roman" w:eastAsia="Times New Roman" w:hAnsi="Times New Roman" w:cs="B Zar" w:hint="cs"/>
          <w:sz w:val="24"/>
          <w:szCs w:val="24"/>
          <w:rtl/>
          <w:lang w:bidi="fa-IR"/>
        </w:rPr>
        <w:t xml:space="preserve"> ورودی محور فازی بدین صورت است:</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(3-3)</w:t>
      </w:r>
    </w:p>
    <w:p w:rsidR="006F602D" w:rsidRPr="00A171E8" w:rsidRDefault="003772EF"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r>
            <w:rPr>
              <w:rFonts w:ascii="Cambria Math" w:eastAsia="Times New Roman" w:hAnsi="Cambria Math" w:cs="B Zar"/>
              <w:sz w:val="24"/>
              <w:szCs w:val="24"/>
              <w:lang w:bidi="fa-IR"/>
            </w:rPr>
            <m:t>minθ</m:t>
          </m:r>
        </m:oMath>
      </m:oMathPara>
    </w:p>
    <w:p w:rsidR="006F602D" w:rsidRPr="00A171E8" w:rsidRDefault="003772EF"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r>
            <w:rPr>
              <w:rFonts w:ascii="Cambria Math" w:eastAsia="Times New Roman" w:hAnsi="Cambria Math" w:cs="B Zar"/>
              <w:sz w:val="24"/>
              <w:szCs w:val="24"/>
              <w:lang w:bidi="fa-IR"/>
            </w:rPr>
            <m:t>s.t.</m:t>
          </m:r>
        </m:oMath>
      </m:oMathPara>
    </w:p>
    <w:p w:rsidR="006F602D" w:rsidRPr="00A171E8" w:rsidRDefault="003C7291"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e>
          </m:nary>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x</m:t>
                  </m:r>
                </m:e>
              </m:acc>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≤θ</m:t>
          </m:r>
          <m:sSub>
            <m:sSubPr>
              <m:ctrlPr>
                <w:rPr>
                  <w:rFonts w:ascii="Cambria Math" w:eastAsia="Times New Roman" w:hAnsi="Cambria Math" w:cs="B Zar"/>
                  <w:i/>
                  <w:sz w:val="24"/>
                  <w:szCs w:val="24"/>
                  <w:lang w:bidi="fa-IR"/>
                </w:rPr>
              </m:ctrlPr>
            </m:sSub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x</m:t>
                  </m:r>
                </m:e>
              </m:acc>
            </m:e>
            <m:sub>
              <m:r>
                <w:rPr>
                  <w:rFonts w:ascii="Cambria Math" w:eastAsia="Times New Roman" w:hAnsi="Cambria Math" w:cs="B Zar"/>
                  <w:sz w:val="24"/>
                  <w:szCs w:val="24"/>
                  <w:lang w:bidi="fa-IR"/>
                </w:rPr>
                <m:t>io</m:t>
              </m:r>
            </m:sub>
          </m:sSub>
          <m:r>
            <w:rPr>
              <w:rFonts w:ascii="Cambria Math" w:eastAsia="Times New Roman" w:hAnsi="Cambria Math" w:cs="B Zar"/>
              <w:sz w:val="24"/>
              <w:szCs w:val="24"/>
              <w:lang w:bidi="fa-IR"/>
            </w:rPr>
            <m:t xml:space="preserve">                  i=1,…,m</m:t>
          </m:r>
        </m:oMath>
      </m:oMathPara>
    </w:p>
    <w:p w:rsidR="006F602D" w:rsidRPr="00A171E8" w:rsidRDefault="003C7291"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e>
          </m:nary>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y</m:t>
                  </m:r>
                </m:e>
              </m:acc>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y</m:t>
                  </m:r>
                </m:e>
              </m:acc>
            </m:e>
            <m:sub>
              <m:r>
                <w:rPr>
                  <w:rFonts w:ascii="Cambria Math" w:eastAsia="Times New Roman" w:hAnsi="Cambria Math" w:cs="B Zar"/>
                  <w:sz w:val="24"/>
                  <w:szCs w:val="24"/>
                  <w:lang w:bidi="fa-IR"/>
                </w:rPr>
                <m:t>ro</m:t>
              </m:r>
            </m:sub>
          </m:sSub>
          <m:r>
            <w:rPr>
              <w:rFonts w:ascii="Cambria Math" w:eastAsia="Times New Roman" w:hAnsi="Cambria Math" w:cs="B Zar"/>
              <w:sz w:val="24"/>
              <w:szCs w:val="24"/>
              <w:lang w:bidi="fa-IR"/>
            </w:rPr>
            <m:t xml:space="preserve">                     r=1,…,s</m:t>
          </m:r>
        </m:oMath>
      </m:oMathPara>
    </w:p>
    <w:p w:rsidR="006F602D" w:rsidRPr="00A171E8" w:rsidRDefault="003C7291" w:rsidP="005D7038">
      <w:pPr>
        <w:bidi/>
        <w:spacing w:after="0" w:line="360" w:lineRule="auto"/>
        <w:ind w:firstLine="284"/>
        <w:jc w:val="right"/>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 xml:space="preserve">=1 , </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 xml:space="preserve">     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≥0</m:t>
              </m:r>
            </m:e>
          </m:nary>
          <m:r>
            <w:rPr>
              <w:rFonts w:ascii="Cambria Math" w:eastAsia="Times New Roman" w:hAnsi="Cambria Math" w:cs="B Zar"/>
              <w:sz w:val="24"/>
              <w:szCs w:val="24"/>
              <w:lang w:bidi="fa-IR"/>
            </w:rPr>
            <m:t xml:space="preserve">             j=1,…,n</m:t>
          </m:r>
        </m:oMath>
      </m:oMathPara>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 xml:space="preserve">اگر مقادیر ورودی و خروجی اعداد </w:t>
      </w:r>
      <w:r w:rsidRPr="00A171E8">
        <w:rPr>
          <w:rFonts w:ascii="Times New Roman" w:eastAsia="Times New Roman" w:hAnsi="Times New Roman" w:cs="B Zar"/>
          <w:sz w:val="24"/>
          <w:szCs w:val="24"/>
          <w:lang w:bidi="fa-IR"/>
        </w:rPr>
        <w:t>LR</w:t>
      </w:r>
      <w:r w:rsidRPr="00A171E8">
        <w:rPr>
          <w:rFonts w:ascii="Times New Roman" w:eastAsia="Times New Roman" w:hAnsi="Times New Roman" w:cs="B Zar" w:hint="cs"/>
          <w:sz w:val="24"/>
          <w:szCs w:val="24"/>
          <w:rtl/>
          <w:lang w:bidi="fa-IR"/>
        </w:rPr>
        <w:t xml:space="preserve"> فازی در نظر گرفته شوند و داشته باشیم:</w:t>
      </w:r>
    </w:p>
    <w:p w:rsidR="006F602D" w:rsidRPr="00A171E8" w:rsidRDefault="003C7291" w:rsidP="005D7038">
      <w:pPr>
        <w:spacing w:after="0" w:line="360" w:lineRule="auto"/>
        <w:ind w:firstLine="284"/>
        <w:jc w:val="both"/>
        <w:rPr>
          <w:rFonts w:ascii="Times New Roman" w:eastAsia="Times New Roman" w:hAnsi="Times New Roman" w:cs="B Zar"/>
          <w:sz w:val="24"/>
          <w:szCs w:val="24"/>
          <w:lang w:bidi="fa-IR"/>
        </w:rPr>
      </w:pPr>
      <m:oMath>
        <m:sSub>
          <m:sSubPr>
            <m:ctrlPr>
              <w:rPr>
                <w:rFonts w:ascii="Cambria Math" w:eastAsia="Times New Roman" w:hAnsi="Cambria Math" w:cs="B Zar"/>
                <w:sz w:val="24"/>
                <w:szCs w:val="24"/>
                <w:lang w:bidi="fa-IR"/>
              </w:rPr>
            </m:ctrlPr>
          </m:sSubPr>
          <m:e>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x</m:t>
                </m:r>
              </m:e>
            </m:acc>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e>
              <m:sub>
                <m:r>
                  <w:rPr>
                    <w:rFonts w:ascii="Cambria Math" w:eastAsia="Times New Roman" w:hAnsi="Cambria Math" w:cs="B Zar"/>
                    <w:sz w:val="24"/>
                    <w:szCs w:val="24"/>
                    <w:lang w:bidi="fa-IR"/>
                  </w:rPr>
                  <m:t>ij,</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β</m:t>
                </m:r>
              </m:e>
              <m:sub>
                <m:r>
                  <w:rPr>
                    <w:rFonts w:ascii="Cambria Math" w:eastAsia="Times New Roman" w:hAnsi="Cambria Math" w:cs="B Zar"/>
                    <w:sz w:val="24"/>
                    <w:szCs w:val="24"/>
                    <w:lang w:bidi="fa-IR"/>
                  </w:rPr>
                  <m:t>ij,</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δ</m:t>
                </m: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e>
          <m:sub>
            <m:r>
              <w:rPr>
                <w:rFonts w:ascii="Cambria Math" w:eastAsia="Times New Roman" w:hAnsi="Cambria Math" w:cs="B Zar"/>
                <w:sz w:val="24"/>
                <w:szCs w:val="24"/>
                <w:lang w:bidi="fa-IR"/>
              </w:rPr>
              <m:t>LijRij</m:t>
            </m:r>
          </m:sub>
        </m:sSub>
      </m:oMath>
      <w:r w:rsidR="006F602D" w:rsidRPr="00A171E8">
        <w:rPr>
          <w:rFonts w:ascii="Times New Roman" w:eastAsia="Times New Roman" w:hAnsi="Times New Roman" w:cs="B Zar"/>
          <w:sz w:val="24"/>
          <w:szCs w:val="24"/>
          <w:lang w:bidi="fa-IR"/>
        </w:rPr>
        <w:tab/>
      </w:r>
      <w:r w:rsidR="006F602D" w:rsidRPr="00A171E8">
        <w:rPr>
          <w:rFonts w:ascii="Times New Roman" w:eastAsia="Times New Roman" w:hAnsi="Times New Roman" w:cs="B Zar" w:hint="cs"/>
          <w:sz w:val="24"/>
          <w:szCs w:val="24"/>
          <w:rtl/>
          <w:lang w:bidi="fa-IR"/>
        </w:rPr>
        <w:t xml:space="preserve">و </w:t>
      </w:r>
      <w:r w:rsidR="006F602D" w:rsidRPr="00A171E8">
        <w:rPr>
          <w:rFonts w:ascii="Times New Roman" w:eastAsia="Times New Roman" w:hAnsi="Times New Roman" w:cs="B Zar" w:hint="cs"/>
          <w:sz w:val="24"/>
          <w:szCs w:val="24"/>
          <w:rtl/>
          <w:lang w:bidi="fa-IR"/>
        </w:rPr>
        <w:tab/>
      </w:r>
      <m:oMath>
        <m:sSub>
          <m:sSubPr>
            <m:ctrlPr>
              <w:rPr>
                <w:rFonts w:ascii="Cambria Math" w:eastAsia="Times New Roman" w:hAnsi="Cambria Math" w:cs="B Zar"/>
                <w:sz w:val="24"/>
                <w:szCs w:val="24"/>
                <w:lang w:bidi="fa-IR"/>
              </w:rPr>
            </m:ctrlPr>
          </m:sSubPr>
          <m:e>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y</m:t>
                </m:r>
              </m:e>
            </m:acc>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y</m:t>
                    </m:r>
                  </m:e>
                </m:ba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y</m:t>
                    </m:r>
                  </m:e>
                </m:bar>
              </m:e>
              <m:sub>
                <m:r>
                  <w:rPr>
                    <w:rFonts w:ascii="Cambria Math" w:eastAsia="Times New Roman" w:hAnsi="Cambria Math" w:cs="B Zar"/>
                    <w:sz w:val="24"/>
                    <w:szCs w:val="24"/>
                    <w:lang w:bidi="fa-IR"/>
                  </w:rPr>
                  <m:t>rj,</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p</m:t>
                </m:r>
              </m:e>
              <m:sub>
                <m:r>
                  <w:rPr>
                    <w:rFonts w:ascii="Cambria Math" w:eastAsia="Times New Roman" w:hAnsi="Cambria Math" w:cs="B Zar"/>
                    <w:sz w:val="24"/>
                    <w:szCs w:val="24"/>
                    <w:lang w:bidi="fa-IR"/>
                  </w:rPr>
                  <m:t>rj,</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q</m:t>
                </m: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e>
          <m:sub>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L</m:t>
                </m:r>
              </m:e>
              <m:sub>
                <m:r>
                  <w:rPr>
                    <w:rFonts w:ascii="Cambria Math" w:eastAsia="Times New Roman" w:hAnsi="Cambria Math" w:cs="B Zar"/>
                    <w:sz w:val="24"/>
                    <w:szCs w:val="24"/>
                    <w:lang w:bidi="fa-IR"/>
                  </w:rPr>
                  <m:t>rj</m:t>
                </m:r>
              </m:sub>
              <m:sup>
                <m:r>
                  <w:rPr>
                    <w:rFonts w:ascii="Cambria Math" w:eastAsia="Times New Roman" w:hAnsi="Cambria Math" w:cs="B Zar"/>
                    <w:sz w:val="24"/>
                    <w:szCs w:val="24"/>
                    <w:lang w:bidi="fa-IR"/>
                  </w:rPr>
                  <m:t>'</m:t>
                </m:r>
              </m:sup>
            </m:sSubSup>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R</m:t>
                </m:r>
              </m:e>
              <m:sub>
                <m:r>
                  <w:rPr>
                    <w:rFonts w:ascii="Cambria Math" w:eastAsia="Times New Roman" w:hAnsi="Cambria Math" w:cs="B Zar"/>
                    <w:sz w:val="24"/>
                    <w:szCs w:val="24"/>
                    <w:lang w:bidi="fa-IR"/>
                  </w:rPr>
                  <m:t>rj</m:t>
                </m:r>
              </m:sub>
              <m:sup>
                <m:r>
                  <w:rPr>
                    <w:rFonts w:ascii="Cambria Math" w:eastAsia="Times New Roman" w:hAnsi="Cambria Math" w:cs="B Zar"/>
                    <w:sz w:val="24"/>
                    <w:szCs w:val="24"/>
                    <w:lang w:bidi="fa-IR"/>
                  </w:rPr>
                  <m:t>'</m:t>
                </m:r>
              </m:sup>
            </m:sSubSup>
          </m:sub>
        </m:sSub>
      </m:oMath>
    </w:p>
    <w:p w:rsidR="006F602D" w:rsidRPr="00A171E8" w:rsidRDefault="003C7291" w:rsidP="005D7038">
      <w:pPr>
        <w:spacing w:after="0" w:line="360" w:lineRule="auto"/>
        <w:ind w:firstLine="284"/>
        <w:jc w:val="both"/>
        <w:rPr>
          <w:rFonts w:ascii="Times New Roman" w:eastAsia="Times New Roman" w:hAnsi="Times New Roman" w:cs="B Zar"/>
          <w:sz w:val="24"/>
          <w:szCs w:val="24"/>
          <w:lang w:bidi="fa-IR"/>
        </w:rPr>
      </w:pPr>
      <m:oMath>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L</m:t>
            </m:r>
          </m:e>
          <m:sub>
            <m:r>
              <w:rPr>
                <w:rFonts w:ascii="Cambria Math" w:eastAsia="Times New Roman" w:hAnsi="Cambria Math" w:cs="B Zar"/>
                <w:sz w:val="24"/>
                <w:szCs w:val="24"/>
                <w:lang w:bidi="fa-IR"/>
              </w:rPr>
              <m:t>i1</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L</m:t>
            </m:r>
          </m:e>
          <m:sub>
            <m:r>
              <w:rPr>
                <w:rFonts w:ascii="Cambria Math" w:eastAsia="Times New Roman" w:hAnsi="Cambria Math" w:cs="B Zar"/>
                <w:sz w:val="24"/>
                <w:szCs w:val="24"/>
                <w:lang w:bidi="fa-IR"/>
              </w:rPr>
              <m:t>in</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L</m:t>
            </m:r>
          </m:e>
          <m:sub>
            <m:r>
              <w:rPr>
                <w:rFonts w:ascii="Cambria Math" w:eastAsia="Times New Roman" w:hAnsi="Cambria Math" w:cs="B Zar"/>
                <w:sz w:val="24"/>
                <w:szCs w:val="24"/>
                <w:lang w:bidi="fa-IR"/>
              </w:rPr>
              <m:t>i</m:t>
            </m:r>
          </m:sub>
        </m:sSub>
      </m:oMath>
      <w:r w:rsidR="006F602D" w:rsidRPr="00A171E8">
        <w:rPr>
          <w:rFonts w:ascii="Times New Roman" w:eastAsia="Times New Roman" w:hAnsi="Times New Roman" w:cs="B Zar"/>
          <w:sz w:val="24"/>
          <w:szCs w:val="24"/>
          <w:lang w:bidi="fa-IR"/>
        </w:rPr>
        <w:tab/>
      </w:r>
      <m:oMath>
        <m:r>
          <w:rPr>
            <w:rFonts w:ascii="Cambria Math" w:eastAsia="Times New Roman" w:hAnsi="Cambria Math" w:cs="B Zar"/>
            <w:sz w:val="24"/>
            <w:szCs w:val="24"/>
            <w:lang w:bidi="fa-IR"/>
          </w:rPr>
          <m:t>i=1,…,m</m:t>
        </m:r>
      </m:oMath>
      <w:r w:rsidR="006F602D" w:rsidRPr="00A171E8">
        <w:rPr>
          <w:rFonts w:ascii="Times New Roman" w:eastAsia="Times New Roman" w:hAnsi="Times New Roman" w:cs="B Zar"/>
          <w:sz w:val="24"/>
          <w:szCs w:val="24"/>
          <w:lang w:bidi="fa-IR"/>
        </w:rPr>
        <w:tab/>
        <w:t>;</w:t>
      </w:r>
      <m:oMath>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L</m:t>
            </m:r>
          </m:e>
          <m:sub>
            <m:r>
              <w:rPr>
                <w:rFonts w:ascii="Cambria Math" w:eastAsia="Times New Roman" w:hAnsi="Cambria Math" w:cs="B Zar"/>
                <w:sz w:val="24"/>
                <w:szCs w:val="24"/>
                <w:lang w:bidi="fa-IR"/>
              </w:rPr>
              <m:t>r1</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L</m:t>
            </m:r>
          </m:e>
          <m:sub>
            <m:r>
              <w:rPr>
                <w:rFonts w:ascii="Cambria Math" w:eastAsia="Times New Roman" w:hAnsi="Cambria Math" w:cs="B Zar"/>
                <w:sz w:val="24"/>
                <w:szCs w:val="24"/>
                <w:lang w:bidi="fa-IR"/>
              </w:rPr>
              <m:t>rn</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L</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oMath>
      <w:r w:rsidR="006F602D" w:rsidRPr="00A171E8">
        <w:rPr>
          <w:rFonts w:ascii="Times New Roman" w:eastAsia="Times New Roman" w:hAnsi="Times New Roman" w:cs="B Zar"/>
          <w:sz w:val="24"/>
          <w:szCs w:val="24"/>
          <w:lang w:bidi="fa-IR"/>
        </w:rPr>
        <w:tab/>
      </w:r>
      <m:oMath>
        <m:r>
          <w:rPr>
            <w:rFonts w:ascii="Cambria Math" w:eastAsia="Times New Roman" w:hAnsi="Cambria Math" w:cs="B Zar"/>
            <w:sz w:val="24"/>
            <w:szCs w:val="24"/>
            <w:lang w:bidi="fa-IR"/>
          </w:rPr>
          <m:t>r=1,…,s</m:t>
        </m:r>
      </m:oMath>
    </w:p>
    <w:p w:rsidR="006F602D" w:rsidRPr="00A171E8" w:rsidRDefault="003C7291" w:rsidP="005D7038">
      <w:pPr>
        <w:spacing w:after="0" w:line="360" w:lineRule="auto"/>
        <w:ind w:firstLine="284"/>
        <w:jc w:val="both"/>
        <w:rPr>
          <w:rFonts w:ascii="Times New Roman" w:eastAsia="Times New Roman" w:hAnsi="Times New Roman" w:cs="B Zar"/>
          <w:sz w:val="24"/>
          <w:szCs w:val="24"/>
          <w:lang w:bidi="fa-IR"/>
        </w:rPr>
      </w:pPr>
      <m:oMath>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R</m:t>
            </m:r>
          </m:e>
          <m:sub>
            <m:r>
              <w:rPr>
                <w:rFonts w:ascii="Cambria Math" w:eastAsia="Times New Roman" w:hAnsi="Cambria Math" w:cs="B Zar"/>
                <w:sz w:val="24"/>
                <w:szCs w:val="24"/>
                <w:lang w:bidi="fa-IR"/>
              </w:rPr>
              <m:t>i1</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R</m:t>
            </m:r>
          </m:e>
          <m:sub>
            <m:r>
              <w:rPr>
                <w:rFonts w:ascii="Cambria Math" w:eastAsia="Times New Roman" w:hAnsi="Cambria Math" w:cs="B Zar"/>
                <w:sz w:val="24"/>
                <w:szCs w:val="24"/>
                <w:lang w:bidi="fa-IR"/>
              </w:rPr>
              <m:t>in</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R</m:t>
            </m:r>
          </m:e>
          <m:sub>
            <m:r>
              <w:rPr>
                <w:rFonts w:ascii="Cambria Math" w:eastAsia="Times New Roman" w:hAnsi="Cambria Math" w:cs="B Zar"/>
                <w:sz w:val="24"/>
                <w:szCs w:val="24"/>
                <w:lang w:bidi="fa-IR"/>
              </w:rPr>
              <m:t>i</m:t>
            </m:r>
          </m:sub>
        </m:sSub>
      </m:oMath>
      <w:r w:rsidR="006F602D" w:rsidRPr="00A171E8">
        <w:rPr>
          <w:rFonts w:ascii="Times New Roman" w:eastAsia="Times New Roman" w:hAnsi="Times New Roman" w:cs="B Zar"/>
          <w:sz w:val="24"/>
          <w:szCs w:val="24"/>
          <w:lang w:bidi="fa-IR"/>
        </w:rPr>
        <w:tab/>
      </w:r>
      <m:oMath>
        <m:r>
          <w:rPr>
            <w:rFonts w:ascii="Cambria Math" w:eastAsia="Times New Roman" w:hAnsi="Cambria Math" w:cs="B Zar"/>
            <w:sz w:val="24"/>
            <w:szCs w:val="24"/>
            <w:lang w:bidi="fa-IR"/>
          </w:rPr>
          <m:t>i=1,…,m</m:t>
        </m:r>
      </m:oMath>
      <w:r w:rsidR="006F602D" w:rsidRPr="00A171E8">
        <w:rPr>
          <w:rFonts w:ascii="Times New Roman" w:eastAsia="Times New Roman" w:hAnsi="Times New Roman" w:cs="B Zar"/>
          <w:sz w:val="24"/>
          <w:szCs w:val="24"/>
          <w:lang w:bidi="fa-IR"/>
        </w:rPr>
        <w:tab/>
        <w:t>;</w:t>
      </w:r>
      <m:oMath>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R</m:t>
            </m:r>
          </m:e>
          <m:sub>
            <m:r>
              <w:rPr>
                <w:rFonts w:ascii="Cambria Math" w:eastAsia="Times New Roman" w:hAnsi="Cambria Math" w:cs="B Zar"/>
                <w:sz w:val="24"/>
                <w:szCs w:val="24"/>
                <w:lang w:bidi="fa-IR"/>
              </w:rPr>
              <m:t>rl</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R</m:t>
            </m:r>
          </m:e>
          <m:sub>
            <m:r>
              <w:rPr>
                <w:rFonts w:ascii="Cambria Math" w:eastAsia="Times New Roman" w:hAnsi="Cambria Math" w:cs="B Zar"/>
                <w:sz w:val="24"/>
                <w:szCs w:val="24"/>
                <w:lang w:bidi="fa-IR"/>
              </w:rPr>
              <m:t>rn</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R</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oMath>
      <w:r w:rsidR="006F602D" w:rsidRPr="00A171E8">
        <w:rPr>
          <w:rFonts w:ascii="Times New Roman" w:eastAsia="Times New Roman" w:hAnsi="Times New Roman" w:cs="B Zar"/>
          <w:sz w:val="24"/>
          <w:szCs w:val="24"/>
          <w:lang w:bidi="fa-IR"/>
        </w:rPr>
        <w:tab/>
      </w:r>
      <m:oMath>
        <m:r>
          <w:rPr>
            <w:rFonts w:ascii="Cambria Math" w:eastAsia="Times New Roman" w:hAnsi="Cambria Math" w:cs="B Zar"/>
            <w:sz w:val="24"/>
            <w:szCs w:val="24"/>
            <w:lang w:bidi="fa-IR"/>
          </w:rPr>
          <m:t>r=1,…,s</m:t>
        </m:r>
      </m:oMath>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مدل(3-3) به صورت زیر تبدیل می‌شود:</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(3-4)</w:t>
      </w:r>
    </w:p>
    <w:p w:rsidR="006F602D" w:rsidRPr="00A171E8" w:rsidRDefault="003772EF" w:rsidP="005D7038">
      <w:pPr>
        <w:bidi/>
        <w:spacing w:after="0" w:line="360" w:lineRule="auto"/>
        <w:ind w:firstLine="284"/>
        <w:jc w:val="right"/>
        <w:rPr>
          <w:rFonts w:ascii="Times New Roman" w:eastAsia="Times New Roman" w:hAnsi="Times New Roman" w:cs="B Zar"/>
          <w:sz w:val="24"/>
          <w:szCs w:val="24"/>
          <w:rtl/>
          <w:lang w:bidi="fa-IR"/>
        </w:rPr>
      </w:pPr>
      <m:oMathPara>
        <m:oMathParaPr>
          <m:jc m:val="left"/>
        </m:oMathParaPr>
        <m:oMath>
          <m:r>
            <w:rPr>
              <w:rFonts w:ascii="Cambria Math" w:eastAsia="Times New Roman" w:hAnsi="Cambria Math" w:cs="B Zar"/>
              <w:sz w:val="24"/>
              <w:szCs w:val="24"/>
              <w:lang w:bidi="fa-IR"/>
            </w:rPr>
            <m:t>minθ</m:t>
          </m:r>
        </m:oMath>
      </m:oMathPara>
    </w:p>
    <w:p w:rsidR="006F602D" w:rsidRPr="00A171E8" w:rsidRDefault="003772EF" w:rsidP="005D7038">
      <w:pPr>
        <w:spacing w:after="0" w:line="360" w:lineRule="auto"/>
        <w:ind w:firstLine="284"/>
        <w:rPr>
          <w:rFonts w:ascii="Times New Roman" w:eastAsia="Times New Roman" w:hAnsi="Times New Roman" w:cs="B Zar"/>
          <w:sz w:val="24"/>
          <w:szCs w:val="24"/>
          <w:lang w:bidi="fa-IR"/>
        </w:rPr>
      </w:pPr>
      <m:oMathPara>
        <m:oMathParaPr>
          <m:jc m:val="left"/>
        </m:oMathParaPr>
        <m:oMath>
          <m:r>
            <w:rPr>
              <w:rFonts w:ascii="Cambria Math" w:eastAsia="Times New Roman" w:hAnsi="Cambria Math" w:cs="B Zar"/>
              <w:sz w:val="24"/>
              <w:szCs w:val="24"/>
              <w:lang w:bidi="fa-IR"/>
            </w:rPr>
            <m:t>s.t.</m:t>
          </m:r>
        </m:oMath>
      </m:oMathPara>
    </w:p>
    <w:p w:rsidR="006F602D" w:rsidRPr="00A171E8" w:rsidRDefault="003772EF" w:rsidP="005D7038">
      <w:pPr>
        <w:spacing w:after="0" w:line="360" w:lineRule="auto"/>
        <w:ind w:firstLine="284"/>
        <w:rPr>
          <w:rFonts w:ascii="Times New Roman" w:eastAsia="Times New Roman" w:hAnsi="Times New Roman" w:cs="B Zar"/>
          <w:sz w:val="24"/>
          <w:szCs w:val="24"/>
          <w:lang w:bidi="fa-IR"/>
        </w:rPr>
      </w:pPr>
      <m:oMathPara>
        <m:oMathParaPr>
          <m:jc m:val="left"/>
        </m:oMathParaPr>
        <m:oMath>
          <m:r>
            <w:rPr>
              <w:rFonts w:ascii="Cambria Math" w:eastAsia="Times New Roman" w:hAnsi="Cambria Math" w:cs="B Zar"/>
              <w:sz w:val="24"/>
              <w:szCs w:val="24"/>
              <w:lang w:bidi="fa-IR"/>
            </w:rPr>
            <m:t>θ</m:t>
          </m:r>
          <m:d>
            <m:dPr>
              <m:ctrlPr>
                <w:rPr>
                  <w:rFonts w:ascii="Cambria Math" w:eastAsia="Times New Roman" w:hAnsi="Cambria Math" w:cs="B Zar"/>
                  <w:i/>
                  <w:sz w:val="24"/>
                  <w:szCs w:val="24"/>
                  <w:lang w:bidi="fa-IR"/>
                </w:rPr>
              </m:ctrlPr>
            </m:dPr>
            <m:e>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e>
                <m:sub>
                  <m:r>
                    <w:rPr>
                      <w:rFonts w:ascii="Cambria Math" w:eastAsia="Times New Roman" w:hAnsi="Cambria Math" w:cs="B Zar"/>
                      <w:sz w:val="24"/>
                      <w:szCs w:val="24"/>
                      <w:lang w:bidi="fa-IR"/>
                    </w:rPr>
                    <m:t>io</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e>
                <m:sub>
                  <m:r>
                    <w:rPr>
                      <w:rFonts w:ascii="Cambria Math" w:eastAsia="Times New Roman" w:hAnsi="Cambria Math" w:cs="B Zar"/>
                      <w:sz w:val="24"/>
                      <w:szCs w:val="24"/>
                      <w:lang w:bidi="fa-IR"/>
                    </w:rPr>
                    <m:t>io</m:t>
                  </m:r>
                </m:sub>
              </m:sSub>
            </m:e>
          </m:d>
          <m:r>
            <w:rPr>
              <w:rFonts w:ascii="Cambria Math" w:eastAsia="Times New Roman" w:hAnsi="Cambria Math" w:cs="B Zar"/>
              <w:sz w:val="24"/>
              <w:szCs w:val="24"/>
              <w:lang w:bidi="fa-IR"/>
            </w:rPr>
            <m:t>-</m:t>
          </m:r>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i=1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d>
                <m:dPr>
                  <m:ctrlPr>
                    <w:rPr>
                      <w:rFonts w:ascii="Cambria Math" w:eastAsia="Times New Roman" w:hAnsi="Cambria Math" w:cs="B Zar"/>
                      <w:i/>
                      <w:sz w:val="24"/>
                      <w:szCs w:val="24"/>
                      <w:lang w:bidi="fa-IR"/>
                    </w:rPr>
                  </m:ctrlPr>
                </m:dPr>
                <m:e>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e>
                    <m:sub>
                      <m:r>
                        <w:rPr>
                          <w:rFonts w:ascii="Cambria Math" w:eastAsia="Times New Roman" w:hAnsi="Cambria Math" w:cs="B Zar"/>
                          <w:sz w:val="24"/>
                          <w:szCs w:val="24"/>
                          <w:lang w:bidi="fa-IR"/>
                        </w:rPr>
                        <m:t>ij</m:t>
                      </m:r>
                    </m:sub>
                  </m:sSub>
                </m:e>
              </m:d>
              <m:r>
                <w:rPr>
                  <w:rFonts w:ascii="Cambria Math" w:eastAsia="Times New Roman" w:hAnsi="Cambria Math" w:cs="B Zar"/>
                  <w:sz w:val="24"/>
                  <w:szCs w:val="24"/>
                  <w:lang w:bidi="fa-IR"/>
                </w:rPr>
                <m:t>+(</m:t>
              </m:r>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β</m:t>
                      </m: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θβ</m:t>
                      </m:r>
                    </m:e>
                    <m:sub>
                      <m:r>
                        <w:rPr>
                          <w:rFonts w:ascii="Cambria Math" w:eastAsia="Times New Roman" w:hAnsi="Cambria Math" w:cs="B Zar"/>
                          <w:sz w:val="24"/>
                          <w:szCs w:val="24"/>
                          <w:lang w:bidi="fa-IR"/>
                        </w:rPr>
                        <m:t>io</m:t>
                      </m:r>
                    </m:sub>
                  </m:sSub>
                  <m:r>
                    <w:rPr>
                      <w:rFonts w:ascii="Cambria Math" w:eastAsia="Times New Roman" w:hAnsi="Cambria Math" w:cs="B Zar"/>
                      <w:sz w:val="24"/>
                      <w:szCs w:val="24"/>
                      <w:lang w:bidi="fa-IR"/>
                    </w:rPr>
                    <m:t>)</m:t>
                  </m:r>
                  <m:nary>
                    <m:naryPr>
                      <m:limLoc m:val="subSup"/>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0</m:t>
                      </m:r>
                    </m:sub>
                    <m:sup>
                      <m:r>
                        <w:rPr>
                          <w:rFonts w:ascii="Cambria Math" w:eastAsia="Times New Roman" w:hAnsi="Cambria Math" w:cs="B Zar"/>
                          <w:sz w:val="24"/>
                          <w:szCs w:val="24"/>
                          <w:lang w:bidi="fa-IR"/>
                        </w:rPr>
                        <m:t>1</m:t>
                      </m:r>
                    </m:sup>
                    <m:e>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L</m:t>
                          </m:r>
                        </m:e>
                        <m:sub>
                          <m:r>
                            <w:rPr>
                              <w:rFonts w:ascii="Cambria Math" w:eastAsia="Times New Roman" w:hAnsi="Cambria Math" w:cs="B Zar"/>
                              <w:sz w:val="24"/>
                              <w:szCs w:val="24"/>
                              <w:lang w:bidi="fa-IR"/>
                            </w:rPr>
                            <m:t>i</m:t>
                          </m:r>
                        </m:sub>
                        <m:sup>
                          <m:r>
                            <w:rPr>
                              <w:rFonts w:ascii="Cambria Math" w:eastAsia="Times New Roman" w:hAnsi="Cambria Math" w:cs="B Zar"/>
                              <w:sz w:val="24"/>
                              <w:szCs w:val="24"/>
                              <w:lang w:bidi="fa-IR"/>
                            </w:rPr>
                            <m:t>-1</m:t>
                          </m:r>
                        </m:sup>
                      </m:sSubSup>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α</m:t>
                          </m:r>
                        </m:e>
                      </m:d>
                      <m:r>
                        <w:rPr>
                          <w:rFonts w:ascii="Cambria Math" w:eastAsia="Times New Roman" w:hAnsi="Cambria Math" w:cs="B Zar"/>
                          <w:sz w:val="24"/>
                          <w:szCs w:val="24"/>
                          <w:lang w:bidi="fa-IR"/>
                        </w:rPr>
                        <m:t>dα</m:t>
                      </m:r>
                    </m:e>
                  </m:nary>
                </m:e>
              </m:nary>
            </m:e>
          </m:nary>
        </m:oMath>
      </m:oMathPara>
    </w:p>
    <w:p w:rsidR="006F602D" w:rsidRPr="00A171E8" w:rsidRDefault="003772EF" w:rsidP="005D7038">
      <w:pPr>
        <w:spacing w:after="0" w:line="360" w:lineRule="auto"/>
        <w:ind w:firstLine="284"/>
        <w:rPr>
          <w:rFonts w:ascii="Times New Roman" w:eastAsia="Times New Roman" w:hAnsi="Times New Roman" w:cs="B Zar"/>
          <w:sz w:val="24"/>
          <w:szCs w:val="24"/>
          <w:lang w:bidi="fa-IR"/>
        </w:rPr>
      </w:pPr>
      <m:oMathPara>
        <m:oMathParaPr>
          <m:jc m:val="left"/>
        </m:oMathParaPr>
        <m:oMath>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θδ</m:t>
              </m:r>
            </m:e>
            <m:sub>
              <m:r>
                <w:rPr>
                  <w:rFonts w:ascii="Cambria Math" w:eastAsia="Times New Roman" w:hAnsi="Cambria Math" w:cs="B Zar"/>
                  <w:sz w:val="24"/>
                  <w:szCs w:val="24"/>
                  <w:lang w:bidi="fa-IR"/>
                </w:rPr>
                <m:t>io</m:t>
              </m:r>
            </m:sub>
          </m:sSub>
          <m:r>
            <w:rPr>
              <w:rFonts w:ascii="Cambria Math" w:eastAsia="Times New Roman" w:hAnsi="Cambria Math" w:cs="B Zar"/>
              <w:sz w:val="24"/>
              <w:szCs w:val="24"/>
              <w:lang w:bidi="fa-IR"/>
            </w:rPr>
            <m:t>-</m:t>
          </m:r>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e>
          </m:nary>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δ</m:t>
              </m: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nary>
            <m:naryPr>
              <m:limLoc m:val="subSup"/>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0</m:t>
              </m:r>
            </m:sub>
            <m:sup>
              <m:r>
                <w:rPr>
                  <w:rFonts w:ascii="Cambria Math" w:eastAsia="Times New Roman" w:hAnsi="Cambria Math" w:cs="B Zar"/>
                  <w:sz w:val="24"/>
                  <w:szCs w:val="24"/>
                  <w:lang w:bidi="fa-IR"/>
                </w:rPr>
                <m:t>1</m:t>
              </m:r>
            </m:sup>
            <m:e>
              <m:sSup>
                <m:sSupPr>
                  <m:ctrlPr>
                    <w:rPr>
                      <w:rFonts w:ascii="Cambria Math" w:eastAsia="Times New Roman" w:hAnsi="Cambria Math" w:cs="B Zar"/>
                      <w:i/>
                      <w:sz w:val="24"/>
                      <w:szCs w:val="24"/>
                      <w:lang w:bidi="fa-IR"/>
                    </w:rPr>
                  </m:ctrlPr>
                </m:sSupPr>
                <m:e>
                  <m:r>
                    <w:rPr>
                      <w:rFonts w:ascii="Cambria Math" w:eastAsia="Times New Roman" w:hAnsi="Cambria Math" w:cs="B Zar"/>
                      <w:sz w:val="24"/>
                      <w:szCs w:val="24"/>
                      <w:lang w:bidi="fa-IR"/>
                    </w:rPr>
                    <m:t>R</m:t>
                  </m:r>
                </m:e>
                <m:sup>
                  <m:r>
                    <w:rPr>
                      <w:rFonts w:ascii="Cambria Math" w:eastAsia="Times New Roman" w:hAnsi="Cambria Math" w:cs="B Zar"/>
                      <w:sz w:val="24"/>
                      <w:szCs w:val="24"/>
                      <w:lang w:bidi="fa-IR"/>
                    </w:rPr>
                    <m:t>-1</m:t>
                  </m:r>
                </m:sup>
              </m:sSup>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α</m:t>
                  </m:r>
                </m:e>
              </m:d>
              <m:r>
                <w:rPr>
                  <w:rFonts w:ascii="Cambria Math" w:eastAsia="Times New Roman" w:hAnsi="Cambria Math" w:cs="B Zar"/>
                  <w:sz w:val="24"/>
                  <w:szCs w:val="24"/>
                  <w:lang w:bidi="fa-IR"/>
                </w:rPr>
                <m:t>dα≥0,      i=1,…,m</m:t>
              </m:r>
            </m:e>
          </m:nary>
        </m:oMath>
      </m:oMathPara>
    </w:p>
    <w:p w:rsidR="006F602D" w:rsidRPr="00A171E8" w:rsidRDefault="003C7291" w:rsidP="005D7038">
      <w:pPr>
        <w:spacing w:after="0" w:line="360" w:lineRule="auto"/>
        <w:ind w:firstLine="284"/>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d>
                <m:dPr>
                  <m:ctrlPr>
                    <w:rPr>
                      <w:rFonts w:ascii="Cambria Math" w:eastAsia="Times New Roman" w:hAnsi="Cambria Math" w:cs="B Zar"/>
                      <w:i/>
                      <w:sz w:val="24"/>
                      <w:szCs w:val="24"/>
                      <w:lang w:bidi="fa-IR"/>
                    </w:rPr>
                  </m:ctrlPr>
                </m:dPr>
                <m:e>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y</m:t>
                          </m:r>
                        </m:e>
                      </m:ba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y</m:t>
                          </m:r>
                        </m:e>
                      </m:bar>
                    </m:e>
                    <m:sub>
                      <m:r>
                        <w:rPr>
                          <w:rFonts w:ascii="Cambria Math" w:eastAsia="Times New Roman" w:hAnsi="Cambria Math" w:cs="B Zar"/>
                          <w:sz w:val="24"/>
                          <w:szCs w:val="24"/>
                          <w:lang w:bidi="fa-IR"/>
                        </w:rPr>
                        <m:t>rj</m:t>
                      </m:r>
                    </m:sub>
                  </m:sSub>
                </m:e>
              </m:d>
              <m:r>
                <w:rPr>
                  <w:rFonts w:ascii="Cambria Math" w:eastAsia="Times New Roman" w:hAnsi="Cambria Math" w:cs="B Zar"/>
                  <w:sz w:val="24"/>
                  <w:szCs w:val="24"/>
                  <w:lang w:bidi="fa-IR"/>
                </w:rPr>
                <m:t>-</m:t>
              </m:r>
              <m:d>
                <m:dPr>
                  <m:ctrlPr>
                    <w:rPr>
                      <w:rFonts w:ascii="Cambria Math" w:eastAsia="Times New Roman" w:hAnsi="Cambria Math" w:cs="B Zar"/>
                      <w:i/>
                      <w:sz w:val="24"/>
                      <w:szCs w:val="24"/>
                      <w:lang w:bidi="fa-IR"/>
                    </w:rPr>
                  </m:ctrlPr>
                </m:dPr>
                <m:e>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y</m:t>
                          </m:r>
                        </m:e>
                      </m:bar>
                    </m:e>
                    <m:sub>
                      <m:r>
                        <w:rPr>
                          <w:rFonts w:ascii="Cambria Math" w:eastAsia="Times New Roman" w:hAnsi="Cambria Math" w:cs="B Zar"/>
                          <w:sz w:val="24"/>
                          <w:szCs w:val="24"/>
                          <w:lang w:bidi="fa-IR"/>
                        </w:rPr>
                        <m:t>ro</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y</m:t>
                          </m:r>
                        </m:e>
                      </m:bar>
                    </m:e>
                    <m:sub>
                      <m:r>
                        <w:rPr>
                          <w:rFonts w:ascii="Cambria Math" w:eastAsia="Times New Roman" w:hAnsi="Cambria Math" w:cs="B Zar"/>
                          <w:sz w:val="24"/>
                          <w:szCs w:val="24"/>
                          <w:lang w:bidi="fa-IR"/>
                        </w:rPr>
                        <m:t>ro</m:t>
                      </m:r>
                    </m:sub>
                  </m:sSub>
                </m:e>
              </m:d>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p</m:t>
                  </m:r>
                </m:e>
                <m:sub>
                  <m:r>
                    <w:rPr>
                      <w:rFonts w:ascii="Cambria Math" w:eastAsia="Times New Roman" w:hAnsi="Cambria Math" w:cs="B Zar"/>
                      <w:sz w:val="24"/>
                      <w:szCs w:val="24"/>
                      <w:lang w:bidi="fa-IR"/>
                    </w:rPr>
                    <m:t>ro</m:t>
                  </m:r>
                </m:sub>
              </m:sSub>
              <m:r>
                <w:rPr>
                  <w:rFonts w:ascii="Cambria Math" w:eastAsia="Times New Roman" w:hAnsi="Cambria Math" w:cs="B Zar"/>
                  <w:sz w:val="24"/>
                  <w:szCs w:val="24"/>
                  <w:lang w:bidi="fa-IR"/>
                </w:rPr>
                <m:t>-</m:t>
              </m:r>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p</m:t>
                      </m: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nary>
                    <m:naryPr>
                      <m:limLoc m:val="subSup"/>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0</m:t>
                      </m:r>
                    </m:sub>
                    <m:sup>
                      <m:r>
                        <w:rPr>
                          <w:rFonts w:ascii="Cambria Math" w:eastAsia="Times New Roman" w:hAnsi="Cambria Math" w:cs="B Zar"/>
                          <w:sz w:val="24"/>
                          <w:szCs w:val="24"/>
                          <w:lang w:bidi="fa-IR"/>
                        </w:rPr>
                        <m:t>1</m:t>
                      </m:r>
                    </m:sup>
                    <m:e>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L</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'-1</m:t>
                          </m:r>
                        </m:sup>
                      </m:sSubSup>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α</m:t>
                          </m:r>
                        </m:e>
                      </m:d>
                      <m:r>
                        <w:rPr>
                          <w:rFonts w:ascii="Cambria Math" w:eastAsia="Times New Roman" w:hAnsi="Cambria Math" w:cs="B Zar"/>
                          <w:sz w:val="24"/>
                          <w:szCs w:val="24"/>
                          <w:lang w:bidi="fa-IR"/>
                        </w:rPr>
                        <m:t>dα</m:t>
                      </m:r>
                    </m:e>
                  </m:nary>
                </m:e>
              </m:nary>
            </m:e>
          </m:nary>
        </m:oMath>
      </m:oMathPara>
    </w:p>
    <w:p w:rsidR="006F602D" w:rsidRPr="00A171E8" w:rsidRDefault="003772EF" w:rsidP="005D7038">
      <w:pPr>
        <w:spacing w:after="0" w:line="360" w:lineRule="auto"/>
        <w:ind w:firstLine="284"/>
        <w:rPr>
          <w:rFonts w:ascii="Times New Roman" w:eastAsia="Times New Roman" w:hAnsi="Times New Roman" w:cs="B Zar"/>
          <w:sz w:val="24"/>
          <w:szCs w:val="24"/>
          <w:lang w:bidi="fa-IR"/>
        </w:rPr>
      </w:pPr>
      <m:oMathPara>
        <m:oMathParaPr>
          <m:jc m:val="left"/>
        </m:oMathParaPr>
        <m:oMath>
          <m:r>
            <w:rPr>
              <w:rFonts w:ascii="Cambria Math" w:eastAsia="Times New Roman" w:hAnsi="Cambria Math" w:cs="B Zar"/>
              <w:sz w:val="24"/>
              <w:szCs w:val="24"/>
              <w:lang w:bidi="fa-IR"/>
            </w:rPr>
            <m:t>+(</m:t>
          </m:r>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q</m:t>
                  </m: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q</m:t>
                  </m:r>
                </m:e>
                <m:sub>
                  <m:r>
                    <w:rPr>
                      <w:rFonts w:ascii="Cambria Math" w:eastAsia="Times New Roman" w:hAnsi="Cambria Math" w:cs="B Zar"/>
                      <w:sz w:val="24"/>
                      <w:szCs w:val="24"/>
                      <w:lang w:bidi="fa-IR"/>
                    </w:rPr>
                    <m:t>ro</m:t>
                  </m:r>
                </m:sub>
              </m:sSub>
              <m:r>
                <w:rPr>
                  <w:rFonts w:ascii="Cambria Math" w:eastAsia="Times New Roman" w:hAnsi="Cambria Math" w:cs="B Zar"/>
                  <w:sz w:val="24"/>
                  <w:szCs w:val="24"/>
                  <w:lang w:bidi="fa-IR"/>
                </w:rPr>
                <m:t>)</m:t>
              </m:r>
              <m:nary>
                <m:naryPr>
                  <m:limLoc m:val="subSup"/>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0</m:t>
                  </m:r>
                </m:sub>
                <m:sup>
                  <m:r>
                    <w:rPr>
                      <w:rFonts w:ascii="Cambria Math" w:eastAsia="Times New Roman" w:hAnsi="Cambria Math" w:cs="B Zar"/>
                      <w:sz w:val="24"/>
                      <w:szCs w:val="24"/>
                      <w:lang w:bidi="fa-IR"/>
                    </w:rPr>
                    <m:t>1</m:t>
                  </m:r>
                </m:sup>
                <m:e>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R</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'-1</m:t>
                      </m:r>
                    </m:sup>
                  </m:sSubSup>
                </m:e>
              </m:nary>
              <m:r>
                <w:rPr>
                  <w:rFonts w:ascii="Cambria Math" w:eastAsia="Times New Roman" w:hAnsi="Cambria Math" w:cs="B Zar"/>
                  <w:sz w:val="24"/>
                  <w:szCs w:val="24"/>
                  <w:lang w:bidi="fa-IR"/>
                </w:rPr>
                <m:t>(α)dα≥0,   r=1,…,S</m:t>
              </m:r>
            </m:e>
          </m:nary>
        </m:oMath>
      </m:oMathPara>
    </w:p>
    <w:p w:rsidR="006F602D" w:rsidRPr="00A171E8" w:rsidRDefault="003C7291" w:rsidP="005D7038">
      <w:pPr>
        <w:spacing w:after="0" w:line="360" w:lineRule="auto"/>
        <w:ind w:firstLine="284"/>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=1,</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≥0,   j=1,…,n</m:t>
              </m:r>
            </m:e>
          </m:nary>
        </m:oMath>
      </m:oMathPara>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حال جایگزینی زیر را انجام می‌دهیم:</w:t>
      </w:r>
    </w:p>
    <w:p w:rsidR="006F602D" w:rsidRPr="00A171E8" w:rsidRDefault="003C7291" w:rsidP="005D7038">
      <w:pPr>
        <w:bidi/>
        <w:spacing w:after="0" w:line="360" w:lineRule="auto"/>
        <w:ind w:firstLine="284"/>
        <w:jc w:val="both"/>
        <w:rPr>
          <w:rFonts w:ascii="Times New Roman" w:eastAsia="Times New Roman" w:hAnsi="Times New Roman" w:cs="B Zar"/>
          <w:sz w:val="24"/>
          <w:szCs w:val="24"/>
          <w:lang w:bidi="fa-IR"/>
        </w:rPr>
      </w:pPr>
      <m:oMathPara>
        <m:oMathParaPr>
          <m:jc m:val="left"/>
        </m:oMathParaPr>
        <m:oMath>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t</m:t>
              </m:r>
            </m:e>
            <m:sub>
              <m:r>
                <w:rPr>
                  <w:rFonts w:ascii="Cambria Math" w:eastAsia="Times New Roman" w:hAnsi="Cambria Math" w:cs="B Zar"/>
                  <w:sz w:val="24"/>
                  <w:szCs w:val="24"/>
                  <w:lang w:bidi="fa-IR"/>
                </w:rPr>
                <m:t>i</m:t>
              </m:r>
            </m:sub>
          </m:sSub>
          <m:r>
            <w:rPr>
              <w:rFonts w:ascii="Cambria Math" w:eastAsia="Times New Roman" w:hAnsi="Cambria Math" w:cs="B Zar"/>
              <w:sz w:val="24"/>
              <w:szCs w:val="24"/>
              <w:lang w:bidi="fa-IR"/>
            </w:rPr>
            <m:t>=</m:t>
          </m:r>
          <m:nary>
            <m:naryPr>
              <m:limLoc m:val="subSup"/>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0</m:t>
              </m:r>
            </m:sub>
            <m:sup>
              <m:r>
                <w:rPr>
                  <w:rFonts w:ascii="Cambria Math" w:eastAsia="Times New Roman" w:hAnsi="Cambria Math" w:cs="B Zar"/>
                  <w:sz w:val="24"/>
                  <w:szCs w:val="24"/>
                  <w:lang w:bidi="fa-IR"/>
                </w:rPr>
                <m:t>1</m:t>
              </m:r>
            </m:sup>
            <m:e>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L</m:t>
                  </m:r>
                </m:e>
                <m:sub>
                  <m:r>
                    <w:rPr>
                      <w:rFonts w:ascii="Cambria Math" w:eastAsia="Times New Roman" w:hAnsi="Cambria Math" w:cs="B Zar"/>
                      <w:sz w:val="24"/>
                      <w:szCs w:val="24"/>
                      <w:lang w:bidi="fa-IR"/>
                    </w:rPr>
                    <m:t>i</m:t>
                  </m:r>
                </m:sub>
                <m:sup>
                  <m:r>
                    <w:rPr>
                      <w:rFonts w:ascii="Cambria Math" w:eastAsia="Times New Roman" w:hAnsi="Cambria Math" w:cs="B Zar"/>
                      <w:sz w:val="24"/>
                      <w:szCs w:val="24"/>
                      <w:lang w:bidi="fa-IR"/>
                    </w:rPr>
                    <m:t>-1</m:t>
                  </m:r>
                </m:sup>
              </m:sSubSup>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α</m:t>
                  </m:r>
                </m:e>
              </m:d>
              <m:r>
                <w:rPr>
                  <w:rFonts w:ascii="Cambria Math" w:eastAsia="Times New Roman" w:hAnsi="Cambria Math" w:cs="B Zar"/>
                  <w:sz w:val="24"/>
                  <w:szCs w:val="24"/>
                  <w:lang w:bidi="fa-IR"/>
                </w:rPr>
                <m:t xml:space="preserve">dα,   </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t</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m:t>
              </m:r>
              <m:nary>
                <m:naryPr>
                  <m:limLoc m:val="subSup"/>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0</m:t>
                  </m:r>
                </m:sub>
                <m:sup>
                  <m:r>
                    <w:rPr>
                      <w:rFonts w:ascii="Cambria Math" w:eastAsia="Times New Roman" w:hAnsi="Cambria Math" w:cs="B Zar"/>
                      <w:sz w:val="24"/>
                      <w:szCs w:val="24"/>
                      <w:lang w:bidi="fa-IR"/>
                    </w:rPr>
                    <m:t>1</m:t>
                  </m:r>
                </m:sup>
                <m:e>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L</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'-1</m:t>
                      </m:r>
                    </m:sup>
                  </m:sSubSup>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α</m:t>
                      </m:r>
                    </m:e>
                  </m:d>
                  <m:r>
                    <w:rPr>
                      <w:rFonts w:ascii="Cambria Math" w:eastAsia="Times New Roman" w:hAnsi="Cambria Math" w:cs="B Zar"/>
                      <w:sz w:val="24"/>
                      <w:szCs w:val="24"/>
                      <w:lang w:bidi="fa-IR"/>
                    </w:rPr>
                    <m:t xml:space="preserve">dα,   </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k</m:t>
                      </m:r>
                    </m:e>
                    <m:sub>
                      <m:r>
                        <w:rPr>
                          <w:rFonts w:ascii="Cambria Math" w:eastAsia="Times New Roman" w:hAnsi="Cambria Math" w:cs="B Zar"/>
                          <w:sz w:val="24"/>
                          <w:szCs w:val="24"/>
                          <w:lang w:bidi="fa-IR"/>
                        </w:rPr>
                        <m:t>i</m:t>
                      </m:r>
                    </m:sub>
                  </m:sSub>
                  <m:r>
                    <w:rPr>
                      <w:rFonts w:ascii="Cambria Math" w:eastAsia="Times New Roman" w:hAnsi="Cambria Math" w:cs="B Zar"/>
                      <w:sz w:val="24"/>
                      <w:szCs w:val="24"/>
                      <w:lang w:bidi="fa-IR"/>
                    </w:rPr>
                    <m:t>=</m:t>
                  </m:r>
                  <m:nary>
                    <m:naryPr>
                      <m:limLoc m:val="subSup"/>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0</m:t>
                      </m:r>
                    </m:sub>
                    <m:sup>
                      <m:r>
                        <w:rPr>
                          <w:rFonts w:ascii="Cambria Math" w:eastAsia="Times New Roman" w:hAnsi="Cambria Math" w:cs="B Zar"/>
                          <w:sz w:val="24"/>
                          <w:szCs w:val="24"/>
                          <w:lang w:bidi="fa-IR"/>
                        </w:rPr>
                        <m:t>1</m:t>
                      </m:r>
                    </m:sup>
                    <m:e>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R</m:t>
                          </m:r>
                        </m:e>
                        <m:sub>
                          <m:r>
                            <w:rPr>
                              <w:rFonts w:ascii="Cambria Math" w:eastAsia="Times New Roman" w:hAnsi="Cambria Math" w:cs="B Zar"/>
                              <w:sz w:val="24"/>
                              <w:szCs w:val="24"/>
                              <w:lang w:bidi="fa-IR"/>
                            </w:rPr>
                            <m:t>i</m:t>
                          </m:r>
                        </m:sub>
                        <m:sup>
                          <m:r>
                            <w:rPr>
                              <w:rFonts w:ascii="Cambria Math" w:eastAsia="Times New Roman" w:hAnsi="Cambria Math" w:cs="B Zar"/>
                              <w:sz w:val="24"/>
                              <w:szCs w:val="24"/>
                              <w:lang w:bidi="fa-IR"/>
                            </w:rPr>
                            <m:t>-1</m:t>
                          </m:r>
                        </m:sup>
                      </m:sSubSup>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α</m:t>
                          </m:r>
                        </m:e>
                      </m:d>
                      <m:r>
                        <w:rPr>
                          <w:rFonts w:ascii="Cambria Math" w:eastAsia="Times New Roman" w:hAnsi="Cambria Math" w:cs="B Zar"/>
                          <w:sz w:val="24"/>
                          <w:szCs w:val="24"/>
                          <w:lang w:bidi="fa-IR"/>
                        </w:rPr>
                        <m:t xml:space="preserve">dα,  </m:t>
                      </m:r>
                    </m:e>
                  </m:nary>
                </m:e>
              </m:nary>
            </m:e>
          </m:nary>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 xml:space="preserve">   k</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r>
            <w:rPr>
              <w:rFonts w:ascii="Cambria Math" w:eastAsia="Times New Roman" w:hAnsi="Cambria Math" w:cs="B Zar"/>
              <w:sz w:val="24"/>
              <w:szCs w:val="24"/>
              <w:lang w:bidi="fa-IR"/>
            </w:rPr>
            <m:t>=</m:t>
          </m:r>
          <m:nary>
            <m:naryPr>
              <m:limLoc m:val="subSup"/>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0</m:t>
              </m:r>
            </m:sub>
            <m:sup>
              <m:r>
                <w:rPr>
                  <w:rFonts w:ascii="Cambria Math" w:eastAsia="Times New Roman" w:hAnsi="Cambria Math" w:cs="B Zar"/>
                  <w:sz w:val="24"/>
                  <w:szCs w:val="24"/>
                  <w:lang w:bidi="fa-IR"/>
                </w:rPr>
                <m:t>1</m:t>
              </m:r>
            </m:sup>
            <m:e>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R</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'-1</m:t>
                  </m:r>
                </m:sup>
              </m:sSubSup>
            </m:e>
          </m:nary>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α</m:t>
              </m:r>
            </m:e>
          </m:d>
          <m:r>
            <w:rPr>
              <w:rFonts w:ascii="Cambria Math" w:eastAsia="Times New Roman" w:hAnsi="Cambria Math" w:cs="B Zar"/>
              <w:sz w:val="24"/>
              <w:szCs w:val="24"/>
              <w:lang w:bidi="fa-IR"/>
            </w:rPr>
            <m:t>dα</m:t>
          </m:r>
        </m:oMath>
      </m:oMathPara>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مدل فوق با این تغییرات به‌صورت زیر تبدیل می‌گردد:</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(3-5)</w:t>
      </w:r>
    </w:p>
    <w:p w:rsidR="006F602D" w:rsidRPr="00A171E8" w:rsidRDefault="003772EF" w:rsidP="005D7038">
      <w:pPr>
        <w:bidi/>
        <w:spacing w:after="0" w:line="360" w:lineRule="auto"/>
        <w:ind w:firstLine="284"/>
        <w:jc w:val="both"/>
        <w:rPr>
          <w:rFonts w:ascii="Times New Roman" w:eastAsia="Times New Roman" w:hAnsi="Times New Roman" w:cs="B Zar"/>
          <w:sz w:val="24"/>
          <w:szCs w:val="24"/>
          <w:lang w:bidi="fa-IR"/>
        </w:rPr>
      </w:pPr>
      <m:oMathPara>
        <m:oMathParaPr>
          <m:jc m:val="left"/>
        </m:oMathParaPr>
        <m:oMath>
          <m:r>
            <w:rPr>
              <w:rFonts w:ascii="Cambria Math" w:eastAsia="Times New Roman" w:hAnsi="Cambria Math" w:cs="B Zar"/>
              <w:sz w:val="24"/>
              <w:szCs w:val="24"/>
              <w:lang w:bidi="fa-IR"/>
            </w:rPr>
            <m:t>minθ</m:t>
          </m:r>
        </m:oMath>
      </m:oMathPara>
    </w:p>
    <w:p w:rsidR="006F602D" w:rsidRPr="00A171E8" w:rsidRDefault="003772EF" w:rsidP="005D7038">
      <w:pPr>
        <w:bidi/>
        <w:spacing w:after="0" w:line="360" w:lineRule="auto"/>
        <w:ind w:firstLine="284"/>
        <w:jc w:val="both"/>
        <w:rPr>
          <w:rFonts w:ascii="Times New Roman" w:eastAsia="Times New Roman" w:hAnsi="Times New Roman" w:cs="B Zar"/>
          <w:sz w:val="24"/>
          <w:szCs w:val="24"/>
          <w:lang w:bidi="fa-IR"/>
        </w:rPr>
      </w:pPr>
      <m:oMathPara>
        <m:oMathParaPr>
          <m:jc m:val="left"/>
        </m:oMathParaPr>
        <m:oMath>
          <m:r>
            <w:rPr>
              <w:rFonts w:ascii="Cambria Math" w:eastAsia="Times New Roman" w:hAnsi="Cambria Math" w:cs="B Zar"/>
              <w:sz w:val="24"/>
              <w:szCs w:val="24"/>
              <w:lang w:bidi="fa-IR"/>
            </w:rPr>
            <m:t>s.t.</m:t>
          </m:r>
        </m:oMath>
      </m:oMathPara>
    </w:p>
    <w:p w:rsidR="006F602D" w:rsidRPr="00A171E8" w:rsidRDefault="003C7291" w:rsidP="005D7038">
      <w:pPr>
        <w:bidi/>
        <w:spacing w:after="0" w:line="360" w:lineRule="auto"/>
        <w:ind w:firstLine="284"/>
        <w:jc w:val="both"/>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d>
                <m:dPr>
                  <m:ctrlPr>
                    <w:rPr>
                      <w:rFonts w:ascii="Cambria Math" w:eastAsia="Times New Roman" w:hAnsi="Cambria Math" w:cs="B Zar"/>
                      <w:i/>
                      <w:sz w:val="24"/>
                      <w:szCs w:val="24"/>
                      <w:lang w:bidi="fa-IR"/>
                    </w:rPr>
                  </m:ctrlPr>
                </m:dPr>
                <m:e>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k</m:t>
                      </m:r>
                    </m:e>
                    <m:sub>
                      <m:r>
                        <w:rPr>
                          <w:rFonts w:ascii="Cambria Math" w:eastAsia="Times New Roman" w:hAnsi="Cambria Math" w:cs="B Zar"/>
                          <w:sz w:val="24"/>
                          <w:szCs w:val="24"/>
                          <w:lang w:bidi="fa-IR"/>
                        </w:rPr>
                        <m:t>i</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δ</m:t>
                      </m: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t</m:t>
                      </m:r>
                    </m:e>
                    <m:sub>
                      <m:r>
                        <w:rPr>
                          <w:rFonts w:ascii="Cambria Math" w:eastAsia="Times New Roman" w:hAnsi="Cambria Math" w:cs="B Zar"/>
                          <w:sz w:val="24"/>
                          <w:szCs w:val="24"/>
                          <w:lang w:bidi="fa-IR"/>
                        </w:rPr>
                        <m:t>i</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β</m:t>
                      </m:r>
                    </m:e>
                    <m:sub>
                      <m:r>
                        <w:rPr>
                          <w:rFonts w:ascii="Cambria Math" w:eastAsia="Times New Roman" w:hAnsi="Cambria Math" w:cs="B Zar"/>
                          <w:sz w:val="24"/>
                          <w:szCs w:val="24"/>
                          <w:lang w:bidi="fa-IR"/>
                        </w:rPr>
                        <m:t>ij</m:t>
                      </m:r>
                    </m:sub>
                  </m:sSub>
                </m:e>
              </m:d>
              <m:r>
                <w:rPr>
                  <w:rFonts w:ascii="Cambria Math" w:eastAsia="Times New Roman" w:hAnsi="Cambria Math" w:cs="B Zar"/>
                  <w:sz w:val="24"/>
                  <w:szCs w:val="24"/>
                  <w:lang w:bidi="fa-IR"/>
                </w:rPr>
                <m:t>≤θ</m:t>
              </m:r>
              <m:d>
                <m:dPr>
                  <m:ctrlPr>
                    <w:rPr>
                      <w:rFonts w:ascii="Cambria Math" w:eastAsia="Times New Roman" w:hAnsi="Cambria Math" w:cs="B Zar"/>
                      <w:i/>
                      <w:sz w:val="24"/>
                      <w:szCs w:val="24"/>
                      <w:lang w:bidi="fa-IR"/>
                    </w:rPr>
                  </m:ctrlPr>
                </m:dPr>
                <m:e>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e>
                    <m:sub>
                      <m:r>
                        <w:rPr>
                          <w:rFonts w:ascii="Cambria Math" w:eastAsia="Times New Roman" w:hAnsi="Cambria Math" w:cs="B Zar"/>
                          <w:sz w:val="24"/>
                          <w:szCs w:val="24"/>
                          <w:lang w:bidi="fa-IR"/>
                        </w:rPr>
                        <m:t>io</m:t>
                      </m:r>
                    </m:sub>
                  </m:sSub>
                  <m:r>
                    <w:rPr>
                      <w:rFonts w:ascii="Cambria Math" w:eastAsia="Times New Roman" w:hAnsi="Cambria Math" w:cs="B Zar"/>
                      <w:sz w:val="24"/>
                      <w:szCs w:val="24"/>
                      <w:lang w:bidi="fa-IR"/>
                    </w:rPr>
                    <m:t>+</m:t>
                  </m:r>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k</m:t>
                      </m:r>
                    </m:e>
                    <m:sub>
                      <m:r>
                        <w:rPr>
                          <w:rFonts w:ascii="Cambria Math" w:eastAsia="Times New Roman" w:hAnsi="Cambria Math" w:cs="B Zar"/>
                          <w:sz w:val="24"/>
                          <w:szCs w:val="24"/>
                          <w:lang w:bidi="fa-IR"/>
                        </w:rPr>
                        <m:t>i</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δ</m:t>
                      </m:r>
                    </m:e>
                    <m:sub>
                      <m:r>
                        <w:rPr>
                          <w:rFonts w:ascii="Cambria Math" w:eastAsia="Times New Roman" w:hAnsi="Cambria Math" w:cs="B Zar"/>
                          <w:sz w:val="24"/>
                          <w:szCs w:val="24"/>
                          <w:lang w:bidi="fa-IR"/>
                        </w:rPr>
                        <m:t>io</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t</m:t>
                      </m:r>
                    </m:e>
                    <m:sub>
                      <m:r>
                        <w:rPr>
                          <w:rFonts w:ascii="Cambria Math" w:eastAsia="Times New Roman" w:hAnsi="Cambria Math" w:cs="B Zar"/>
                          <w:sz w:val="24"/>
                          <w:szCs w:val="24"/>
                          <w:lang w:bidi="fa-IR"/>
                        </w:rPr>
                        <m:t>i</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β</m:t>
                      </m:r>
                    </m:e>
                    <m:sub>
                      <m:r>
                        <w:rPr>
                          <w:rFonts w:ascii="Cambria Math" w:eastAsia="Times New Roman" w:hAnsi="Cambria Math" w:cs="B Zar"/>
                          <w:sz w:val="24"/>
                          <w:szCs w:val="24"/>
                          <w:lang w:bidi="fa-IR"/>
                        </w:rPr>
                        <m:t>io</m:t>
                      </m:r>
                    </m:sub>
                  </m:sSub>
                </m:e>
              </m:d>
              <m:r>
                <w:rPr>
                  <w:rFonts w:ascii="Cambria Math" w:eastAsia="Times New Roman" w:hAnsi="Cambria Math" w:cs="B Zar"/>
                  <w:sz w:val="24"/>
                  <w:szCs w:val="24"/>
                  <w:lang w:bidi="fa-IR"/>
                </w:rPr>
                <m:t>,   i=1,…,,m</m:t>
              </m:r>
            </m:e>
          </m:nary>
        </m:oMath>
      </m:oMathPara>
    </w:p>
    <w:p w:rsidR="006F602D" w:rsidRPr="00A171E8" w:rsidRDefault="003C7291" w:rsidP="005D7038">
      <w:pPr>
        <w:bidi/>
        <w:spacing w:after="0" w:line="360" w:lineRule="auto"/>
        <w:ind w:firstLine="284"/>
        <w:jc w:val="both"/>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y</m:t>
                      </m:r>
                    </m:e>
                  </m:ba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y</m:t>
                      </m:r>
                    </m:e>
                  </m:ba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t</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e>
          </m:nary>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ρ</m:t>
              </m: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k</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q</m:t>
              </m: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y</m:t>
                  </m:r>
                </m:e>
              </m:bar>
            </m:e>
            <m:sub>
              <m:r>
                <w:rPr>
                  <w:rFonts w:ascii="Cambria Math" w:eastAsia="Times New Roman" w:hAnsi="Cambria Math" w:cs="B Zar"/>
                  <w:sz w:val="24"/>
                  <w:szCs w:val="24"/>
                  <w:lang w:bidi="fa-IR"/>
                </w:rPr>
                <m:t>ro</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y</m:t>
                  </m:r>
                </m:e>
              </m:bar>
            </m:e>
            <m:sub>
              <m:r>
                <w:rPr>
                  <w:rFonts w:ascii="Cambria Math" w:eastAsia="Times New Roman" w:hAnsi="Cambria Math" w:cs="B Zar"/>
                  <w:sz w:val="24"/>
                  <w:szCs w:val="24"/>
                  <w:lang w:bidi="fa-IR"/>
                </w:rPr>
                <m:t>ro</m:t>
              </m:r>
            </m:sub>
          </m:sSub>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t</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ρ</m:t>
              </m:r>
            </m:e>
            <m:sub>
              <m:r>
                <w:rPr>
                  <w:rFonts w:ascii="Cambria Math" w:eastAsia="Times New Roman" w:hAnsi="Cambria Math" w:cs="B Zar"/>
                  <w:sz w:val="24"/>
                  <w:szCs w:val="24"/>
                  <w:lang w:bidi="fa-IR"/>
                </w:rPr>
                <m:t>ro</m:t>
              </m:r>
            </m:sub>
          </m:sSub>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k</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q</m:t>
              </m:r>
            </m:e>
            <m:sub>
              <m:r>
                <w:rPr>
                  <w:rFonts w:ascii="Cambria Math" w:eastAsia="Times New Roman" w:hAnsi="Cambria Math" w:cs="B Zar"/>
                  <w:sz w:val="24"/>
                  <w:szCs w:val="24"/>
                  <w:lang w:bidi="fa-IR"/>
                </w:rPr>
                <m:t>ro</m:t>
              </m:r>
            </m:sub>
          </m:sSub>
          <m:r>
            <w:rPr>
              <w:rFonts w:ascii="Cambria Math" w:eastAsia="Times New Roman" w:hAnsi="Cambria Math" w:cs="B Zar"/>
              <w:sz w:val="24"/>
              <w:szCs w:val="24"/>
              <w:lang w:bidi="fa-IR"/>
            </w:rPr>
            <m:t>,   r=1,…,S</m:t>
          </m:r>
        </m:oMath>
      </m:oMathPara>
    </w:p>
    <w:p w:rsidR="006F602D" w:rsidRPr="00A171E8" w:rsidRDefault="003C7291" w:rsidP="005D7038">
      <w:pPr>
        <w:bidi/>
        <w:spacing w:after="0" w:line="360" w:lineRule="auto"/>
        <w:ind w:firstLine="284"/>
        <w:jc w:val="both"/>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=1,</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≥0,   j=1,…,n</m:t>
              </m:r>
            </m:e>
          </m:nary>
        </m:oMath>
      </m:oMathPara>
    </w:p>
    <w:p w:rsidR="006F602D" w:rsidRPr="00A171E8" w:rsidRDefault="00A7076C" w:rsidP="005D7038">
      <w:pPr>
        <w:bidi/>
        <w:spacing w:after="0" w:line="360" w:lineRule="auto"/>
        <w:ind w:firstLine="284"/>
        <w:jc w:val="both"/>
        <w:rPr>
          <w:rFonts w:ascii="Times New Roman" w:eastAsia="Times New Roman" w:hAnsi="Times New Roman" w:cs="B Zar"/>
          <w:sz w:val="24"/>
          <w:szCs w:val="24"/>
          <w:rtl/>
          <w:lang w:bidi="fa-IR"/>
        </w:rPr>
      </w:pPr>
      <w:r>
        <w:rPr>
          <w:rFonts w:ascii="Times New Roman" w:eastAsia="Times New Roman" w:hAnsi="Times New Roman" w:cs="B Zar" w:hint="cs"/>
          <w:sz w:val="24"/>
          <w:szCs w:val="24"/>
          <w:rtl/>
          <w:lang w:bidi="fa-IR"/>
        </w:rPr>
        <w:t>ب</w:t>
      </w:r>
      <w:r w:rsidR="00176354">
        <w:rPr>
          <w:rFonts w:ascii="Times New Roman" w:eastAsia="Times New Roman" w:hAnsi="Times New Roman" w:cs="B Zar" w:hint="cs"/>
          <w:sz w:val="24"/>
          <w:szCs w:val="24"/>
          <w:rtl/>
          <w:lang w:bidi="fa-IR"/>
        </w:rPr>
        <w:t xml:space="preserve">ه </w:t>
      </w:r>
      <w:r w:rsidR="006F602D" w:rsidRPr="00A171E8">
        <w:rPr>
          <w:rFonts w:ascii="Times New Roman" w:eastAsia="Times New Roman" w:hAnsi="Times New Roman" w:cs="B Zar" w:hint="cs"/>
          <w:sz w:val="24"/>
          <w:szCs w:val="24"/>
          <w:rtl/>
          <w:lang w:bidi="fa-IR"/>
        </w:rPr>
        <w:t>طور مشهود، این مدل همیشه امکان‌پذیر است و مقدار بهینه‌ای در بازه(1 و 0) تخصیص می‌دهد.</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sz w:val="24"/>
          <w:szCs w:val="24"/>
          <w:lang w:bidi="fa-IR"/>
        </w:rPr>
        <w:t>DMU.</w:t>
      </w:r>
      <w:r w:rsidRPr="00A171E8">
        <w:rPr>
          <w:rFonts w:ascii="Times New Roman" w:eastAsia="Times New Roman" w:hAnsi="Times New Roman" w:cs="B Zar" w:hint="cs"/>
          <w:sz w:val="24"/>
          <w:szCs w:val="24"/>
          <w:rtl/>
          <w:lang w:bidi="fa-IR"/>
        </w:rPr>
        <w:t xml:space="preserve"> واحدی کاراست اگر </w:t>
      </w:r>
      <m:oMath>
        <m:sSup>
          <m:sSupPr>
            <m:ctrlPr>
              <w:rPr>
                <w:rFonts w:ascii="Cambria Math" w:eastAsia="Times New Roman" w:hAnsi="Cambria Math" w:cs="B Zar"/>
                <w:sz w:val="24"/>
                <w:szCs w:val="24"/>
                <w:lang w:bidi="fa-IR"/>
              </w:rPr>
            </m:ctrlPr>
          </m:sSupPr>
          <m:e>
            <m:r>
              <w:rPr>
                <w:rFonts w:ascii="Cambria Math" w:eastAsia="Times New Roman" w:hAnsi="Cambria Math" w:cs="B Zar"/>
                <w:sz w:val="24"/>
                <w:szCs w:val="24"/>
                <w:lang w:bidi="fa-IR"/>
              </w:rPr>
              <m:t>θ</m:t>
            </m:r>
          </m:e>
          <m:sup>
            <m:r>
              <w:rPr>
                <w:rFonts w:ascii="Cambria Math" w:eastAsia="Times New Roman" w:hAnsi="Cambria Math" w:cs="B Zar"/>
                <w:sz w:val="24"/>
                <w:szCs w:val="24"/>
                <w:lang w:bidi="fa-IR"/>
              </w:rPr>
              <m:t>*</m:t>
            </m:r>
          </m:sup>
        </m:sSup>
        <m:r>
          <w:rPr>
            <w:rFonts w:ascii="Cambria Math" w:eastAsia="Times New Roman" w:hAnsi="Cambria Math" w:cs="B Zar"/>
            <w:sz w:val="24"/>
            <w:szCs w:val="24"/>
            <w:lang w:bidi="fa-IR"/>
          </w:rPr>
          <m:t>=1</m:t>
        </m:r>
      </m:oMath>
      <w:r w:rsidRPr="00A171E8">
        <w:rPr>
          <w:rFonts w:ascii="Times New Roman" w:eastAsia="Times New Roman" w:hAnsi="Times New Roman" w:cs="B Zar" w:hint="cs"/>
          <w:sz w:val="24"/>
          <w:szCs w:val="24"/>
          <w:rtl/>
          <w:lang w:bidi="fa-IR"/>
        </w:rPr>
        <w:t xml:space="preserve"> و واحدی ناکاراست اگر </w:t>
      </w:r>
      <m:oMath>
        <m:sSup>
          <m:sSupPr>
            <m:ctrlPr>
              <w:rPr>
                <w:rFonts w:ascii="Cambria Math" w:eastAsia="Times New Roman" w:hAnsi="Cambria Math" w:cs="B Zar"/>
                <w:sz w:val="24"/>
                <w:szCs w:val="24"/>
                <w:lang w:bidi="fa-IR"/>
              </w:rPr>
            </m:ctrlPr>
          </m:sSupPr>
          <m:e>
            <m:r>
              <w:rPr>
                <w:rFonts w:ascii="Cambria Math" w:eastAsia="Times New Roman" w:hAnsi="Cambria Math" w:cs="B Zar"/>
                <w:sz w:val="24"/>
                <w:szCs w:val="24"/>
                <w:lang w:bidi="fa-IR"/>
              </w:rPr>
              <m:t>θ</m:t>
            </m:r>
          </m:e>
          <m:sup>
            <m:r>
              <w:rPr>
                <w:rFonts w:ascii="Cambria Math" w:eastAsia="Times New Roman" w:hAnsi="Cambria Math" w:cs="B Zar"/>
                <w:sz w:val="24"/>
                <w:szCs w:val="24"/>
                <w:lang w:bidi="fa-IR"/>
              </w:rPr>
              <m:t>*</m:t>
            </m:r>
          </m:sup>
        </m:sSup>
        <m:r>
          <w:rPr>
            <w:rFonts w:ascii="Cambria Math" w:eastAsia="Times New Roman" w:hAnsi="Cambria Math" w:cs="B Zar"/>
            <w:sz w:val="24"/>
            <w:szCs w:val="24"/>
            <w:lang w:bidi="fa-IR"/>
          </w:rPr>
          <m:t>&lt;1</m:t>
        </m:r>
      </m:oMath>
      <w:r w:rsidRPr="00A171E8">
        <w:rPr>
          <w:rFonts w:ascii="Times New Roman" w:eastAsia="Times New Roman" w:hAnsi="Times New Roman" w:cs="B Zar" w:hint="cs"/>
          <w:sz w:val="24"/>
          <w:szCs w:val="24"/>
          <w:rtl/>
          <w:lang w:bidi="fa-IR"/>
        </w:rPr>
        <w:t xml:space="preserve"> و این مشابه تئوری مدل </w:t>
      </w:r>
      <w:r w:rsidRPr="00A171E8">
        <w:rPr>
          <w:rFonts w:ascii="Times New Roman" w:eastAsia="Times New Roman" w:hAnsi="Times New Roman" w:cs="B Zar"/>
          <w:sz w:val="24"/>
          <w:szCs w:val="24"/>
          <w:lang w:bidi="fa-IR"/>
        </w:rPr>
        <w:t>DEA</w:t>
      </w:r>
      <w:r w:rsidRPr="00A171E8">
        <w:rPr>
          <w:rFonts w:ascii="Times New Roman" w:eastAsia="Times New Roman" w:hAnsi="Times New Roman" w:cs="B Zar" w:hint="cs"/>
          <w:sz w:val="24"/>
          <w:szCs w:val="24"/>
          <w:rtl/>
          <w:lang w:bidi="fa-IR"/>
        </w:rPr>
        <w:t xml:space="preserve"> اولیه ارائه شده توسط کوپر و دیگران است. هم‌چنین حداقل یک واحد تصمیم‌گیرنده کارا در مقایسه با دیگر واحدها وجود دارد. برای </w:t>
      </w:r>
      <w:r w:rsidRPr="00A171E8">
        <w:rPr>
          <w:rFonts w:ascii="Times New Roman" w:eastAsia="Times New Roman" w:hAnsi="Times New Roman" w:cs="B Zar"/>
          <w:sz w:val="24"/>
          <w:szCs w:val="24"/>
          <w:lang w:bidi="fa-IR"/>
        </w:rPr>
        <w:t>DMU.</w:t>
      </w:r>
      <w:r w:rsidRPr="00A171E8">
        <w:rPr>
          <w:rFonts w:ascii="Times New Roman" w:eastAsia="Times New Roman" w:hAnsi="Times New Roman" w:cs="B Zar" w:hint="cs"/>
          <w:sz w:val="24"/>
          <w:szCs w:val="24"/>
          <w:rtl/>
          <w:lang w:bidi="fa-IR"/>
        </w:rPr>
        <w:t>، یک یا چند واحد مرجع وجود دارد که:</w:t>
      </w:r>
    </w:p>
    <w:p w:rsidR="006F602D" w:rsidRPr="00A171E8" w:rsidRDefault="003C7291" w:rsidP="005D7038">
      <w:pPr>
        <w:bidi/>
        <w:spacing w:after="0" w:line="360" w:lineRule="auto"/>
        <w:jc w:val="center"/>
        <w:rPr>
          <w:rFonts w:ascii="Times New Roman" w:eastAsia="Times New Roman" w:hAnsi="Times New Roman" w:cs="B Zar"/>
          <w:sz w:val="24"/>
          <w:szCs w:val="24"/>
          <w:lang w:bidi="fa-IR"/>
        </w:rPr>
      </w:pPr>
      <m:oMathPara>
        <m:oMathParaPr>
          <m:jc m:val="left"/>
        </m:oMathParaPr>
        <m:oMath>
          <m:d>
            <m:dPr>
              <m:ctrlPr>
                <w:rPr>
                  <w:rFonts w:ascii="Cambria Math" w:eastAsia="Times New Roman" w:hAnsi="Cambria Math" w:cs="B Zar"/>
                  <w:i/>
                  <w:sz w:val="24"/>
                  <w:szCs w:val="24"/>
                  <w:lang w:bidi="fa-IR"/>
                </w:rPr>
              </m:ctrlPr>
            </m:dPr>
            <m:e>
              <m:sSub>
                <m:sSubPr>
                  <m:ctrlPr>
                    <w:rPr>
                      <w:rFonts w:ascii="Cambria Math" w:eastAsia="Times New Roman" w:hAnsi="Cambria Math" w:cs="B Zar"/>
                      <w:i/>
                      <w:sz w:val="24"/>
                      <w:szCs w:val="24"/>
                      <w:lang w:bidi="fa-IR"/>
                    </w:rPr>
                  </m:ctrlPr>
                </m:sSubPr>
                <m:e>
                  <m:acc>
                    <m:accPr>
                      <m:ctrlPr>
                        <w:rPr>
                          <w:rFonts w:ascii="Cambria Math" w:eastAsia="Times New Roman" w:hAnsi="Cambria Math" w:cs="B Zar"/>
                          <w:i/>
                          <w:sz w:val="24"/>
                          <w:szCs w:val="24"/>
                          <w:lang w:bidi="fa-IR"/>
                        </w:rPr>
                      </m:ctrlPr>
                    </m:acc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x</m:t>
                          </m:r>
                        </m:e>
                      </m:acc>
                    </m:e>
                  </m:acc>
                </m:e>
                <m:sub>
                  <m:r>
                    <w:rPr>
                      <w:rFonts w:ascii="Cambria Math" w:eastAsia="Times New Roman" w:hAnsi="Cambria Math" w:cs="B Zar"/>
                      <w:sz w:val="24"/>
                      <w:szCs w:val="24"/>
                      <w:lang w:bidi="fa-IR"/>
                    </w:rPr>
                    <m:t>0</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acc>
                    <m:accPr>
                      <m:ctrlPr>
                        <w:rPr>
                          <w:rFonts w:ascii="Cambria Math" w:eastAsia="Times New Roman" w:hAnsi="Cambria Math" w:cs="B Zar"/>
                          <w:i/>
                          <w:sz w:val="24"/>
                          <w:szCs w:val="24"/>
                          <w:lang w:bidi="fa-IR"/>
                        </w:rPr>
                      </m:ctrlPr>
                    </m:acc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y</m:t>
                          </m:r>
                        </m:e>
                      </m:acc>
                    </m:e>
                  </m:acc>
                </m:e>
                <m:sub>
                  <m:r>
                    <w:rPr>
                      <w:rFonts w:ascii="Cambria Math" w:eastAsia="Times New Roman" w:hAnsi="Cambria Math" w:cs="B Zar"/>
                      <w:sz w:val="24"/>
                      <w:szCs w:val="24"/>
                      <w:lang w:bidi="fa-IR"/>
                    </w:rPr>
                    <m:t>0</m:t>
                  </m:r>
                </m:sub>
              </m:sSub>
            </m:e>
          </m:d>
          <m:r>
            <w:rPr>
              <w:rFonts w:ascii="Cambria Math" w:eastAsia="Times New Roman" w:hAnsi="Cambria Math" w:cs="B Zar"/>
              <w:sz w:val="24"/>
              <w:szCs w:val="24"/>
              <w:lang w:bidi="fa-IR"/>
            </w:rPr>
            <m:t>=(</m:t>
          </m:r>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up>
                  <m:r>
                    <w:rPr>
                      <w:rFonts w:ascii="Cambria Math" w:eastAsia="Times New Roman" w:hAnsi="Cambria Math" w:cs="B Zar"/>
                      <w:sz w:val="24"/>
                      <w:szCs w:val="24"/>
                      <w:lang w:bidi="fa-IR"/>
                    </w:rPr>
                    <m:t>*</m:t>
                  </m:r>
                </m:sup>
              </m:sSubSup>
              <m:sSub>
                <m:sSubPr>
                  <m:ctrlPr>
                    <w:rPr>
                      <w:rFonts w:ascii="Cambria Math" w:eastAsia="Times New Roman" w:hAnsi="Cambria Math" w:cs="B Zar"/>
                      <w:i/>
                      <w:sz w:val="24"/>
                      <w:szCs w:val="24"/>
                      <w:lang w:bidi="fa-IR"/>
                    </w:rPr>
                  </m:ctrlPr>
                </m:sSub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x</m:t>
                      </m:r>
                    </m:e>
                  </m:acc>
                </m:e>
                <m:sub>
                  <m:r>
                    <w:rPr>
                      <w:rFonts w:ascii="Cambria Math" w:eastAsia="Times New Roman" w:hAnsi="Cambria Math" w:cs="B Zar"/>
                      <w:sz w:val="24"/>
                      <w:szCs w:val="24"/>
                      <w:lang w:bidi="fa-IR"/>
                    </w:rPr>
                    <m:t>j</m:t>
                  </m:r>
                </m:sub>
              </m:sSub>
            </m:e>
          </m:nary>
          <m:r>
            <w:rPr>
              <w:rFonts w:ascii="Cambria Math" w:eastAsia="Times New Roman" w:hAnsi="Cambria Math" w:cs="B Zar"/>
              <w:sz w:val="24"/>
              <w:szCs w:val="24"/>
              <w:lang w:bidi="fa-IR"/>
            </w:rPr>
            <m:t>,</m:t>
          </m:r>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up>
                  <m:r>
                    <w:rPr>
                      <w:rFonts w:ascii="Cambria Math" w:eastAsia="Times New Roman" w:hAnsi="Cambria Math" w:cs="B Zar"/>
                      <w:sz w:val="24"/>
                      <w:szCs w:val="24"/>
                      <w:lang w:bidi="fa-IR"/>
                    </w:rPr>
                    <m:t>*</m:t>
                  </m:r>
                </m:sup>
              </m:sSubSup>
              <m:sSub>
                <m:sSubPr>
                  <m:ctrlPr>
                    <w:rPr>
                      <w:rFonts w:ascii="Cambria Math" w:eastAsia="Times New Roman" w:hAnsi="Cambria Math" w:cs="B Zar"/>
                      <w:i/>
                      <w:sz w:val="24"/>
                      <w:szCs w:val="24"/>
                      <w:lang w:bidi="fa-IR"/>
                    </w:rPr>
                  </m:ctrlPr>
                </m:sSub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y</m:t>
                      </m:r>
                    </m:e>
                  </m:acc>
                </m:e>
                <m:sub>
                  <m:r>
                    <w:rPr>
                      <w:rFonts w:ascii="Cambria Math" w:eastAsia="Times New Roman" w:hAnsi="Cambria Math" w:cs="B Zar"/>
                      <w:sz w:val="24"/>
                      <w:szCs w:val="24"/>
                      <w:lang w:bidi="fa-IR"/>
                    </w:rPr>
                    <m:t>j</m:t>
                  </m:r>
                </m:sub>
              </m:sSub>
            </m:e>
          </m:nary>
        </m:oMath>
      </m:oMathPara>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 xml:space="preserve">و دلیل این ادعا، مشابه تئوری اولیه </w:t>
      </w:r>
      <w:r w:rsidRPr="00A171E8">
        <w:rPr>
          <w:rFonts w:ascii="Times New Roman" w:eastAsia="Times New Roman" w:hAnsi="Times New Roman" w:cs="B Zar"/>
          <w:sz w:val="24"/>
          <w:szCs w:val="24"/>
          <w:lang w:bidi="fa-IR"/>
        </w:rPr>
        <w:t>DEA</w:t>
      </w:r>
      <w:r w:rsidRPr="00A171E8">
        <w:rPr>
          <w:rFonts w:ascii="Times New Roman" w:eastAsia="Times New Roman" w:hAnsi="Times New Roman" w:cs="B Zar" w:hint="cs"/>
          <w:sz w:val="24"/>
          <w:szCs w:val="24"/>
          <w:rtl/>
          <w:lang w:bidi="fa-IR"/>
        </w:rPr>
        <w:t xml:space="preserve"> است.</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 xml:space="preserve">هم‌چنین بدیهی است که رویکرد ارائه شده برای فازی نمودن تمامی مدل‌های </w:t>
      </w:r>
      <w:r w:rsidRPr="00A171E8">
        <w:rPr>
          <w:rFonts w:ascii="Times New Roman" w:eastAsia="Times New Roman" w:hAnsi="Times New Roman" w:cs="B Zar"/>
          <w:sz w:val="24"/>
          <w:szCs w:val="24"/>
          <w:lang w:bidi="fa-IR"/>
        </w:rPr>
        <w:t>DEA</w:t>
      </w:r>
      <w:r w:rsidRPr="00A171E8">
        <w:rPr>
          <w:rFonts w:ascii="Times New Roman" w:eastAsia="Times New Roman" w:hAnsi="Times New Roman" w:cs="B Zar" w:hint="cs"/>
          <w:sz w:val="24"/>
          <w:szCs w:val="24"/>
          <w:rtl/>
          <w:lang w:bidi="fa-IR"/>
        </w:rPr>
        <w:t xml:space="preserve"> بدون هرگونه پیش شرطی قابل استفاده است. به‌علاوه این‌که اگر تغییر متغیر زیر</w:t>
      </w:r>
      <w:r w:rsidRPr="00A171E8">
        <w:rPr>
          <w:rFonts w:ascii="Times New Roman" w:eastAsia="Times New Roman" w:hAnsi="Times New Roman" w:cs="B Zar"/>
          <w:sz w:val="24"/>
          <w:szCs w:val="24"/>
          <w:lang w:bidi="fa-IR"/>
        </w:rPr>
        <w:t xml:space="preserve"> </w:t>
      </w:r>
      <w:r w:rsidRPr="00A171E8">
        <w:rPr>
          <w:rFonts w:ascii="Times New Roman" w:eastAsia="Times New Roman" w:hAnsi="Times New Roman" w:cs="B Zar" w:hint="cs"/>
          <w:sz w:val="24"/>
          <w:szCs w:val="24"/>
          <w:rtl/>
          <w:lang w:bidi="fa-IR"/>
        </w:rPr>
        <w:t>را در نظر بگیریم:</w:t>
      </w:r>
    </w:p>
    <w:p w:rsidR="006F602D" w:rsidRPr="00A171E8" w:rsidRDefault="003C7291" w:rsidP="005D7038">
      <w:pPr>
        <w:bidi/>
        <w:spacing w:after="0" w:line="360" w:lineRule="auto"/>
        <w:jc w:val="both"/>
        <w:rPr>
          <w:rFonts w:ascii="Times New Roman" w:eastAsia="Times New Roman" w:hAnsi="Times New Roman" w:cs="B Zar"/>
          <w:sz w:val="24"/>
          <w:szCs w:val="24"/>
          <w:rtl/>
          <w:lang w:bidi="fa-IR"/>
        </w:rPr>
      </w:pPr>
      <m:oMathPara>
        <m:oMath>
          <m:sSub>
            <m:sSubPr>
              <m:ctrlPr>
                <w:rPr>
                  <w:rFonts w:ascii="Cambria Math" w:eastAsia="Times New Roman" w:hAnsi="Cambria Math" w:cs="B Zar"/>
                  <w:sz w:val="24"/>
                  <w:szCs w:val="24"/>
                  <w:lang w:bidi="fa-IR"/>
                </w:rPr>
              </m:ctrlPr>
            </m:sSubPr>
            <m:e>
              <m:acc>
                <m:accPr>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x</m:t>
                  </m:r>
                </m:e>
              </m:acc>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x</m:t>
                  </m:r>
                </m:e>
              </m:ba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k</m:t>
              </m:r>
            </m:e>
            <m:sub>
              <m:r>
                <w:rPr>
                  <w:rFonts w:ascii="Cambria Math" w:eastAsia="Times New Roman" w:hAnsi="Cambria Math" w:cs="B Zar"/>
                  <w:sz w:val="24"/>
                  <w:szCs w:val="24"/>
                  <w:lang w:bidi="fa-IR"/>
                </w:rPr>
                <m:t>i</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γ</m:t>
              </m: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t</m:t>
              </m:r>
            </m:e>
            <m:sub>
              <m:r>
                <w:rPr>
                  <w:rFonts w:ascii="Cambria Math" w:eastAsia="Times New Roman" w:hAnsi="Cambria Math" w:cs="B Zar"/>
                  <w:sz w:val="24"/>
                  <w:szCs w:val="24"/>
                  <w:lang w:bidi="fa-IR"/>
                </w:rPr>
                <m:t>i</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β</m:t>
              </m:r>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 xml:space="preserve">       ;      </m:t>
          </m:r>
          <m:sSub>
            <m:sSubPr>
              <m:ctrlPr>
                <w:rPr>
                  <w:rFonts w:ascii="Cambria Math" w:eastAsia="Times New Roman" w:hAnsi="Cambria Math" w:cs="B Zar"/>
                  <w:i/>
                  <w:sz w:val="24"/>
                  <w:szCs w:val="24"/>
                  <w:lang w:bidi="fa-IR"/>
                </w:rPr>
              </m:ctrlPr>
            </m:sSubPr>
            <m:e>
              <m:acc>
                <m:accPr>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y</m:t>
                  </m:r>
                </m:e>
              </m:acc>
              <m:r>
                <w:rPr>
                  <w:rFonts w:ascii="Cambria Math" w:eastAsia="Times New Roman" w:hAnsi="Cambria Math" w:cs="B Zar"/>
                  <w:sz w:val="24"/>
                  <w:szCs w:val="24"/>
                  <w:lang w:bidi="fa-IR"/>
                </w:rPr>
                <m:t xml:space="preserve"> </m:t>
              </m: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bar>
                <m:barPr>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y</m:t>
                  </m:r>
                </m:e>
              </m:ba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y</m:t>
              </m: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t</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p</m:t>
              </m:r>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Sup>
            <m:sSubSupPr>
              <m:ctrlPr>
                <w:rPr>
                  <w:rFonts w:ascii="Cambria Math" w:eastAsia="Times New Roman" w:hAnsi="Cambria Math" w:cs="B Zar"/>
                  <w:i/>
                  <w:sz w:val="24"/>
                  <w:szCs w:val="24"/>
                  <w:lang w:bidi="fa-IR"/>
                </w:rPr>
              </m:ctrlPr>
            </m:sSubSupPr>
            <m:e>
              <m:r>
                <w:rPr>
                  <w:rFonts w:ascii="Cambria Math" w:eastAsia="Times New Roman" w:hAnsi="Cambria Math" w:cs="B Zar"/>
                  <w:sz w:val="24"/>
                  <w:szCs w:val="24"/>
                  <w:lang w:bidi="fa-IR"/>
                </w:rPr>
                <m:t>k</m:t>
              </m:r>
            </m:e>
            <m:sub>
              <m:r>
                <w:rPr>
                  <w:rFonts w:ascii="Cambria Math" w:eastAsia="Times New Roman" w:hAnsi="Cambria Math" w:cs="B Zar"/>
                  <w:sz w:val="24"/>
                  <w:szCs w:val="24"/>
                  <w:lang w:bidi="fa-IR"/>
                </w:rPr>
                <m:t>r</m:t>
              </m:r>
            </m:sub>
            <m:sup>
              <m:r>
                <w:rPr>
                  <w:rFonts w:ascii="Cambria Math" w:eastAsia="Times New Roman" w:hAnsi="Cambria Math" w:cs="B Zar"/>
                  <w:sz w:val="24"/>
                  <w:szCs w:val="24"/>
                  <w:lang w:bidi="fa-IR"/>
                </w:rPr>
                <m:t>'</m:t>
              </m:r>
            </m:sup>
          </m:sSubSup>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q</m:t>
              </m:r>
            </m:e>
            <m:sub>
              <m:r>
                <w:rPr>
                  <w:rFonts w:ascii="Cambria Math" w:eastAsia="Times New Roman" w:hAnsi="Cambria Math" w:cs="B Zar"/>
                  <w:sz w:val="24"/>
                  <w:szCs w:val="24"/>
                  <w:lang w:bidi="fa-IR"/>
                </w:rPr>
                <m:t>rj</m:t>
              </m:r>
            </m:sub>
          </m:sSub>
        </m:oMath>
      </m:oMathPara>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مدل(3-5) با اعمال این تغییرات به‌صورت زیر تبدیل خواهد شد:</w:t>
      </w:r>
    </w:p>
    <w:p w:rsidR="006F602D" w:rsidRPr="00A171E8" w:rsidRDefault="006F602D" w:rsidP="005D7038">
      <w:pPr>
        <w:bidi/>
        <w:spacing w:after="0" w:line="360" w:lineRule="auto"/>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(3-6)</w:t>
      </w:r>
    </w:p>
    <w:p w:rsidR="006F602D" w:rsidRPr="00A171E8" w:rsidRDefault="003772EF" w:rsidP="005D7038">
      <w:pPr>
        <w:spacing w:after="0" w:line="360" w:lineRule="auto"/>
        <w:jc w:val="both"/>
        <w:rPr>
          <w:rFonts w:ascii="Times New Roman" w:eastAsia="Times New Roman" w:hAnsi="Times New Roman" w:cs="B Zar"/>
          <w:sz w:val="24"/>
          <w:szCs w:val="24"/>
          <w:lang w:bidi="fa-IR"/>
        </w:rPr>
      </w:pPr>
      <m:oMathPara>
        <m:oMathParaPr>
          <m:jc m:val="left"/>
        </m:oMathParaPr>
        <m:oMath>
          <m:r>
            <w:rPr>
              <w:rFonts w:ascii="Cambria Math" w:eastAsia="Times New Roman" w:hAnsi="Cambria Math" w:cs="B Zar"/>
              <w:sz w:val="24"/>
              <w:szCs w:val="24"/>
              <w:lang w:bidi="fa-IR"/>
            </w:rPr>
            <m:t>minθ</m:t>
          </m:r>
        </m:oMath>
      </m:oMathPara>
    </w:p>
    <w:p w:rsidR="006F602D" w:rsidRPr="00A171E8" w:rsidRDefault="003772EF" w:rsidP="005D7038">
      <w:pPr>
        <w:spacing w:after="0" w:line="360" w:lineRule="auto"/>
        <w:jc w:val="both"/>
        <w:rPr>
          <w:rFonts w:ascii="Times New Roman" w:eastAsia="Times New Roman" w:hAnsi="Times New Roman" w:cs="B Zar"/>
          <w:sz w:val="24"/>
          <w:szCs w:val="24"/>
          <w:lang w:bidi="fa-IR"/>
        </w:rPr>
      </w:pPr>
      <m:oMathPara>
        <m:oMathParaPr>
          <m:jc m:val="left"/>
        </m:oMathParaPr>
        <m:oMath>
          <m:r>
            <w:rPr>
              <w:rFonts w:ascii="Cambria Math" w:eastAsia="Times New Roman" w:hAnsi="Cambria Math" w:cs="B Zar"/>
              <w:sz w:val="24"/>
              <w:szCs w:val="24"/>
              <w:lang w:bidi="fa-IR"/>
            </w:rPr>
            <m:t>s.t.</m:t>
          </m:r>
        </m:oMath>
      </m:oMathPara>
    </w:p>
    <w:p w:rsidR="006F602D" w:rsidRPr="00A171E8" w:rsidRDefault="003C7291" w:rsidP="005D7038">
      <w:pPr>
        <w:spacing w:after="0" w:line="360" w:lineRule="auto"/>
        <w:jc w:val="both"/>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sSub>
                <m:sSubPr>
                  <m:ctrlPr>
                    <w:rPr>
                      <w:rFonts w:ascii="Cambria Math" w:eastAsia="Times New Roman" w:hAnsi="Cambria Math" w:cs="B Zar"/>
                      <w:i/>
                      <w:sz w:val="24"/>
                      <w:szCs w:val="24"/>
                      <w:lang w:bidi="fa-IR"/>
                    </w:rPr>
                  </m:ctrlPr>
                </m:sSubPr>
                <m:e>
                  <m:acc>
                    <m:accPr>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x</m:t>
                      </m:r>
                    </m:e>
                  </m:acc>
                </m:e>
                <m:sub>
                  <m:r>
                    <w:rPr>
                      <w:rFonts w:ascii="Cambria Math" w:eastAsia="Times New Roman" w:hAnsi="Cambria Math" w:cs="B Zar"/>
                      <w:sz w:val="24"/>
                      <w:szCs w:val="24"/>
                      <w:lang w:bidi="fa-IR"/>
                    </w:rPr>
                    <m:t>ij</m:t>
                  </m:r>
                </m:sub>
              </m:sSub>
              <m:r>
                <w:rPr>
                  <w:rFonts w:ascii="Cambria Math" w:eastAsia="Times New Roman" w:hAnsi="Cambria Math" w:cs="B Zar"/>
                  <w:sz w:val="24"/>
                  <w:szCs w:val="24"/>
                  <w:lang w:bidi="fa-IR"/>
                </w:rPr>
                <m:t>≤θ</m:t>
              </m:r>
              <m:sSub>
                <m:sSubPr>
                  <m:ctrlPr>
                    <w:rPr>
                      <w:rFonts w:ascii="Cambria Math" w:eastAsia="Times New Roman" w:hAnsi="Cambria Math" w:cs="B Zar"/>
                      <w:i/>
                      <w:sz w:val="24"/>
                      <w:szCs w:val="24"/>
                      <w:lang w:bidi="fa-IR"/>
                    </w:rPr>
                  </m:ctrlPr>
                </m:sSubPr>
                <m:e>
                  <m:acc>
                    <m:accPr>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x</m:t>
                      </m:r>
                    </m:e>
                  </m:acc>
                </m:e>
                <m:sub>
                  <m:r>
                    <w:rPr>
                      <w:rFonts w:ascii="Cambria Math" w:eastAsia="Times New Roman" w:hAnsi="Cambria Math" w:cs="B Zar"/>
                      <w:sz w:val="24"/>
                      <w:szCs w:val="24"/>
                      <w:lang w:bidi="fa-IR"/>
                    </w:rPr>
                    <m:t>io</m:t>
                  </m:r>
                </m:sub>
              </m:sSub>
              <m:r>
                <w:rPr>
                  <w:rFonts w:ascii="Cambria Math" w:eastAsia="Times New Roman" w:hAnsi="Cambria Math" w:cs="B Zar"/>
                  <w:sz w:val="24"/>
                  <w:szCs w:val="24"/>
                  <w:lang w:bidi="fa-IR"/>
                </w:rPr>
                <m:t>,         i=1,…,m</m:t>
              </m:r>
            </m:e>
          </m:nary>
        </m:oMath>
      </m:oMathPara>
    </w:p>
    <w:p w:rsidR="006F602D" w:rsidRPr="00A171E8" w:rsidRDefault="003C7291" w:rsidP="005D7038">
      <w:pPr>
        <w:spacing w:after="0" w:line="360" w:lineRule="auto"/>
        <w:jc w:val="both"/>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sSub>
                <m:sSubPr>
                  <m:ctrlPr>
                    <w:rPr>
                      <w:rFonts w:ascii="Cambria Math" w:eastAsia="Times New Roman" w:hAnsi="Cambria Math" w:cs="B Zar"/>
                      <w:i/>
                      <w:sz w:val="24"/>
                      <w:szCs w:val="24"/>
                      <w:lang w:bidi="fa-IR"/>
                    </w:rPr>
                  </m:ctrlPr>
                </m:sSubPr>
                <m:e>
                  <m:acc>
                    <m:accPr>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y</m:t>
                      </m:r>
                    </m:e>
                  </m:acc>
                </m:e>
                <m:sub>
                  <m:r>
                    <w:rPr>
                      <w:rFonts w:ascii="Cambria Math" w:eastAsia="Times New Roman" w:hAnsi="Cambria Math" w:cs="B Zar"/>
                      <w:sz w:val="24"/>
                      <w:szCs w:val="24"/>
                      <w:lang w:bidi="fa-IR"/>
                    </w:rPr>
                    <m:t>rj</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acc>
                    <m:accPr>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y</m:t>
                      </m:r>
                    </m:e>
                  </m:acc>
                </m:e>
                <m:sub>
                  <m:r>
                    <w:rPr>
                      <w:rFonts w:ascii="Cambria Math" w:eastAsia="Times New Roman" w:hAnsi="Cambria Math" w:cs="B Zar"/>
                      <w:sz w:val="24"/>
                      <w:szCs w:val="24"/>
                      <w:lang w:bidi="fa-IR"/>
                    </w:rPr>
                    <m:t>ro</m:t>
                  </m:r>
                </m:sub>
              </m:sSub>
              <m:r>
                <w:rPr>
                  <w:rFonts w:ascii="Cambria Math" w:eastAsia="Times New Roman" w:hAnsi="Cambria Math" w:cs="B Zar"/>
                  <w:sz w:val="24"/>
                  <w:szCs w:val="24"/>
                  <w:lang w:bidi="fa-IR"/>
                </w:rPr>
                <m:t>,         r=1,…,s</m:t>
              </m:r>
            </m:e>
          </m:nary>
        </m:oMath>
      </m:oMathPara>
    </w:p>
    <w:p w:rsidR="006F602D" w:rsidRPr="00A171E8" w:rsidRDefault="003C7291" w:rsidP="005D7038">
      <w:pPr>
        <w:spacing w:after="0" w:line="360" w:lineRule="auto"/>
        <w:jc w:val="both"/>
        <w:rPr>
          <w:rFonts w:ascii="Times New Roman" w:eastAsia="Times New Roman" w:hAnsi="Times New Roman" w:cs="B Zar"/>
          <w:sz w:val="24"/>
          <w:szCs w:val="24"/>
          <w:lang w:bidi="fa-IR"/>
        </w:rPr>
      </w:pPr>
      <m:oMathPara>
        <m:oMathParaPr>
          <m:jc m:val="left"/>
        </m:oMathParaPr>
        <m:oMath>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j=1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 xml:space="preserve">=1,  </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j</m:t>
                  </m:r>
                </m:sub>
              </m:sSub>
              <m:r>
                <w:rPr>
                  <w:rFonts w:ascii="Cambria Math" w:eastAsia="Times New Roman" w:hAnsi="Cambria Math" w:cs="B Zar"/>
                  <w:sz w:val="24"/>
                  <w:szCs w:val="24"/>
                  <w:lang w:bidi="fa-IR"/>
                </w:rPr>
                <m:t>≥0    ;     j=1,…,n</m:t>
              </m:r>
            </m:e>
          </m:nary>
        </m:oMath>
      </m:oMathPara>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 xml:space="preserve">مدل فوق یک مدل استاندارد </w:t>
      </w:r>
      <w:r w:rsidRPr="00A171E8">
        <w:rPr>
          <w:rFonts w:ascii="Times New Roman" w:eastAsia="Times New Roman" w:hAnsi="Times New Roman" w:cs="B Zar"/>
          <w:sz w:val="24"/>
          <w:szCs w:val="24"/>
          <w:lang w:bidi="fa-IR"/>
        </w:rPr>
        <w:t>DEA</w:t>
      </w:r>
      <w:r w:rsidRPr="00A171E8">
        <w:rPr>
          <w:rFonts w:ascii="Times New Roman" w:eastAsia="Times New Roman" w:hAnsi="Times New Roman" w:cs="B Zar" w:hint="cs"/>
          <w:sz w:val="24"/>
          <w:szCs w:val="24"/>
          <w:rtl/>
          <w:lang w:bidi="fa-IR"/>
        </w:rPr>
        <w:t xml:space="preserve"> است. از این‌رو روش فوق کارایی واحدهای تصمیم‌گیرنده را با استفاده از مدل </w:t>
      </w:r>
      <w:r w:rsidRPr="00A171E8">
        <w:rPr>
          <w:rFonts w:ascii="Times New Roman" w:eastAsia="Times New Roman" w:hAnsi="Times New Roman" w:cs="B Zar"/>
          <w:sz w:val="24"/>
          <w:szCs w:val="24"/>
          <w:lang w:bidi="fa-IR"/>
        </w:rPr>
        <w:t>DEA</w:t>
      </w:r>
      <w:r w:rsidRPr="00A171E8">
        <w:rPr>
          <w:rFonts w:ascii="Times New Roman" w:eastAsia="Times New Roman" w:hAnsi="Times New Roman" w:cs="B Zar" w:hint="cs"/>
          <w:sz w:val="24"/>
          <w:szCs w:val="24"/>
          <w:rtl/>
          <w:lang w:bidi="fa-IR"/>
        </w:rPr>
        <w:t xml:space="preserve"> استاندارد تعیین می‌کند. در حقیقت تعیین کارایی واحدهای گیرنده با استفاده از رویکرد ارائه شده تنها نیازمند حل یک مدل </w:t>
      </w:r>
      <w:r w:rsidRPr="00A171E8">
        <w:rPr>
          <w:rFonts w:ascii="Times New Roman" w:eastAsia="Times New Roman" w:hAnsi="Times New Roman" w:cs="B Zar" w:hint="cs"/>
          <w:sz w:val="24"/>
          <w:szCs w:val="24"/>
          <w:rtl/>
          <w:lang w:bidi="fa-IR"/>
        </w:rPr>
        <w:lastRenderedPageBreak/>
        <w:t>برنامه‌ریزی خطی(</w:t>
      </w:r>
      <w:r w:rsidRPr="00A171E8">
        <w:rPr>
          <w:rFonts w:ascii="Times New Roman" w:eastAsia="Times New Roman" w:hAnsi="Times New Roman" w:cs="B Zar"/>
          <w:sz w:val="24"/>
          <w:szCs w:val="24"/>
          <w:lang w:bidi="fa-IR"/>
        </w:rPr>
        <w:t>LP</w:t>
      </w:r>
      <w:r w:rsidRPr="00A171E8">
        <w:rPr>
          <w:rFonts w:ascii="Times New Roman" w:eastAsia="Times New Roman" w:hAnsi="Times New Roman" w:cs="B Zar" w:hint="cs"/>
          <w:sz w:val="24"/>
          <w:szCs w:val="24"/>
          <w:rtl/>
          <w:lang w:bidi="fa-IR"/>
        </w:rPr>
        <w:t>) است. در حالی‌که رویکردهای مرسوم نیازمند حل مدل‌های زیادی از برنامه‌ریزی خطی است</w:t>
      </w:r>
      <w:r w:rsidR="00A7076C">
        <w:rPr>
          <w:rFonts w:ascii="Times New Roman" w:eastAsia="Times New Roman" w:hAnsi="Times New Roman" w:cs="B Zar"/>
          <w:sz w:val="24"/>
          <w:szCs w:val="24"/>
          <w:lang w:bidi="fa-IR"/>
        </w:rPr>
        <w:t>(Soleimani et al., 2006)</w:t>
      </w:r>
      <w:r w:rsidR="00A7076C">
        <w:rPr>
          <w:rFonts w:ascii="Times New Roman" w:eastAsia="Times New Roman" w:hAnsi="Times New Roman" w:cs="B Zar" w:hint="cs"/>
          <w:sz w:val="24"/>
          <w:szCs w:val="24"/>
          <w:rtl/>
          <w:lang w:bidi="fa-IR"/>
        </w:rPr>
        <w:t>.</w:t>
      </w:r>
    </w:p>
    <w:p w:rsidR="006F602D" w:rsidRPr="00A171E8" w:rsidRDefault="006F602D" w:rsidP="005D7038">
      <w:pPr>
        <w:spacing w:after="0" w:line="360" w:lineRule="auto"/>
        <w:jc w:val="right"/>
        <w:rPr>
          <w:rFonts w:ascii="Times New Roman" w:eastAsia="Times New Roman" w:hAnsi="Times New Roman" w:cs="B Zar"/>
          <w:b/>
          <w:bCs/>
          <w:sz w:val="24"/>
          <w:szCs w:val="24"/>
          <w:rtl/>
          <w:lang w:bidi="fa-IR"/>
        </w:rPr>
      </w:pPr>
      <w:r w:rsidRPr="00A171E8">
        <w:rPr>
          <w:rFonts w:ascii="Times New Roman" w:eastAsia="Times New Roman" w:hAnsi="Times New Roman" w:cs="B Zar" w:hint="cs"/>
          <w:b/>
          <w:bCs/>
          <w:sz w:val="24"/>
          <w:szCs w:val="24"/>
          <w:rtl/>
          <w:lang w:bidi="fa-IR"/>
        </w:rPr>
        <w:t>3-4- روش تحقیق</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 xml:space="preserve">با توجه به این‌که در این پژوهش درصدد طراحی مدلی مفهومی و ارائه مدلی مناسب برای ارزیابی پویای کارایی سازمان‌ها هستیم، تحقیق توصیفی- تحلیلی است. استفاده از تئوری کلاسیک تحلیل پوششی داده‌ها و تلفیق آن با منطق فازی به‌منظور طراحی مدل پویای سنجش کارایی و در نهایت مقایسه نتایج این مدل با نتایج مدل در حالت قطعی، مدنظر این تحقیق بوده است. به همین منظور مطالعات کتابخانه‌ای در زمینه سوابق تحقیقات گذشته در زمینه مدل‌های تحلیل پوششی داده‌ها و همچنین منطق فازی صورت گرفت. سپس مدل ریاضی پیشنهادی با استفاده از مدل تحلیل پوششی داده‌ها و منطق فازی ارائه گردید. همچنین به‌منظور جمع‌آوری داده‌های مربوط در زمینه مؤلفه‌های مدل شامل نهاده‌ها و ستانده‌های محسوس، پژوهش به‌صورت میدانی صورت گرفت. به‌منظور آزمون مدل، اطلاعات مورد نیاز از ترازنامه و صورت حساب سود و زیان 18 </w:t>
      </w:r>
      <w:r w:rsidR="00CE128A">
        <w:rPr>
          <w:rFonts w:ascii="Times New Roman" w:eastAsia="Times New Roman" w:hAnsi="Times New Roman" w:cs="B Zar" w:hint="cs"/>
          <w:sz w:val="24"/>
          <w:szCs w:val="24"/>
          <w:rtl/>
          <w:lang w:bidi="fa-IR"/>
        </w:rPr>
        <w:t>کارخانه</w:t>
      </w:r>
      <w:r w:rsidRPr="00A171E8">
        <w:rPr>
          <w:rFonts w:ascii="Times New Roman" w:eastAsia="Times New Roman" w:hAnsi="Times New Roman" w:cs="B Zar" w:hint="cs"/>
          <w:sz w:val="24"/>
          <w:szCs w:val="24"/>
          <w:rtl/>
          <w:lang w:bidi="fa-IR"/>
        </w:rPr>
        <w:t xml:space="preserve"> فعال در صنعت </w:t>
      </w:r>
      <w:r w:rsidR="00CE128A">
        <w:rPr>
          <w:rFonts w:ascii="Times New Roman" w:eastAsia="Times New Roman" w:hAnsi="Times New Roman" w:cs="B Zar" w:hint="cs"/>
          <w:sz w:val="24"/>
          <w:szCs w:val="24"/>
          <w:rtl/>
          <w:lang w:bidi="fa-IR"/>
        </w:rPr>
        <w:t>چای</w:t>
      </w:r>
      <w:r w:rsidRPr="00A171E8">
        <w:rPr>
          <w:rFonts w:ascii="Times New Roman" w:eastAsia="Times New Roman" w:hAnsi="Times New Roman" w:cs="B Zar" w:hint="cs"/>
          <w:sz w:val="24"/>
          <w:szCs w:val="24"/>
          <w:rtl/>
          <w:lang w:bidi="fa-IR"/>
        </w:rPr>
        <w:t xml:space="preserve"> کشور در سال 13</w:t>
      </w:r>
      <w:r w:rsidR="00CE128A">
        <w:rPr>
          <w:rFonts w:ascii="Times New Roman" w:eastAsia="Times New Roman" w:hAnsi="Times New Roman" w:cs="B Zar" w:hint="cs"/>
          <w:sz w:val="24"/>
          <w:szCs w:val="24"/>
          <w:rtl/>
          <w:lang w:bidi="fa-IR"/>
        </w:rPr>
        <w:t>۹۲</w:t>
      </w:r>
      <w:r w:rsidRPr="00A171E8">
        <w:rPr>
          <w:rFonts w:ascii="Times New Roman" w:eastAsia="Times New Roman" w:hAnsi="Times New Roman" w:cs="B Zar" w:hint="cs"/>
          <w:sz w:val="24"/>
          <w:szCs w:val="24"/>
          <w:rtl/>
          <w:lang w:bidi="fa-IR"/>
        </w:rPr>
        <w:t xml:space="preserve"> و 13</w:t>
      </w:r>
      <w:r w:rsidR="00CE128A">
        <w:rPr>
          <w:rFonts w:ascii="Times New Roman" w:eastAsia="Times New Roman" w:hAnsi="Times New Roman" w:cs="B Zar" w:hint="cs"/>
          <w:sz w:val="24"/>
          <w:szCs w:val="24"/>
          <w:rtl/>
          <w:lang w:bidi="fa-IR"/>
        </w:rPr>
        <w:t>۹۳</w:t>
      </w:r>
      <w:r w:rsidRPr="00A171E8">
        <w:rPr>
          <w:rFonts w:ascii="Times New Roman" w:eastAsia="Times New Roman" w:hAnsi="Times New Roman" w:cs="B Zar" w:hint="cs"/>
          <w:sz w:val="24"/>
          <w:szCs w:val="24"/>
          <w:rtl/>
          <w:lang w:bidi="fa-IR"/>
        </w:rPr>
        <w:t xml:space="preserve"> جمع‌آوری گردید.</w:t>
      </w:r>
    </w:p>
    <w:p w:rsidR="00FD4AD7" w:rsidRDefault="00FD4AD7" w:rsidP="005D7038">
      <w:pPr>
        <w:bidi/>
        <w:spacing w:after="0" w:line="360" w:lineRule="auto"/>
        <w:ind w:firstLine="284"/>
        <w:jc w:val="both"/>
        <w:rPr>
          <w:rFonts w:ascii="Times New Roman" w:eastAsia="Times New Roman" w:hAnsi="Times New Roman" w:cs="B Zar"/>
          <w:b/>
          <w:bCs/>
          <w:sz w:val="24"/>
          <w:szCs w:val="24"/>
          <w:rtl/>
          <w:lang w:bidi="fa-IR"/>
        </w:rPr>
      </w:pPr>
    </w:p>
    <w:p w:rsidR="006F602D" w:rsidRPr="00A171E8" w:rsidRDefault="006F602D" w:rsidP="005D7038">
      <w:pPr>
        <w:bidi/>
        <w:spacing w:after="0" w:line="360" w:lineRule="auto"/>
        <w:ind w:firstLine="284"/>
        <w:jc w:val="both"/>
        <w:rPr>
          <w:rFonts w:ascii="Times New Roman" w:eastAsia="Times New Roman" w:hAnsi="Times New Roman" w:cs="B Zar"/>
          <w:b/>
          <w:bCs/>
          <w:sz w:val="24"/>
          <w:szCs w:val="24"/>
          <w:rtl/>
          <w:lang w:bidi="fa-IR"/>
        </w:rPr>
      </w:pPr>
      <w:r w:rsidRPr="00A171E8">
        <w:rPr>
          <w:rFonts w:ascii="Times New Roman" w:eastAsia="Times New Roman" w:hAnsi="Times New Roman" w:cs="B Zar" w:hint="cs"/>
          <w:b/>
          <w:bCs/>
          <w:sz w:val="24"/>
          <w:szCs w:val="24"/>
          <w:rtl/>
          <w:lang w:bidi="fa-IR"/>
        </w:rPr>
        <w:t>3-5- نهاده‌ها و ستانده‌های تحقیق</w:t>
      </w:r>
    </w:p>
    <w:p w:rsidR="006F602D" w:rsidRPr="00FD4AD7" w:rsidRDefault="006F602D" w:rsidP="005D7038">
      <w:pPr>
        <w:bidi/>
        <w:spacing w:after="0" w:line="360" w:lineRule="auto"/>
        <w:ind w:firstLine="284"/>
        <w:jc w:val="both"/>
        <w:rPr>
          <w:rFonts w:ascii="Times New Roman" w:eastAsia="Times New Roman" w:hAnsi="Times New Roman" w:cs="B Zar"/>
          <w:b/>
          <w:bCs/>
          <w:sz w:val="24"/>
          <w:szCs w:val="24"/>
          <w:rtl/>
          <w:lang w:bidi="fa-IR"/>
        </w:rPr>
      </w:pPr>
      <w:r w:rsidRPr="00FD4AD7">
        <w:rPr>
          <w:rFonts w:ascii="Times New Roman" w:eastAsia="Times New Roman" w:hAnsi="Times New Roman" w:cs="B Zar" w:hint="cs"/>
          <w:b/>
          <w:bCs/>
          <w:sz w:val="24"/>
          <w:szCs w:val="24"/>
          <w:rtl/>
          <w:lang w:bidi="fa-IR"/>
        </w:rPr>
        <w:t>3-5-1- اقلام نهاده‌ها و ستانده‌ها</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نهاده‌ها و ستانده‌های مورد استفاده در این تحقیق عبارتند از:</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نهاده‌ها:</w:t>
      </w:r>
    </w:p>
    <w:p w:rsidR="006F602D" w:rsidRPr="00A171E8" w:rsidRDefault="006F602D" w:rsidP="005D7038">
      <w:pPr>
        <w:pStyle w:val="ListParagraph"/>
        <w:numPr>
          <w:ilvl w:val="0"/>
          <w:numId w:val="1"/>
        </w:numPr>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sz w:val="24"/>
          <w:szCs w:val="24"/>
          <w:lang w:bidi="fa-IR"/>
        </w:rPr>
        <w:t>I</w:t>
      </w:r>
      <w:r w:rsidRPr="00A171E8">
        <w:rPr>
          <w:rFonts w:ascii="Times New Roman" w:eastAsia="Times New Roman" w:hAnsi="Times New Roman" w:cs="B Zar"/>
          <w:sz w:val="24"/>
          <w:szCs w:val="24"/>
          <w:vertAlign w:val="subscript"/>
          <w:lang w:bidi="fa-IR"/>
        </w:rPr>
        <w:t>1</w:t>
      </w:r>
      <w:r w:rsidRPr="00A171E8">
        <w:rPr>
          <w:rFonts w:ascii="Times New Roman" w:eastAsia="Times New Roman" w:hAnsi="Times New Roman" w:cs="B Zar" w:hint="cs"/>
          <w:sz w:val="24"/>
          <w:szCs w:val="24"/>
          <w:rtl/>
          <w:lang w:bidi="fa-IR"/>
        </w:rPr>
        <w:t>: بهای تمام شده کالای فروش رفته/ خدمات ارائه شده</w:t>
      </w:r>
    </w:p>
    <w:p w:rsidR="006F602D" w:rsidRPr="00A171E8" w:rsidRDefault="006F602D" w:rsidP="005D7038">
      <w:pPr>
        <w:pStyle w:val="ListParagraph"/>
        <w:numPr>
          <w:ilvl w:val="0"/>
          <w:numId w:val="1"/>
        </w:numPr>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sz w:val="24"/>
          <w:szCs w:val="24"/>
          <w:lang w:bidi="fa-IR"/>
        </w:rPr>
        <w:t>I</w:t>
      </w:r>
      <w:r w:rsidRPr="00A171E8">
        <w:rPr>
          <w:rFonts w:ascii="Times New Roman" w:eastAsia="Times New Roman" w:hAnsi="Times New Roman" w:cs="B Zar"/>
          <w:sz w:val="24"/>
          <w:szCs w:val="24"/>
          <w:vertAlign w:val="subscript"/>
          <w:lang w:bidi="fa-IR"/>
        </w:rPr>
        <w:t>2</w:t>
      </w:r>
      <w:r w:rsidRPr="00A171E8">
        <w:rPr>
          <w:rFonts w:ascii="Times New Roman" w:eastAsia="Times New Roman" w:hAnsi="Times New Roman" w:cs="B Zar" w:hint="cs"/>
          <w:sz w:val="24"/>
          <w:szCs w:val="24"/>
          <w:rtl/>
          <w:lang w:bidi="fa-IR"/>
        </w:rPr>
        <w:t>: هزینه‌های توزیع و فروش/ عمومی و اداری</w:t>
      </w:r>
    </w:p>
    <w:p w:rsidR="006F602D" w:rsidRPr="00A171E8" w:rsidRDefault="006F602D" w:rsidP="005D7038">
      <w:pPr>
        <w:pStyle w:val="ListParagraph"/>
        <w:numPr>
          <w:ilvl w:val="0"/>
          <w:numId w:val="1"/>
        </w:numPr>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sz w:val="24"/>
          <w:szCs w:val="24"/>
          <w:lang w:bidi="fa-IR"/>
        </w:rPr>
        <w:t>I</w:t>
      </w:r>
      <w:r w:rsidRPr="00A171E8">
        <w:rPr>
          <w:rFonts w:ascii="Times New Roman" w:eastAsia="Times New Roman" w:hAnsi="Times New Roman" w:cs="B Zar"/>
          <w:sz w:val="24"/>
          <w:szCs w:val="24"/>
          <w:vertAlign w:val="subscript"/>
          <w:lang w:bidi="fa-IR"/>
        </w:rPr>
        <w:t>3</w:t>
      </w:r>
      <w:r w:rsidRPr="00A171E8">
        <w:rPr>
          <w:rFonts w:ascii="Times New Roman" w:eastAsia="Times New Roman" w:hAnsi="Times New Roman" w:cs="B Zar" w:hint="cs"/>
          <w:sz w:val="24"/>
          <w:szCs w:val="24"/>
          <w:rtl/>
          <w:lang w:bidi="fa-IR"/>
        </w:rPr>
        <w:t>: هزینه‌های مالی</w:t>
      </w:r>
    </w:p>
    <w:p w:rsidR="006F602D" w:rsidRPr="00A171E8" w:rsidRDefault="006F602D" w:rsidP="005D7038">
      <w:pPr>
        <w:pStyle w:val="ListParagraph"/>
        <w:numPr>
          <w:ilvl w:val="0"/>
          <w:numId w:val="1"/>
        </w:numPr>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sz w:val="24"/>
          <w:szCs w:val="24"/>
          <w:lang w:bidi="fa-IR"/>
        </w:rPr>
        <w:t>I</w:t>
      </w:r>
      <w:r w:rsidRPr="00A171E8">
        <w:rPr>
          <w:rFonts w:ascii="Times New Roman" w:eastAsia="Times New Roman" w:hAnsi="Times New Roman" w:cs="B Zar"/>
          <w:sz w:val="24"/>
          <w:szCs w:val="24"/>
          <w:vertAlign w:val="subscript"/>
          <w:lang w:bidi="fa-IR"/>
        </w:rPr>
        <w:t>4</w:t>
      </w:r>
      <w:r w:rsidRPr="00A171E8">
        <w:rPr>
          <w:rFonts w:ascii="Times New Roman" w:eastAsia="Times New Roman" w:hAnsi="Times New Roman" w:cs="B Zar" w:hint="cs"/>
          <w:sz w:val="24"/>
          <w:szCs w:val="24"/>
          <w:rtl/>
          <w:lang w:bidi="fa-IR"/>
        </w:rPr>
        <w:t>: سرمایه‌گذاری‌های بلندمدت</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ستانده‌ها:</w:t>
      </w:r>
    </w:p>
    <w:p w:rsidR="006F602D" w:rsidRPr="00A171E8" w:rsidRDefault="006F602D" w:rsidP="005D7038">
      <w:pPr>
        <w:pStyle w:val="ListParagraph"/>
        <w:numPr>
          <w:ilvl w:val="0"/>
          <w:numId w:val="1"/>
        </w:numPr>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sz w:val="24"/>
          <w:szCs w:val="24"/>
          <w:lang w:bidi="fa-IR"/>
        </w:rPr>
        <w:t>O</w:t>
      </w:r>
      <w:r w:rsidRPr="00A171E8">
        <w:rPr>
          <w:rFonts w:ascii="Times New Roman" w:eastAsia="Times New Roman" w:hAnsi="Times New Roman" w:cs="B Zar"/>
          <w:sz w:val="24"/>
          <w:szCs w:val="24"/>
          <w:vertAlign w:val="subscript"/>
          <w:lang w:bidi="fa-IR"/>
        </w:rPr>
        <w:t>1</w:t>
      </w:r>
      <w:r w:rsidRPr="00A171E8">
        <w:rPr>
          <w:rFonts w:ascii="Times New Roman" w:eastAsia="Times New Roman" w:hAnsi="Times New Roman" w:cs="B Zar" w:hint="cs"/>
          <w:sz w:val="24"/>
          <w:szCs w:val="24"/>
          <w:rtl/>
          <w:lang w:bidi="fa-IR"/>
        </w:rPr>
        <w:t>: درآمد حاصل از فروش/ ارایه خدمات</w:t>
      </w:r>
    </w:p>
    <w:p w:rsidR="006F602D" w:rsidRPr="00A171E8" w:rsidRDefault="006F602D" w:rsidP="005D7038">
      <w:pPr>
        <w:pStyle w:val="ListParagraph"/>
        <w:numPr>
          <w:ilvl w:val="0"/>
          <w:numId w:val="1"/>
        </w:numPr>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sz w:val="24"/>
          <w:szCs w:val="24"/>
          <w:lang w:bidi="fa-IR"/>
        </w:rPr>
        <w:t>O</w:t>
      </w:r>
      <w:r w:rsidRPr="00A171E8">
        <w:rPr>
          <w:rFonts w:ascii="Times New Roman" w:eastAsia="Times New Roman" w:hAnsi="Times New Roman" w:cs="B Zar"/>
          <w:sz w:val="24"/>
          <w:szCs w:val="24"/>
          <w:vertAlign w:val="subscript"/>
          <w:lang w:bidi="fa-IR"/>
        </w:rPr>
        <w:t>2</w:t>
      </w:r>
      <w:r w:rsidRPr="00A171E8">
        <w:rPr>
          <w:rFonts w:ascii="Times New Roman" w:eastAsia="Times New Roman" w:hAnsi="Times New Roman" w:cs="B Zar" w:hint="cs"/>
          <w:sz w:val="24"/>
          <w:szCs w:val="24"/>
          <w:rtl/>
          <w:lang w:bidi="fa-IR"/>
        </w:rPr>
        <w:t>: موجودی مواد و کالا</w:t>
      </w:r>
    </w:p>
    <w:p w:rsidR="00713711" w:rsidRDefault="00713711" w:rsidP="005D7038">
      <w:pPr>
        <w:spacing w:after="0" w:line="360" w:lineRule="auto"/>
        <w:rPr>
          <w:rFonts w:ascii="Times New Roman" w:eastAsia="Times New Roman" w:hAnsi="Times New Roman" w:cs="B Zar"/>
          <w:sz w:val="24"/>
          <w:szCs w:val="24"/>
          <w:rtl/>
          <w:lang w:bidi="fa-IR"/>
        </w:rPr>
      </w:pPr>
      <w:r>
        <w:rPr>
          <w:rFonts w:ascii="Times New Roman" w:eastAsia="Times New Roman" w:hAnsi="Times New Roman" w:cs="B Zar"/>
          <w:sz w:val="24"/>
          <w:szCs w:val="24"/>
          <w:rtl/>
          <w:lang w:bidi="fa-IR"/>
        </w:rPr>
        <w:br w:type="page"/>
      </w:r>
    </w:p>
    <w:p w:rsidR="006F602D" w:rsidRPr="00713711" w:rsidRDefault="006F602D" w:rsidP="005D7038">
      <w:pPr>
        <w:bidi/>
        <w:spacing w:after="0" w:line="360" w:lineRule="auto"/>
        <w:ind w:firstLine="284"/>
        <w:jc w:val="both"/>
        <w:rPr>
          <w:rFonts w:ascii="Times New Roman" w:eastAsia="Times New Roman" w:hAnsi="Times New Roman" w:cs="B Zar"/>
          <w:b/>
          <w:bCs/>
          <w:sz w:val="24"/>
          <w:szCs w:val="24"/>
          <w:rtl/>
          <w:lang w:bidi="fa-IR"/>
        </w:rPr>
      </w:pPr>
      <w:r w:rsidRPr="00713711">
        <w:rPr>
          <w:rFonts w:ascii="Times New Roman" w:eastAsia="Times New Roman" w:hAnsi="Times New Roman" w:cs="B Zar" w:hint="cs"/>
          <w:b/>
          <w:bCs/>
          <w:sz w:val="24"/>
          <w:szCs w:val="24"/>
          <w:rtl/>
          <w:lang w:bidi="fa-IR"/>
        </w:rPr>
        <w:lastRenderedPageBreak/>
        <w:t>3-5-2- تعاریف نهاده‌ها و ستانده‌ها</w:t>
      </w:r>
    </w:p>
    <w:p w:rsidR="006F602D" w:rsidRPr="00A171E8" w:rsidRDefault="006F602D" w:rsidP="005D7038">
      <w:pPr>
        <w:bidi/>
        <w:spacing w:after="0" w:line="360" w:lineRule="auto"/>
        <w:ind w:firstLine="284"/>
        <w:jc w:val="both"/>
        <w:rPr>
          <w:rFonts w:ascii="Times New Roman" w:eastAsia="Times New Roman" w:hAnsi="Times New Roman" w:cs="B Zar"/>
          <w:sz w:val="24"/>
          <w:szCs w:val="24"/>
          <w:rtl/>
          <w:lang w:bidi="fa-IR"/>
        </w:rPr>
      </w:pPr>
      <w:r w:rsidRPr="00A171E8">
        <w:rPr>
          <w:rFonts w:ascii="Times New Roman" w:eastAsia="Times New Roman" w:hAnsi="Times New Roman" w:cs="B Zar" w:hint="cs"/>
          <w:sz w:val="24"/>
          <w:szCs w:val="24"/>
          <w:rtl/>
          <w:lang w:bidi="fa-IR"/>
        </w:rPr>
        <w:t>تعاریف نهاده‌ها و ستانده‌های مورد استفاده جهت اجرای مدل به شرح زیر می‌باشد</w:t>
      </w:r>
      <w:r w:rsidR="00CE128A">
        <w:rPr>
          <w:rFonts w:ascii="Times New Roman" w:eastAsia="Times New Roman" w:hAnsi="Times New Roman" w:cs="B Zar" w:hint="cs"/>
          <w:sz w:val="24"/>
          <w:szCs w:val="24"/>
          <w:rtl/>
          <w:lang w:bidi="fa-IR"/>
        </w:rPr>
        <w:t>(بختیاری، ۱۳۹۳)</w:t>
      </w:r>
      <w:r w:rsidRPr="00A171E8">
        <w:rPr>
          <w:rFonts w:ascii="Times New Roman" w:eastAsia="Times New Roman" w:hAnsi="Times New Roman" w:cs="B Zar" w:hint="cs"/>
          <w:sz w:val="24"/>
          <w:szCs w:val="24"/>
          <w:rtl/>
          <w:lang w:bidi="fa-IR"/>
        </w:rPr>
        <w:t>:</w:t>
      </w:r>
    </w:p>
    <w:p w:rsidR="006F602D" w:rsidRPr="00A171E8" w:rsidRDefault="006F602D" w:rsidP="005D7038">
      <w:pPr>
        <w:pStyle w:val="ListParagraph"/>
        <w:numPr>
          <w:ilvl w:val="0"/>
          <w:numId w:val="2"/>
        </w:numPr>
        <w:tabs>
          <w:tab w:val="left" w:pos="477"/>
          <w:tab w:val="left" w:pos="567"/>
        </w:tabs>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hint="cs"/>
          <w:sz w:val="24"/>
          <w:szCs w:val="24"/>
          <w:rtl/>
          <w:lang w:bidi="fa-IR"/>
        </w:rPr>
        <w:t>بهای تمام شده کالای فروش رفته/ خدمات ارائه شده: اقلام بهای تمام شده ساخت، آن دسته از اقلام هستند که به فعالیت‌های تولیدی شرکت مربوط می‌شوند و شامل مواد مستقیم، کار مستقیم و سربار کارخانه می‌باشد.</w:t>
      </w:r>
    </w:p>
    <w:p w:rsidR="006F602D" w:rsidRPr="00A171E8" w:rsidRDefault="006F602D" w:rsidP="005D7038">
      <w:pPr>
        <w:pStyle w:val="ListParagraph"/>
        <w:numPr>
          <w:ilvl w:val="0"/>
          <w:numId w:val="2"/>
        </w:numPr>
        <w:tabs>
          <w:tab w:val="left" w:pos="477"/>
          <w:tab w:val="left" w:pos="567"/>
        </w:tabs>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hint="cs"/>
          <w:sz w:val="24"/>
          <w:szCs w:val="24"/>
          <w:rtl/>
          <w:lang w:bidi="fa-IR"/>
        </w:rPr>
        <w:t>هزینه‌های توزیع و فروش/ عمومی و اداری: وقوع هزینه‌های توزیع و فروش از زمانی است که کالای تولید شده برای فروش آماده می‌گردد و دربرگیرنده هزینه‌های فروش و تحویل کالا است و هزینه‌های عمومی و اداری شامل هزینه‌های واقع شده به‌منظور کنترل و اداره واحد تجاری می‌باشد.</w:t>
      </w:r>
    </w:p>
    <w:p w:rsidR="006F602D" w:rsidRPr="00A171E8" w:rsidRDefault="006F602D" w:rsidP="005D7038">
      <w:pPr>
        <w:pStyle w:val="ListParagraph"/>
        <w:numPr>
          <w:ilvl w:val="0"/>
          <w:numId w:val="2"/>
        </w:numPr>
        <w:tabs>
          <w:tab w:val="left" w:pos="477"/>
          <w:tab w:val="left" w:pos="567"/>
        </w:tabs>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hint="cs"/>
          <w:sz w:val="24"/>
          <w:szCs w:val="24"/>
          <w:rtl/>
          <w:lang w:bidi="fa-IR"/>
        </w:rPr>
        <w:t>هزینه‌های مالی: بهره و کارمزد بانکی پرداختی بابت تسهیلات دریافتی.</w:t>
      </w:r>
    </w:p>
    <w:p w:rsidR="006F602D" w:rsidRPr="00A171E8" w:rsidRDefault="006F602D" w:rsidP="005D7038">
      <w:pPr>
        <w:pStyle w:val="ListParagraph"/>
        <w:numPr>
          <w:ilvl w:val="0"/>
          <w:numId w:val="2"/>
        </w:numPr>
        <w:tabs>
          <w:tab w:val="left" w:pos="477"/>
          <w:tab w:val="left" w:pos="567"/>
        </w:tabs>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hint="cs"/>
          <w:sz w:val="24"/>
          <w:szCs w:val="24"/>
          <w:rtl/>
          <w:lang w:bidi="fa-IR"/>
        </w:rPr>
        <w:t>سرمایه‌گذاری‌های بلندمدت: مجموع مبالغ سرمایه‌گذاری شده در بخش‌های مختلف اقتصادی با هدف کسب سود در دوره مدت زمانی بیش از یک سال.</w:t>
      </w:r>
    </w:p>
    <w:p w:rsidR="006F602D" w:rsidRPr="00A171E8" w:rsidRDefault="006F602D" w:rsidP="005D7038">
      <w:pPr>
        <w:pStyle w:val="ListParagraph"/>
        <w:numPr>
          <w:ilvl w:val="0"/>
          <w:numId w:val="2"/>
        </w:numPr>
        <w:tabs>
          <w:tab w:val="left" w:pos="477"/>
          <w:tab w:val="left" w:pos="567"/>
        </w:tabs>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hint="cs"/>
          <w:sz w:val="24"/>
          <w:szCs w:val="24"/>
          <w:rtl/>
          <w:lang w:bidi="fa-IR"/>
        </w:rPr>
        <w:t>درآمد حاصل از فروش/ ارائه خدمات: درآمد حاصل از فروش کالای ساخته شده، خدمت ارائه شده و یا سود ناشی از سرمایه‌گذاری</w:t>
      </w:r>
      <w:r w:rsidRPr="00A171E8">
        <w:rPr>
          <w:rFonts w:ascii="Times New Roman" w:eastAsia="Times New Roman" w:hAnsi="Times New Roman" w:cs="B Zar" w:hint="eastAsia"/>
          <w:sz w:val="24"/>
          <w:szCs w:val="24"/>
          <w:rtl/>
          <w:lang w:bidi="fa-IR"/>
        </w:rPr>
        <w:t>‌های انجام پذیرفته.</w:t>
      </w:r>
    </w:p>
    <w:p w:rsidR="006F602D" w:rsidRPr="00A171E8" w:rsidRDefault="006F602D" w:rsidP="005D7038">
      <w:pPr>
        <w:pStyle w:val="ListParagraph"/>
        <w:numPr>
          <w:ilvl w:val="0"/>
          <w:numId w:val="2"/>
        </w:numPr>
        <w:tabs>
          <w:tab w:val="left" w:pos="477"/>
          <w:tab w:val="left" w:pos="567"/>
        </w:tabs>
        <w:bidi/>
        <w:spacing w:after="0" w:line="360" w:lineRule="auto"/>
        <w:ind w:left="0" w:firstLine="284"/>
        <w:jc w:val="both"/>
        <w:rPr>
          <w:rFonts w:ascii="Times New Roman" w:eastAsia="Times New Roman" w:hAnsi="Times New Roman" w:cs="B Zar"/>
          <w:sz w:val="24"/>
          <w:szCs w:val="24"/>
          <w:lang w:bidi="fa-IR"/>
        </w:rPr>
      </w:pPr>
      <w:r w:rsidRPr="00A171E8">
        <w:rPr>
          <w:rFonts w:ascii="Times New Roman" w:eastAsia="Times New Roman" w:hAnsi="Times New Roman" w:cs="B Zar" w:hint="cs"/>
          <w:sz w:val="24"/>
          <w:szCs w:val="24"/>
          <w:rtl/>
          <w:lang w:bidi="fa-IR"/>
        </w:rPr>
        <w:t>موجودی مواد و کالا: موجودی مواد اولیه، کالای در جریان ساخت و کالای ساخته شده در انتهای دوره.</w:t>
      </w:r>
    </w:p>
    <w:p w:rsidR="006F602D" w:rsidRPr="00A171E8" w:rsidRDefault="006F602D" w:rsidP="005D7038">
      <w:pPr>
        <w:spacing w:after="0" w:line="360" w:lineRule="auto"/>
        <w:ind w:firstLine="284"/>
        <w:rPr>
          <w:rFonts w:ascii="Times New Roman" w:hAnsi="Times New Roman" w:cs="B Zar"/>
          <w:sz w:val="24"/>
          <w:szCs w:val="24"/>
          <w:lang w:bidi="fa-IR"/>
        </w:rPr>
      </w:pPr>
    </w:p>
    <w:p w:rsidR="00713711" w:rsidRDefault="00713711" w:rsidP="005D7038">
      <w:pPr>
        <w:spacing w:after="0" w:line="360" w:lineRule="auto"/>
        <w:rPr>
          <w:rFonts w:ascii="Times New Roman" w:hAnsi="Times New Roman" w:cs="B Zar"/>
          <w:b/>
          <w:bCs/>
          <w:sz w:val="24"/>
          <w:szCs w:val="24"/>
          <w:rtl/>
          <w:lang w:bidi="fa-IR"/>
        </w:rPr>
      </w:pPr>
      <w:r>
        <w:rPr>
          <w:rFonts w:ascii="Times New Roman" w:hAnsi="Times New Roman" w:cs="B Zar"/>
          <w:b/>
          <w:bCs/>
          <w:sz w:val="24"/>
          <w:szCs w:val="24"/>
          <w:rtl/>
          <w:lang w:bidi="fa-IR"/>
        </w:rPr>
        <w:br w:type="page"/>
      </w:r>
    </w:p>
    <w:p w:rsidR="00713711" w:rsidRDefault="00713711" w:rsidP="005D7038">
      <w:pPr>
        <w:bidi/>
        <w:spacing w:after="0" w:line="360" w:lineRule="auto"/>
        <w:ind w:firstLine="284"/>
        <w:jc w:val="center"/>
        <w:rPr>
          <w:rFonts w:ascii="Times New Roman" w:hAnsi="Times New Roman" w:cs="B Zar"/>
          <w:b/>
          <w:bCs/>
          <w:sz w:val="68"/>
          <w:szCs w:val="68"/>
          <w:rtl/>
          <w:lang w:bidi="fa-IR"/>
        </w:rPr>
      </w:pPr>
    </w:p>
    <w:p w:rsidR="00713711" w:rsidRDefault="00713711" w:rsidP="005D7038">
      <w:pPr>
        <w:bidi/>
        <w:spacing w:after="0" w:line="360" w:lineRule="auto"/>
        <w:ind w:firstLine="284"/>
        <w:jc w:val="center"/>
        <w:rPr>
          <w:rFonts w:ascii="Times New Roman" w:hAnsi="Times New Roman" w:cs="B Zar"/>
          <w:b/>
          <w:bCs/>
          <w:sz w:val="68"/>
          <w:szCs w:val="68"/>
          <w:rtl/>
          <w:lang w:bidi="fa-IR"/>
        </w:rPr>
      </w:pPr>
    </w:p>
    <w:p w:rsidR="00713711" w:rsidRDefault="00713711" w:rsidP="005D7038">
      <w:pPr>
        <w:bidi/>
        <w:spacing w:after="0" w:line="360" w:lineRule="auto"/>
        <w:ind w:firstLine="284"/>
        <w:jc w:val="center"/>
        <w:rPr>
          <w:rFonts w:ascii="Times New Roman" w:hAnsi="Times New Roman" w:cs="B Zar"/>
          <w:b/>
          <w:bCs/>
          <w:sz w:val="24"/>
          <w:szCs w:val="24"/>
          <w:rtl/>
          <w:lang w:bidi="fa-IR"/>
        </w:rPr>
      </w:pPr>
    </w:p>
    <w:p w:rsidR="00713711" w:rsidRDefault="00AC1FFF" w:rsidP="005D7038">
      <w:pPr>
        <w:spacing w:after="0" w:line="360" w:lineRule="auto"/>
        <w:rPr>
          <w:rFonts w:ascii="Times New Roman" w:hAnsi="Times New Roman" w:cs="B Zar"/>
          <w:b/>
          <w:bCs/>
          <w:sz w:val="24"/>
          <w:szCs w:val="24"/>
          <w:rtl/>
          <w:lang w:bidi="fa-IR"/>
        </w:rPr>
      </w:pPr>
      <w:r>
        <w:rPr>
          <w:rFonts w:ascii="Times New Roman" w:hAnsi="Times New Roman" w:cs="B Zar"/>
          <w:b/>
          <w:bCs/>
          <w:noProof/>
          <w:sz w:val="24"/>
          <w:szCs w:val="24"/>
          <w:rtl/>
        </w:rPr>
        <mc:AlternateContent>
          <mc:Choice Requires="wps">
            <w:drawing>
              <wp:anchor distT="0" distB="0" distL="114300" distR="114300" simplePos="0" relativeHeight="251718656" behindDoc="0" locked="0" layoutInCell="1" allowOverlap="1">
                <wp:simplePos x="0" y="0"/>
                <wp:positionH relativeFrom="column">
                  <wp:posOffset>1301750</wp:posOffset>
                </wp:positionH>
                <wp:positionV relativeFrom="paragraph">
                  <wp:posOffset>450850</wp:posOffset>
                </wp:positionV>
                <wp:extent cx="3512185" cy="2206625"/>
                <wp:effectExtent l="6350" t="12700" r="15240" b="28575"/>
                <wp:wrapSquare wrapText="bothSides"/>
                <wp:docPr id="1281"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2206625"/>
                        </a:xfrm>
                        <a:prstGeom prst="roundRect">
                          <a:avLst>
                            <a:gd name="adj" fmla="val 16667"/>
                          </a:avLst>
                        </a:prstGeom>
                        <a:gradFill rotWithShape="1">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97B9E" w:rsidRPr="00692EC2" w:rsidRDefault="00897B9E" w:rsidP="00713711">
                            <w:pPr>
                              <w:bidi/>
                              <w:spacing w:after="0" w:line="240" w:lineRule="auto"/>
                              <w:jc w:val="center"/>
                              <w:rPr>
                                <w:rFonts w:ascii="Times New Roman" w:hAnsi="Times New Roman" w:cs="B Zar"/>
                                <w:sz w:val="44"/>
                                <w:szCs w:val="44"/>
                                <w:rtl/>
                                <w:lang w:bidi="fa-IR"/>
                              </w:rPr>
                            </w:pPr>
                            <w:r w:rsidRPr="00692EC2">
                              <w:rPr>
                                <w:rFonts w:ascii="Times New Roman" w:hAnsi="Times New Roman" w:cs="B Zar" w:hint="cs"/>
                                <w:sz w:val="44"/>
                                <w:szCs w:val="44"/>
                                <w:rtl/>
                                <w:lang w:bidi="fa-IR"/>
                              </w:rPr>
                              <w:t xml:space="preserve">فصل </w:t>
                            </w:r>
                            <w:r>
                              <w:rPr>
                                <w:rFonts w:ascii="Times New Roman" w:hAnsi="Times New Roman" w:cs="B Zar" w:hint="cs"/>
                                <w:sz w:val="44"/>
                                <w:szCs w:val="44"/>
                                <w:rtl/>
                                <w:lang w:bidi="fa-IR"/>
                              </w:rPr>
                              <w:t>چهارم</w:t>
                            </w:r>
                          </w:p>
                          <w:p w:rsidR="00897B9E" w:rsidRPr="00692EC2" w:rsidRDefault="00897B9E" w:rsidP="00713711">
                            <w:pPr>
                              <w:bidi/>
                              <w:spacing w:after="0" w:line="240" w:lineRule="auto"/>
                              <w:jc w:val="center"/>
                              <w:rPr>
                                <w:rFonts w:ascii="Times New Roman" w:hAnsi="Times New Roman" w:cs="B Zar"/>
                                <w:sz w:val="68"/>
                                <w:szCs w:val="68"/>
                                <w:rtl/>
                                <w:lang w:bidi="fa-IR"/>
                              </w:rPr>
                            </w:pPr>
                            <w:r w:rsidRPr="00692EC2">
                              <w:rPr>
                                <w:rFonts w:ascii="Times New Roman" w:hAnsi="Times New Roman" w:cs="B Zar" w:hint="cs"/>
                                <w:b/>
                                <w:bCs/>
                                <w:sz w:val="68"/>
                                <w:szCs w:val="68"/>
                                <w:rtl/>
                                <w:lang w:bidi="fa-IR"/>
                              </w:rPr>
                              <w:t xml:space="preserve"> </w:t>
                            </w:r>
                            <w:r>
                              <w:rPr>
                                <w:rFonts w:ascii="Times New Roman" w:hAnsi="Times New Roman" w:cs="B Zar" w:hint="cs"/>
                                <w:b/>
                                <w:bCs/>
                                <w:sz w:val="68"/>
                                <w:szCs w:val="68"/>
                                <w:rtl/>
                                <w:lang w:bidi="fa-IR"/>
                              </w:rPr>
                              <w:t>یافته‌های</w:t>
                            </w:r>
                            <w:r w:rsidRPr="00692EC2">
                              <w:rPr>
                                <w:rFonts w:ascii="Times New Roman" w:hAnsi="Times New Roman" w:cs="B Zar" w:hint="cs"/>
                                <w:b/>
                                <w:bCs/>
                                <w:sz w:val="68"/>
                                <w:szCs w:val="68"/>
                                <w:rtl/>
                                <w:lang w:bidi="fa-IR"/>
                              </w:rPr>
                              <w:t xml:space="preserve"> تحقیق</w:t>
                            </w:r>
                            <w:r>
                              <w:rPr>
                                <w:rFonts w:ascii="Times New Roman" w:hAnsi="Times New Roman" w:cs="B Zar" w:hint="cs"/>
                                <w:b/>
                                <w:bCs/>
                                <w:sz w:val="68"/>
                                <w:szCs w:val="68"/>
                                <w:rtl/>
                                <w:lang w:bidi="fa-IR"/>
                              </w:rPr>
                              <w:t xml:space="preserve"> و تجزیه و تحلیل آن</w:t>
                            </w:r>
                          </w:p>
                          <w:p w:rsidR="00897B9E" w:rsidRPr="0003517C" w:rsidRDefault="00897B9E" w:rsidP="0071371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4" o:spid="_x0000_s1427" style="position:absolute;margin-left:102.5pt;margin-top:35.5pt;width:276.55pt;height:17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Sk9AIAAI8GAAAOAAAAZHJzL2Uyb0RvYy54bWysVVtv0zAUfkfiP1h+Z7m0zbpo6TRtDCFx&#10;mRiIZ9d2GoNjB9ttOn49xydp6C5ICNGHyD62v3O+71x6frFvNdlJ55U1Fc1OUkqk4VYos6nol883&#10;r5aU+MCMYNoaWdF76enF6uWL874rZW4bq4V0BECML/uuok0IXZkknjeyZf7EdtLAYW1dywJs3SYR&#10;jvWA3uokT9Mi6a0TnbNceg/W6+GQrhC/riUPH+vay0B0RSG2gF+H33X8JqtzVm4c6xrFxzDYP0TR&#10;MmXA6QR1zQIjW6eeQLWKO+ttHU64bRNb14pL5ABssvQRm7uGdRK5gDi+m2Ty/w+Wf9jdOqIE5C5f&#10;ZpQY1kKWLrfBonMyL+ZRo77zJVy9625dZOm7d5Z/98TYq4aZjbx0zvaNZAIiy+L95MGDuPHwlKz7&#10;91YAPgN8lGtfuzYCghBkj1m5n7Ii94FwMM4WWZ4tF5RwOMvztCjyBfpg5eF553x4I21L4qKizm6N&#10;+AS5Rx9s984HzI0Y6THxjZK61ZDpHdMkK4ridEQcLyesPGCOWRU3SmvibPiqQoPaRKp46A/4nnQW&#10;FEjRjCUsr7Qj4KOiOgy39bYFDQZblsZf9MxKsEOlDnY0QQgTBAgKpeUHb4OT8W00TdeG14xzacIM&#10;gzj2Nn/eWXEwP+sQ/Y78tDIEsl3RBUJBO3nOtIy1M6oHjYQ6ISFD+lhVp8AQo7RaTYd/GfIU20N9&#10;JiZPQvbHTrAMUNxYmq+NwHVgSg9reK1NDE3ioBhZ2m2Q7q4RPREqFlO+nJ3BEBMKpsZsmRbp2Skl&#10;TG9g3PHg6KOSeDb3f8rI4iD9Q3pjRTDdNWxI6XTxCeEpWiyRIyLYgbHphuYN+/V+aPMFNk9sybUV&#10;99CUUNPYeTDFYdFY95OSHiZiRf2PLXOSEv3WQFmfZfN5HKG4mS9Oc9i445P18QkzHKAqGkAsXF6F&#10;YexuO6c2DXga+sHYOGxqFQ5TY4hqHCEw9YbaHyZ0HKvHe7z1+39k9QsAAP//AwBQSwMEFAAGAAgA&#10;AAAhAF89BSffAAAACgEAAA8AAABkcnMvZG93bnJldi54bWxMj8FOwzAQRO9I/IO1SNyonUJIFLKp&#10;KgSqVLhQ+ADXXpJAbIfYbcPfs5zgNFrNaPZNvZrdII40xT54hGyhQJA3wfa+RXh7fbwqQcSkvdVD&#10;8ITwTRFWzflZrSsbTv6FjrvUCi7xsdIIXUpjJWU0HTkdF2Ekz957mJxOfE6ttJM+cbkb5FKpW+l0&#10;7/lDp0e678h87g4OYb2xH1/PRdpcW1O6J7N9oK1ViJcX8/oORKI5/YXhF5/RoWGmfTh4G8WAsFQ5&#10;b0kIRcbKgSIvMxB7hJuszEE2tfw/ofkBAAD//wMAUEsBAi0AFAAGAAgAAAAhALaDOJL+AAAA4QEA&#10;ABMAAAAAAAAAAAAAAAAAAAAAAFtDb250ZW50X1R5cGVzXS54bWxQSwECLQAUAAYACAAAACEAOP0h&#10;/9YAAACUAQAACwAAAAAAAAAAAAAAAAAvAQAAX3JlbHMvLnJlbHNQSwECLQAUAAYACAAAACEAqDLE&#10;pPQCAACPBgAADgAAAAAAAAAAAAAAAAAuAgAAZHJzL2Uyb0RvYy54bWxQSwECLQAUAAYACAAAACEA&#10;Xz0FJ98AAAAKAQAADwAAAAAAAAAAAAAAAABOBQAAZHJzL2Rvd25yZXYueG1sUEsFBgAAAAAEAAQA&#10;8wAAAFoGAAAAAA==&#10;" fillcolor="white [3201]" strokecolor="#c2d69b [1942]" strokeweight="1pt">
                <v:fill color2="#d6e3bc [1302]" rotate="t" focus="100%" type="gradient"/>
                <v:shadow on="t" color="#4e6128 [1606]" opacity=".5" offset="1pt"/>
                <v:textbox>
                  <w:txbxContent>
                    <w:p w:rsidR="00897B9E" w:rsidRPr="00692EC2" w:rsidRDefault="00897B9E" w:rsidP="00713711">
                      <w:pPr>
                        <w:bidi/>
                        <w:spacing w:after="0" w:line="240" w:lineRule="auto"/>
                        <w:jc w:val="center"/>
                        <w:rPr>
                          <w:rFonts w:ascii="Times New Roman" w:hAnsi="Times New Roman" w:cs="B Zar"/>
                          <w:sz w:val="44"/>
                          <w:szCs w:val="44"/>
                          <w:rtl/>
                          <w:lang w:bidi="fa-IR"/>
                        </w:rPr>
                      </w:pPr>
                      <w:r w:rsidRPr="00692EC2">
                        <w:rPr>
                          <w:rFonts w:ascii="Times New Roman" w:hAnsi="Times New Roman" w:cs="B Zar" w:hint="cs"/>
                          <w:sz w:val="44"/>
                          <w:szCs w:val="44"/>
                          <w:rtl/>
                          <w:lang w:bidi="fa-IR"/>
                        </w:rPr>
                        <w:t xml:space="preserve">فصل </w:t>
                      </w:r>
                      <w:r>
                        <w:rPr>
                          <w:rFonts w:ascii="Times New Roman" w:hAnsi="Times New Roman" w:cs="B Zar" w:hint="cs"/>
                          <w:sz w:val="44"/>
                          <w:szCs w:val="44"/>
                          <w:rtl/>
                          <w:lang w:bidi="fa-IR"/>
                        </w:rPr>
                        <w:t>چهارم</w:t>
                      </w:r>
                    </w:p>
                    <w:p w:rsidR="00897B9E" w:rsidRPr="00692EC2" w:rsidRDefault="00897B9E" w:rsidP="00713711">
                      <w:pPr>
                        <w:bidi/>
                        <w:spacing w:after="0" w:line="240" w:lineRule="auto"/>
                        <w:jc w:val="center"/>
                        <w:rPr>
                          <w:rFonts w:ascii="Times New Roman" w:hAnsi="Times New Roman" w:cs="B Zar"/>
                          <w:sz w:val="68"/>
                          <w:szCs w:val="68"/>
                          <w:rtl/>
                          <w:lang w:bidi="fa-IR"/>
                        </w:rPr>
                      </w:pPr>
                      <w:r w:rsidRPr="00692EC2">
                        <w:rPr>
                          <w:rFonts w:ascii="Times New Roman" w:hAnsi="Times New Roman" w:cs="B Zar" w:hint="cs"/>
                          <w:b/>
                          <w:bCs/>
                          <w:sz w:val="68"/>
                          <w:szCs w:val="68"/>
                          <w:rtl/>
                          <w:lang w:bidi="fa-IR"/>
                        </w:rPr>
                        <w:t xml:space="preserve"> </w:t>
                      </w:r>
                      <w:r>
                        <w:rPr>
                          <w:rFonts w:ascii="Times New Roman" w:hAnsi="Times New Roman" w:cs="B Zar" w:hint="cs"/>
                          <w:b/>
                          <w:bCs/>
                          <w:sz w:val="68"/>
                          <w:szCs w:val="68"/>
                          <w:rtl/>
                          <w:lang w:bidi="fa-IR"/>
                        </w:rPr>
                        <w:t>یافته‌های</w:t>
                      </w:r>
                      <w:r w:rsidRPr="00692EC2">
                        <w:rPr>
                          <w:rFonts w:ascii="Times New Roman" w:hAnsi="Times New Roman" w:cs="B Zar" w:hint="cs"/>
                          <w:b/>
                          <w:bCs/>
                          <w:sz w:val="68"/>
                          <w:szCs w:val="68"/>
                          <w:rtl/>
                          <w:lang w:bidi="fa-IR"/>
                        </w:rPr>
                        <w:t xml:space="preserve"> تحقیق</w:t>
                      </w:r>
                      <w:r>
                        <w:rPr>
                          <w:rFonts w:ascii="Times New Roman" w:hAnsi="Times New Roman" w:cs="B Zar" w:hint="cs"/>
                          <w:b/>
                          <w:bCs/>
                          <w:sz w:val="68"/>
                          <w:szCs w:val="68"/>
                          <w:rtl/>
                          <w:lang w:bidi="fa-IR"/>
                        </w:rPr>
                        <w:t xml:space="preserve"> و تجزیه و تحلیل آن</w:t>
                      </w:r>
                    </w:p>
                    <w:p w:rsidR="00897B9E" w:rsidRPr="0003517C" w:rsidRDefault="00897B9E" w:rsidP="00713711">
                      <w:pPr>
                        <w:spacing w:after="0" w:line="240" w:lineRule="auto"/>
                      </w:pPr>
                    </w:p>
                  </w:txbxContent>
                </v:textbox>
                <w10:wrap type="square"/>
              </v:roundrect>
            </w:pict>
          </mc:Fallback>
        </mc:AlternateContent>
      </w:r>
      <w:r w:rsidR="00713711">
        <w:rPr>
          <w:rFonts w:ascii="Times New Roman" w:hAnsi="Times New Roman" w:cs="B Zar"/>
          <w:b/>
          <w:bCs/>
          <w:sz w:val="24"/>
          <w:szCs w:val="24"/>
          <w:rtl/>
          <w:lang w:bidi="fa-IR"/>
        </w:rPr>
        <w:br w:type="page"/>
      </w:r>
    </w:p>
    <w:p w:rsidR="007725F9" w:rsidRPr="00A171E8" w:rsidRDefault="007725F9" w:rsidP="005D7038">
      <w:pPr>
        <w:bidi/>
        <w:spacing w:after="0" w:line="360" w:lineRule="auto"/>
        <w:ind w:firstLine="284"/>
        <w:rPr>
          <w:rFonts w:ascii="Times New Roman" w:hAnsi="Times New Roman" w:cs="B Zar"/>
          <w:b/>
          <w:bCs/>
          <w:sz w:val="24"/>
          <w:szCs w:val="24"/>
          <w:rtl/>
          <w:lang w:bidi="fa-IR"/>
        </w:rPr>
      </w:pPr>
      <w:r w:rsidRPr="00A171E8">
        <w:rPr>
          <w:rFonts w:ascii="Times New Roman" w:hAnsi="Times New Roman" w:cs="B Zar" w:hint="cs"/>
          <w:b/>
          <w:bCs/>
          <w:sz w:val="24"/>
          <w:szCs w:val="24"/>
          <w:rtl/>
          <w:lang w:bidi="fa-IR"/>
        </w:rPr>
        <w:lastRenderedPageBreak/>
        <w:t>4-1- مقدمه</w:t>
      </w:r>
    </w:p>
    <w:p w:rsidR="007725F9" w:rsidRPr="00A171E8" w:rsidRDefault="007725F9" w:rsidP="005D7038">
      <w:pPr>
        <w:bidi/>
        <w:spacing w:after="0" w:line="360" w:lineRule="auto"/>
        <w:ind w:firstLine="284"/>
        <w:jc w:val="both"/>
        <w:rPr>
          <w:rFonts w:ascii="Times New Roman" w:hAnsi="Times New Roman" w:cs="B Zar"/>
          <w:sz w:val="24"/>
          <w:szCs w:val="24"/>
          <w:rtl/>
          <w:lang w:bidi="fa-IR"/>
        </w:rPr>
      </w:pPr>
      <w:r w:rsidRPr="00A171E8">
        <w:rPr>
          <w:rFonts w:ascii="Times New Roman" w:hAnsi="Times New Roman" w:cs="B Zar" w:hint="cs"/>
          <w:sz w:val="24"/>
          <w:szCs w:val="24"/>
          <w:rtl/>
          <w:lang w:bidi="fa-IR"/>
        </w:rPr>
        <w:t>در این فصل ابتدا به ماهیت نهاده‌ها و ستانده‌های تحقیق و نحوه جمع‌آوری اطلاعات پرداخته و سپس نتایج حاصل از حل مدل تحقیق در رویکرد قطعی و فازی ارائه و در پایان اقدام به تجزیه و تحلیل اطلاعات می‌گردد.</w:t>
      </w:r>
    </w:p>
    <w:p w:rsidR="00713711" w:rsidRDefault="00713711" w:rsidP="005D7038">
      <w:pPr>
        <w:bidi/>
        <w:spacing w:after="0" w:line="360" w:lineRule="auto"/>
        <w:ind w:firstLine="284"/>
        <w:jc w:val="both"/>
        <w:rPr>
          <w:rFonts w:ascii="Times New Roman" w:hAnsi="Times New Roman" w:cs="B Zar"/>
          <w:b/>
          <w:bCs/>
          <w:sz w:val="24"/>
          <w:szCs w:val="24"/>
          <w:rtl/>
          <w:lang w:bidi="fa-IR"/>
        </w:rPr>
      </w:pPr>
    </w:p>
    <w:p w:rsidR="007725F9" w:rsidRPr="00A171E8" w:rsidRDefault="007725F9" w:rsidP="005D7038">
      <w:pPr>
        <w:bidi/>
        <w:spacing w:after="0" w:line="360" w:lineRule="auto"/>
        <w:ind w:firstLine="284"/>
        <w:jc w:val="both"/>
        <w:rPr>
          <w:rFonts w:ascii="Times New Roman" w:hAnsi="Times New Roman" w:cs="B Zar"/>
          <w:b/>
          <w:bCs/>
          <w:sz w:val="24"/>
          <w:szCs w:val="24"/>
          <w:rtl/>
          <w:lang w:bidi="fa-IR"/>
        </w:rPr>
      </w:pPr>
      <w:r w:rsidRPr="00A171E8">
        <w:rPr>
          <w:rFonts w:ascii="Times New Roman" w:hAnsi="Times New Roman" w:cs="B Zar" w:hint="cs"/>
          <w:b/>
          <w:bCs/>
          <w:sz w:val="24"/>
          <w:szCs w:val="24"/>
          <w:rtl/>
          <w:lang w:bidi="fa-IR"/>
        </w:rPr>
        <w:t>4-2- ماهیت نهاده‌ها و ستانده‌های تحقیق</w:t>
      </w:r>
    </w:p>
    <w:p w:rsidR="007725F9" w:rsidRPr="00A171E8" w:rsidRDefault="007725F9" w:rsidP="005D7038">
      <w:pPr>
        <w:bidi/>
        <w:spacing w:after="0" w:line="360" w:lineRule="auto"/>
        <w:ind w:firstLine="284"/>
        <w:jc w:val="both"/>
        <w:rPr>
          <w:rFonts w:ascii="Times New Roman" w:hAnsi="Times New Roman" w:cs="B Zar"/>
          <w:sz w:val="24"/>
          <w:szCs w:val="24"/>
          <w:rtl/>
          <w:lang w:bidi="fa-IR"/>
        </w:rPr>
      </w:pPr>
      <w:r w:rsidRPr="00A171E8">
        <w:rPr>
          <w:rFonts w:ascii="Times New Roman" w:hAnsi="Times New Roman" w:cs="B Zar" w:hint="cs"/>
          <w:sz w:val="24"/>
          <w:szCs w:val="24"/>
          <w:rtl/>
          <w:lang w:bidi="fa-IR"/>
        </w:rPr>
        <w:t>نهاده‌ها و ستانده‌های تحقیق، جنبه ریالی داشته و از ترازنامه و صورت‌حساب سود و زیان منتهی به سال 13</w:t>
      </w:r>
      <w:r w:rsidR="00E824ED">
        <w:rPr>
          <w:rFonts w:ascii="Times New Roman" w:hAnsi="Times New Roman" w:cs="B Zar" w:hint="cs"/>
          <w:sz w:val="24"/>
          <w:szCs w:val="24"/>
          <w:rtl/>
          <w:lang w:bidi="fa-IR"/>
        </w:rPr>
        <w:t>۹۳</w:t>
      </w:r>
      <w:r w:rsidRPr="00A171E8">
        <w:rPr>
          <w:rFonts w:ascii="Times New Roman" w:hAnsi="Times New Roman" w:cs="B Zar" w:hint="cs"/>
          <w:sz w:val="24"/>
          <w:szCs w:val="24"/>
          <w:rtl/>
          <w:lang w:bidi="fa-IR"/>
        </w:rPr>
        <w:t xml:space="preserve"> شرکت‌های فعال در صنعت </w:t>
      </w:r>
      <w:r w:rsidR="00AC74D3">
        <w:rPr>
          <w:rFonts w:ascii="Times New Roman" w:hAnsi="Times New Roman" w:cs="B Zar" w:hint="cs"/>
          <w:sz w:val="24"/>
          <w:szCs w:val="24"/>
          <w:rtl/>
          <w:lang w:bidi="fa-IR"/>
        </w:rPr>
        <w:t>چای</w:t>
      </w:r>
      <w:r w:rsidRPr="00A171E8">
        <w:rPr>
          <w:rFonts w:ascii="Times New Roman" w:hAnsi="Times New Roman" w:cs="B Zar" w:hint="cs"/>
          <w:sz w:val="24"/>
          <w:szCs w:val="24"/>
          <w:rtl/>
          <w:lang w:bidi="fa-IR"/>
        </w:rPr>
        <w:t xml:space="preserve"> کشور اقتباس شده است. در پیوست(4) نمونه‌ای از ترازنامه و صورت‌حساب سود و زیان آورده شده است. لازم به ذکر است که تمامی موارد ترازنامه‌ها و صورت‌های سود و زیان شرکت‌ها از لحاظ طبقه‌بندی یکسان نبوده، لذا به‌منظور همگونی اطلاعات در نهاده‌ها و ستانده‌های مدل، موارد ذکر شده در جدول شماره(4-1) و(4-2) به‌عنوان نهاده و ستانده انتخاب شده است.</w:t>
      </w:r>
    </w:p>
    <w:p w:rsidR="00713711" w:rsidRDefault="00713711" w:rsidP="005D7038">
      <w:pPr>
        <w:bidi/>
        <w:spacing w:after="0" w:line="360" w:lineRule="auto"/>
        <w:jc w:val="center"/>
        <w:rPr>
          <w:rFonts w:ascii="Times New Roman" w:hAnsi="Times New Roman" w:cs="B Zar"/>
          <w:b/>
          <w:bCs/>
          <w:sz w:val="24"/>
          <w:szCs w:val="24"/>
          <w:rtl/>
          <w:lang w:bidi="fa-IR"/>
        </w:rPr>
      </w:pPr>
    </w:p>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جدول(4-1): نهاده‌ها و ستانده‌های مدل در حالت قطعی</w:t>
      </w:r>
    </w:p>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sz w:val="24"/>
          <w:szCs w:val="24"/>
        </w:rPr>
        <w:object w:dxaOrig="6715" w:dyaOrig="1135">
          <v:shape id="_x0000_i1119" type="#_x0000_t75" style="width:338.45pt;height:57.6pt" o:ole="">
            <v:imagedata r:id="rId235" o:title=""/>
          </v:shape>
          <o:OLEObject Type="Embed" ProgID="Visio.Drawing.11" ShapeID="_x0000_i1119" DrawAspect="Content" ObjectID="_1556442227" r:id="rId236"/>
        </w:object>
      </w:r>
    </w:p>
    <w:tbl>
      <w:tblPr>
        <w:bidiVisual/>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24"/>
        <w:gridCol w:w="1112"/>
        <w:gridCol w:w="2976"/>
      </w:tblGrid>
      <w:tr w:rsidR="007725F9" w:rsidRPr="00575E31" w:rsidTr="009331E0">
        <w:tc>
          <w:tcPr>
            <w:tcW w:w="4275" w:type="dxa"/>
            <w:gridSpan w:val="2"/>
            <w:tcBorders>
              <w:bottom w:val="sing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نهاده‌های قطعی</w:t>
            </w:r>
          </w:p>
        </w:tc>
        <w:tc>
          <w:tcPr>
            <w:tcW w:w="4088" w:type="dxa"/>
            <w:gridSpan w:val="2"/>
            <w:tcBorders>
              <w:bottom w:val="sing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ستانده‌های قطعی</w:t>
            </w:r>
          </w:p>
        </w:tc>
      </w:tr>
      <w:tr w:rsidR="007725F9" w:rsidRPr="00575E31" w:rsidTr="009331E0">
        <w:tc>
          <w:tcPr>
            <w:tcW w:w="851" w:type="dxa"/>
            <w:tcBorders>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lang w:bidi="fa-IR"/>
              </w:rPr>
            </w:pPr>
            <w:r w:rsidRPr="00575E31">
              <w:rPr>
                <w:rFonts w:ascii="Times New Roman" w:hAnsi="Times New Roman" w:cs="B Zar"/>
                <w:sz w:val="24"/>
                <w:szCs w:val="24"/>
                <w:lang w:bidi="fa-IR"/>
              </w:rPr>
              <w:t>I</w:t>
            </w:r>
            <w:r w:rsidRPr="00575E31">
              <w:rPr>
                <w:rFonts w:ascii="Times New Roman" w:hAnsi="Times New Roman" w:cs="B Zar"/>
                <w:sz w:val="24"/>
                <w:szCs w:val="24"/>
                <w:vertAlign w:val="subscript"/>
                <w:lang w:bidi="fa-IR"/>
              </w:rPr>
              <w:t>1</w:t>
            </w:r>
          </w:p>
        </w:tc>
        <w:tc>
          <w:tcPr>
            <w:tcW w:w="3424" w:type="dxa"/>
            <w:tcBorders>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بهای تمام شده کالای فروش رفته</w:t>
            </w:r>
          </w:p>
        </w:tc>
        <w:tc>
          <w:tcPr>
            <w:tcW w:w="1112" w:type="dxa"/>
            <w:tcBorders>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lang w:bidi="fa-IR"/>
              </w:rPr>
            </w:pPr>
            <w:r w:rsidRPr="00575E31">
              <w:rPr>
                <w:rFonts w:ascii="Times New Roman" w:hAnsi="Times New Roman" w:cs="B Zar"/>
                <w:sz w:val="24"/>
                <w:szCs w:val="24"/>
                <w:lang w:bidi="fa-IR"/>
              </w:rPr>
              <w:t>O</w:t>
            </w:r>
            <w:r w:rsidRPr="00575E31">
              <w:rPr>
                <w:rFonts w:ascii="Times New Roman" w:hAnsi="Times New Roman" w:cs="B Zar"/>
                <w:sz w:val="24"/>
                <w:szCs w:val="24"/>
                <w:vertAlign w:val="subscript"/>
                <w:lang w:bidi="fa-IR"/>
              </w:rPr>
              <w:t>1</w:t>
            </w:r>
          </w:p>
        </w:tc>
        <w:tc>
          <w:tcPr>
            <w:tcW w:w="2976" w:type="dxa"/>
            <w:tcBorders>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درآمد حاصل از فروش</w:t>
            </w:r>
          </w:p>
        </w:tc>
      </w:tr>
      <w:tr w:rsidR="007725F9" w:rsidRPr="00575E31" w:rsidTr="009331E0">
        <w:tc>
          <w:tcPr>
            <w:tcW w:w="851"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rtl/>
                <w:lang w:bidi="fa-IR"/>
              </w:rPr>
            </w:pPr>
            <w:r w:rsidRPr="00575E31">
              <w:rPr>
                <w:rFonts w:ascii="Times New Roman" w:hAnsi="Times New Roman" w:cs="B Zar"/>
                <w:sz w:val="24"/>
                <w:szCs w:val="24"/>
                <w:lang w:bidi="fa-IR"/>
              </w:rPr>
              <w:t>I</w:t>
            </w:r>
            <w:r w:rsidRPr="00575E31">
              <w:rPr>
                <w:rFonts w:ascii="Times New Roman" w:hAnsi="Times New Roman" w:cs="B Zar"/>
                <w:sz w:val="24"/>
                <w:szCs w:val="24"/>
                <w:vertAlign w:val="subscript"/>
                <w:lang w:bidi="fa-IR"/>
              </w:rPr>
              <w:t>2</w:t>
            </w:r>
          </w:p>
        </w:tc>
        <w:tc>
          <w:tcPr>
            <w:tcW w:w="3424"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هزینه‌های توزیع و فروش/ عمومی و اداری</w:t>
            </w:r>
          </w:p>
        </w:tc>
        <w:tc>
          <w:tcPr>
            <w:tcW w:w="1112"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rtl/>
                <w:lang w:bidi="fa-IR"/>
              </w:rPr>
            </w:pPr>
            <w:r w:rsidRPr="00575E31">
              <w:rPr>
                <w:rFonts w:ascii="Times New Roman" w:hAnsi="Times New Roman" w:cs="B Zar"/>
                <w:sz w:val="24"/>
                <w:szCs w:val="24"/>
                <w:lang w:bidi="fa-IR"/>
              </w:rPr>
              <w:t>O</w:t>
            </w:r>
            <w:r w:rsidRPr="00575E31">
              <w:rPr>
                <w:rFonts w:ascii="Times New Roman" w:hAnsi="Times New Roman" w:cs="B Zar"/>
                <w:sz w:val="24"/>
                <w:szCs w:val="24"/>
                <w:vertAlign w:val="subscript"/>
                <w:lang w:bidi="fa-IR"/>
              </w:rPr>
              <w:t>2</w:t>
            </w:r>
          </w:p>
        </w:tc>
        <w:tc>
          <w:tcPr>
            <w:tcW w:w="2976"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موجودی مواد و کالا</w:t>
            </w:r>
          </w:p>
        </w:tc>
      </w:tr>
      <w:tr w:rsidR="007725F9" w:rsidRPr="00575E31" w:rsidTr="009331E0">
        <w:tc>
          <w:tcPr>
            <w:tcW w:w="851"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rtl/>
                <w:lang w:bidi="fa-IR"/>
              </w:rPr>
            </w:pPr>
            <w:r w:rsidRPr="00575E31">
              <w:rPr>
                <w:rFonts w:ascii="Times New Roman" w:hAnsi="Times New Roman" w:cs="B Zar"/>
                <w:sz w:val="24"/>
                <w:szCs w:val="24"/>
                <w:lang w:bidi="fa-IR"/>
              </w:rPr>
              <w:t>I</w:t>
            </w:r>
            <w:r w:rsidRPr="00575E31">
              <w:rPr>
                <w:rFonts w:ascii="Times New Roman" w:hAnsi="Times New Roman" w:cs="B Zar"/>
                <w:sz w:val="24"/>
                <w:szCs w:val="24"/>
                <w:vertAlign w:val="subscript"/>
                <w:lang w:bidi="fa-IR"/>
              </w:rPr>
              <w:t>3</w:t>
            </w:r>
          </w:p>
        </w:tc>
        <w:tc>
          <w:tcPr>
            <w:tcW w:w="3424"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هزینه‌های مالی</w:t>
            </w:r>
          </w:p>
        </w:tc>
        <w:tc>
          <w:tcPr>
            <w:tcW w:w="1112"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c>
          <w:tcPr>
            <w:tcW w:w="2976"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7725F9" w:rsidRPr="00575E31" w:rsidTr="009331E0">
        <w:tc>
          <w:tcPr>
            <w:tcW w:w="851" w:type="dxa"/>
            <w:tcBorders>
              <w:top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rtl/>
                <w:lang w:bidi="fa-IR"/>
              </w:rPr>
            </w:pPr>
            <w:r w:rsidRPr="00575E31">
              <w:rPr>
                <w:rFonts w:ascii="Times New Roman" w:hAnsi="Times New Roman" w:cs="B Zar"/>
                <w:sz w:val="24"/>
                <w:szCs w:val="24"/>
                <w:lang w:bidi="fa-IR"/>
              </w:rPr>
              <w:t>I</w:t>
            </w:r>
            <w:r w:rsidRPr="00575E31">
              <w:rPr>
                <w:rFonts w:ascii="Times New Roman" w:hAnsi="Times New Roman" w:cs="B Zar"/>
                <w:sz w:val="24"/>
                <w:szCs w:val="24"/>
                <w:vertAlign w:val="subscript"/>
                <w:lang w:bidi="fa-IR"/>
              </w:rPr>
              <w:t>4</w:t>
            </w:r>
          </w:p>
        </w:tc>
        <w:tc>
          <w:tcPr>
            <w:tcW w:w="3424" w:type="dxa"/>
            <w:tcBorders>
              <w:top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سرمایه‌گذاری‌های بلندمدت</w:t>
            </w:r>
          </w:p>
        </w:tc>
        <w:tc>
          <w:tcPr>
            <w:tcW w:w="1112" w:type="dxa"/>
            <w:tcBorders>
              <w:top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c>
          <w:tcPr>
            <w:tcW w:w="2976" w:type="dxa"/>
            <w:tcBorders>
              <w:top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bl>
    <w:p w:rsidR="007725F9" w:rsidRPr="00575E31" w:rsidRDefault="007725F9" w:rsidP="005D7038">
      <w:pPr>
        <w:bidi/>
        <w:spacing w:after="0" w:line="360" w:lineRule="auto"/>
        <w:jc w:val="both"/>
        <w:rPr>
          <w:rFonts w:ascii="Times New Roman" w:hAnsi="Times New Roman" w:cs="B Zar"/>
          <w:b/>
          <w:bCs/>
          <w:sz w:val="24"/>
          <w:szCs w:val="24"/>
          <w:rtl/>
          <w:lang w:bidi="fa-IR"/>
        </w:rPr>
      </w:pPr>
    </w:p>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جدول(4-2): نهاده‌ها و ستانده‌های مدل در حالت فازی</w:t>
      </w:r>
    </w:p>
    <w:p w:rsidR="008C64F2" w:rsidRDefault="008C64F2" w:rsidP="005D7038">
      <w:pPr>
        <w:bidi/>
        <w:spacing w:after="0" w:line="360" w:lineRule="auto"/>
        <w:jc w:val="center"/>
        <w:rPr>
          <w:sz w:val="24"/>
          <w:szCs w:val="24"/>
          <w:rtl/>
        </w:rPr>
      </w:pPr>
    </w:p>
    <w:p w:rsidR="007725F9" w:rsidRPr="00575E31" w:rsidRDefault="007725F9" w:rsidP="008C64F2">
      <w:pPr>
        <w:bidi/>
        <w:spacing w:after="0" w:line="360" w:lineRule="auto"/>
        <w:jc w:val="center"/>
        <w:rPr>
          <w:rFonts w:ascii="Times New Roman" w:hAnsi="Times New Roman" w:cs="B Zar"/>
          <w:b/>
          <w:bCs/>
          <w:sz w:val="24"/>
          <w:szCs w:val="24"/>
          <w:rtl/>
          <w:lang w:bidi="fa-IR"/>
        </w:rPr>
      </w:pPr>
      <w:r w:rsidRPr="00575E31">
        <w:rPr>
          <w:sz w:val="24"/>
          <w:szCs w:val="24"/>
        </w:rPr>
        <w:object w:dxaOrig="7165" w:dyaOrig="1434">
          <v:shape id="_x0000_i1120" type="#_x0000_t75" style="width:360.05pt;height:1in" o:ole="">
            <v:imagedata r:id="rId237" o:title=""/>
          </v:shape>
          <o:OLEObject Type="Embed" ProgID="Visio.Drawing.11" ShapeID="_x0000_i1120" DrawAspect="Content" ObjectID="_1556442228" r:id="rId238"/>
        </w:object>
      </w:r>
    </w:p>
    <w:tbl>
      <w:tblPr>
        <w:bidiVisual/>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24"/>
        <w:gridCol w:w="1112"/>
        <w:gridCol w:w="2976"/>
      </w:tblGrid>
      <w:tr w:rsidR="007725F9" w:rsidRPr="00575E31" w:rsidTr="009331E0">
        <w:tc>
          <w:tcPr>
            <w:tcW w:w="4275" w:type="dxa"/>
            <w:gridSpan w:val="2"/>
            <w:tcBorders>
              <w:bottom w:val="sing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نهاده‌های قطعی</w:t>
            </w:r>
          </w:p>
        </w:tc>
        <w:tc>
          <w:tcPr>
            <w:tcW w:w="4088" w:type="dxa"/>
            <w:gridSpan w:val="2"/>
            <w:tcBorders>
              <w:bottom w:val="sing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ستانده‌های قطعی</w:t>
            </w:r>
          </w:p>
        </w:tc>
      </w:tr>
      <w:tr w:rsidR="007725F9" w:rsidRPr="00575E31" w:rsidTr="009331E0">
        <w:tc>
          <w:tcPr>
            <w:tcW w:w="851" w:type="dxa"/>
            <w:tcBorders>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lang w:bidi="fa-IR"/>
              </w:rPr>
            </w:pPr>
            <w:r w:rsidRPr="00575E31">
              <w:rPr>
                <w:rFonts w:ascii="Times New Roman" w:hAnsi="Times New Roman" w:cs="B Zar"/>
                <w:sz w:val="24"/>
                <w:szCs w:val="24"/>
                <w:lang w:bidi="fa-IR"/>
              </w:rPr>
              <w:t>I</w:t>
            </w:r>
            <w:r w:rsidRPr="00575E31">
              <w:rPr>
                <w:rFonts w:ascii="Times New Roman" w:hAnsi="Times New Roman" w:cs="B Zar"/>
                <w:sz w:val="24"/>
                <w:szCs w:val="24"/>
                <w:vertAlign w:val="subscript"/>
                <w:lang w:bidi="fa-IR"/>
              </w:rPr>
              <w:t>1</w:t>
            </w:r>
          </w:p>
        </w:tc>
        <w:tc>
          <w:tcPr>
            <w:tcW w:w="3424" w:type="dxa"/>
            <w:tcBorders>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بهای تمام شده کالای فروش رفته</w:t>
            </w:r>
          </w:p>
        </w:tc>
        <w:tc>
          <w:tcPr>
            <w:tcW w:w="1112" w:type="dxa"/>
            <w:tcBorders>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lang w:bidi="fa-IR"/>
              </w:rPr>
            </w:pPr>
            <w:r w:rsidRPr="00575E31">
              <w:rPr>
                <w:rFonts w:ascii="Times New Roman" w:hAnsi="Times New Roman" w:cs="B Zar"/>
                <w:sz w:val="24"/>
                <w:szCs w:val="24"/>
                <w:lang w:bidi="fa-IR"/>
              </w:rPr>
              <w:t>O</w:t>
            </w:r>
            <w:r w:rsidRPr="00575E31">
              <w:rPr>
                <w:rFonts w:ascii="Times New Roman" w:hAnsi="Times New Roman" w:cs="B Zar"/>
                <w:sz w:val="24"/>
                <w:szCs w:val="24"/>
                <w:vertAlign w:val="subscript"/>
                <w:lang w:bidi="fa-IR"/>
              </w:rPr>
              <w:t>1</w:t>
            </w:r>
          </w:p>
        </w:tc>
        <w:tc>
          <w:tcPr>
            <w:tcW w:w="2976" w:type="dxa"/>
            <w:tcBorders>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درآمد حاصل از فروش</w:t>
            </w:r>
          </w:p>
        </w:tc>
      </w:tr>
      <w:tr w:rsidR="007725F9" w:rsidRPr="00575E31" w:rsidTr="009331E0">
        <w:tc>
          <w:tcPr>
            <w:tcW w:w="851"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rtl/>
                <w:lang w:bidi="fa-IR"/>
              </w:rPr>
            </w:pPr>
            <w:r w:rsidRPr="00575E31">
              <w:rPr>
                <w:rFonts w:ascii="Times New Roman" w:hAnsi="Times New Roman" w:cs="B Zar"/>
                <w:sz w:val="24"/>
                <w:szCs w:val="24"/>
                <w:lang w:bidi="fa-IR"/>
              </w:rPr>
              <w:t>I</w:t>
            </w:r>
            <w:r w:rsidRPr="00575E31">
              <w:rPr>
                <w:rFonts w:ascii="Times New Roman" w:hAnsi="Times New Roman" w:cs="B Zar"/>
                <w:sz w:val="24"/>
                <w:szCs w:val="24"/>
                <w:vertAlign w:val="subscript"/>
                <w:lang w:bidi="fa-IR"/>
              </w:rPr>
              <w:t>2</w:t>
            </w:r>
          </w:p>
        </w:tc>
        <w:tc>
          <w:tcPr>
            <w:tcW w:w="3424"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هزینه‌های توزیع و فروش/ عمومی و اداری</w:t>
            </w:r>
          </w:p>
        </w:tc>
        <w:tc>
          <w:tcPr>
            <w:tcW w:w="1112"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rtl/>
                <w:lang w:bidi="fa-IR"/>
              </w:rPr>
            </w:pPr>
            <w:r w:rsidRPr="00575E31">
              <w:rPr>
                <w:rFonts w:ascii="Times New Roman" w:hAnsi="Times New Roman" w:cs="B Zar"/>
                <w:sz w:val="24"/>
                <w:szCs w:val="24"/>
                <w:lang w:bidi="fa-IR"/>
              </w:rPr>
              <w:t>O</w:t>
            </w:r>
            <w:r w:rsidRPr="00575E31">
              <w:rPr>
                <w:rFonts w:ascii="Times New Roman" w:hAnsi="Times New Roman" w:cs="B Zar"/>
                <w:sz w:val="24"/>
                <w:szCs w:val="24"/>
                <w:vertAlign w:val="subscript"/>
                <w:lang w:bidi="fa-IR"/>
              </w:rPr>
              <w:t>2</w:t>
            </w:r>
          </w:p>
        </w:tc>
        <w:tc>
          <w:tcPr>
            <w:tcW w:w="2976"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موجودی مواد و کالا</w:t>
            </w:r>
          </w:p>
        </w:tc>
      </w:tr>
      <w:tr w:rsidR="007725F9" w:rsidRPr="00575E31" w:rsidTr="009331E0">
        <w:tc>
          <w:tcPr>
            <w:tcW w:w="851"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rtl/>
                <w:lang w:bidi="fa-IR"/>
              </w:rPr>
            </w:pPr>
            <w:r w:rsidRPr="00575E31">
              <w:rPr>
                <w:rFonts w:ascii="Times New Roman" w:hAnsi="Times New Roman" w:cs="B Zar"/>
                <w:sz w:val="24"/>
                <w:szCs w:val="24"/>
                <w:lang w:bidi="fa-IR"/>
              </w:rPr>
              <w:t>I</w:t>
            </w:r>
            <w:r w:rsidRPr="00575E31">
              <w:rPr>
                <w:rFonts w:ascii="Times New Roman" w:hAnsi="Times New Roman" w:cs="B Zar"/>
                <w:sz w:val="24"/>
                <w:szCs w:val="24"/>
                <w:vertAlign w:val="subscript"/>
                <w:lang w:bidi="fa-IR"/>
              </w:rPr>
              <w:t>3</w:t>
            </w:r>
          </w:p>
        </w:tc>
        <w:tc>
          <w:tcPr>
            <w:tcW w:w="3424"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هزینه‌های مالی</w:t>
            </w:r>
          </w:p>
        </w:tc>
        <w:tc>
          <w:tcPr>
            <w:tcW w:w="1112"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c>
          <w:tcPr>
            <w:tcW w:w="2976" w:type="dxa"/>
            <w:tcBorders>
              <w:top w:val="nil"/>
              <w:bottom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7725F9" w:rsidRPr="00575E31" w:rsidTr="009331E0">
        <w:tc>
          <w:tcPr>
            <w:tcW w:w="851" w:type="dxa"/>
            <w:tcBorders>
              <w:top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vertAlign w:val="subscript"/>
                <w:rtl/>
                <w:lang w:bidi="fa-IR"/>
              </w:rPr>
            </w:pPr>
            <w:r w:rsidRPr="00575E31">
              <w:rPr>
                <w:rFonts w:ascii="Times New Roman" w:hAnsi="Times New Roman" w:cs="B Zar"/>
                <w:sz w:val="24"/>
                <w:szCs w:val="24"/>
                <w:lang w:bidi="fa-IR"/>
              </w:rPr>
              <w:t>O</w:t>
            </w:r>
            <w:r w:rsidRPr="00575E31">
              <w:rPr>
                <w:rFonts w:ascii="Times New Roman" w:hAnsi="Times New Roman" w:cs="B Zar"/>
                <w:sz w:val="24"/>
                <w:szCs w:val="24"/>
                <w:vertAlign w:val="subscript"/>
                <w:lang w:bidi="fa-IR"/>
              </w:rPr>
              <w:t>1</w:t>
            </w:r>
          </w:p>
        </w:tc>
        <w:tc>
          <w:tcPr>
            <w:tcW w:w="3424" w:type="dxa"/>
            <w:tcBorders>
              <w:top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سرمایه‌گذاری‌های بلندمدت</w:t>
            </w:r>
          </w:p>
        </w:tc>
        <w:tc>
          <w:tcPr>
            <w:tcW w:w="1112" w:type="dxa"/>
            <w:tcBorders>
              <w:top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c>
          <w:tcPr>
            <w:tcW w:w="2976" w:type="dxa"/>
            <w:tcBorders>
              <w:top w:val="nil"/>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bl>
    <w:p w:rsidR="007725F9" w:rsidRPr="00575E31" w:rsidRDefault="007725F9" w:rsidP="005D7038">
      <w:pPr>
        <w:bidi/>
        <w:spacing w:after="0" w:line="360" w:lineRule="auto"/>
        <w:jc w:val="both"/>
        <w:rPr>
          <w:rFonts w:ascii="Times New Roman" w:hAnsi="Times New Roman" w:cs="B Zar"/>
          <w:b/>
          <w:bCs/>
          <w:sz w:val="24"/>
          <w:szCs w:val="24"/>
          <w:rtl/>
          <w:lang w:bidi="fa-IR"/>
        </w:rPr>
      </w:pPr>
    </w:p>
    <w:p w:rsidR="007725F9" w:rsidRPr="00575E31" w:rsidRDefault="007725F9"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4-3- اجرای مدل</w:t>
      </w:r>
    </w:p>
    <w:p w:rsidR="007725F9" w:rsidRDefault="007725F9"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همان‌گونه که قبلاً اشاره شد یکی از محدودیت‌های مدل‌های تحلیل پوششی داده‌ها، عدم توفیق در اندازه‌گیری بهره‌وری واحدهای غیرمشابه که دارای نهاده‌ها و ستانده‌های مختلف هستند می‌باشد. ساختار تئوریک دیدگاه ارزیابی عملکرد بر اساس دخالت عامل زمان در مدل‌های تحلیل پوششی داده‌ها، در حقیقت بر عملکرد واحد تصمیم‌گیرنده در دوره‌های زمانی متفاوت استوار است. بدین صورت که واحد تصمیم‌گیرنده در موقعیت خودسنجی قرار گرفته و عملکرد هر دوره آن به صورت یک واحد تصمیم‌کیرنده برای ساختن مرز کارایی می‌باشد.</w:t>
      </w:r>
    </w:p>
    <w:p w:rsidR="009331E0" w:rsidRPr="00575E31" w:rsidRDefault="009331E0" w:rsidP="005D7038">
      <w:pPr>
        <w:bidi/>
        <w:spacing w:after="0" w:line="360" w:lineRule="auto"/>
        <w:ind w:firstLine="284"/>
        <w:jc w:val="both"/>
        <w:rPr>
          <w:rFonts w:ascii="Times New Roman" w:hAnsi="Times New Roman" w:cs="B Zar"/>
          <w:sz w:val="24"/>
          <w:szCs w:val="24"/>
          <w:rtl/>
          <w:lang w:bidi="fa-IR"/>
        </w:rPr>
      </w:pPr>
    </w:p>
    <w:p w:rsidR="007725F9" w:rsidRPr="00575E31" w:rsidRDefault="007725F9"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 xml:space="preserve">4-3-1- اجرای مدل </w:t>
      </w:r>
      <w:r w:rsidRPr="00575E31">
        <w:rPr>
          <w:rFonts w:ascii="Times New Roman" w:hAnsi="Times New Roman" w:cs="B Zar"/>
          <w:b/>
          <w:bCs/>
          <w:sz w:val="24"/>
          <w:szCs w:val="24"/>
          <w:lang w:bidi="fa-IR"/>
        </w:rPr>
        <w:t>BCC</w:t>
      </w:r>
      <w:r w:rsidRPr="00575E31">
        <w:rPr>
          <w:rFonts w:ascii="Times New Roman" w:hAnsi="Times New Roman" w:cs="B Zar" w:hint="cs"/>
          <w:b/>
          <w:bCs/>
          <w:sz w:val="24"/>
          <w:szCs w:val="24"/>
          <w:rtl/>
          <w:lang w:bidi="fa-IR"/>
        </w:rPr>
        <w:t xml:space="preserve"> و </w:t>
      </w:r>
      <w:r w:rsidRPr="00575E31">
        <w:rPr>
          <w:rFonts w:ascii="Times New Roman" w:hAnsi="Times New Roman" w:cs="B Zar"/>
          <w:b/>
          <w:bCs/>
          <w:sz w:val="24"/>
          <w:szCs w:val="24"/>
          <w:lang w:bidi="fa-IR"/>
        </w:rPr>
        <w:t>AP</w:t>
      </w:r>
      <w:r w:rsidRPr="00575E31">
        <w:rPr>
          <w:rFonts w:ascii="Times New Roman" w:hAnsi="Times New Roman" w:cs="B Zar" w:hint="cs"/>
          <w:b/>
          <w:bCs/>
          <w:sz w:val="24"/>
          <w:szCs w:val="24"/>
          <w:rtl/>
          <w:lang w:bidi="fa-IR"/>
        </w:rPr>
        <w:t xml:space="preserve"> قطعی</w:t>
      </w:r>
    </w:p>
    <w:p w:rsidR="007725F9" w:rsidRPr="00575E31" w:rsidRDefault="007725F9" w:rsidP="00BB79BD">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با اجرای مدل </w:t>
      </w:r>
      <w:r w:rsidRPr="00575E31">
        <w:rPr>
          <w:rFonts w:ascii="Times New Roman" w:hAnsi="Times New Roman" w:cs="B Zar"/>
          <w:sz w:val="24"/>
          <w:szCs w:val="24"/>
          <w:lang w:bidi="fa-IR"/>
        </w:rPr>
        <w:t>BCC</w:t>
      </w:r>
      <w:r w:rsidRPr="00575E31">
        <w:rPr>
          <w:rFonts w:ascii="Times New Roman" w:hAnsi="Times New Roman" w:cs="B Zar" w:hint="cs"/>
          <w:sz w:val="24"/>
          <w:szCs w:val="24"/>
          <w:rtl/>
          <w:lang w:bidi="fa-IR"/>
        </w:rPr>
        <w:t xml:space="preserve"> و </w:t>
      </w:r>
      <w:r w:rsidRPr="00575E31">
        <w:rPr>
          <w:rFonts w:ascii="Times New Roman" w:hAnsi="Times New Roman" w:cs="B Zar"/>
          <w:sz w:val="24"/>
          <w:szCs w:val="24"/>
          <w:lang w:bidi="fa-IR"/>
        </w:rPr>
        <w:t>AP</w:t>
      </w:r>
      <w:r w:rsidRPr="00575E31">
        <w:rPr>
          <w:rFonts w:ascii="Times New Roman" w:hAnsi="Times New Roman" w:cs="B Zar" w:hint="cs"/>
          <w:sz w:val="24"/>
          <w:szCs w:val="24"/>
          <w:rtl/>
          <w:lang w:bidi="fa-IR"/>
        </w:rPr>
        <w:t xml:space="preserve"> در حالت قطعی، کارایی شرکت‌ها در فاصله سال‌های 13</w:t>
      </w:r>
      <w:r w:rsidR="00E824ED">
        <w:rPr>
          <w:rFonts w:ascii="Times New Roman" w:hAnsi="Times New Roman" w:cs="B Zar" w:hint="cs"/>
          <w:sz w:val="24"/>
          <w:szCs w:val="24"/>
          <w:rtl/>
          <w:lang w:bidi="fa-IR"/>
        </w:rPr>
        <w:t>۹۲</w:t>
      </w:r>
      <w:r w:rsidRPr="00575E31">
        <w:rPr>
          <w:rFonts w:ascii="Times New Roman" w:hAnsi="Times New Roman" w:cs="B Zar" w:hint="cs"/>
          <w:sz w:val="24"/>
          <w:szCs w:val="24"/>
          <w:rtl/>
          <w:lang w:bidi="fa-IR"/>
        </w:rPr>
        <w:t xml:space="preserve"> تا 13</w:t>
      </w:r>
      <w:r w:rsidR="00E824ED">
        <w:rPr>
          <w:rFonts w:ascii="Times New Roman" w:hAnsi="Times New Roman" w:cs="B Zar" w:hint="cs"/>
          <w:sz w:val="24"/>
          <w:szCs w:val="24"/>
          <w:rtl/>
          <w:lang w:bidi="fa-IR"/>
        </w:rPr>
        <w:t>۹۳</w:t>
      </w:r>
      <w:r w:rsidRPr="00575E31">
        <w:rPr>
          <w:rFonts w:ascii="Times New Roman" w:hAnsi="Times New Roman" w:cs="B Zar" w:hint="cs"/>
          <w:sz w:val="24"/>
          <w:szCs w:val="24"/>
          <w:rtl/>
          <w:lang w:bidi="fa-IR"/>
        </w:rPr>
        <w:t xml:space="preserve"> محاسبه شده است. جداول زیر نتایج اجرای این مدل‌ها را نشان می‌دهد. همان‌گونه که پیش از این ذکر شد یکی از مزیت‌های روش تحلیل پوششی داده‌ها، معرفی بنگاه مجازی(الگو) برای کارا کردن یک بنگاه ناکاراست. به همی</w:t>
      </w:r>
      <w:r w:rsidR="00BB79BD">
        <w:rPr>
          <w:rFonts w:ascii="Times New Roman" w:hAnsi="Times New Roman" w:cs="B Zar" w:hint="cs"/>
          <w:sz w:val="24"/>
          <w:szCs w:val="24"/>
          <w:rtl/>
          <w:lang w:bidi="fa-IR"/>
        </w:rPr>
        <w:t>ن منظور برای هر بنگاه ناکارا، از</w:t>
      </w:r>
      <w:r w:rsidRPr="00575E31">
        <w:rPr>
          <w:rFonts w:ascii="Times New Roman" w:hAnsi="Times New Roman" w:cs="B Zar" w:hint="cs"/>
          <w:sz w:val="24"/>
          <w:szCs w:val="24"/>
          <w:rtl/>
          <w:lang w:bidi="fa-IR"/>
        </w:rPr>
        <w:t xml:space="preserve"> ترکیب نمودن بنگاه‌های کارا، بنگاهی </w:t>
      </w:r>
      <w:r w:rsidR="00BB79BD">
        <w:rPr>
          <w:rFonts w:ascii="Times New Roman" w:hAnsi="Times New Roman" w:cs="B Zar" w:hint="cs"/>
          <w:sz w:val="24"/>
          <w:szCs w:val="24"/>
          <w:rtl/>
          <w:lang w:bidi="fa-IR"/>
        </w:rPr>
        <w:t>ساخته می شود که الگوی بنگاه مورد نظر قرار م</w:t>
      </w:r>
      <w:r w:rsidRPr="00575E31">
        <w:rPr>
          <w:rFonts w:ascii="Times New Roman" w:hAnsi="Times New Roman" w:cs="B Zar" w:hint="cs"/>
          <w:sz w:val="24"/>
          <w:szCs w:val="24"/>
          <w:rtl/>
          <w:lang w:bidi="fa-IR"/>
        </w:rPr>
        <w:t>ی‌گیرد. در ستون آخر جداول زیر، الگوهای سازمانی هریک از واحدهای ناکارا که از واحدهای کارا تشکیل یافته، آورده شده است. بنابراین با توجه به بنگاه مجازی به دست آمده، مقادیر پیشنهادی برای کارا کردن بنگاه ناکارا ارائه گردیده است.</w:t>
      </w:r>
    </w:p>
    <w:p w:rsidR="009331E0" w:rsidRDefault="009331E0" w:rsidP="005D7038">
      <w:pPr>
        <w:spacing w:after="0" w:line="360" w:lineRule="auto"/>
        <w:rPr>
          <w:rFonts w:ascii="Times New Roman" w:hAnsi="Times New Roman" w:cs="B Zar"/>
          <w:b/>
          <w:bCs/>
          <w:sz w:val="24"/>
          <w:szCs w:val="24"/>
          <w:rtl/>
          <w:lang w:bidi="fa-IR"/>
        </w:rPr>
      </w:pPr>
      <w:r>
        <w:rPr>
          <w:rFonts w:ascii="Times New Roman" w:hAnsi="Times New Roman" w:cs="B Zar"/>
          <w:b/>
          <w:bCs/>
          <w:sz w:val="24"/>
          <w:szCs w:val="24"/>
          <w:rtl/>
          <w:lang w:bidi="fa-IR"/>
        </w:rPr>
        <w:br w:type="page"/>
      </w:r>
    </w:p>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 xml:space="preserve">جدول(4-3): کارایی شرکت‌های </w:t>
      </w:r>
      <w:r w:rsidR="00C671A6">
        <w:rPr>
          <w:rFonts w:ascii="Times New Roman" w:hAnsi="Times New Roman" w:cs="B Zar" w:hint="cs"/>
          <w:b/>
          <w:bCs/>
          <w:sz w:val="24"/>
          <w:szCs w:val="24"/>
          <w:rtl/>
          <w:lang w:bidi="fa-IR"/>
        </w:rPr>
        <w:t>چای</w:t>
      </w:r>
      <w:r w:rsidRPr="00575E31">
        <w:rPr>
          <w:rFonts w:ascii="Times New Roman" w:hAnsi="Times New Roman" w:cs="B Zar" w:hint="cs"/>
          <w:b/>
          <w:bCs/>
          <w:sz w:val="24"/>
          <w:szCs w:val="24"/>
          <w:rtl/>
          <w:lang w:bidi="fa-IR"/>
        </w:rPr>
        <w:t xml:space="preserve"> در دوره اول سال مالی 13</w:t>
      </w:r>
      <w:r w:rsidR="003D12BB">
        <w:rPr>
          <w:rFonts w:ascii="Times New Roman" w:hAnsi="Times New Roman" w:cs="B Zar" w:hint="cs"/>
          <w:b/>
          <w:bCs/>
          <w:sz w:val="24"/>
          <w:szCs w:val="24"/>
          <w:rtl/>
          <w:lang w:bidi="fa-IR"/>
        </w:rPr>
        <w:t>۹۳</w:t>
      </w:r>
      <w:r w:rsidRPr="00575E31">
        <w:rPr>
          <w:rFonts w:ascii="Times New Roman" w:hAnsi="Times New Roman" w:cs="B Zar" w:hint="cs"/>
          <w:b/>
          <w:bCs/>
          <w:sz w:val="24"/>
          <w:szCs w:val="24"/>
          <w:rtl/>
          <w:lang w:bidi="fa-IR"/>
        </w:rPr>
        <w:t xml:space="preserve">(مدل </w:t>
      </w:r>
      <w:r w:rsidRPr="00575E31">
        <w:rPr>
          <w:rFonts w:ascii="Times New Roman" w:hAnsi="Times New Roman" w:cs="B Zar"/>
          <w:b/>
          <w:bCs/>
          <w:sz w:val="24"/>
          <w:szCs w:val="24"/>
          <w:lang w:bidi="fa-IR"/>
        </w:rPr>
        <w:t>BCC</w:t>
      </w:r>
      <w:r w:rsidRPr="00575E31">
        <w:rPr>
          <w:rFonts w:ascii="Times New Roman" w:hAnsi="Times New Roman" w:cs="B Zar" w:hint="cs"/>
          <w:b/>
          <w:bCs/>
          <w:sz w:val="24"/>
          <w:szCs w:val="24"/>
          <w:rtl/>
          <w:lang w:bidi="fa-IR"/>
        </w:rPr>
        <w:t xml:space="preserve"> و </w:t>
      </w:r>
      <w:r w:rsidRPr="00575E31">
        <w:rPr>
          <w:rFonts w:ascii="Times New Roman" w:hAnsi="Times New Roman" w:cs="B Zar"/>
          <w:b/>
          <w:bCs/>
          <w:sz w:val="24"/>
          <w:szCs w:val="24"/>
          <w:lang w:bidi="fa-IR"/>
        </w:rPr>
        <w:t>AP</w:t>
      </w:r>
      <w:r w:rsidRPr="00575E31">
        <w:rPr>
          <w:rFonts w:ascii="Times New Roman" w:hAnsi="Times New Roman" w:cs="B Zar" w:hint="cs"/>
          <w:b/>
          <w:bCs/>
          <w:sz w:val="24"/>
          <w:szCs w:val="24"/>
          <w:rtl/>
          <w:lang w:bidi="fa-IR"/>
        </w:rPr>
        <w:t xml:space="preserve"> قطعی)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874"/>
        <w:gridCol w:w="1086"/>
        <w:gridCol w:w="1411"/>
        <w:gridCol w:w="415"/>
      </w:tblGrid>
      <w:tr w:rsidR="007725F9" w:rsidRPr="00575E31" w:rsidTr="00D5307B">
        <w:trPr>
          <w:jc w:val="center"/>
        </w:trPr>
        <w:tc>
          <w:tcPr>
            <w:tcW w:w="3815" w:type="dxa"/>
            <w:tcBorders>
              <w:top w:val="thinThickSmallGap" w:sz="24" w:space="0" w:color="auto"/>
              <w:left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Benchmarks</w:t>
            </w:r>
          </w:p>
        </w:tc>
        <w:tc>
          <w:tcPr>
            <w:tcW w:w="874"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1086"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1411" w:type="dxa"/>
            <w:tcBorders>
              <w:top w:val="thinThickSmallGap" w:sz="2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lang w:bidi="fa-IR"/>
              </w:rPr>
            </w:pPr>
            <w:r w:rsidRPr="00575E31">
              <w:rPr>
                <w:rFonts w:ascii="Times New Roman" w:hAnsi="Times New Roman" w:cs="B Zar"/>
                <w:b/>
                <w:bCs/>
                <w:sz w:val="24"/>
                <w:szCs w:val="24"/>
                <w:lang w:bidi="fa-IR"/>
              </w:rPr>
              <w:t>DMU</w:t>
            </w:r>
            <w:r w:rsidRPr="00575E31">
              <w:rPr>
                <w:rFonts w:ascii="Times New Roman" w:hAnsi="Times New Roman" w:cs="B Zar"/>
                <w:b/>
                <w:bCs/>
                <w:sz w:val="24"/>
                <w:szCs w:val="24"/>
                <w:vertAlign w:val="subscript"/>
                <w:lang w:bidi="fa-IR"/>
              </w:rPr>
              <w:t>i</w:t>
            </w:r>
          </w:p>
        </w:tc>
        <w:tc>
          <w:tcPr>
            <w:tcW w:w="415" w:type="dxa"/>
            <w:tcBorders>
              <w:top w:val="thinThickSmallGap" w:sz="24" w:space="0" w:color="auto"/>
              <w:left w:val="double" w:sz="4" w:space="0" w:color="auto"/>
              <w:bottom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7725F9" w:rsidRPr="00575E31" w:rsidTr="00D5307B">
        <w:trPr>
          <w:jc w:val="center"/>
        </w:trPr>
        <w:tc>
          <w:tcPr>
            <w:tcW w:w="3815" w:type="dxa"/>
            <w:tcBorders>
              <w:top w:val="double" w:sz="4" w:space="0" w:color="auto"/>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c>
          <w:tcPr>
            <w:tcW w:w="874" w:type="dxa"/>
            <w:tcBorders>
              <w:top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66/482%</w:t>
            </w:r>
          </w:p>
        </w:tc>
        <w:tc>
          <w:tcPr>
            <w:tcW w:w="1086" w:type="dxa"/>
            <w:tcBorders>
              <w:top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top w:val="double" w:sz="4" w:space="0" w:color="auto"/>
              <w:right w:val="double" w:sz="4" w:space="0" w:color="auto"/>
            </w:tcBorders>
            <w:shd w:val="clear" w:color="auto" w:fill="auto"/>
            <w:vAlign w:val="center"/>
          </w:tcPr>
          <w:p w:rsidR="007725F9" w:rsidRPr="00575E31" w:rsidRDefault="00921248"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الوند</w:t>
            </w:r>
          </w:p>
        </w:tc>
        <w:tc>
          <w:tcPr>
            <w:tcW w:w="415" w:type="dxa"/>
            <w:tcBorders>
              <w:top w:val="double" w:sz="4" w:space="0" w:color="auto"/>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91/125%</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right w:val="double" w:sz="4" w:space="0" w:color="auto"/>
            </w:tcBorders>
            <w:shd w:val="clear" w:color="auto" w:fill="auto"/>
            <w:vAlign w:val="center"/>
          </w:tcPr>
          <w:p w:rsidR="007725F9" w:rsidRPr="00575E31" w:rsidRDefault="00921248"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امام چای</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08/111%</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right w:val="double" w:sz="4" w:space="0" w:color="auto"/>
            </w:tcBorders>
            <w:shd w:val="clear" w:color="auto" w:fill="auto"/>
            <w:vAlign w:val="center"/>
          </w:tcPr>
          <w:p w:rsidR="007725F9" w:rsidRPr="00575E31" w:rsidRDefault="00921248"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سهره</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(08/0)11 (01/0)10 (01/0)8 (58/0)2</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51/87%</w:t>
            </w:r>
          </w:p>
        </w:tc>
        <w:tc>
          <w:tcPr>
            <w:tcW w:w="1411" w:type="dxa"/>
            <w:tcBorders>
              <w:right w:val="double" w:sz="4" w:space="0" w:color="auto"/>
            </w:tcBorders>
            <w:shd w:val="clear" w:color="auto" w:fill="auto"/>
            <w:vAlign w:val="center"/>
          </w:tcPr>
          <w:p w:rsidR="007725F9" w:rsidRPr="00575E31" w:rsidRDefault="00480E22"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00921248">
              <w:rPr>
                <w:rFonts w:ascii="Times New Roman" w:hAnsi="Times New Roman" w:cs="B Zar" w:hint="cs"/>
                <w:sz w:val="24"/>
                <w:szCs w:val="24"/>
                <w:rtl/>
                <w:lang w:bidi="fa-IR"/>
              </w:rPr>
              <w:t>توجید</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31/122%</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right w:val="double" w:sz="4" w:space="0" w:color="auto"/>
            </w:tcBorders>
            <w:shd w:val="clear" w:color="auto" w:fill="auto"/>
            <w:vAlign w:val="center"/>
          </w:tcPr>
          <w:p w:rsidR="007725F9" w:rsidRPr="00575E31" w:rsidRDefault="00480E22"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00921248">
              <w:rPr>
                <w:rFonts w:ascii="Times New Roman" w:hAnsi="Times New Roman" w:cs="B Zar" w:hint="cs"/>
                <w:sz w:val="24"/>
                <w:szCs w:val="24"/>
                <w:rtl/>
                <w:lang w:bidi="fa-IR"/>
              </w:rPr>
              <w:t>جاوید</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04/113%</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right w:val="double" w:sz="4" w:space="0" w:color="auto"/>
            </w:tcBorders>
            <w:shd w:val="clear" w:color="auto" w:fill="auto"/>
            <w:vAlign w:val="center"/>
          </w:tcPr>
          <w:p w:rsidR="007725F9" w:rsidRPr="00575E31" w:rsidRDefault="00480E22"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00921248">
              <w:rPr>
                <w:rFonts w:ascii="Times New Roman" w:hAnsi="Times New Roman" w:cs="B Zar" w:hint="cs"/>
                <w:sz w:val="24"/>
                <w:szCs w:val="24"/>
                <w:rtl/>
                <w:lang w:bidi="fa-IR"/>
              </w:rPr>
              <w:t>رحمت</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13/578%</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right w:val="double" w:sz="4" w:space="0" w:color="auto"/>
            </w:tcBorders>
            <w:shd w:val="clear" w:color="auto" w:fill="auto"/>
            <w:vAlign w:val="center"/>
          </w:tcPr>
          <w:p w:rsidR="007725F9" w:rsidRPr="00575E31" w:rsidRDefault="00480E22" w:rsidP="0092124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007725F9" w:rsidRPr="00575E31">
              <w:rPr>
                <w:rFonts w:ascii="Times New Roman" w:hAnsi="Times New Roman" w:cs="B Zar" w:hint="cs"/>
                <w:sz w:val="24"/>
                <w:szCs w:val="24"/>
                <w:rtl/>
                <w:lang w:bidi="fa-IR"/>
              </w:rPr>
              <w:t>سی</w:t>
            </w:r>
            <w:r w:rsidR="00921248">
              <w:rPr>
                <w:rFonts w:ascii="Times New Roman" w:hAnsi="Times New Roman" w:cs="B Zar" w:hint="cs"/>
                <w:sz w:val="24"/>
                <w:szCs w:val="24"/>
                <w:rtl/>
                <w:lang w:bidi="fa-IR"/>
              </w:rPr>
              <w:t>سکو</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53/293%</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right w:val="double" w:sz="4" w:space="0" w:color="auto"/>
            </w:tcBorders>
            <w:shd w:val="clear" w:color="auto" w:fill="auto"/>
            <w:vAlign w:val="center"/>
          </w:tcPr>
          <w:p w:rsidR="007725F9" w:rsidRPr="00575E31" w:rsidRDefault="00480E22"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00921248">
              <w:rPr>
                <w:rFonts w:ascii="Times New Roman" w:hAnsi="Times New Roman" w:cs="B Zar" w:hint="cs"/>
                <w:sz w:val="24"/>
                <w:szCs w:val="24"/>
                <w:rtl/>
                <w:lang w:bidi="fa-IR"/>
              </w:rPr>
              <w:t>صومعه سرا</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(29/0)17 (04/0)11 (8/0)2</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67/82%</w:t>
            </w:r>
          </w:p>
        </w:tc>
        <w:tc>
          <w:tcPr>
            <w:tcW w:w="1411" w:type="dxa"/>
            <w:tcBorders>
              <w:right w:val="double" w:sz="4" w:space="0" w:color="auto"/>
            </w:tcBorders>
            <w:shd w:val="clear" w:color="auto" w:fill="auto"/>
            <w:vAlign w:val="center"/>
          </w:tcPr>
          <w:p w:rsidR="007725F9" w:rsidRPr="00575E31" w:rsidRDefault="00921248"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طلاچای</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75/642%</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right w:val="double" w:sz="4" w:space="0" w:color="auto"/>
            </w:tcBorders>
            <w:shd w:val="clear" w:color="auto" w:fill="auto"/>
            <w:vAlign w:val="center"/>
          </w:tcPr>
          <w:p w:rsidR="007725F9" w:rsidRPr="00575E31" w:rsidRDefault="00480E22"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00921248">
              <w:rPr>
                <w:rFonts w:ascii="Times New Roman" w:hAnsi="Times New Roman" w:cs="B Zar" w:hint="cs"/>
                <w:sz w:val="24"/>
                <w:szCs w:val="24"/>
                <w:rtl/>
                <w:lang w:bidi="fa-IR"/>
              </w:rPr>
              <w:t>غروی</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82/897%</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right w:val="double" w:sz="4" w:space="0" w:color="auto"/>
            </w:tcBorders>
            <w:shd w:val="clear" w:color="auto" w:fill="auto"/>
            <w:vAlign w:val="center"/>
          </w:tcPr>
          <w:p w:rsidR="007725F9" w:rsidRPr="00575E31" w:rsidRDefault="00480E22"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00921248">
              <w:rPr>
                <w:rFonts w:ascii="Times New Roman" w:hAnsi="Times New Roman" w:cs="B Zar" w:hint="cs"/>
                <w:sz w:val="24"/>
                <w:szCs w:val="24"/>
                <w:rtl/>
                <w:lang w:bidi="fa-IR"/>
              </w:rPr>
              <w:t>مظاهری</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(03/0)14 (4/0)13 (25/0)2 (03/0)1</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61/90%</w:t>
            </w:r>
          </w:p>
        </w:tc>
        <w:tc>
          <w:tcPr>
            <w:tcW w:w="1411" w:type="dxa"/>
            <w:tcBorders>
              <w:right w:val="double" w:sz="4" w:space="0" w:color="auto"/>
            </w:tcBorders>
            <w:shd w:val="clear" w:color="auto" w:fill="auto"/>
            <w:vAlign w:val="center"/>
          </w:tcPr>
          <w:p w:rsidR="007725F9" w:rsidRPr="00575E31" w:rsidRDefault="00921248"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کوهستان سبز</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89/221%</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right w:val="double" w:sz="4" w:space="0" w:color="auto"/>
            </w:tcBorders>
            <w:shd w:val="clear" w:color="auto" w:fill="auto"/>
            <w:vAlign w:val="center"/>
          </w:tcPr>
          <w:p w:rsidR="007725F9" w:rsidRPr="00575E31" w:rsidRDefault="00921248"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گشت فومن</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21/105%</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right w:val="double" w:sz="4" w:space="0" w:color="auto"/>
            </w:tcBorders>
            <w:shd w:val="clear" w:color="auto" w:fill="auto"/>
            <w:vAlign w:val="center"/>
          </w:tcPr>
          <w:p w:rsidR="007725F9" w:rsidRPr="00575E31" w:rsidRDefault="00921248"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گرکرود</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(61/0)17 (02/0)11 (02/0)10 (21/0)2</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03/81%</w:t>
            </w:r>
          </w:p>
        </w:tc>
        <w:tc>
          <w:tcPr>
            <w:tcW w:w="1411" w:type="dxa"/>
            <w:tcBorders>
              <w:right w:val="double" w:sz="4" w:space="0" w:color="auto"/>
            </w:tcBorders>
            <w:shd w:val="clear" w:color="auto" w:fill="auto"/>
            <w:vAlign w:val="center"/>
          </w:tcPr>
          <w:p w:rsidR="007725F9" w:rsidRPr="00575E31" w:rsidRDefault="00921248"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گل سبز</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(57/0)17 (27/1)14 (02/0)6</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15/96%</w:t>
            </w:r>
          </w:p>
        </w:tc>
        <w:tc>
          <w:tcPr>
            <w:tcW w:w="1411" w:type="dxa"/>
            <w:tcBorders>
              <w:right w:val="double" w:sz="4" w:space="0" w:color="auto"/>
            </w:tcBorders>
            <w:shd w:val="clear" w:color="auto" w:fill="auto"/>
            <w:vAlign w:val="center"/>
          </w:tcPr>
          <w:p w:rsidR="007725F9" w:rsidRPr="00575E31" w:rsidRDefault="00480E22"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00921248">
              <w:rPr>
                <w:rFonts w:ascii="Times New Roman" w:hAnsi="Times New Roman" w:cs="B Zar" w:hint="cs"/>
                <w:sz w:val="24"/>
                <w:szCs w:val="24"/>
                <w:rtl/>
                <w:lang w:bidi="fa-IR"/>
              </w:rPr>
              <w:t>ندا</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16</w:t>
            </w:r>
          </w:p>
        </w:tc>
      </w:tr>
      <w:tr w:rsidR="007725F9" w:rsidRPr="00575E31" w:rsidTr="00D5307B">
        <w:trPr>
          <w:jc w:val="center"/>
        </w:trPr>
        <w:tc>
          <w:tcPr>
            <w:tcW w:w="3815" w:type="dxa"/>
            <w:tcBorders>
              <w:lef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c>
          <w:tcPr>
            <w:tcW w:w="874"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90/110%</w:t>
            </w:r>
          </w:p>
        </w:tc>
        <w:tc>
          <w:tcPr>
            <w:tcW w:w="1086" w:type="dxa"/>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11" w:type="dxa"/>
            <w:tcBorders>
              <w:right w:val="double" w:sz="4" w:space="0" w:color="auto"/>
            </w:tcBorders>
            <w:shd w:val="clear" w:color="auto" w:fill="auto"/>
            <w:vAlign w:val="center"/>
          </w:tcPr>
          <w:p w:rsidR="007725F9" w:rsidRPr="00575E31" w:rsidRDefault="00480E22"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00921248">
              <w:rPr>
                <w:rFonts w:ascii="Times New Roman" w:hAnsi="Times New Roman" w:cs="B Zar" w:hint="cs"/>
                <w:sz w:val="24"/>
                <w:szCs w:val="24"/>
                <w:rtl/>
                <w:lang w:bidi="fa-IR"/>
              </w:rPr>
              <w:t>نورجعفری</w:t>
            </w:r>
          </w:p>
        </w:tc>
        <w:tc>
          <w:tcPr>
            <w:tcW w:w="415" w:type="dxa"/>
            <w:tcBorders>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w:t>
            </w:r>
          </w:p>
        </w:tc>
      </w:tr>
      <w:tr w:rsidR="007725F9" w:rsidRPr="00575E31" w:rsidTr="00D5307B">
        <w:trPr>
          <w:jc w:val="center"/>
        </w:trPr>
        <w:tc>
          <w:tcPr>
            <w:tcW w:w="3815" w:type="dxa"/>
            <w:tcBorders>
              <w:left w:val="thinThickSmallGap" w:sz="24" w:space="0" w:color="auto"/>
              <w:bottom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(10/0)8 (25/095 (99/0)2</w:t>
            </w:r>
          </w:p>
        </w:tc>
        <w:tc>
          <w:tcPr>
            <w:tcW w:w="874" w:type="dxa"/>
            <w:tcBorders>
              <w:bottom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86" w:type="dxa"/>
            <w:tcBorders>
              <w:bottom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59/61%</w:t>
            </w:r>
          </w:p>
        </w:tc>
        <w:tc>
          <w:tcPr>
            <w:tcW w:w="1411" w:type="dxa"/>
            <w:tcBorders>
              <w:bottom w:val="thinThickSmallGap" w:sz="24" w:space="0" w:color="auto"/>
              <w:right w:val="double" w:sz="4" w:space="0" w:color="auto"/>
            </w:tcBorders>
            <w:shd w:val="clear" w:color="auto" w:fill="auto"/>
            <w:vAlign w:val="center"/>
          </w:tcPr>
          <w:p w:rsidR="007725F9" w:rsidRPr="00575E31" w:rsidRDefault="00921248" w:rsidP="005D7038">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نوشینه چای</w:t>
            </w:r>
          </w:p>
        </w:tc>
        <w:tc>
          <w:tcPr>
            <w:tcW w:w="415" w:type="dxa"/>
            <w:tcBorders>
              <w:left w:val="double" w:sz="4" w:space="0" w:color="auto"/>
              <w:bottom w:val="thinThickSmallGap" w:sz="2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18</w:t>
            </w:r>
          </w:p>
        </w:tc>
      </w:tr>
    </w:tbl>
    <w:p w:rsidR="007725F9" w:rsidRPr="00575E31" w:rsidRDefault="007725F9" w:rsidP="005D7038">
      <w:pPr>
        <w:bidi/>
        <w:spacing w:after="0" w:line="360" w:lineRule="auto"/>
        <w:jc w:val="both"/>
        <w:rPr>
          <w:rFonts w:ascii="Times New Roman" w:hAnsi="Times New Roman" w:cs="B Zar"/>
          <w:b/>
          <w:bCs/>
          <w:sz w:val="24"/>
          <w:szCs w:val="24"/>
          <w:rtl/>
          <w:lang w:bidi="fa-IR"/>
        </w:rPr>
      </w:pPr>
    </w:p>
    <w:p w:rsidR="007725F9" w:rsidRPr="00575E31" w:rsidRDefault="007725F9" w:rsidP="005D7038">
      <w:pPr>
        <w:spacing w:after="0" w:line="360" w:lineRule="auto"/>
        <w:rPr>
          <w:rFonts w:ascii="Times New Roman" w:hAnsi="Times New Roman" w:cs="B Zar"/>
          <w:b/>
          <w:bCs/>
          <w:sz w:val="24"/>
          <w:szCs w:val="24"/>
          <w:rtl/>
          <w:lang w:bidi="fa-IR"/>
        </w:rPr>
      </w:pPr>
      <w:r w:rsidRPr="00575E31">
        <w:rPr>
          <w:rFonts w:ascii="Times New Roman" w:hAnsi="Times New Roman" w:cs="B Zar"/>
          <w:b/>
          <w:bCs/>
          <w:sz w:val="24"/>
          <w:szCs w:val="24"/>
          <w:rtl/>
          <w:lang w:bidi="fa-IR"/>
        </w:rPr>
        <w:br w:type="page"/>
      </w:r>
    </w:p>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 xml:space="preserve">جدول(4-4): کارایی شرکت‌های </w:t>
      </w:r>
      <w:r w:rsidR="0022398D">
        <w:rPr>
          <w:rFonts w:ascii="Times New Roman" w:hAnsi="Times New Roman" w:cs="B Zar" w:hint="cs"/>
          <w:b/>
          <w:bCs/>
          <w:sz w:val="24"/>
          <w:szCs w:val="24"/>
          <w:rtl/>
          <w:lang w:bidi="fa-IR"/>
        </w:rPr>
        <w:t>چای</w:t>
      </w:r>
      <w:r w:rsidRPr="00575E31">
        <w:rPr>
          <w:rFonts w:ascii="Times New Roman" w:hAnsi="Times New Roman" w:cs="B Zar" w:hint="cs"/>
          <w:b/>
          <w:bCs/>
          <w:sz w:val="24"/>
          <w:szCs w:val="24"/>
          <w:rtl/>
          <w:lang w:bidi="fa-IR"/>
        </w:rPr>
        <w:t xml:space="preserve"> در دوره دوم سال مالی 13</w:t>
      </w:r>
      <w:r w:rsidR="003D12BB">
        <w:rPr>
          <w:rFonts w:ascii="Times New Roman" w:hAnsi="Times New Roman" w:cs="B Zar" w:hint="cs"/>
          <w:b/>
          <w:bCs/>
          <w:sz w:val="24"/>
          <w:szCs w:val="24"/>
          <w:rtl/>
          <w:lang w:bidi="fa-IR"/>
        </w:rPr>
        <w:t>۹۳</w:t>
      </w:r>
      <w:r w:rsidRPr="00575E31">
        <w:rPr>
          <w:rFonts w:ascii="Times New Roman" w:hAnsi="Times New Roman" w:cs="B Zar" w:hint="cs"/>
          <w:b/>
          <w:bCs/>
          <w:sz w:val="24"/>
          <w:szCs w:val="24"/>
          <w:rtl/>
          <w:lang w:bidi="fa-IR"/>
        </w:rPr>
        <w:t xml:space="preserve">(مدل </w:t>
      </w:r>
      <w:r w:rsidRPr="00575E31">
        <w:rPr>
          <w:rFonts w:ascii="Times New Roman" w:hAnsi="Times New Roman" w:cs="B Zar"/>
          <w:b/>
          <w:bCs/>
          <w:sz w:val="24"/>
          <w:szCs w:val="24"/>
          <w:lang w:bidi="fa-IR"/>
        </w:rPr>
        <w:t>BCC</w:t>
      </w:r>
      <w:r w:rsidRPr="00575E31">
        <w:rPr>
          <w:rFonts w:ascii="Times New Roman" w:hAnsi="Times New Roman" w:cs="B Zar" w:hint="cs"/>
          <w:b/>
          <w:bCs/>
          <w:sz w:val="24"/>
          <w:szCs w:val="24"/>
          <w:rtl/>
          <w:lang w:bidi="fa-IR"/>
        </w:rPr>
        <w:t xml:space="preserve"> و </w:t>
      </w:r>
      <w:r w:rsidRPr="00575E31">
        <w:rPr>
          <w:rFonts w:ascii="Times New Roman" w:hAnsi="Times New Roman" w:cs="B Zar"/>
          <w:b/>
          <w:bCs/>
          <w:sz w:val="24"/>
          <w:szCs w:val="24"/>
          <w:lang w:bidi="fa-IR"/>
        </w:rPr>
        <w:t>AP</w:t>
      </w:r>
      <w:r w:rsidRPr="00575E31">
        <w:rPr>
          <w:rFonts w:ascii="Times New Roman" w:hAnsi="Times New Roman" w:cs="B Zar" w:hint="cs"/>
          <w:b/>
          <w:bCs/>
          <w:sz w:val="24"/>
          <w:szCs w:val="24"/>
          <w:rtl/>
          <w:lang w:bidi="fa-IR"/>
        </w:rPr>
        <w:t xml:space="preserve"> قطعی)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65"/>
        <w:gridCol w:w="890"/>
        <w:gridCol w:w="1468"/>
        <w:gridCol w:w="415"/>
      </w:tblGrid>
      <w:tr w:rsidR="007725F9" w:rsidRPr="00575E31" w:rsidTr="00E71B65">
        <w:trPr>
          <w:jc w:val="center"/>
        </w:trPr>
        <w:tc>
          <w:tcPr>
            <w:tcW w:w="3827" w:type="dxa"/>
            <w:tcBorders>
              <w:top w:val="thinThickSmallGap" w:sz="24" w:space="0" w:color="auto"/>
              <w:left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Benchmarks</w:t>
            </w:r>
          </w:p>
        </w:tc>
        <w:tc>
          <w:tcPr>
            <w:tcW w:w="1165"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890"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1468" w:type="dxa"/>
            <w:tcBorders>
              <w:top w:val="thinThickSmallGap" w:sz="2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lang w:bidi="fa-IR"/>
              </w:rPr>
            </w:pPr>
            <w:r w:rsidRPr="00575E31">
              <w:rPr>
                <w:rFonts w:ascii="Times New Roman" w:hAnsi="Times New Roman" w:cs="B Zar"/>
                <w:b/>
                <w:bCs/>
                <w:sz w:val="24"/>
                <w:szCs w:val="24"/>
                <w:lang w:bidi="fa-IR"/>
              </w:rPr>
              <w:t>DMU</w:t>
            </w:r>
            <w:r w:rsidRPr="00575E31">
              <w:rPr>
                <w:rFonts w:ascii="Times New Roman" w:hAnsi="Times New Roman" w:cs="B Zar"/>
                <w:b/>
                <w:bCs/>
                <w:sz w:val="24"/>
                <w:szCs w:val="24"/>
                <w:vertAlign w:val="subscript"/>
                <w:lang w:bidi="fa-IR"/>
              </w:rPr>
              <w:t>i</w:t>
            </w:r>
          </w:p>
        </w:tc>
        <w:tc>
          <w:tcPr>
            <w:tcW w:w="415" w:type="dxa"/>
            <w:tcBorders>
              <w:top w:val="thinThickSmallGap" w:sz="24" w:space="0" w:color="auto"/>
              <w:left w:val="double" w:sz="4" w:space="0" w:color="auto"/>
              <w:bottom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BB79BD" w:rsidRPr="00575E31" w:rsidTr="00E71B65">
        <w:trPr>
          <w:jc w:val="center"/>
        </w:trPr>
        <w:tc>
          <w:tcPr>
            <w:tcW w:w="3827" w:type="dxa"/>
            <w:tcBorders>
              <w:top w:val="double" w:sz="4" w:space="0" w:color="auto"/>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c>
          <w:tcPr>
            <w:tcW w:w="1165"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82/344%</w:t>
            </w:r>
          </w:p>
        </w:tc>
        <w:tc>
          <w:tcPr>
            <w:tcW w:w="890"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68" w:type="dxa"/>
            <w:tcBorders>
              <w:top w:val="double" w:sz="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الوند</w:t>
            </w:r>
          </w:p>
        </w:tc>
        <w:tc>
          <w:tcPr>
            <w:tcW w:w="415" w:type="dxa"/>
            <w:tcBorders>
              <w:top w:val="double" w:sz="4" w:space="0" w:color="auto"/>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97/130%</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امام چای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(16/0)17 (01/0)11 (82/0)2</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85/98%</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سهره</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(79/0)2</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22/98%</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توجید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(26/0)17 (46/0)14 (09//0)11 (33/092</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80/85%</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جاوید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(10/0)11 (88/2)2</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64/99%</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رحمت</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80/108%</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Pr="00575E31">
              <w:rPr>
                <w:rFonts w:ascii="Times New Roman" w:hAnsi="Times New Roman" w:cs="B Zar" w:hint="cs"/>
                <w:sz w:val="24"/>
                <w:szCs w:val="24"/>
                <w:rtl/>
                <w:lang w:bidi="fa-IR"/>
              </w:rPr>
              <w:t>سی</w:t>
            </w:r>
            <w:r>
              <w:rPr>
                <w:rFonts w:ascii="Times New Roman" w:hAnsi="Times New Roman" w:cs="B Zar" w:hint="cs"/>
                <w:sz w:val="24"/>
                <w:szCs w:val="24"/>
                <w:rtl/>
                <w:lang w:bidi="fa-IR"/>
              </w:rPr>
              <w:t>سکو</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(12/0)17 (19/0)11 (42/0)2</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14/58%</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صومعه سرا</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(11/0)17 (14/0)14 (14/0)11 (66/0)2</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23/84%</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طلاچای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(61/1)17 (38/1)11</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91/74%</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غروی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49/127%</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مظاهری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(15/1)17 (03/0)2 (08/0)1</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shd w:val="clear" w:color="auto" w:fill="auto"/>
            <w:vAlign w:val="center"/>
          </w:tcPr>
          <w:p w:rsidR="00BB79BD" w:rsidRPr="00575E31" w:rsidRDefault="00BB79BD" w:rsidP="00BB79BD">
            <w:pPr>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59/90%</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کوهستان سبز</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(98/1)17 (40/0)11 (55/0)2</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82/94%</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گشت فومن</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37/125%</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گرکرود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(14/0)17 (35/0)11 (32/0)2                                                                                                                                                                                                                                                                                                                                                                                                                                                                                               </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27/88%</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گل سبز</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(79/1)17 (07/0)11</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62/88%</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ندا</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16</w:t>
            </w:r>
          </w:p>
        </w:tc>
      </w:tr>
      <w:tr w:rsidR="00BB79BD" w:rsidRPr="00575E31" w:rsidTr="00E71B65">
        <w:trPr>
          <w:jc w:val="center"/>
        </w:trPr>
        <w:tc>
          <w:tcPr>
            <w:tcW w:w="382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w:t>
            </w:r>
          </w:p>
        </w:tc>
        <w:tc>
          <w:tcPr>
            <w:tcW w:w="116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86/483%</w:t>
            </w:r>
          </w:p>
        </w:tc>
        <w:tc>
          <w:tcPr>
            <w:tcW w:w="89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6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نورجعفری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w:t>
            </w:r>
          </w:p>
        </w:tc>
      </w:tr>
      <w:tr w:rsidR="00BB79BD" w:rsidRPr="00575E31" w:rsidTr="00E71B65">
        <w:trPr>
          <w:jc w:val="center"/>
        </w:trPr>
        <w:tc>
          <w:tcPr>
            <w:tcW w:w="3827" w:type="dxa"/>
            <w:tcBorders>
              <w:left w:val="thinThickSmallGap" w:sz="24" w:space="0" w:color="auto"/>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(67/0)11 (21/1)2</w:t>
            </w:r>
          </w:p>
        </w:tc>
        <w:tc>
          <w:tcPr>
            <w:tcW w:w="1165"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90"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84/82%</w:t>
            </w:r>
          </w:p>
        </w:tc>
        <w:tc>
          <w:tcPr>
            <w:tcW w:w="1468" w:type="dxa"/>
            <w:tcBorders>
              <w:bottom w:val="thinThickSmallGap" w:sz="2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نوشینه چای</w:t>
            </w:r>
          </w:p>
        </w:tc>
        <w:tc>
          <w:tcPr>
            <w:tcW w:w="415" w:type="dxa"/>
            <w:tcBorders>
              <w:left w:val="double" w:sz="4" w:space="0" w:color="auto"/>
              <w:bottom w:val="thinThickSmallGap" w:sz="2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18</w:t>
            </w:r>
          </w:p>
        </w:tc>
      </w:tr>
    </w:tbl>
    <w:p w:rsidR="007725F9" w:rsidRPr="00575E31" w:rsidRDefault="007725F9" w:rsidP="005D7038">
      <w:pPr>
        <w:bidi/>
        <w:spacing w:after="0" w:line="360" w:lineRule="auto"/>
        <w:jc w:val="both"/>
        <w:rPr>
          <w:rFonts w:ascii="Times New Roman" w:hAnsi="Times New Roman" w:cs="B Zar"/>
          <w:b/>
          <w:bCs/>
          <w:sz w:val="24"/>
          <w:szCs w:val="24"/>
          <w:rtl/>
          <w:lang w:bidi="fa-IR"/>
        </w:rPr>
      </w:pPr>
    </w:p>
    <w:p w:rsidR="007725F9" w:rsidRPr="00575E31" w:rsidRDefault="007725F9" w:rsidP="005D7038">
      <w:pPr>
        <w:spacing w:after="0" w:line="360" w:lineRule="auto"/>
        <w:rPr>
          <w:rFonts w:ascii="Times New Roman" w:hAnsi="Times New Roman" w:cs="B Zar"/>
          <w:b/>
          <w:bCs/>
          <w:sz w:val="24"/>
          <w:szCs w:val="24"/>
          <w:rtl/>
          <w:lang w:bidi="fa-IR"/>
        </w:rPr>
      </w:pPr>
      <w:r w:rsidRPr="00575E31">
        <w:rPr>
          <w:rFonts w:ascii="Times New Roman" w:hAnsi="Times New Roman" w:cs="B Zar"/>
          <w:b/>
          <w:bCs/>
          <w:sz w:val="24"/>
          <w:szCs w:val="24"/>
          <w:rtl/>
          <w:lang w:bidi="fa-IR"/>
        </w:rPr>
        <w:br w:type="page"/>
      </w:r>
    </w:p>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 xml:space="preserve">جدول(4-5): کارایی شرکت‌های </w:t>
      </w:r>
      <w:r w:rsidR="0022398D">
        <w:rPr>
          <w:rFonts w:ascii="Times New Roman" w:hAnsi="Times New Roman" w:cs="B Zar" w:hint="cs"/>
          <w:b/>
          <w:bCs/>
          <w:sz w:val="24"/>
          <w:szCs w:val="24"/>
          <w:rtl/>
          <w:lang w:bidi="fa-IR"/>
        </w:rPr>
        <w:t>چای</w:t>
      </w:r>
      <w:r w:rsidRPr="00575E31">
        <w:rPr>
          <w:rFonts w:ascii="Times New Roman" w:hAnsi="Times New Roman" w:cs="B Zar" w:hint="cs"/>
          <w:b/>
          <w:bCs/>
          <w:sz w:val="24"/>
          <w:szCs w:val="24"/>
          <w:rtl/>
          <w:lang w:bidi="fa-IR"/>
        </w:rPr>
        <w:t xml:space="preserve"> در دوره اول سال مالی 13</w:t>
      </w:r>
      <w:r w:rsidR="003D12BB">
        <w:rPr>
          <w:rFonts w:ascii="Times New Roman" w:hAnsi="Times New Roman" w:cs="B Zar" w:hint="cs"/>
          <w:b/>
          <w:bCs/>
          <w:sz w:val="24"/>
          <w:szCs w:val="24"/>
          <w:rtl/>
          <w:lang w:bidi="fa-IR"/>
        </w:rPr>
        <w:t>۹۲</w:t>
      </w:r>
      <w:r w:rsidRPr="00575E31">
        <w:rPr>
          <w:rFonts w:ascii="Times New Roman" w:hAnsi="Times New Roman" w:cs="B Zar" w:hint="cs"/>
          <w:b/>
          <w:bCs/>
          <w:sz w:val="24"/>
          <w:szCs w:val="24"/>
          <w:rtl/>
          <w:lang w:bidi="fa-IR"/>
        </w:rPr>
        <w:t xml:space="preserve">(مدل </w:t>
      </w:r>
      <w:r w:rsidRPr="00575E31">
        <w:rPr>
          <w:rFonts w:ascii="Times New Roman" w:hAnsi="Times New Roman" w:cs="B Zar"/>
          <w:b/>
          <w:bCs/>
          <w:sz w:val="24"/>
          <w:szCs w:val="24"/>
          <w:lang w:bidi="fa-IR"/>
        </w:rPr>
        <w:t>BCC</w:t>
      </w:r>
      <w:r w:rsidRPr="00575E31">
        <w:rPr>
          <w:rFonts w:ascii="Times New Roman" w:hAnsi="Times New Roman" w:cs="B Zar" w:hint="cs"/>
          <w:b/>
          <w:bCs/>
          <w:sz w:val="24"/>
          <w:szCs w:val="24"/>
          <w:rtl/>
          <w:lang w:bidi="fa-IR"/>
        </w:rPr>
        <w:t xml:space="preserve"> و </w:t>
      </w:r>
      <w:r w:rsidRPr="00575E31">
        <w:rPr>
          <w:rFonts w:ascii="Times New Roman" w:hAnsi="Times New Roman" w:cs="B Zar"/>
          <w:b/>
          <w:bCs/>
          <w:sz w:val="24"/>
          <w:szCs w:val="24"/>
          <w:lang w:bidi="fa-IR"/>
        </w:rPr>
        <w:t>AP</w:t>
      </w:r>
      <w:r w:rsidRPr="00575E31">
        <w:rPr>
          <w:rFonts w:ascii="Times New Roman" w:hAnsi="Times New Roman" w:cs="B Zar" w:hint="cs"/>
          <w:b/>
          <w:bCs/>
          <w:sz w:val="24"/>
          <w:szCs w:val="24"/>
          <w:rtl/>
          <w:lang w:bidi="fa-IR"/>
        </w:rPr>
        <w:t xml:space="preserve"> قطعی)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47"/>
        <w:gridCol w:w="948"/>
        <w:gridCol w:w="1521"/>
        <w:gridCol w:w="415"/>
      </w:tblGrid>
      <w:tr w:rsidR="007725F9" w:rsidRPr="00575E31" w:rsidTr="00E71B65">
        <w:trPr>
          <w:jc w:val="center"/>
        </w:trPr>
        <w:tc>
          <w:tcPr>
            <w:tcW w:w="4111" w:type="dxa"/>
            <w:tcBorders>
              <w:top w:val="thinThickSmallGap" w:sz="24" w:space="0" w:color="auto"/>
              <w:left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Benchmarks</w:t>
            </w:r>
          </w:p>
        </w:tc>
        <w:tc>
          <w:tcPr>
            <w:tcW w:w="947"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948"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1521" w:type="dxa"/>
            <w:tcBorders>
              <w:top w:val="thinThickSmallGap" w:sz="2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lang w:bidi="fa-IR"/>
              </w:rPr>
            </w:pPr>
            <w:r w:rsidRPr="00575E31">
              <w:rPr>
                <w:rFonts w:ascii="Times New Roman" w:hAnsi="Times New Roman" w:cs="B Zar"/>
                <w:b/>
                <w:bCs/>
                <w:sz w:val="24"/>
                <w:szCs w:val="24"/>
                <w:lang w:bidi="fa-IR"/>
              </w:rPr>
              <w:t>DMU</w:t>
            </w:r>
            <w:r w:rsidRPr="00575E31">
              <w:rPr>
                <w:rFonts w:ascii="Times New Roman" w:hAnsi="Times New Roman" w:cs="B Zar"/>
                <w:b/>
                <w:bCs/>
                <w:sz w:val="24"/>
                <w:szCs w:val="24"/>
                <w:vertAlign w:val="subscript"/>
                <w:lang w:bidi="fa-IR"/>
              </w:rPr>
              <w:t>i</w:t>
            </w:r>
          </w:p>
        </w:tc>
        <w:tc>
          <w:tcPr>
            <w:tcW w:w="415" w:type="dxa"/>
            <w:tcBorders>
              <w:top w:val="thinThickSmallGap" w:sz="24" w:space="0" w:color="auto"/>
              <w:left w:val="double" w:sz="4" w:space="0" w:color="auto"/>
              <w:bottom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BB79BD" w:rsidRPr="00575E31" w:rsidTr="00E71B65">
        <w:trPr>
          <w:jc w:val="center"/>
        </w:trPr>
        <w:tc>
          <w:tcPr>
            <w:tcW w:w="4111" w:type="dxa"/>
            <w:tcBorders>
              <w:top w:val="double" w:sz="4" w:space="0" w:color="auto"/>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c>
          <w:tcPr>
            <w:tcW w:w="947"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67/748%</w:t>
            </w:r>
          </w:p>
        </w:tc>
        <w:tc>
          <w:tcPr>
            <w:tcW w:w="948"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21" w:type="dxa"/>
            <w:tcBorders>
              <w:top w:val="double" w:sz="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الوند</w:t>
            </w:r>
          </w:p>
        </w:tc>
        <w:tc>
          <w:tcPr>
            <w:tcW w:w="415" w:type="dxa"/>
            <w:tcBorders>
              <w:top w:val="double" w:sz="4" w:space="0" w:color="auto"/>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08/102%</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امام چای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20/103%</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سهره</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(32/0)11 (04/0)10 (33/0)2 (15/0)1</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52/89%</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توجید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01/106%</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جاوید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(28/0)17 (54/0)11 (95/0)2</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55/83%</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رحمت</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95/121%</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Pr="00575E31">
              <w:rPr>
                <w:rFonts w:ascii="Times New Roman" w:hAnsi="Times New Roman" w:cs="B Zar" w:hint="cs"/>
                <w:sz w:val="24"/>
                <w:szCs w:val="24"/>
                <w:rtl/>
                <w:lang w:bidi="fa-IR"/>
              </w:rPr>
              <w:t>سی</w:t>
            </w:r>
            <w:r>
              <w:rPr>
                <w:rFonts w:ascii="Times New Roman" w:hAnsi="Times New Roman" w:cs="B Zar" w:hint="cs"/>
                <w:sz w:val="24"/>
                <w:szCs w:val="24"/>
                <w:rtl/>
                <w:lang w:bidi="fa-IR"/>
              </w:rPr>
              <w:t>سکو</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(49/0)17 (28/0)11 (04/0)5 (15/0)3 (29/0)2</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57/76%</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صومعه سرا</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(13/0)11 (85/0)7 (09/0)5 (28/0)1</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19/86%</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طلاچای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74/247%</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غروی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29/128%</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مظاهری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43/103%</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کوهستان سبز</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(72/1)17 (09/0)11 (15/0)3</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86/95%</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گشت فومن</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(58/0)7 (09/0)5 (26/0)1</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40/91%</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گرکرود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(50/0)17 (30/0)11 (06/0)3</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81/75%</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گل سبز</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02/100%</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ندا</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16</w:t>
            </w:r>
          </w:p>
        </w:tc>
      </w:tr>
      <w:tr w:rsidR="00BB79BD" w:rsidRPr="00575E31" w:rsidTr="00E71B65">
        <w:trPr>
          <w:jc w:val="center"/>
        </w:trPr>
        <w:tc>
          <w:tcPr>
            <w:tcW w:w="4111"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c>
          <w:tcPr>
            <w:tcW w:w="947"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18/102%</w:t>
            </w:r>
          </w:p>
        </w:tc>
        <w:tc>
          <w:tcPr>
            <w:tcW w:w="948"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2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نورجعفری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w:t>
            </w:r>
          </w:p>
        </w:tc>
      </w:tr>
      <w:tr w:rsidR="00BB79BD" w:rsidRPr="00575E31" w:rsidTr="00E71B65">
        <w:trPr>
          <w:jc w:val="center"/>
        </w:trPr>
        <w:tc>
          <w:tcPr>
            <w:tcW w:w="4111" w:type="dxa"/>
            <w:tcBorders>
              <w:left w:val="thinThickSmallGap" w:sz="24" w:space="0" w:color="auto"/>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(52/0)11 (17/0)7 (15/0)5 (63/0)1</w:t>
            </w:r>
          </w:p>
        </w:tc>
        <w:tc>
          <w:tcPr>
            <w:tcW w:w="947"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948"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99/81%</w:t>
            </w:r>
          </w:p>
        </w:tc>
        <w:tc>
          <w:tcPr>
            <w:tcW w:w="1521" w:type="dxa"/>
            <w:tcBorders>
              <w:bottom w:val="thinThickSmallGap" w:sz="2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نوشینه چای</w:t>
            </w:r>
          </w:p>
        </w:tc>
        <w:tc>
          <w:tcPr>
            <w:tcW w:w="415" w:type="dxa"/>
            <w:tcBorders>
              <w:left w:val="double" w:sz="4" w:space="0" w:color="auto"/>
              <w:bottom w:val="thinThickSmallGap" w:sz="2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18</w:t>
            </w:r>
          </w:p>
        </w:tc>
      </w:tr>
    </w:tbl>
    <w:p w:rsidR="007725F9" w:rsidRPr="00575E31" w:rsidRDefault="007725F9" w:rsidP="005D7038">
      <w:pPr>
        <w:bidi/>
        <w:spacing w:after="0" w:line="360" w:lineRule="auto"/>
        <w:jc w:val="both"/>
        <w:rPr>
          <w:rFonts w:ascii="Times New Roman" w:hAnsi="Times New Roman" w:cs="B Zar"/>
          <w:b/>
          <w:bCs/>
          <w:sz w:val="24"/>
          <w:szCs w:val="24"/>
          <w:rtl/>
          <w:lang w:bidi="fa-IR"/>
        </w:rPr>
      </w:pPr>
    </w:p>
    <w:p w:rsidR="007725F9" w:rsidRPr="00575E31" w:rsidRDefault="007725F9" w:rsidP="005D7038">
      <w:pPr>
        <w:spacing w:after="0" w:line="360" w:lineRule="auto"/>
        <w:rPr>
          <w:rFonts w:ascii="Times New Roman" w:hAnsi="Times New Roman" w:cs="B Zar"/>
          <w:b/>
          <w:bCs/>
          <w:sz w:val="24"/>
          <w:szCs w:val="24"/>
          <w:rtl/>
          <w:lang w:bidi="fa-IR"/>
        </w:rPr>
      </w:pPr>
      <w:r w:rsidRPr="00575E31">
        <w:rPr>
          <w:rFonts w:ascii="Times New Roman" w:hAnsi="Times New Roman" w:cs="B Zar"/>
          <w:b/>
          <w:bCs/>
          <w:sz w:val="24"/>
          <w:szCs w:val="24"/>
          <w:rtl/>
          <w:lang w:bidi="fa-IR"/>
        </w:rPr>
        <w:br w:type="page"/>
      </w:r>
    </w:p>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 xml:space="preserve">جدول(4-6): کارایی شرکت‌های </w:t>
      </w:r>
      <w:r w:rsidR="0022398D">
        <w:rPr>
          <w:rFonts w:ascii="Times New Roman" w:hAnsi="Times New Roman" w:cs="B Zar" w:hint="cs"/>
          <w:b/>
          <w:bCs/>
          <w:sz w:val="24"/>
          <w:szCs w:val="24"/>
          <w:rtl/>
          <w:lang w:bidi="fa-IR"/>
        </w:rPr>
        <w:t>چای</w:t>
      </w:r>
      <w:r w:rsidRPr="00575E31">
        <w:rPr>
          <w:rFonts w:ascii="Times New Roman" w:hAnsi="Times New Roman" w:cs="B Zar" w:hint="cs"/>
          <w:b/>
          <w:bCs/>
          <w:sz w:val="24"/>
          <w:szCs w:val="24"/>
          <w:rtl/>
          <w:lang w:bidi="fa-IR"/>
        </w:rPr>
        <w:t xml:space="preserve"> در دوره دوم سال مالی 13</w:t>
      </w:r>
      <w:r w:rsidR="003D12BB">
        <w:rPr>
          <w:rFonts w:ascii="Times New Roman" w:hAnsi="Times New Roman" w:cs="B Zar" w:hint="cs"/>
          <w:b/>
          <w:bCs/>
          <w:sz w:val="24"/>
          <w:szCs w:val="24"/>
          <w:rtl/>
          <w:lang w:bidi="fa-IR"/>
        </w:rPr>
        <w:t>۹۲</w:t>
      </w:r>
      <w:r w:rsidRPr="00575E31">
        <w:rPr>
          <w:rFonts w:ascii="Times New Roman" w:hAnsi="Times New Roman" w:cs="B Zar" w:hint="cs"/>
          <w:b/>
          <w:bCs/>
          <w:sz w:val="24"/>
          <w:szCs w:val="24"/>
          <w:rtl/>
          <w:lang w:bidi="fa-IR"/>
        </w:rPr>
        <w:t xml:space="preserve">(مدل </w:t>
      </w:r>
      <w:r w:rsidRPr="00575E31">
        <w:rPr>
          <w:rFonts w:ascii="Times New Roman" w:hAnsi="Times New Roman" w:cs="B Zar"/>
          <w:b/>
          <w:bCs/>
          <w:sz w:val="24"/>
          <w:szCs w:val="24"/>
          <w:lang w:bidi="fa-IR"/>
        </w:rPr>
        <w:t>BCC</w:t>
      </w:r>
      <w:r w:rsidRPr="00575E31">
        <w:rPr>
          <w:rFonts w:ascii="Times New Roman" w:hAnsi="Times New Roman" w:cs="B Zar" w:hint="cs"/>
          <w:b/>
          <w:bCs/>
          <w:sz w:val="24"/>
          <w:szCs w:val="24"/>
          <w:rtl/>
          <w:lang w:bidi="fa-IR"/>
        </w:rPr>
        <w:t xml:space="preserve"> و </w:t>
      </w:r>
      <w:r w:rsidRPr="00575E31">
        <w:rPr>
          <w:rFonts w:ascii="Times New Roman" w:hAnsi="Times New Roman" w:cs="B Zar"/>
          <w:b/>
          <w:bCs/>
          <w:sz w:val="24"/>
          <w:szCs w:val="24"/>
          <w:lang w:bidi="fa-IR"/>
        </w:rPr>
        <w:t>AP</w:t>
      </w:r>
      <w:r w:rsidRPr="00575E31">
        <w:rPr>
          <w:rFonts w:ascii="Times New Roman" w:hAnsi="Times New Roman" w:cs="B Zar" w:hint="cs"/>
          <w:b/>
          <w:bCs/>
          <w:sz w:val="24"/>
          <w:szCs w:val="24"/>
          <w:rtl/>
          <w:lang w:bidi="fa-IR"/>
        </w:rPr>
        <w:t xml:space="preserve"> قطعی)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192"/>
        <w:gridCol w:w="1050"/>
        <w:gridCol w:w="1781"/>
        <w:gridCol w:w="415"/>
      </w:tblGrid>
      <w:tr w:rsidR="007725F9" w:rsidRPr="00575E31" w:rsidTr="00E71B65">
        <w:trPr>
          <w:jc w:val="center"/>
        </w:trPr>
        <w:tc>
          <w:tcPr>
            <w:tcW w:w="3969" w:type="dxa"/>
            <w:tcBorders>
              <w:top w:val="thinThickSmallGap" w:sz="24" w:space="0" w:color="auto"/>
              <w:left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Benchmarks</w:t>
            </w:r>
          </w:p>
        </w:tc>
        <w:tc>
          <w:tcPr>
            <w:tcW w:w="1192"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1050"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1781" w:type="dxa"/>
            <w:tcBorders>
              <w:top w:val="thinThickSmallGap" w:sz="2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lang w:bidi="fa-IR"/>
              </w:rPr>
            </w:pPr>
            <w:r w:rsidRPr="00575E31">
              <w:rPr>
                <w:rFonts w:ascii="Times New Roman" w:hAnsi="Times New Roman" w:cs="B Zar"/>
                <w:b/>
                <w:bCs/>
                <w:sz w:val="24"/>
                <w:szCs w:val="24"/>
                <w:lang w:bidi="fa-IR"/>
              </w:rPr>
              <w:t>DMU</w:t>
            </w:r>
            <w:r w:rsidRPr="00575E31">
              <w:rPr>
                <w:rFonts w:ascii="Times New Roman" w:hAnsi="Times New Roman" w:cs="B Zar"/>
                <w:b/>
                <w:bCs/>
                <w:sz w:val="24"/>
                <w:szCs w:val="24"/>
                <w:vertAlign w:val="subscript"/>
                <w:lang w:bidi="fa-IR"/>
              </w:rPr>
              <w:t>i</w:t>
            </w:r>
          </w:p>
        </w:tc>
        <w:tc>
          <w:tcPr>
            <w:tcW w:w="415" w:type="dxa"/>
            <w:tcBorders>
              <w:top w:val="thinThickSmallGap" w:sz="24" w:space="0" w:color="auto"/>
              <w:left w:val="double" w:sz="4" w:space="0" w:color="auto"/>
              <w:bottom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BB79BD" w:rsidRPr="00575E31" w:rsidTr="00E71B65">
        <w:trPr>
          <w:jc w:val="center"/>
        </w:trPr>
        <w:tc>
          <w:tcPr>
            <w:tcW w:w="3969" w:type="dxa"/>
            <w:tcBorders>
              <w:top w:val="double" w:sz="4" w:space="0" w:color="auto"/>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c>
          <w:tcPr>
            <w:tcW w:w="1192"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08/997%</w:t>
            </w:r>
          </w:p>
        </w:tc>
        <w:tc>
          <w:tcPr>
            <w:tcW w:w="1050"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781" w:type="dxa"/>
            <w:tcBorders>
              <w:top w:val="double" w:sz="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الوند</w:t>
            </w:r>
          </w:p>
        </w:tc>
        <w:tc>
          <w:tcPr>
            <w:tcW w:w="415" w:type="dxa"/>
            <w:tcBorders>
              <w:top w:val="double" w:sz="4" w:space="0" w:color="auto"/>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93/128%</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امام چای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(02/0)11 (02/0)5 (38/0)2 (63/0)1</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15/97%</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سهره</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(03/0)10 (68/0)2</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87/90%</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توجید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17/133%</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جاوید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(75/0)16 (24/0)11 (43/0)5</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41/75%</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رحمت</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94/39854%</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Pr="00575E31">
              <w:rPr>
                <w:rFonts w:ascii="Times New Roman" w:hAnsi="Times New Roman" w:cs="B Zar" w:hint="cs"/>
                <w:sz w:val="24"/>
                <w:szCs w:val="24"/>
                <w:rtl/>
                <w:lang w:bidi="fa-IR"/>
              </w:rPr>
              <w:t>سی</w:t>
            </w:r>
            <w:r>
              <w:rPr>
                <w:rFonts w:ascii="Times New Roman" w:hAnsi="Times New Roman" w:cs="B Zar" w:hint="cs"/>
                <w:sz w:val="24"/>
                <w:szCs w:val="24"/>
                <w:rtl/>
                <w:lang w:bidi="fa-IR"/>
              </w:rPr>
              <w:t>سکو</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(22/0)11 (04/0)10 (02/0)5 (16/0)2 (34/0)1</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06/59%</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صومعه سرا</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(16/0)11 (22/0)5 (07/0)2 (78/0)1</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02/79%</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طلاچای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44/289%</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غروی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90/120%</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مظاهری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31/111%</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کوهستان سبز</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(45/0)16 (26/0)11 (82/0)2</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84/83%</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گشت فومن</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(06/0)16 (46/0)5 (18/0)2 (14/0)1</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05/99%</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گرکرود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(32/0)16 (25/0)11</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49/66%</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گل سبز</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79/120%</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ندا</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16</w:t>
            </w:r>
          </w:p>
        </w:tc>
      </w:tr>
      <w:tr w:rsidR="00BB79BD" w:rsidRPr="00575E31" w:rsidTr="00E71B65">
        <w:trPr>
          <w:jc w:val="center"/>
        </w:trPr>
        <w:tc>
          <w:tcPr>
            <w:tcW w:w="396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(17/0)16 (09/0)5 (20/0)2 (20/0)1</w:t>
            </w:r>
          </w:p>
        </w:tc>
        <w:tc>
          <w:tcPr>
            <w:tcW w:w="11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46/93%</w:t>
            </w:r>
          </w:p>
        </w:tc>
        <w:tc>
          <w:tcPr>
            <w:tcW w:w="1781"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نورجعفری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w:t>
            </w:r>
          </w:p>
        </w:tc>
      </w:tr>
      <w:tr w:rsidR="00BB79BD" w:rsidRPr="00575E31" w:rsidTr="00E71B65">
        <w:trPr>
          <w:jc w:val="center"/>
        </w:trPr>
        <w:tc>
          <w:tcPr>
            <w:tcW w:w="3969" w:type="dxa"/>
            <w:tcBorders>
              <w:left w:val="thinThickSmallGap" w:sz="24" w:space="0" w:color="auto"/>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(18/0)16 (62/0)11 (93/0)2</w:t>
            </w:r>
          </w:p>
        </w:tc>
        <w:tc>
          <w:tcPr>
            <w:tcW w:w="1192"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1050"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80/69%</w:t>
            </w:r>
          </w:p>
        </w:tc>
        <w:tc>
          <w:tcPr>
            <w:tcW w:w="1781" w:type="dxa"/>
            <w:tcBorders>
              <w:bottom w:val="thinThickSmallGap" w:sz="2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نوشینه چای</w:t>
            </w:r>
          </w:p>
        </w:tc>
        <w:tc>
          <w:tcPr>
            <w:tcW w:w="415" w:type="dxa"/>
            <w:tcBorders>
              <w:left w:val="double" w:sz="4" w:space="0" w:color="auto"/>
              <w:bottom w:val="thinThickSmallGap" w:sz="2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18</w:t>
            </w:r>
          </w:p>
        </w:tc>
      </w:tr>
    </w:tbl>
    <w:p w:rsidR="00BB79BD" w:rsidRDefault="00BB79BD" w:rsidP="005D7038">
      <w:pPr>
        <w:bidi/>
        <w:spacing w:after="0" w:line="360" w:lineRule="auto"/>
        <w:jc w:val="both"/>
        <w:rPr>
          <w:rFonts w:ascii="Times New Roman" w:hAnsi="Times New Roman" w:cs="B Zar"/>
          <w:b/>
          <w:bCs/>
          <w:sz w:val="24"/>
          <w:szCs w:val="24"/>
          <w:rtl/>
          <w:lang w:bidi="fa-IR"/>
        </w:rPr>
      </w:pPr>
    </w:p>
    <w:p w:rsidR="00BB79BD" w:rsidRDefault="00BB79BD">
      <w:pPr>
        <w:spacing w:after="0" w:line="240" w:lineRule="auto"/>
        <w:rPr>
          <w:rFonts w:ascii="Times New Roman" w:hAnsi="Times New Roman" w:cs="B Zar"/>
          <w:b/>
          <w:bCs/>
          <w:sz w:val="24"/>
          <w:szCs w:val="24"/>
          <w:rtl/>
          <w:lang w:bidi="fa-IR"/>
        </w:rPr>
      </w:pPr>
      <w:r>
        <w:rPr>
          <w:rFonts w:ascii="Times New Roman" w:hAnsi="Times New Roman" w:cs="B Zar"/>
          <w:b/>
          <w:bCs/>
          <w:sz w:val="24"/>
          <w:szCs w:val="24"/>
          <w:rtl/>
          <w:lang w:bidi="fa-IR"/>
        </w:rPr>
        <w:br w:type="page"/>
      </w:r>
    </w:p>
    <w:p w:rsidR="007725F9" w:rsidRPr="00575E31" w:rsidRDefault="007725F9"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 xml:space="preserve">4-3-2- اجرای مدل </w:t>
      </w:r>
      <w:r w:rsidRPr="00575E31">
        <w:rPr>
          <w:rFonts w:ascii="Times New Roman" w:hAnsi="Times New Roman" w:cs="B Zar"/>
          <w:b/>
          <w:bCs/>
          <w:sz w:val="24"/>
          <w:szCs w:val="24"/>
          <w:lang w:bidi="fa-IR"/>
        </w:rPr>
        <w:t>BCC</w:t>
      </w:r>
      <w:r w:rsidRPr="00575E31">
        <w:rPr>
          <w:rFonts w:ascii="Times New Roman" w:hAnsi="Times New Roman" w:cs="B Zar" w:hint="cs"/>
          <w:b/>
          <w:bCs/>
          <w:sz w:val="24"/>
          <w:szCs w:val="24"/>
          <w:rtl/>
          <w:lang w:bidi="fa-IR"/>
        </w:rPr>
        <w:t xml:space="preserve"> و </w:t>
      </w:r>
      <w:r w:rsidRPr="00575E31">
        <w:rPr>
          <w:rFonts w:ascii="Times New Roman" w:hAnsi="Times New Roman" w:cs="B Zar"/>
          <w:b/>
          <w:bCs/>
          <w:sz w:val="24"/>
          <w:szCs w:val="24"/>
          <w:lang w:bidi="fa-IR"/>
        </w:rPr>
        <w:t>AP</w:t>
      </w:r>
      <w:r w:rsidRPr="00575E31">
        <w:rPr>
          <w:rFonts w:ascii="Times New Roman" w:hAnsi="Times New Roman" w:cs="B Zar" w:hint="cs"/>
          <w:b/>
          <w:bCs/>
          <w:sz w:val="24"/>
          <w:szCs w:val="24"/>
          <w:rtl/>
          <w:lang w:bidi="fa-IR"/>
        </w:rPr>
        <w:t xml:space="preserve"> فازی</w:t>
      </w:r>
    </w:p>
    <w:p w:rsidR="007725F9" w:rsidRPr="00575E31" w:rsidRDefault="007725F9" w:rsidP="00164421">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در این قسمت با توجه به نظر خبرگان، متغیرهای «سرمایه‌گذاری بلندمدت» و «موجودی مواد و کالا» از نوع عدد مثلثی فازی انتخاب و مدل </w:t>
      </w:r>
      <w:r w:rsidRPr="00575E31">
        <w:rPr>
          <w:rFonts w:ascii="Times New Roman" w:hAnsi="Times New Roman" w:cs="B Zar"/>
          <w:sz w:val="24"/>
          <w:szCs w:val="24"/>
          <w:lang w:bidi="fa-IR"/>
        </w:rPr>
        <w:t>BCC</w:t>
      </w:r>
      <w:r w:rsidRPr="00575E31">
        <w:rPr>
          <w:rFonts w:ascii="Times New Roman" w:hAnsi="Times New Roman" w:cs="B Zar" w:hint="cs"/>
          <w:sz w:val="24"/>
          <w:szCs w:val="24"/>
          <w:rtl/>
          <w:lang w:bidi="fa-IR"/>
        </w:rPr>
        <w:t xml:space="preserve"> و </w:t>
      </w:r>
      <w:r w:rsidRPr="00575E31">
        <w:rPr>
          <w:rFonts w:ascii="Times New Roman" w:hAnsi="Times New Roman" w:cs="B Zar"/>
          <w:sz w:val="24"/>
          <w:szCs w:val="24"/>
          <w:lang w:bidi="fa-IR"/>
        </w:rPr>
        <w:t>AP</w:t>
      </w:r>
      <w:r w:rsidRPr="00575E31">
        <w:rPr>
          <w:rFonts w:ascii="Times New Roman" w:hAnsi="Times New Roman" w:cs="B Zar" w:hint="cs"/>
          <w:sz w:val="24"/>
          <w:szCs w:val="24"/>
          <w:rtl/>
          <w:lang w:bidi="fa-IR"/>
        </w:rPr>
        <w:t xml:space="preserve"> در حالت فازی اجرا گردید. </w:t>
      </w:r>
      <w:r w:rsidR="0022398D">
        <w:rPr>
          <w:rFonts w:ascii="Times New Roman" w:hAnsi="Times New Roman" w:cs="B Zar" w:hint="cs"/>
          <w:sz w:val="24"/>
          <w:szCs w:val="24"/>
          <w:rtl/>
          <w:lang w:bidi="fa-IR"/>
        </w:rPr>
        <w:t>کارایی شرکت‌ها</w:t>
      </w:r>
      <w:r w:rsidRPr="00575E31">
        <w:rPr>
          <w:rFonts w:ascii="Times New Roman" w:hAnsi="Times New Roman" w:cs="B Zar" w:hint="cs"/>
          <w:sz w:val="24"/>
          <w:szCs w:val="24"/>
          <w:rtl/>
          <w:lang w:bidi="fa-IR"/>
        </w:rPr>
        <w:t xml:space="preserve"> در فاصله سال‌های 13</w:t>
      </w:r>
      <w:r w:rsidR="003D12BB">
        <w:rPr>
          <w:rFonts w:ascii="Times New Roman" w:hAnsi="Times New Roman" w:cs="B Zar" w:hint="cs"/>
          <w:sz w:val="24"/>
          <w:szCs w:val="24"/>
          <w:rtl/>
          <w:lang w:bidi="fa-IR"/>
        </w:rPr>
        <w:t>۹۲</w:t>
      </w:r>
      <w:r w:rsidRPr="00575E31">
        <w:rPr>
          <w:rFonts w:ascii="Times New Roman" w:hAnsi="Times New Roman" w:cs="B Zar" w:hint="cs"/>
          <w:sz w:val="24"/>
          <w:szCs w:val="24"/>
          <w:rtl/>
          <w:lang w:bidi="fa-IR"/>
        </w:rPr>
        <w:t xml:space="preserve"> تا 13</w:t>
      </w:r>
      <w:r w:rsidR="003D12BB">
        <w:rPr>
          <w:rFonts w:ascii="Times New Roman" w:hAnsi="Times New Roman" w:cs="B Zar" w:hint="cs"/>
          <w:sz w:val="24"/>
          <w:szCs w:val="24"/>
          <w:rtl/>
          <w:lang w:bidi="fa-IR"/>
        </w:rPr>
        <w:t>۹۳</w:t>
      </w:r>
      <w:r w:rsidRPr="00575E31">
        <w:rPr>
          <w:rFonts w:ascii="Times New Roman" w:hAnsi="Times New Roman" w:cs="B Zar" w:hint="cs"/>
          <w:sz w:val="24"/>
          <w:szCs w:val="24"/>
          <w:rtl/>
          <w:lang w:bidi="fa-IR"/>
        </w:rPr>
        <w:t xml:space="preserve"> محاسبه شده است. جداول زیر نتایج اجرای این مدل‌ها را نشان می‌دهد.</w:t>
      </w:r>
    </w:p>
    <w:p w:rsidR="00164421" w:rsidRDefault="007725F9" w:rsidP="00164421">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در ستون آخر جداول زیر، الگوهای سازمانی هریک از واحدهای ناکارا که از واحدهای کارا تشکیل یافته، آورده شده است. بنابراین با توجه به بنگاه مجازی به دست آمده، مقادیر پیشنهادی برای کارا کردن بنگاه ناکارا ارائه گردیده است. عدد این ستون برای واحدهای کارا، تعداد دفعات الگو قرار گرفتن این واحدها را نشان می‌دهد.</w:t>
      </w:r>
    </w:p>
    <w:p w:rsidR="007725F9" w:rsidRPr="00575E31" w:rsidRDefault="007725F9" w:rsidP="00164421">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 xml:space="preserve">جدول(4-7): کارایی شرکت‌های </w:t>
      </w:r>
      <w:r w:rsidR="0022398D">
        <w:rPr>
          <w:rFonts w:ascii="Times New Roman" w:hAnsi="Times New Roman" w:cs="B Zar" w:hint="cs"/>
          <w:b/>
          <w:bCs/>
          <w:sz w:val="24"/>
          <w:szCs w:val="24"/>
          <w:rtl/>
          <w:lang w:bidi="fa-IR"/>
        </w:rPr>
        <w:t>چای</w:t>
      </w:r>
      <w:r w:rsidRPr="00575E31">
        <w:rPr>
          <w:rFonts w:ascii="Times New Roman" w:hAnsi="Times New Roman" w:cs="B Zar" w:hint="cs"/>
          <w:b/>
          <w:bCs/>
          <w:sz w:val="24"/>
          <w:szCs w:val="24"/>
          <w:rtl/>
          <w:lang w:bidi="fa-IR"/>
        </w:rPr>
        <w:t xml:space="preserve"> در دوره اول سال مالی 13</w:t>
      </w:r>
      <w:r w:rsidR="003D12BB">
        <w:rPr>
          <w:rFonts w:ascii="Times New Roman" w:hAnsi="Times New Roman" w:cs="B Zar" w:hint="cs"/>
          <w:b/>
          <w:bCs/>
          <w:sz w:val="24"/>
          <w:szCs w:val="24"/>
          <w:rtl/>
          <w:lang w:bidi="fa-IR"/>
        </w:rPr>
        <w:t>۹۳</w:t>
      </w:r>
      <w:r w:rsidRPr="00575E31">
        <w:rPr>
          <w:rFonts w:ascii="Times New Roman" w:hAnsi="Times New Roman" w:cs="B Zar" w:hint="cs"/>
          <w:b/>
          <w:bCs/>
          <w:sz w:val="24"/>
          <w:szCs w:val="24"/>
          <w:rtl/>
          <w:lang w:bidi="fa-IR"/>
        </w:rPr>
        <w:t xml:space="preserve">(مدل </w:t>
      </w:r>
      <w:r w:rsidRPr="00575E31">
        <w:rPr>
          <w:rFonts w:ascii="Times New Roman" w:hAnsi="Times New Roman" w:cs="B Zar"/>
          <w:b/>
          <w:bCs/>
          <w:sz w:val="24"/>
          <w:szCs w:val="24"/>
          <w:lang w:bidi="fa-IR"/>
        </w:rPr>
        <w:t>BCC</w:t>
      </w:r>
      <w:r w:rsidRPr="00575E31">
        <w:rPr>
          <w:rFonts w:ascii="Times New Roman" w:hAnsi="Times New Roman" w:cs="B Zar" w:hint="cs"/>
          <w:b/>
          <w:bCs/>
          <w:sz w:val="24"/>
          <w:szCs w:val="24"/>
          <w:rtl/>
          <w:lang w:bidi="fa-IR"/>
        </w:rPr>
        <w:t xml:space="preserve"> و </w:t>
      </w:r>
      <w:r w:rsidRPr="00575E31">
        <w:rPr>
          <w:rFonts w:ascii="Times New Roman" w:hAnsi="Times New Roman" w:cs="B Zar"/>
          <w:b/>
          <w:bCs/>
          <w:sz w:val="24"/>
          <w:szCs w:val="24"/>
          <w:lang w:bidi="fa-IR"/>
        </w:rPr>
        <w:t>AP</w:t>
      </w:r>
      <w:r w:rsidRPr="00575E31">
        <w:rPr>
          <w:rFonts w:ascii="Times New Roman" w:hAnsi="Times New Roman" w:cs="B Zar" w:hint="cs"/>
          <w:b/>
          <w:bCs/>
          <w:sz w:val="24"/>
          <w:szCs w:val="24"/>
          <w:rtl/>
          <w:lang w:bidi="fa-IR"/>
        </w:rPr>
        <w:t xml:space="preserve"> فازی)</w:t>
      </w:r>
    </w:p>
    <w:tbl>
      <w:tblPr>
        <w:bidiVisual/>
        <w:tblW w:w="7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25"/>
        <w:gridCol w:w="845"/>
        <w:gridCol w:w="1615"/>
        <w:gridCol w:w="448"/>
      </w:tblGrid>
      <w:tr w:rsidR="007725F9" w:rsidRPr="00575E31" w:rsidTr="00CA5089">
        <w:trPr>
          <w:jc w:val="center"/>
        </w:trPr>
        <w:tc>
          <w:tcPr>
            <w:tcW w:w="2977" w:type="dxa"/>
            <w:tcBorders>
              <w:top w:val="thinThickSmallGap" w:sz="24" w:space="0" w:color="auto"/>
              <w:left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Benchmarks</w:t>
            </w:r>
          </w:p>
        </w:tc>
        <w:tc>
          <w:tcPr>
            <w:tcW w:w="1225"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845"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1615" w:type="dxa"/>
            <w:tcBorders>
              <w:top w:val="thinThickSmallGap" w:sz="2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lang w:bidi="fa-IR"/>
              </w:rPr>
            </w:pPr>
            <w:r w:rsidRPr="00575E31">
              <w:rPr>
                <w:rFonts w:ascii="Times New Roman" w:hAnsi="Times New Roman" w:cs="B Zar"/>
                <w:b/>
                <w:bCs/>
                <w:sz w:val="24"/>
                <w:szCs w:val="24"/>
                <w:lang w:bidi="fa-IR"/>
              </w:rPr>
              <w:t>DMU</w:t>
            </w:r>
            <w:r w:rsidRPr="00575E31">
              <w:rPr>
                <w:rFonts w:ascii="Times New Roman" w:hAnsi="Times New Roman" w:cs="B Zar"/>
                <w:b/>
                <w:bCs/>
                <w:sz w:val="24"/>
                <w:szCs w:val="24"/>
                <w:vertAlign w:val="subscript"/>
                <w:lang w:bidi="fa-IR"/>
              </w:rPr>
              <w:t>i</w:t>
            </w:r>
          </w:p>
        </w:tc>
        <w:tc>
          <w:tcPr>
            <w:tcW w:w="448" w:type="dxa"/>
            <w:tcBorders>
              <w:top w:val="thinThickSmallGap" w:sz="24" w:space="0" w:color="auto"/>
              <w:left w:val="double" w:sz="4" w:space="0" w:color="auto"/>
              <w:bottom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BB79BD" w:rsidRPr="00575E31" w:rsidTr="00CA5089">
        <w:trPr>
          <w:jc w:val="center"/>
        </w:trPr>
        <w:tc>
          <w:tcPr>
            <w:tcW w:w="2977" w:type="dxa"/>
            <w:tcBorders>
              <w:top w:val="double" w:sz="4" w:space="0" w:color="auto"/>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c>
          <w:tcPr>
            <w:tcW w:w="1225"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89/462%</w:t>
            </w:r>
          </w:p>
        </w:tc>
        <w:tc>
          <w:tcPr>
            <w:tcW w:w="845"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5" w:type="dxa"/>
            <w:tcBorders>
              <w:top w:val="double" w:sz="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الوند</w:t>
            </w:r>
          </w:p>
        </w:tc>
        <w:tc>
          <w:tcPr>
            <w:tcW w:w="448" w:type="dxa"/>
            <w:tcBorders>
              <w:top w:val="double" w:sz="4" w:space="0" w:color="auto"/>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97/123%</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امام چای</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77/109%</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سهره</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(07/0)8 (63/0)2</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45/88%</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توجید</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(77/0)8 (54/0)1</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42/74%</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جاوید</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04/113%</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رحمت</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(3/0)8 (02/0)6 (47/0)1</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89/77%</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Pr="00575E31">
              <w:rPr>
                <w:rFonts w:ascii="Times New Roman" w:hAnsi="Times New Roman" w:cs="B Zar" w:hint="cs"/>
                <w:sz w:val="24"/>
                <w:szCs w:val="24"/>
                <w:rtl/>
                <w:lang w:bidi="fa-IR"/>
              </w:rPr>
              <w:t>سی</w:t>
            </w:r>
            <w:r>
              <w:rPr>
                <w:rFonts w:ascii="Times New Roman" w:hAnsi="Times New Roman" w:cs="B Zar" w:hint="cs"/>
                <w:sz w:val="24"/>
                <w:szCs w:val="24"/>
                <w:rtl/>
                <w:lang w:bidi="fa-IR"/>
              </w:rPr>
              <w:t>سکو</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53/250%</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صومعه سرا</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(73/0)8 (12/0)6 (13/0)2</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51/65%</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طلاچای</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76/390%</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غروی</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90/720%</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Times New Roman"/>
                <w:sz w:val="24"/>
                <w:szCs w:val="24"/>
                <w:rtl/>
                <w:lang w:bidi="fa-IR"/>
              </w:rPr>
            </w:pPr>
            <w:r w:rsidRPr="00575E31">
              <w:rPr>
                <w:rFonts w:ascii="Times New Roman" w:hAnsi="Times New Roman" w:cs="B Zar" w:hint="cs"/>
                <w:sz w:val="24"/>
                <w:szCs w:val="24"/>
                <w:rtl/>
                <w:lang w:bidi="fa-IR"/>
              </w:rPr>
              <w:t>100%</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مظاهری</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(33/0)8 (19/0)6</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32/65%</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کوهستان سبز</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(86/0)11 (57/0)8 (30/0)2</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92/73%</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گشت فومن</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(44/0)11 (4/0)8 (19/0)2</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81/75%</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گرکرود</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lastRenderedPageBreak/>
              <w:t>(0/0)11 (48/0)8 (29/0)2</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47/61%</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گل سبز</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(96/0)8 (06/0)6 (32/0)2</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30/60%</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ندا</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16</w:t>
            </w:r>
          </w:p>
        </w:tc>
      </w:tr>
      <w:tr w:rsidR="00BB79BD" w:rsidRPr="00575E31" w:rsidTr="00CA5089">
        <w:trPr>
          <w:jc w:val="center"/>
        </w:trPr>
        <w:tc>
          <w:tcPr>
            <w:tcW w:w="297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(15/0)8 (003/0)6 (53/0)2</w:t>
            </w:r>
          </w:p>
        </w:tc>
        <w:tc>
          <w:tcPr>
            <w:tcW w:w="122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5"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98/71%</w:t>
            </w:r>
          </w:p>
        </w:tc>
        <w:tc>
          <w:tcPr>
            <w:tcW w:w="161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نورجعفری</w:t>
            </w:r>
          </w:p>
        </w:tc>
        <w:tc>
          <w:tcPr>
            <w:tcW w:w="448"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w:t>
            </w:r>
          </w:p>
        </w:tc>
      </w:tr>
      <w:tr w:rsidR="00BB79BD" w:rsidRPr="00575E31" w:rsidTr="00CA5089">
        <w:trPr>
          <w:jc w:val="center"/>
        </w:trPr>
        <w:tc>
          <w:tcPr>
            <w:tcW w:w="2977" w:type="dxa"/>
            <w:tcBorders>
              <w:left w:val="thinThickSmallGap" w:sz="24" w:space="0" w:color="auto"/>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(34/0)8 (08/0)6(9/0)2</w:t>
            </w:r>
          </w:p>
        </w:tc>
        <w:tc>
          <w:tcPr>
            <w:tcW w:w="1225"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5"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29/69%</w:t>
            </w:r>
          </w:p>
        </w:tc>
        <w:tc>
          <w:tcPr>
            <w:tcW w:w="1615" w:type="dxa"/>
            <w:tcBorders>
              <w:bottom w:val="thinThickSmallGap" w:sz="2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نوشینه چای</w:t>
            </w:r>
          </w:p>
        </w:tc>
        <w:tc>
          <w:tcPr>
            <w:tcW w:w="448" w:type="dxa"/>
            <w:tcBorders>
              <w:left w:val="double" w:sz="4" w:space="0" w:color="auto"/>
              <w:bottom w:val="thinThickSmallGap" w:sz="2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18</w:t>
            </w:r>
          </w:p>
        </w:tc>
      </w:tr>
    </w:tbl>
    <w:p w:rsidR="007725F9" w:rsidRPr="00575E31" w:rsidRDefault="007725F9" w:rsidP="005D7038">
      <w:pPr>
        <w:bidi/>
        <w:spacing w:after="0" w:line="360" w:lineRule="auto"/>
        <w:jc w:val="both"/>
        <w:rPr>
          <w:rFonts w:ascii="Times New Roman" w:hAnsi="Times New Roman" w:cs="B Zar"/>
          <w:b/>
          <w:bCs/>
          <w:sz w:val="24"/>
          <w:szCs w:val="24"/>
          <w:rtl/>
          <w:lang w:bidi="fa-IR"/>
        </w:rPr>
      </w:pPr>
    </w:p>
    <w:p w:rsidR="007725F9" w:rsidRPr="00575E31" w:rsidRDefault="007725F9" w:rsidP="00164421">
      <w:pPr>
        <w:tabs>
          <w:tab w:val="left" w:pos="8384"/>
        </w:tabs>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 xml:space="preserve">جدول(4-8): کارایی شرکت‌های </w:t>
      </w:r>
      <w:r w:rsidR="0022398D">
        <w:rPr>
          <w:rFonts w:ascii="Times New Roman" w:hAnsi="Times New Roman" w:cs="B Zar" w:hint="cs"/>
          <w:b/>
          <w:bCs/>
          <w:sz w:val="24"/>
          <w:szCs w:val="24"/>
          <w:rtl/>
          <w:lang w:bidi="fa-IR"/>
        </w:rPr>
        <w:t>چای</w:t>
      </w:r>
      <w:r w:rsidRPr="00575E31">
        <w:rPr>
          <w:rFonts w:ascii="Times New Roman" w:hAnsi="Times New Roman" w:cs="B Zar" w:hint="cs"/>
          <w:b/>
          <w:bCs/>
          <w:sz w:val="24"/>
          <w:szCs w:val="24"/>
          <w:rtl/>
          <w:lang w:bidi="fa-IR"/>
        </w:rPr>
        <w:t xml:space="preserve"> در دوره دوم سال مالی 13</w:t>
      </w:r>
      <w:r w:rsidR="003D12BB">
        <w:rPr>
          <w:rFonts w:ascii="Times New Roman" w:hAnsi="Times New Roman" w:cs="B Zar" w:hint="cs"/>
          <w:b/>
          <w:bCs/>
          <w:sz w:val="24"/>
          <w:szCs w:val="24"/>
          <w:rtl/>
          <w:lang w:bidi="fa-IR"/>
        </w:rPr>
        <w:t>۹۳</w:t>
      </w:r>
      <w:r w:rsidRPr="00575E31">
        <w:rPr>
          <w:rFonts w:ascii="Times New Roman" w:hAnsi="Times New Roman" w:cs="B Zar" w:hint="cs"/>
          <w:b/>
          <w:bCs/>
          <w:sz w:val="24"/>
          <w:szCs w:val="24"/>
          <w:rtl/>
          <w:lang w:bidi="fa-IR"/>
        </w:rPr>
        <w:t xml:space="preserve">(مدل </w:t>
      </w:r>
      <w:r w:rsidRPr="00575E31">
        <w:rPr>
          <w:rFonts w:ascii="Times New Roman" w:hAnsi="Times New Roman" w:cs="B Zar"/>
          <w:b/>
          <w:bCs/>
          <w:sz w:val="24"/>
          <w:szCs w:val="24"/>
          <w:lang w:bidi="fa-IR"/>
        </w:rPr>
        <w:t>BCC</w:t>
      </w:r>
      <w:r w:rsidRPr="00575E31">
        <w:rPr>
          <w:rFonts w:ascii="Times New Roman" w:hAnsi="Times New Roman" w:cs="B Zar" w:hint="cs"/>
          <w:b/>
          <w:bCs/>
          <w:sz w:val="24"/>
          <w:szCs w:val="24"/>
          <w:rtl/>
          <w:lang w:bidi="fa-IR"/>
        </w:rPr>
        <w:t xml:space="preserve"> و </w:t>
      </w:r>
      <w:r w:rsidRPr="00575E31">
        <w:rPr>
          <w:rFonts w:ascii="Times New Roman" w:hAnsi="Times New Roman" w:cs="B Zar"/>
          <w:b/>
          <w:bCs/>
          <w:sz w:val="24"/>
          <w:szCs w:val="24"/>
          <w:lang w:bidi="fa-IR"/>
        </w:rPr>
        <w:t>AP</w:t>
      </w:r>
      <w:r w:rsidRPr="00575E31">
        <w:rPr>
          <w:rFonts w:ascii="Times New Roman" w:hAnsi="Times New Roman" w:cs="B Zar" w:hint="cs"/>
          <w:b/>
          <w:bCs/>
          <w:sz w:val="24"/>
          <w:szCs w:val="24"/>
          <w:rtl/>
          <w:lang w:bidi="fa-IR"/>
        </w:rPr>
        <w:t>)</w:t>
      </w:r>
    </w:p>
    <w:tbl>
      <w:tblPr>
        <w:bidiVisual/>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874"/>
        <w:gridCol w:w="850"/>
        <w:gridCol w:w="1576"/>
        <w:gridCol w:w="603"/>
      </w:tblGrid>
      <w:tr w:rsidR="007725F9" w:rsidRPr="00575E31" w:rsidTr="00CA5089">
        <w:trPr>
          <w:jc w:val="center"/>
        </w:trPr>
        <w:tc>
          <w:tcPr>
            <w:tcW w:w="2973" w:type="dxa"/>
            <w:tcBorders>
              <w:top w:val="thinThickSmallGap" w:sz="24" w:space="0" w:color="auto"/>
              <w:left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Benchmarks</w:t>
            </w:r>
          </w:p>
        </w:tc>
        <w:tc>
          <w:tcPr>
            <w:tcW w:w="874"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850"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1576" w:type="dxa"/>
            <w:tcBorders>
              <w:top w:val="thinThickSmallGap" w:sz="2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lang w:bidi="fa-IR"/>
              </w:rPr>
            </w:pPr>
            <w:r w:rsidRPr="00575E31">
              <w:rPr>
                <w:rFonts w:ascii="Times New Roman" w:hAnsi="Times New Roman" w:cs="B Zar"/>
                <w:b/>
                <w:bCs/>
                <w:sz w:val="24"/>
                <w:szCs w:val="24"/>
                <w:lang w:bidi="fa-IR"/>
              </w:rPr>
              <w:t>DMU</w:t>
            </w:r>
            <w:r w:rsidRPr="00575E31">
              <w:rPr>
                <w:rFonts w:ascii="Times New Roman" w:hAnsi="Times New Roman" w:cs="B Zar"/>
                <w:b/>
                <w:bCs/>
                <w:sz w:val="24"/>
                <w:szCs w:val="24"/>
                <w:vertAlign w:val="subscript"/>
                <w:lang w:bidi="fa-IR"/>
              </w:rPr>
              <w:t>i</w:t>
            </w:r>
          </w:p>
        </w:tc>
        <w:tc>
          <w:tcPr>
            <w:tcW w:w="603" w:type="dxa"/>
            <w:tcBorders>
              <w:top w:val="thinThickSmallGap" w:sz="24" w:space="0" w:color="auto"/>
              <w:left w:val="double" w:sz="4" w:space="0" w:color="auto"/>
              <w:bottom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BB79BD" w:rsidRPr="00575E31" w:rsidTr="00CA5089">
        <w:trPr>
          <w:jc w:val="center"/>
        </w:trPr>
        <w:tc>
          <w:tcPr>
            <w:tcW w:w="2973" w:type="dxa"/>
            <w:tcBorders>
              <w:top w:val="double" w:sz="4" w:space="0" w:color="auto"/>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c>
          <w:tcPr>
            <w:tcW w:w="874"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09/162%</w:t>
            </w:r>
          </w:p>
        </w:tc>
        <w:tc>
          <w:tcPr>
            <w:tcW w:w="850"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76" w:type="dxa"/>
            <w:tcBorders>
              <w:top w:val="double" w:sz="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الوند</w:t>
            </w:r>
          </w:p>
        </w:tc>
        <w:tc>
          <w:tcPr>
            <w:tcW w:w="603" w:type="dxa"/>
            <w:tcBorders>
              <w:top w:val="double" w:sz="4" w:space="0" w:color="auto"/>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99/103%</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امام چای</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(26/0)17 (23/0)11 (65/0)2</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23/96%</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سهره</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(21/0)11 (51/0)2</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10/86%</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توجید</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(36/0)17 (40/0)11</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02/80%</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جاوید</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(10/0)11 (68/2)2 (38/0)1</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60/87%</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رحمت</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(09/0)17 (33/0)2</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06/97%</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Pr="00575E31">
              <w:rPr>
                <w:rFonts w:ascii="Times New Roman" w:hAnsi="Times New Roman" w:cs="B Zar" w:hint="cs"/>
                <w:sz w:val="24"/>
                <w:szCs w:val="24"/>
                <w:rtl/>
                <w:lang w:bidi="fa-IR"/>
              </w:rPr>
              <w:t>سی</w:t>
            </w:r>
            <w:r>
              <w:rPr>
                <w:rFonts w:ascii="Times New Roman" w:hAnsi="Times New Roman" w:cs="B Zar" w:hint="cs"/>
                <w:sz w:val="24"/>
                <w:szCs w:val="24"/>
                <w:rtl/>
                <w:lang w:bidi="fa-IR"/>
              </w:rPr>
              <w:t>سکو</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(12/0)17 (19/0)11 (42/0)2</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14/58%</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صومعه سرا</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(11/0)17 (14/0)11 (66/0)2</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90/76%</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طلاچای</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(51/0)17 (68/0)11</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51/80%</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غروی</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49/127%</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مظاهری</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(65/0)11 (23/0)2 (08/0)1</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50/89%</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کوهستان سبز</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(88/)17 (49/0)11 (59/0)2</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46/91%</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گشت فومن</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(69/0)17 (43/0)2 (20/0)1</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22/95%</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گرکرود</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(14/0)17 (45/0)11 (39/0)2</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27/88%</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گل سبز</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(79/1)17 (07/0)11</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45/81%</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ندا</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16</w:t>
            </w:r>
          </w:p>
        </w:tc>
      </w:tr>
      <w:tr w:rsidR="00BB79BD" w:rsidRPr="00575E31" w:rsidTr="00CA5089">
        <w:trPr>
          <w:jc w:val="center"/>
        </w:trPr>
        <w:tc>
          <w:tcPr>
            <w:tcW w:w="2973"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lastRenderedPageBreak/>
              <w:t>10</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05/122%</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76"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نورجعفری</w:t>
            </w:r>
          </w:p>
        </w:tc>
        <w:tc>
          <w:tcPr>
            <w:tcW w:w="603"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w:t>
            </w:r>
          </w:p>
        </w:tc>
      </w:tr>
      <w:tr w:rsidR="00BB79BD" w:rsidRPr="00575E31" w:rsidTr="00CA5089">
        <w:trPr>
          <w:jc w:val="center"/>
        </w:trPr>
        <w:tc>
          <w:tcPr>
            <w:tcW w:w="2973" w:type="dxa"/>
            <w:tcBorders>
              <w:left w:val="thinThickSmallGap" w:sz="24" w:space="0" w:color="auto"/>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(32/0)11 (01/1)2</w:t>
            </w:r>
          </w:p>
        </w:tc>
        <w:tc>
          <w:tcPr>
            <w:tcW w:w="874"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95/81%</w:t>
            </w:r>
          </w:p>
        </w:tc>
        <w:tc>
          <w:tcPr>
            <w:tcW w:w="1576" w:type="dxa"/>
            <w:tcBorders>
              <w:bottom w:val="thinThickSmallGap" w:sz="2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نوشینه چای</w:t>
            </w:r>
          </w:p>
        </w:tc>
        <w:tc>
          <w:tcPr>
            <w:tcW w:w="603" w:type="dxa"/>
            <w:tcBorders>
              <w:left w:val="double" w:sz="4" w:space="0" w:color="auto"/>
              <w:bottom w:val="thinThickSmallGap" w:sz="2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18</w:t>
            </w:r>
          </w:p>
        </w:tc>
      </w:tr>
    </w:tbl>
    <w:p w:rsidR="007725F9" w:rsidRPr="00575E31" w:rsidRDefault="007725F9" w:rsidP="005D7038">
      <w:pPr>
        <w:spacing w:after="0" w:line="360" w:lineRule="auto"/>
        <w:rPr>
          <w:rFonts w:ascii="Times New Roman" w:hAnsi="Times New Roman" w:cs="B Zar"/>
          <w:b/>
          <w:bCs/>
          <w:sz w:val="24"/>
          <w:szCs w:val="24"/>
          <w:lang w:bidi="fa-IR"/>
        </w:rPr>
      </w:pPr>
    </w:p>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 xml:space="preserve">جدول(4-9): کارایی شرکت‌های </w:t>
      </w:r>
      <w:r w:rsidR="0022398D">
        <w:rPr>
          <w:rFonts w:ascii="Times New Roman" w:hAnsi="Times New Roman" w:cs="B Zar" w:hint="cs"/>
          <w:b/>
          <w:bCs/>
          <w:sz w:val="24"/>
          <w:szCs w:val="24"/>
          <w:rtl/>
          <w:lang w:bidi="fa-IR"/>
        </w:rPr>
        <w:t>چای</w:t>
      </w:r>
      <w:r w:rsidRPr="00575E31">
        <w:rPr>
          <w:rFonts w:ascii="Times New Roman" w:hAnsi="Times New Roman" w:cs="B Zar" w:hint="cs"/>
          <w:b/>
          <w:bCs/>
          <w:sz w:val="24"/>
          <w:szCs w:val="24"/>
          <w:rtl/>
          <w:lang w:bidi="fa-IR"/>
        </w:rPr>
        <w:t xml:space="preserve"> در دوره اول سال مالی 13</w:t>
      </w:r>
      <w:r w:rsidR="003D12BB">
        <w:rPr>
          <w:rFonts w:ascii="Times New Roman" w:hAnsi="Times New Roman" w:cs="B Zar" w:hint="cs"/>
          <w:b/>
          <w:bCs/>
          <w:sz w:val="24"/>
          <w:szCs w:val="24"/>
          <w:rtl/>
          <w:lang w:bidi="fa-IR"/>
        </w:rPr>
        <w:t>۹۲</w:t>
      </w:r>
      <w:r w:rsidRPr="00575E31">
        <w:rPr>
          <w:rFonts w:ascii="Times New Roman" w:hAnsi="Times New Roman" w:cs="B Zar" w:hint="cs"/>
          <w:b/>
          <w:bCs/>
          <w:sz w:val="24"/>
          <w:szCs w:val="24"/>
          <w:rtl/>
          <w:lang w:bidi="fa-IR"/>
        </w:rPr>
        <w:t xml:space="preserve">(مدل </w:t>
      </w:r>
      <w:r w:rsidRPr="00575E31">
        <w:rPr>
          <w:rFonts w:ascii="Times New Roman" w:hAnsi="Times New Roman" w:cs="B Zar"/>
          <w:b/>
          <w:bCs/>
          <w:sz w:val="24"/>
          <w:szCs w:val="24"/>
          <w:lang w:bidi="fa-IR"/>
        </w:rPr>
        <w:t>BCC</w:t>
      </w:r>
      <w:r w:rsidRPr="00575E31">
        <w:rPr>
          <w:rFonts w:ascii="Times New Roman" w:hAnsi="Times New Roman" w:cs="B Zar" w:hint="cs"/>
          <w:b/>
          <w:bCs/>
          <w:sz w:val="24"/>
          <w:szCs w:val="24"/>
          <w:rtl/>
          <w:lang w:bidi="fa-IR"/>
        </w:rPr>
        <w:t xml:space="preserve"> و </w:t>
      </w:r>
      <w:r w:rsidRPr="00575E31">
        <w:rPr>
          <w:rFonts w:ascii="Times New Roman" w:hAnsi="Times New Roman" w:cs="B Zar"/>
          <w:b/>
          <w:bCs/>
          <w:sz w:val="24"/>
          <w:szCs w:val="24"/>
          <w:lang w:bidi="fa-IR"/>
        </w:rPr>
        <w:t>AP</w:t>
      </w:r>
      <w:r w:rsidRPr="00575E31">
        <w:rPr>
          <w:rFonts w:ascii="Times New Roman" w:hAnsi="Times New Roman" w:cs="B Zar" w:hint="cs"/>
          <w:b/>
          <w:bCs/>
          <w:sz w:val="24"/>
          <w:szCs w:val="24"/>
          <w:rtl/>
          <w:lang w:bidi="fa-IR"/>
        </w:rPr>
        <w:t xml:space="preserve"> فازی)</w:t>
      </w:r>
    </w:p>
    <w:tbl>
      <w:tblPr>
        <w:bidiVisual/>
        <w:tblW w:w="7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874"/>
        <w:gridCol w:w="846"/>
        <w:gridCol w:w="1508"/>
        <w:gridCol w:w="709"/>
      </w:tblGrid>
      <w:tr w:rsidR="007725F9" w:rsidRPr="00575E31" w:rsidTr="00CA5089">
        <w:trPr>
          <w:jc w:val="center"/>
        </w:trPr>
        <w:tc>
          <w:tcPr>
            <w:tcW w:w="3489" w:type="dxa"/>
            <w:tcBorders>
              <w:top w:val="thinThickSmallGap" w:sz="24" w:space="0" w:color="auto"/>
              <w:left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Benchmarks</w:t>
            </w:r>
          </w:p>
        </w:tc>
        <w:tc>
          <w:tcPr>
            <w:tcW w:w="874"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846"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1508" w:type="dxa"/>
            <w:tcBorders>
              <w:top w:val="thinThickSmallGap" w:sz="2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lang w:bidi="fa-IR"/>
              </w:rPr>
            </w:pPr>
            <w:r w:rsidRPr="00575E31">
              <w:rPr>
                <w:rFonts w:ascii="Times New Roman" w:hAnsi="Times New Roman" w:cs="B Zar"/>
                <w:b/>
                <w:bCs/>
                <w:sz w:val="24"/>
                <w:szCs w:val="24"/>
                <w:lang w:bidi="fa-IR"/>
              </w:rPr>
              <w:t>DMU</w:t>
            </w:r>
            <w:r w:rsidRPr="00575E31">
              <w:rPr>
                <w:rFonts w:ascii="Times New Roman" w:hAnsi="Times New Roman" w:cs="B Zar"/>
                <w:b/>
                <w:bCs/>
                <w:sz w:val="24"/>
                <w:szCs w:val="24"/>
                <w:vertAlign w:val="subscript"/>
                <w:lang w:bidi="fa-IR"/>
              </w:rPr>
              <w:t>i</w:t>
            </w:r>
          </w:p>
        </w:tc>
        <w:tc>
          <w:tcPr>
            <w:tcW w:w="709" w:type="dxa"/>
            <w:tcBorders>
              <w:top w:val="thinThickSmallGap" w:sz="24" w:space="0" w:color="auto"/>
              <w:left w:val="double" w:sz="4" w:space="0" w:color="auto"/>
              <w:bottom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BB79BD" w:rsidRPr="00575E31" w:rsidTr="00CA5089">
        <w:trPr>
          <w:jc w:val="center"/>
        </w:trPr>
        <w:tc>
          <w:tcPr>
            <w:tcW w:w="3489" w:type="dxa"/>
            <w:tcBorders>
              <w:top w:val="double" w:sz="4" w:space="0" w:color="auto"/>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c>
          <w:tcPr>
            <w:tcW w:w="874"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14/198%</w:t>
            </w:r>
          </w:p>
        </w:tc>
        <w:tc>
          <w:tcPr>
            <w:tcW w:w="846"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08" w:type="dxa"/>
            <w:tcBorders>
              <w:top w:val="double" w:sz="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الوند</w:t>
            </w:r>
          </w:p>
        </w:tc>
        <w:tc>
          <w:tcPr>
            <w:tcW w:w="709" w:type="dxa"/>
            <w:tcBorders>
              <w:top w:val="double" w:sz="4" w:space="0" w:color="auto"/>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22/100%</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امام چای</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12/101%</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سهره</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(19/0)11 (34/0)10 (54/092</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00/87%</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توجید</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81/102%</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جاوید</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(77/0)17 (51/0)11 (91/0)2</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13/83%</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رحمت</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75/101%</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Pr="00575E31">
              <w:rPr>
                <w:rFonts w:ascii="Times New Roman" w:hAnsi="Times New Roman" w:cs="B Zar" w:hint="cs"/>
                <w:sz w:val="24"/>
                <w:szCs w:val="24"/>
                <w:rtl/>
                <w:lang w:bidi="fa-IR"/>
              </w:rPr>
              <w:t>سی</w:t>
            </w:r>
            <w:r>
              <w:rPr>
                <w:rFonts w:ascii="Times New Roman" w:hAnsi="Times New Roman" w:cs="B Zar" w:hint="cs"/>
                <w:sz w:val="24"/>
                <w:szCs w:val="24"/>
                <w:rtl/>
                <w:lang w:bidi="fa-IR"/>
              </w:rPr>
              <w:t>سکو</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(03/0)17 (41/0)11 (18/0)5 (25/0)3</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57/76%</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صومعه سرا</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(31/0)11 (11/0)7 (44/0)5 (21/0)1</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19/81%</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طلاچای</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24/115%</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غروی</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21/118%</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مظاهری</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(31/0)5 (24/0)3 (55/0)1</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29/90%</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کوهستان سبز</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(42/0)17 (29/0)11 (19/0)3</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03/85%</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گشت فومن</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(66/0)11 (29/0)5 (09/0)1</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43/82%</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گرکرود</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(44/0)17 (29/0)11 (16/0)3</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11/75%</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گل سبز</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(21/0)11 (22/0)5 (38/0)3</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22/88%</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ندا</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16</w:t>
            </w:r>
          </w:p>
        </w:tc>
      </w:tr>
      <w:tr w:rsidR="00BB79BD" w:rsidRPr="00575E31" w:rsidTr="00CA5089">
        <w:trPr>
          <w:jc w:val="center"/>
        </w:trPr>
        <w:tc>
          <w:tcPr>
            <w:tcW w:w="3489"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c>
          <w:tcPr>
            <w:tcW w:w="87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08/100%</w:t>
            </w:r>
          </w:p>
        </w:tc>
        <w:tc>
          <w:tcPr>
            <w:tcW w:w="846"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508"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نورجعفری</w:t>
            </w:r>
          </w:p>
        </w:tc>
        <w:tc>
          <w:tcPr>
            <w:tcW w:w="709"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w:t>
            </w:r>
          </w:p>
        </w:tc>
      </w:tr>
      <w:tr w:rsidR="00BB79BD" w:rsidRPr="00575E31" w:rsidTr="00CA5089">
        <w:trPr>
          <w:jc w:val="center"/>
        </w:trPr>
        <w:tc>
          <w:tcPr>
            <w:tcW w:w="3489" w:type="dxa"/>
            <w:tcBorders>
              <w:left w:val="thinThickSmallGap" w:sz="24" w:space="0" w:color="auto"/>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29/0)17 (22/0)11 (19/0)2 (47/0)1</w:t>
            </w:r>
          </w:p>
        </w:tc>
        <w:tc>
          <w:tcPr>
            <w:tcW w:w="874"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46"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01/76%</w:t>
            </w:r>
          </w:p>
        </w:tc>
        <w:tc>
          <w:tcPr>
            <w:tcW w:w="1508" w:type="dxa"/>
            <w:tcBorders>
              <w:bottom w:val="thinThickSmallGap" w:sz="2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نوشینه چای</w:t>
            </w:r>
          </w:p>
        </w:tc>
        <w:tc>
          <w:tcPr>
            <w:tcW w:w="709" w:type="dxa"/>
            <w:tcBorders>
              <w:left w:val="double" w:sz="4" w:space="0" w:color="auto"/>
              <w:bottom w:val="thinThickSmallGap" w:sz="2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18</w:t>
            </w:r>
          </w:p>
        </w:tc>
      </w:tr>
    </w:tbl>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 xml:space="preserve">جدول(4-10): کارایی شرکت‌های </w:t>
      </w:r>
      <w:r w:rsidR="0022398D">
        <w:rPr>
          <w:rFonts w:ascii="Times New Roman" w:hAnsi="Times New Roman" w:cs="B Zar" w:hint="cs"/>
          <w:b/>
          <w:bCs/>
          <w:sz w:val="24"/>
          <w:szCs w:val="24"/>
          <w:rtl/>
          <w:lang w:bidi="fa-IR"/>
        </w:rPr>
        <w:t>چای</w:t>
      </w:r>
      <w:r w:rsidRPr="00575E31">
        <w:rPr>
          <w:rFonts w:ascii="Times New Roman" w:hAnsi="Times New Roman" w:cs="B Zar" w:hint="cs"/>
          <w:b/>
          <w:bCs/>
          <w:sz w:val="24"/>
          <w:szCs w:val="24"/>
          <w:rtl/>
          <w:lang w:bidi="fa-IR"/>
        </w:rPr>
        <w:t xml:space="preserve"> در دوره دوم سال مالی 13</w:t>
      </w:r>
      <w:r w:rsidR="003D12BB">
        <w:rPr>
          <w:rFonts w:ascii="Times New Roman" w:hAnsi="Times New Roman" w:cs="B Zar" w:hint="cs"/>
          <w:b/>
          <w:bCs/>
          <w:sz w:val="24"/>
          <w:szCs w:val="24"/>
          <w:rtl/>
          <w:lang w:bidi="fa-IR"/>
        </w:rPr>
        <w:t>۹۲</w:t>
      </w:r>
      <w:r w:rsidRPr="00575E31">
        <w:rPr>
          <w:rFonts w:ascii="Times New Roman" w:hAnsi="Times New Roman" w:cs="B Zar" w:hint="cs"/>
          <w:b/>
          <w:bCs/>
          <w:sz w:val="24"/>
          <w:szCs w:val="24"/>
          <w:rtl/>
          <w:lang w:bidi="fa-IR"/>
        </w:rPr>
        <w:t xml:space="preserve">(مدل </w:t>
      </w:r>
      <w:r w:rsidRPr="00575E31">
        <w:rPr>
          <w:rFonts w:ascii="Times New Roman" w:hAnsi="Times New Roman" w:cs="B Zar"/>
          <w:b/>
          <w:bCs/>
          <w:sz w:val="24"/>
          <w:szCs w:val="24"/>
          <w:lang w:bidi="fa-IR"/>
        </w:rPr>
        <w:t>BCC</w:t>
      </w:r>
      <w:r w:rsidRPr="00575E31">
        <w:rPr>
          <w:rFonts w:ascii="Times New Roman" w:hAnsi="Times New Roman" w:cs="B Zar" w:hint="cs"/>
          <w:b/>
          <w:bCs/>
          <w:sz w:val="24"/>
          <w:szCs w:val="24"/>
          <w:rtl/>
          <w:lang w:bidi="fa-IR"/>
        </w:rPr>
        <w:t xml:space="preserve"> و </w:t>
      </w:r>
      <w:r w:rsidRPr="00575E31">
        <w:rPr>
          <w:rFonts w:ascii="Times New Roman" w:hAnsi="Times New Roman" w:cs="B Zar"/>
          <w:b/>
          <w:bCs/>
          <w:sz w:val="24"/>
          <w:szCs w:val="24"/>
          <w:lang w:bidi="fa-IR"/>
        </w:rPr>
        <w:t>AP</w:t>
      </w:r>
      <w:r w:rsidRPr="00575E31">
        <w:rPr>
          <w:rFonts w:ascii="Times New Roman" w:hAnsi="Times New Roman" w:cs="B Zar" w:hint="cs"/>
          <w:b/>
          <w:bCs/>
          <w:sz w:val="24"/>
          <w:szCs w:val="24"/>
          <w:rtl/>
          <w:lang w:bidi="fa-IR"/>
        </w:rPr>
        <w:t xml:space="preserve"> فازی)</w:t>
      </w:r>
    </w:p>
    <w:tbl>
      <w:tblPr>
        <w:bidiVisual/>
        <w:tblW w:w="7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992"/>
        <w:gridCol w:w="850"/>
        <w:gridCol w:w="1614"/>
        <w:gridCol w:w="591"/>
      </w:tblGrid>
      <w:tr w:rsidR="007725F9" w:rsidRPr="00575E31" w:rsidTr="00CA5089">
        <w:trPr>
          <w:jc w:val="center"/>
        </w:trPr>
        <w:tc>
          <w:tcPr>
            <w:tcW w:w="3087" w:type="dxa"/>
            <w:tcBorders>
              <w:top w:val="thinThickSmallGap" w:sz="24" w:space="0" w:color="auto"/>
              <w:left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Benchmarks</w:t>
            </w:r>
          </w:p>
        </w:tc>
        <w:tc>
          <w:tcPr>
            <w:tcW w:w="992"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850" w:type="dxa"/>
            <w:tcBorders>
              <w:top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1614" w:type="dxa"/>
            <w:tcBorders>
              <w:top w:val="thinThickSmallGap" w:sz="2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lang w:bidi="fa-IR"/>
              </w:rPr>
            </w:pPr>
            <w:r w:rsidRPr="00575E31">
              <w:rPr>
                <w:rFonts w:ascii="Times New Roman" w:hAnsi="Times New Roman" w:cs="B Zar"/>
                <w:b/>
                <w:bCs/>
                <w:sz w:val="24"/>
                <w:szCs w:val="24"/>
                <w:lang w:bidi="fa-IR"/>
              </w:rPr>
              <w:t>DMU</w:t>
            </w:r>
            <w:r w:rsidRPr="00575E31">
              <w:rPr>
                <w:rFonts w:ascii="Times New Roman" w:hAnsi="Times New Roman" w:cs="B Zar"/>
                <w:b/>
                <w:bCs/>
                <w:sz w:val="24"/>
                <w:szCs w:val="24"/>
                <w:vertAlign w:val="subscript"/>
                <w:lang w:bidi="fa-IR"/>
              </w:rPr>
              <w:t>i</w:t>
            </w:r>
          </w:p>
        </w:tc>
        <w:tc>
          <w:tcPr>
            <w:tcW w:w="591" w:type="dxa"/>
            <w:tcBorders>
              <w:top w:val="thinThickSmallGap" w:sz="24" w:space="0" w:color="auto"/>
              <w:left w:val="double" w:sz="4" w:space="0" w:color="auto"/>
              <w:bottom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BB79BD" w:rsidRPr="00575E31" w:rsidTr="00CA5089">
        <w:trPr>
          <w:jc w:val="center"/>
        </w:trPr>
        <w:tc>
          <w:tcPr>
            <w:tcW w:w="3087" w:type="dxa"/>
            <w:tcBorders>
              <w:top w:val="double" w:sz="4" w:space="0" w:color="auto"/>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c>
          <w:tcPr>
            <w:tcW w:w="992"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20/145%</w:t>
            </w:r>
          </w:p>
        </w:tc>
        <w:tc>
          <w:tcPr>
            <w:tcW w:w="850"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4" w:type="dxa"/>
            <w:tcBorders>
              <w:top w:val="double" w:sz="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الوند</w:t>
            </w:r>
          </w:p>
        </w:tc>
        <w:tc>
          <w:tcPr>
            <w:tcW w:w="591" w:type="dxa"/>
            <w:tcBorders>
              <w:top w:val="double" w:sz="4" w:space="0" w:color="auto"/>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55/100%</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امام چای</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(53/0)11 (09/0)2 (43/0)1</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24/81%</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سهره</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(43/0)11 (56/0)2</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27/84%</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توجید</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(15/0)16 (32/0)10 (09/0)2 (30/0)1</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66/90%</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جاوید</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(36/0)16 (44/0)11 (73/0)2</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12/75%</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رحمت</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88/334%</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Pr="00575E31">
              <w:rPr>
                <w:rFonts w:ascii="Times New Roman" w:hAnsi="Times New Roman" w:cs="B Zar" w:hint="cs"/>
                <w:sz w:val="24"/>
                <w:szCs w:val="24"/>
                <w:rtl/>
                <w:lang w:bidi="fa-IR"/>
              </w:rPr>
              <w:t>سی</w:t>
            </w:r>
            <w:r>
              <w:rPr>
                <w:rFonts w:ascii="Times New Roman" w:hAnsi="Times New Roman" w:cs="B Zar" w:hint="cs"/>
                <w:sz w:val="24"/>
                <w:szCs w:val="24"/>
                <w:rtl/>
                <w:lang w:bidi="fa-IR"/>
              </w:rPr>
              <w:t>سکو</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(43/0)11 (55/0)10 (09/0)2 (24/0)1</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06/59%</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صومعه سرا</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(36/0)16 (20/0)11 (17/0)2 (48/0)1</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98/76%</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طلاچای</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54/181%</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غروی</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02/100%</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مظاهری</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(24/0)16 (33/0)2 (62/0)1</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33/91%</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کوهستان سبز</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(14/0)16 (25/0)11 (79/0)2</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94/79%</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گشت فومن</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(22/0)16 (40/0)10 (48/.0)2</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41/89%</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گرکرود</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Times New Roman"/>
                <w:sz w:val="24"/>
                <w:szCs w:val="24"/>
                <w:rtl/>
                <w:lang w:bidi="fa-IR"/>
              </w:rPr>
            </w:pPr>
            <w:r w:rsidRPr="00575E31">
              <w:rPr>
                <w:rFonts w:ascii="Times New Roman" w:hAnsi="Times New Roman" w:cs="B Zar" w:hint="cs"/>
                <w:sz w:val="24"/>
                <w:szCs w:val="24"/>
                <w:rtl/>
                <w:lang w:bidi="fa-IR"/>
              </w:rPr>
              <w:t>(49/0)16 (33/0)11</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Times New Roman"/>
                <w:sz w:val="24"/>
                <w:szCs w:val="24"/>
                <w:rtl/>
                <w:lang w:bidi="fa-IR"/>
              </w:rPr>
            </w:pPr>
            <w:r w:rsidRPr="00575E31">
              <w:rPr>
                <w:rFonts w:ascii="Times New Roman" w:hAnsi="Times New Roman" w:cs="B Zar" w:hint="cs"/>
                <w:sz w:val="24"/>
                <w:szCs w:val="24"/>
                <w:rtl/>
                <w:lang w:bidi="fa-IR"/>
              </w:rPr>
              <w:t>01/66%</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گل سبز</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04/120%</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ندا</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16</w:t>
            </w:r>
          </w:p>
        </w:tc>
      </w:tr>
      <w:tr w:rsidR="00BB79BD" w:rsidRPr="00575E31" w:rsidTr="00CA5089">
        <w:trPr>
          <w:jc w:val="center"/>
        </w:trPr>
        <w:tc>
          <w:tcPr>
            <w:tcW w:w="3087"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(53/0)10 (08/0)2 (49/0)1</w:t>
            </w:r>
          </w:p>
        </w:tc>
        <w:tc>
          <w:tcPr>
            <w:tcW w:w="992"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40/85%</w:t>
            </w:r>
          </w:p>
        </w:tc>
        <w:tc>
          <w:tcPr>
            <w:tcW w:w="1614"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نورجعفری</w:t>
            </w:r>
          </w:p>
        </w:tc>
        <w:tc>
          <w:tcPr>
            <w:tcW w:w="591"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w:t>
            </w:r>
          </w:p>
        </w:tc>
      </w:tr>
      <w:tr w:rsidR="00BB79BD" w:rsidRPr="00575E31" w:rsidTr="00CA5089">
        <w:trPr>
          <w:jc w:val="center"/>
        </w:trPr>
        <w:tc>
          <w:tcPr>
            <w:tcW w:w="3087" w:type="dxa"/>
            <w:tcBorders>
              <w:left w:val="thinThickSmallGap" w:sz="24" w:space="0" w:color="auto"/>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(49/0)11 (44/0)10 (12/0)2</w:t>
            </w:r>
          </w:p>
        </w:tc>
        <w:tc>
          <w:tcPr>
            <w:tcW w:w="992"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850"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25/67%</w:t>
            </w:r>
          </w:p>
        </w:tc>
        <w:tc>
          <w:tcPr>
            <w:tcW w:w="1614" w:type="dxa"/>
            <w:tcBorders>
              <w:bottom w:val="thinThickSmallGap" w:sz="2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نوشینه چای</w:t>
            </w:r>
          </w:p>
        </w:tc>
        <w:tc>
          <w:tcPr>
            <w:tcW w:w="591" w:type="dxa"/>
            <w:tcBorders>
              <w:left w:val="double" w:sz="4" w:space="0" w:color="auto"/>
              <w:bottom w:val="thinThickSmallGap" w:sz="2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18</w:t>
            </w:r>
          </w:p>
        </w:tc>
      </w:tr>
    </w:tbl>
    <w:p w:rsidR="007725F9" w:rsidRPr="00575E31" w:rsidRDefault="007725F9" w:rsidP="005D7038">
      <w:pPr>
        <w:bidi/>
        <w:spacing w:after="0" w:line="360" w:lineRule="auto"/>
        <w:jc w:val="both"/>
        <w:rPr>
          <w:rFonts w:ascii="Times New Roman" w:hAnsi="Times New Roman" w:cs="B Zar"/>
          <w:b/>
          <w:bCs/>
          <w:sz w:val="24"/>
          <w:szCs w:val="24"/>
          <w:rtl/>
          <w:lang w:bidi="fa-IR"/>
        </w:rPr>
      </w:pPr>
    </w:p>
    <w:p w:rsidR="00164421" w:rsidRDefault="00164421" w:rsidP="005D7038">
      <w:pPr>
        <w:bidi/>
        <w:spacing w:after="0" w:line="360" w:lineRule="auto"/>
        <w:ind w:firstLine="284"/>
        <w:jc w:val="both"/>
        <w:rPr>
          <w:rFonts w:ascii="Times New Roman" w:hAnsi="Times New Roman" w:cs="B Zar"/>
          <w:b/>
          <w:bCs/>
          <w:sz w:val="24"/>
          <w:szCs w:val="24"/>
          <w:rtl/>
          <w:lang w:bidi="fa-IR"/>
        </w:rPr>
      </w:pPr>
    </w:p>
    <w:p w:rsidR="00164421" w:rsidRDefault="00164421" w:rsidP="00164421">
      <w:pPr>
        <w:bidi/>
        <w:spacing w:after="0" w:line="360" w:lineRule="auto"/>
        <w:ind w:firstLine="284"/>
        <w:jc w:val="both"/>
        <w:rPr>
          <w:rFonts w:ascii="Times New Roman" w:hAnsi="Times New Roman" w:cs="B Zar"/>
          <w:b/>
          <w:bCs/>
          <w:sz w:val="24"/>
          <w:szCs w:val="24"/>
          <w:rtl/>
          <w:lang w:bidi="fa-IR"/>
        </w:rPr>
      </w:pPr>
    </w:p>
    <w:p w:rsidR="007725F9" w:rsidRPr="00575E31" w:rsidRDefault="007725F9" w:rsidP="00164421">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4-3-3- سنجش پویای کارایی</w:t>
      </w:r>
    </w:p>
    <w:p w:rsidR="007725F9" w:rsidRPr="00575E31" w:rsidRDefault="007725F9"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به‌منظور اجرای مدل پویا، کارایی هریک از واحدهای تصمیم‌گیرنده(شرکت‌های </w:t>
      </w:r>
      <w:r w:rsidR="0022398D">
        <w:rPr>
          <w:rFonts w:ascii="Times New Roman" w:hAnsi="Times New Roman" w:cs="B Zar" w:hint="cs"/>
          <w:sz w:val="24"/>
          <w:szCs w:val="24"/>
          <w:rtl/>
          <w:lang w:bidi="fa-IR"/>
        </w:rPr>
        <w:t>چای</w:t>
      </w:r>
      <w:r w:rsidRPr="00575E31">
        <w:rPr>
          <w:rFonts w:ascii="Times New Roman" w:hAnsi="Times New Roman" w:cs="B Zar" w:hint="cs"/>
          <w:sz w:val="24"/>
          <w:szCs w:val="24"/>
          <w:rtl/>
          <w:lang w:bidi="fa-IR"/>
        </w:rPr>
        <w:t>) در بازه زمانی 13</w:t>
      </w:r>
      <w:r w:rsidR="003D12BB">
        <w:rPr>
          <w:rFonts w:ascii="Times New Roman" w:hAnsi="Times New Roman" w:cs="B Zar" w:hint="cs"/>
          <w:sz w:val="24"/>
          <w:szCs w:val="24"/>
          <w:rtl/>
          <w:lang w:bidi="fa-IR"/>
        </w:rPr>
        <w:t>۹۳</w:t>
      </w:r>
      <w:r w:rsidRPr="00575E31">
        <w:rPr>
          <w:rFonts w:ascii="Times New Roman" w:hAnsi="Times New Roman" w:cs="B Zar" w:hint="cs"/>
          <w:sz w:val="24"/>
          <w:szCs w:val="24"/>
          <w:rtl/>
          <w:lang w:bidi="fa-IR"/>
        </w:rPr>
        <w:t>- 13</w:t>
      </w:r>
      <w:r w:rsidR="003D12BB">
        <w:rPr>
          <w:rFonts w:ascii="Times New Roman" w:hAnsi="Times New Roman" w:cs="B Zar" w:hint="cs"/>
          <w:sz w:val="24"/>
          <w:szCs w:val="24"/>
          <w:rtl/>
          <w:lang w:bidi="fa-IR"/>
        </w:rPr>
        <w:t>۹۲</w:t>
      </w:r>
      <w:r w:rsidRPr="00575E31">
        <w:rPr>
          <w:rFonts w:ascii="Times New Roman" w:hAnsi="Times New Roman" w:cs="B Zar" w:hint="cs"/>
          <w:sz w:val="24"/>
          <w:szCs w:val="24"/>
          <w:rtl/>
          <w:lang w:bidi="fa-IR"/>
        </w:rPr>
        <w:t xml:space="preserve"> در مقایسه با خود مورد سنجش قرار گرفته‌اند که نتایج آن در جداول زیر ارائه شده است. از آنجایی که اطلاعات تعداد دوره‌های زمانی برای اجرای مدل از 3 برابر مجموع نهاده‌ها و ستانده‌ها کمتر بوده است لذا تعدا دوره‌های کارای بیشتری به دست آمده است.</w:t>
      </w:r>
    </w:p>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جدول(4-11): نتیجه حاصل از اجرای مدل پویا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1452"/>
        <w:gridCol w:w="415"/>
      </w:tblGrid>
      <w:tr w:rsidR="007725F9" w:rsidRPr="00575E31" w:rsidTr="00BB79BD">
        <w:trPr>
          <w:jc w:val="center"/>
        </w:trPr>
        <w:tc>
          <w:tcPr>
            <w:tcW w:w="1848" w:type="dxa"/>
            <w:gridSpan w:val="2"/>
            <w:tcBorders>
              <w:top w:val="thinThickSmallGap" w:sz="24" w:space="0" w:color="auto"/>
              <w:left w:val="thinThickSmallGap" w:sz="2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دوره دوم سال 13</w:t>
            </w:r>
            <w:r w:rsidR="0022398D">
              <w:rPr>
                <w:rFonts w:ascii="Times New Roman" w:hAnsi="Times New Roman" w:cs="B Zar" w:hint="cs"/>
                <w:b/>
                <w:bCs/>
                <w:sz w:val="24"/>
                <w:szCs w:val="24"/>
                <w:rtl/>
                <w:lang w:bidi="fa-IR"/>
              </w:rPr>
              <w:t>۹۳</w:t>
            </w:r>
          </w:p>
        </w:tc>
        <w:tc>
          <w:tcPr>
            <w:tcW w:w="1848" w:type="dxa"/>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دوره اول سال 13</w:t>
            </w:r>
            <w:r w:rsidR="0022398D">
              <w:rPr>
                <w:rFonts w:ascii="Times New Roman" w:hAnsi="Times New Roman" w:cs="B Zar" w:hint="cs"/>
                <w:b/>
                <w:bCs/>
                <w:sz w:val="24"/>
                <w:szCs w:val="24"/>
                <w:rtl/>
                <w:lang w:bidi="fa-IR"/>
              </w:rPr>
              <w:t>۹۳</w:t>
            </w:r>
          </w:p>
        </w:tc>
        <w:tc>
          <w:tcPr>
            <w:tcW w:w="1848" w:type="dxa"/>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دوره دوم سال 13</w:t>
            </w:r>
            <w:r w:rsidR="0022398D">
              <w:rPr>
                <w:rFonts w:ascii="Times New Roman" w:hAnsi="Times New Roman" w:cs="B Zar" w:hint="cs"/>
                <w:b/>
                <w:bCs/>
                <w:sz w:val="24"/>
                <w:szCs w:val="24"/>
                <w:rtl/>
                <w:lang w:bidi="fa-IR"/>
              </w:rPr>
              <w:t>۹۲</w:t>
            </w:r>
          </w:p>
        </w:tc>
        <w:tc>
          <w:tcPr>
            <w:tcW w:w="1849" w:type="dxa"/>
            <w:gridSpan w:val="2"/>
            <w:tcBorders>
              <w:top w:val="thinThickSmallGap" w:sz="24" w:space="0" w:color="auto"/>
              <w:left w:val="double" w:sz="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دوره اول سال 13</w:t>
            </w:r>
            <w:r w:rsidR="0022398D">
              <w:rPr>
                <w:rFonts w:ascii="Times New Roman" w:hAnsi="Times New Roman" w:cs="B Zar" w:hint="cs"/>
                <w:b/>
                <w:bCs/>
                <w:sz w:val="24"/>
                <w:szCs w:val="24"/>
                <w:rtl/>
                <w:lang w:bidi="fa-IR"/>
              </w:rPr>
              <w:t>۹۲</w:t>
            </w:r>
          </w:p>
        </w:tc>
        <w:tc>
          <w:tcPr>
            <w:tcW w:w="1452" w:type="dxa"/>
            <w:vMerge w:val="restart"/>
            <w:tcBorders>
              <w:top w:val="thinThickSmallGap" w:sz="24" w:space="0" w:color="auto"/>
              <w:left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lang w:bidi="fa-IR"/>
              </w:rPr>
            </w:pPr>
            <w:r w:rsidRPr="00575E31">
              <w:rPr>
                <w:rFonts w:ascii="Times New Roman" w:hAnsi="Times New Roman" w:cs="B Zar"/>
                <w:b/>
                <w:bCs/>
                <w:sz w:val="24"/>
                <w:szCs w:val="24"/>
                <w:lang w:bidi="fa-IR"/>
              </w:rPr>
              <w:t>DMU</w:t>
            </w:r>
            <w:r w:rsidRPr="00575E31">
              <w:rPr>
                <w:rFonts w:ascii="Times New Roman" w:hAnsi="Times New Roman" w:cs="B Zar"/>
                <w:b/>
                <w:bCs/>
                <w:sz w:val="24"/>
                <w:szCs w:val="24"/>
                <w:vertAlign w:val="subscript"/>
                <w:lang w:bidi="fa-IR"/>
              </w:rPr>
              <w:t>i</w:t>
            </w:r>
          </w:p>
        </w:tc>
        <w:tc>
          <w:tcPr>
            <w:tcW w:w="415" w:type="dxa"/>
            <w:vMerge w:val="restart"/>
            <w:tcBorders>
              <w:top w:val="thinThickSmallGap" w:sz="24" w:space="0" w:color="auto"/>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7725F9" w:rsidRPr="00575E31" w:rsidTr="00BB79BD">
        <w:trPr>
          <w:jc w:val="center"/>
        </w:trPr>
        <w:tc>
          <w:tcPr>
            <w:tcW w:w="924" w:type="dxa"/>
            <w:tcBorders>
              <w:top w:val="double" w:sz="4" w:space="0" w:color="auto"/>
              <w:left w:val="thinThickSmallGap" w:sz="2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924" w:type="dxa"/>
            <w:tcBorders>
              <w:top w:val="double" w:sz="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924" w:type="dxa"/>
            <w:tcBorders>
              <w:top w:val="double" w:sz="4" w:space="0" w:color="auto"/>
              <w:left w:val="double" w:sz="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924" w:type="dxa"/>
            <w:tcBorders>
              <w:top w:val="double" w:sz="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924" w:type="dxa"/>
            <w:tcBorders>
              <w:top w:val="double" w:sz="4" w:space="0" w:color="auto"/>
              <w:left w:val="double" w:sz="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924" w:type="dxa"/>
            <w:tcBorders>
              <w:top w:val="double" w:sz="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924" w:type="dxa"/>
            <w:tcBorders>
              <w:top w:val="double" w:sz="4" w:space="0" w:color="auto"/>
              <w:left w:val="double" w:sz="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AP</w:t>
            </w:r>
          </w:p>
        </w:tc>
        <w:tc>
          <w:tcPr>
            <w:tcW w:w="925" w:type="dxa"/>
            <w:tcBorders>
              <w:top w:val="double" w:sz="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b/>
                <w:bCs/>
                <w:sz w:val="24"/>
                <w:szCs w:val="24"/>
                <w:lang w:bidi="fa-IR"/>
              </w:rPr>
              <w:t>BCC</w:t>
            </w:r>
          </w:p>
        </w:tc>
        <w:tc>
          <w:tcPr>
            <w:tcW w:w="1452" w:type="dxa"/>
            <w:vMerge/>
            <w:tcBorders>
              <w:left w:val="double" w:sz="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c>
          <w:tcPr>
            <w:tcW w:w="415" w:type="dxa"/>
            <w:vMerge/>
            <w:tcBorders>
              <w:left w:val="double" w:sz="4" w:space="0" w:color="auto"/>
              <w:bottom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p>
        </w:tc>
      </w:tr>
      <w:tr w:rsidR="00BB79BD" w:rsidRPr="00575E31" w:rsidTr="00BB79BD">
        <w:trPr>
          <w:jc w:val="center"/>
        </w:trPr>
        <w:tc>
          <w:tcPr>
            <w:tcW w:w="924" w:type="dxa"/>
            <w:tcBorders>
              <w:top w:val="double" w:sz="4" w:space="0" w:color="auto"/>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53/148%</w:t>
            </w:r>
          </w:p>
        </w:tc>
        <w:tc>
          <w:tcPr>
            <w:tcW w:w="924"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01/154%</w:t>
            </w:r>
          </w:p>
        </w:tc>
        <w:tc>
          <w:tcPr>
            <w:tcW w:w="924"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37/153%</w:t>
            </w:r>
          </w:p>
        </w:tc>
        <w:tc>
          <w:tcPr>
            <w:tcW w:w="924"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tcBorders>
              <w:top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06/135%</w:t>
            </w:r>
          </w:p>
        </w:tc>
        <w:tc>
          <w:tcPr>
            <w:tcW w:w="925" w:type="dxa"/>
            <w:tcBorders>
              <w:top w:val="double" w:sz="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top w:val="double" w:sz="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الوند</w:t>
            </w:r>
          </w:p>
        </w:tc>
        <w:tc>
          <w:tcPr>
            <w:tcW w:w="415" w:type="dxa"/>
            <w:tcBorders>
              <w:top w:val="double" w:sz="4" w:space="0" w:color="auto"/>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66/275%</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93/192%</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89/115%</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91/93%</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امام چای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78/157%</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42/130%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88/139%</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17/103%</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سهره</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63/192%</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45/250%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04/120%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89/113%</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توجید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25/121%</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41/125%</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21/153%</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85/134%</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جاوید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46/149%</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66/139%</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09/112%</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47/117%</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رحمت</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34/170%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11/153%</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39/134%</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67/110%</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 xml:space="preserve">چای </w:t>
            </w:r>
            <w:r w:rsidRPr="00575E31">
              <w:rPr>
                <w:rFonts w:ascii="Times New Roman" w:hAnsi="Times New Roman" w:cs="B Zar" w:hint="cs"/>
                <w:sz w:val="24"/>
                <w:szCs w:val="24"/>
                <w:rtl/>
                <w:lang w:bidi="fa-IR"/>
              </w:rPr>
              <w:t>سی</w:t>
            </w:r>
            <w:r>
              <w:rPr>
                <w:rFonts w:ascii="Times New Roman" w:hAnsi="Times New Roman" w:cs="B Zar" w:hint="cs"/>
                <w:sz w:val="24"/>
                <w:szCs w:val="24"/>
                <w:rtl/>
                <w:lang w:bidi="fa-IR"/>
              </w:rPr>
              <w:t>سکو</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60/164%</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53/967%</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27/131%</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52/226%</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صومعه سرا</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47/163%</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04/116%</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30/109%</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44/124%</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طلاچای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28/130%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33/436%</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39/332%</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43/174%</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غروی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00/174%</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02/431%</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35/119%</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42/101%</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مظاهری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11</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84/187%</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94/84%</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06/145%</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52/127%</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کوهستان سبز</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99/190%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56/120%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42/104%</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گشت فومن</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65/154%</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03/120%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59/109%</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05/185%</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گرکرود</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14</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24/180%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13/104%</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77/129%</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65/101%</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گل سبز</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15</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lastRenderedPageBreak/>
              <w:t>24/104%</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ــ</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96/81%</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47/489%</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47/111%</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ندا</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16</w:t>
            </w:r>
          </w:p>
        </w:tc>
      </w:tr>
      <w:tr w:rsidR="00BB79BD" w:rsidRPr="00575E31" w:rsidTr="00BB79BD">
        <w:trPr>
          <w:jc w:val="center"/>
        </w:trPr>
        <w:tc>
          <w:tcPr>
            <w:tcW w:w="924" w:type="dxa"/>
            <w:tcBorders>
              <w:lef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78/269%</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03/261%</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75/151%</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38/101%</w:t>
            </w:r>
          </w:p>
        </w:tc>
        <w:tc>
          <w:tcPr>
            <w:tcW w:w="925"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چای نورجعفری</w:t>
            </w:r>
          </w:p>
        </w:tc>
        <w:tc>
          <w:tcPr>
            <w:tcW w:w="415" w:type="dxa"/>
            <w:tcBorders>
              <w:left w:val="double" w:sz="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17</w:t>
            </w:r>
          </w:p>
        </w:tc>
      </w:tr>
      <w:tr w:rsidR="00BB79BD" w:rsidRPr="00575E31" w:rsidTr="00BB79BD">
        <w:trPr>
          <w:jc w:val="center"/>
        </w:trPr>
        <w:tc>
          <w:tcPr>
            <w:tcW w:w="924" w:type="dxa"/>
            <w:tcBorders>
              <w:left w:val="thinThickSmallGap" w:sz="24" w:space="0" w:color="auto"/>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99/129%</w:t>
            </w:r>
          </w:p>
        </w:tc>
        <w:tc>
          <w:tcPr>
            <w:tcW w:w="924"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03/154%</w:t>
            </w:r>
          </w:p>
        </w:tc>
        <w:tc>
          <w:tcPr>
            <w:tcW w:w="924"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94/112%</w:t>
            </w:r>
          </w:p>
        </w:tc>
        <w:tc>
          <w:tcPr>
            <w:tcW w:w="924"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924"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70/147%</w:t>
            </w:r>
          </w:p>
        </w:tc>
        <w:tc>
          <w:tcPr>
            <w:tcW w:w="925" w:type="dxa"/>
            <w:tcBorders>
              <w:bottom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100%</w:t>
            </w:r>
          </w:p>
        </w:tc>
        <w:tc>
          <w:tcPr>
            <w:tcW w:w="1452" w:type="dxa"/>
            <w:tcBorders>
              <w:bottom w:val="thinThickSmallGap" w:sz="24" w:space="0" w:color="auto"/>
              <w:right w:val="double" w:sz="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Pr>
                <w:rFonts w:ascii="Times New Roman" w:hAnsi="Times New Roman" w:cs="B Zar" w:hint="cs"/>
                <w:sz w:val="24"/>
                <w:szCs w:val="24"/>
                <w:rtl/>
                <w:lang w:bidi="fa-IR"/>
              </w:rPr>
              <w:t>نوشینه چای</w:t>
            </w:r>
          </w:p>
        </w:tc>
        <w:tc>
          <w:tcPr>
            <w:tcW w:w="415" w:type="dxa"/>
            <w:tcBorders>
              <w:left w:val="double" w:sz="4" w:space="0" w:color="auto"/>
              <w:bottom w:val="thinThickSmallGap" w:sz="24" w:space="0" w:color="auto"/>
              <w:right w:val="thinThickSmallGap" w:sz="24" w:space="0" w:color="auto"/>
            </w:tcBorders>
            <w:shd w:val="clear" w:color="auto" w:fill="auto"/>
            <w:vAlign w:val="center"/>
          </w:tcPr>
          <w:p w:rsidR="00BB79BD" w:rsidRPr="00575E31" w:rsidRDefault="00BB79BD" w:rsidP="00BB79BD">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18</w:t>
            </w:r>
          </w:p>
        </w:tc>
      </w:tr>
    </w:tbl>
    <w:p w:rsidR="007725F9" w:rsidRPr="00575E31" w:rsidRDefault="007725F9" w:rsidP="005D7038">
      <w:pPr>
        <w:bidi/>
        <w:spacing w:after="0" w:line="360" w:lineRule="auto"/>
        <w:jc w:val="both"/>
        <w:rPr>
          <w:rFonts w:ascii="Times New Roman" w:hAnsi="Times New Roman" w:cs="B Zar"/>
          <w:b/>
          <w:bCs/>
          <w:sz w:val="24"/>
          <w:szCs w:val="24"/>
          <w:rtl/>
          <w:lang w:bidi="fa-IR"/>
        </w:rPr>
      </w:pPr>
    </w:p>
    <w:p w:rsidR="007725F9" w:rsidRPr="00CA5089" w:rsidRDefault="007725F9"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4</w:t>
      </w:r>
      <w:r w:rsidRPr="00CA5089">
        <w:rPr>
          <w:rFonts w:ascii="Times New Roman" w:hAnsi="Times New Roman" w:cs="B Zar" w:hint="cs"/>
          <w:b/>
          <w:bCs/>
          <w:sz w:val="24"/>
          <w:szCs w:val="24"/>
          <w:rtl/>
          <w:lang w:bidi="fa-IR"/>
        </w:rPr>
        <w:t>-4- تجزیه و تحلیل</w:t>
      </w:r>
    </w:p>
    <w:p w:rsidR="007725F9" w:rsidRPr="00CA5089" w:rsidRDefault="007725F9" w:rsidP="00164421">
      <w:pPr>
        <w:bidi/>
        <w:spacing w:after="0" w:line="360" w:lineRule="auto"/>
        <w:ind w:firstLine="284"/>
        <w:jc w:val="both"/>
        <w:rPr>
          <w:rFonts w:ascii="Times New Roman" w:eastAsia="Times New Roman" w:hAnsi="Times New Roman" w:cs="B Zar"/>
          <w:sz w:val="24"/>
          <w:szCs w:val="24"/>
          <w:rtl/>
          <w:lang w:bidi="fa-IR"/>
        </w:rPr>
      </w:pPr>
      <w:r w:rsidRPr="00CA5089">
        <w:rPr>
          <w:rFonts w:ascii="Times New Roman" w:hAnsi="Times New Roman" w:cs="B Zar" w:hint="cs"/>
          <w:sz w:val="24"/>
          <w:szCs w:val="24"/>
          <w:rtl/>
          <w:lang w:bidi="fa-IR"/>
        </w:rPr>
        <w:t xml:space="preserve">همان‌گونه که در فصل دوم بیان گردید، در روش تحلیل پوششی داده‌ها برای هریک از بنگاه‌های غیرکارا، ترکیبی از بنگاه‌های کارا به‌عنوان مرجع و الگو معرفی می‌گردند. به این بنگاه ترکیب شده حاصل، بنگاه مجازی گفته می‌شود. سهم هریک از بنگاه‌های کارا در تشکیل بنگاه مجازی بستگی به وزن </w:t>
      </w:r>
      <w:r w:rsidRPr="00CA5089">
        <w:rPr>
          <w:rFonts w:ascii="Times New Roman" w:hAnsi="Times New Roman" w:cs="B Zar"/>
          <w:sz w:val="24"/>
          <w:szCs w:val="24"/>
          <w:vertAlign w:val="subscript"/>
          <w:lang w:bidi="fa-IR"/>
        </w:rPr>
        <w:t>i</w:t>
      </w:r>
      <w:r w:rsidRPr="00CA5089">
        <w:rPr>
          <w:rFonts w:ascii="Times New Roman" w:hAnsi="Times New Roman" w:cs="B Zar" w:hint="cs"/>
          <w:sz w:val="24"/>
          <w:szCs w:val="24"/>
          <w:rtl/>
          <w:lang w:bidi="fa-IR"/>
        </w:rPr>
        <w:t xml:space="preserve"> دارد که با حل مدل تحلیل پوششی داده‌ها برای هریک از بنگاه‌های کارا محاسبه و ارائه می‌شود</w:t>
      </w:r>
      <w:r w:rsidR="003D12BB">
        <w:rPr>
          <w:rFonts w:ascii="Times New Roman" w:hAnsi="Times New Roman" w:cs="B Zar"/>
          <w:sz w:val="24"/>
          <w:szCs w:val="24"/>
          <w:lang w:bidi="fa-IR"/>
        </w:rPr>
        <w:t>(Bowlin and William, 1995)</w:t>
      </w:r>
      <w:r w:rsidR="003D12BB">
        <w:rPr>
          <w:rFonts w:ascii="Times New Roman" w:hAnsi="Times New Roman" w:cs="B Zar" w:hint="cs"/>
          <w:sz w:val="24"/>
          <w:szCs w:val="24"/>
          <w:rtl/>
          <w:lang w:bidi="fa-IR"/>
        </w:rPr>
        <w:t>.</w:t>
      </w:r>
      <w:r w:rsidRPr="00CA5089">
        <w:rPr>
          <w:rFonts w:ascii="Times New Roman" w:hAnsi="Times New Roman" w:cs="B Zar" w:hint="cs"/>
          <w:sz w:val="24"/>
          <w:szCs w:val="24"/>
          <w:rtl/>
          <w:lang w:bidi="fa-IR"/>
        </w:rPr>
        <w:t xml:space="preserve"> به‌عنوان نمونه در جدول(4-3) </w:t>
      </w:r>
      <w:r w:rsidR="00164421">
        <w:rPr>
          <w:rFonts w:ascii="Times New Roman" w:hAnsi="Times New Roman" w:cs="B Zar" w:hint="cs"/>
          <w:sz w:val="24"/>
          <w:szCs w:val="24"/>
          <w:rtl/>
          <w:lang w:bidi="fa-IR"/>
        </w:rPr>
        <w:t>چای توحید</w:t>
      </w:r>
      <w:r w:rsidRPr="00CA5089">
        <w:rPr>
          <w:rFonts w:ascii="Times New Roman" w:hAnsi="Times New Roman" w:cs="B Zar" w:hint="cs"/>
          <w:sz w:val="24"/>
          <w:szCs w:val="24"/>
          <w:rtl/>
          <w:lang w:bidi="fa-IR"/>
        </w:rPr>
        <w:t xml:space="preserve"> مقدار</w:t>
      </w:r>
      <m:oMath>
        <m:r>
          <m:rPr>
            <m:sty m:val="p"/>
          </m:rPr>
          <w:rPr>
            <w:rFonts w:ascii="Cambria Math" w:hAnsi="Cambria Math" w:cs="Times New Roman" w:hint="cs"/>
            <w:sz w:val="24"/>
            <w:szCs w:val="24"/>
            <w:rtl/>
            <w:lang w:bidi="fa-IR"/>
          </w:rPr>
          <m:t>θ</m:t>
        </m:r>
        <m:r>
          <m:rPr>
            <m:sty m:val="p"/>
          </m:rPr>
          <w:rPr>
            <w:rFonts w:ascii="Cambria Math" w:hAnsi="Cambria Math" w:cs="Times New Roman"/>
            <w:sz w:val="24"/>
            <w:szCs w:val="24"/>
            <w:lang w:bidi="fa-IR"/>
          </w:rPr>
          <m:t>=%87/51</m:t>
        </m:r>
      </m:oMath>
      <w:r w:rsidRPr="00CA5089">
        <w:rPr>
          <w:rFonts w:ascii="Times New Roman" w:eastAsia="Times New Roman" w:hAnsi="Times New Roman" w:cs="B Zar" w:hint="cs"/>
          <w:sz w:val="24"/>
          <w:szCs w:val="24"/>
          <w:rtl/>
          <w:lang w:bidi="fa-IR"/>
        </w:rPr>
        <w:t xml:space="preserve"> را دارا می‌باشد که به معنی آن است شرکت دارای کارایی 51/87 درصد است، یعنی واحدی ناکاراست. همچنین در ستون آخر جدول مذکور، بنگاه مرجع به‌منظور کارا شدن واحدهای ناکارا ارائه شده است. مقدار این ستون برای واحدهای کارا، تعداد دفعات الگو قرار گرفتن آن‌ها می‌باشد. از آن‌جا که</w:t>
      </w:r>
      <w:r w:rsidRPr="00CA5089">
        <w:rPr>
          <w:rFonts w:ascii="Times New Roman" w:eastAsia="Times New Roman" w:hAnsi="Times New Roman" w:cs="B Zar"/>
          <w:sz w:val="24"/>
          <w:szCs w:val="24"/>
          <w:lang w:bidi="fa-IR"/>
        </w:rPr>
        <w:t xml:space="preserve"> </w:t>
      </w:r>
      <m:oMath>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2</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8</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10</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λ</m:t>
            </m:r>
          </m:e>
          <m:sub>
            <m:r>
              <w:rPr>
                <w:rFonts w:ascii="Cambria Math" w:eastAsia="Times New Roman" w:hAnsi="Cambria Math" w:cs="B Zar"/>
                <w:sz w:val="24"/>
                <w:szCs w:val="24"/>
                <w:lang w:bidi="fa-IR"/>
              </w:rPr>
              <m:t>11</m:t>
            </m:r>
          </m:sub>
        </m:sSub>
        <m:r>
          <w:rPr>
            <w:rFonts w:ascii="Cambria Math" w:eastAsia="Times New Roman" w:hAnsi="Cambria Math" w:cs="B Zar"/>
            <w:sz w:val="24"/>
            <w:szCs w:val="24"/>
            <w:lang w:bidi="fa-IR"/>
          </w:rPr>
          <m:t>≠0</m:t>
        </m:r>
      </m:oMath>
      <w:r w:rsidRPr="00CA5089">
        <w:rPr>
          <w:rFonts w:ascii="Times New Roman" w:eastAsia="Times New Roman" w:hAnsi="Times New Roman" w:cs="B Zar" w:hint="cs"/>
          <w:sz w:val="24"/>
          <w:szCs w:val="24"/>
          <w:rtl/>
          <w:lang w:bidi="fa-IR"/>
        </w:rPr>
        <w:t xml:space="preserve"> هستند، لذا واحدهای مرجع شرکت </w:t>
      </w:r>
      <w:r w:rsidR="00164421">
        <w:rPr>
          <w:rFonts w:ascii="Times New Roman" w:eastAsia="Times New Roman" w:hAnsi="Times New Roman" w:cs="B Zar" w:hint="cs"/>
          <w:sz w:val="24"/>
          <w:szCs w:val="24"/>
          <w:rtl/>
          <w:lang w:bidi="fa-IR"/>
        </w:rPr>
        <w:t>چای توحید</w:t>
      </w:r>
      <w:r w:rsidRPr="00CA5089">
        <w:rPr>
          <w:rFonts w:ascii="Times New Roman" w:eastAsia="Times New Roman" w:hAnsi="Times New Roman" w:cs="B Zar" w:hint="cs"/>
          <w:sz w:val="24"/>
          <w:szCs w:val="24"/>
          <w:rtl/>
          <w:lang w:bidi="fa-IR"/>
        </w:rPr>
        <w:t xml:space="preserve">، شرکت‌های 2، 8، 10 و 11 می‌باشد.ورودی‌های واحد مجازی شرکت </w:t>
      </w:r>
      <w:r w:rsidR="00164421">
        <w:rPr>
          <w:rFonts w:ascii="Times New Roman" w:eastAsia="Times New Roman" w:hAnsi="Times New Roman" w:cs="B Zar" w:hint="cs"/>
          <w:sz w:val="24"/>
          <w:szCs w:val="24"/>
          <w:rtl/>
          <w:lang w:bidi="fa-IR"/>
        </w:rPr>
        <w:t>چای توحید</w:t>
      </w:r>
      <w:r w:rsidRPr="00CA5089">
        <w:rPr>
          <w:rFonts w:ascii="Times New Roman" w:eastAsia="Times New Roman" w:hAnsi="Times New Roman" w:cs="B Zar" w:hint="cs"/>
          <w:sz w:val="24"/>
          <w:szCs w:val="24"/>
          <w:rtl/>
          <w:lang w:bidi="fa-IR"/>
        </w:rPr>
        <w:t xml:space="preserve"> به‌صورت زیر محاسبه می‌شود:</w:t>
      </w:r>
    </w:p>
    <w:p w:rsidR="007725F9" w:rsidRPr="00CA5089" w:rsidRDefault="007725F9" w:rsidP="005D7038">
      <w:pPr>
        <w:bidi/>
        <w:spacing w:after="0" w:line="360" w:lineRule="auto"/>
        <w:ind w:firstLine="284"/>
        <w:jc w:val="both"/>
        <w:rPr>
          <w:rFonts w:ascii="Times New Roman" w:eastAsia="Times New Roman" w:hAnsi="Times New Roman" w:cs="B Zar"/>
          <w:sz w:val="24"/>
          <w:szCs w:val="24"/>
          <w:rtl/>
          <w:lang w:bidi="fa-IR"/>
        </w:rPr>
      </w:pPr>
      <w:r w:rsidRPr="00CA5089">
        <w:rPr>
          <w:rFonts w:ascii="Times New Roman" w:eastAsia="Times New Roman" w:hAnsi="Times New Roman" w:cs="B Zar" w:hint="cs"/>
          <w:sz w:val="24"/>
          <w:szCs w:val="24"/>
          <w:rtl/>
          <w:lang w:bidi="fa-IR"/>
        </w:rPr>
        <w:t>(ورودی‌های واحد 11)</w:t>
      </w:r>
      <w:r w:rsidR="003C7291">
        <w:rPr>
          <w:position w:val="-14"/>
          <w:sz w:val="24"/>
          <w:szCs w:val="24"/>
        </w:rPr>
        <w:pict>
          <v:shape id="_x0000_i1121" type="#_x0000_t75" style="width:14.6pt;height:21.4pt" equationxml="&lt;">
            <v:imagedata r:id="rId239" o:title="" chromakey="white"/>
          </v:shape>
        </w:pict>
      </w:r>
      <w:r w:rsidRPr="00CA5089">
        <w:rPr>
          <w:rFonts w:ascii="Times New Roman" w:eastAsia="Times New Roman" w:hAnsi="Times New Roman" w:cs="B Zar" w:hint="cs"/>
          <w:sz w:val="24"/>
          <w:szCs w:val="24"/>
          <w:vertAlign w:val="subscript"/>
          <w:rtl/>
          <w:lang w:bidi="fa-IR"/>
        </w:rPr>
        <w:t xml:space="preserve"> 11</w:t>
      </w:r>
      <w:r w:rsidR="003C7291">
        <w:rPr>
          <w:position w:val="-14"/>
          <w:sz w:val="24"/>
          <w:szCs w:val="24"/>
        </w:rPr>
        <w:pict>
          <v:shape id="_x0000_i1122" type="#_x0000_t75" style="width:6.8pt;height:21.4pt" equationxml="&lt;">
            <v:imagedata r:id="rId230" o:title="" chromakey="white"/>
          </v:shape>
        </w:pict>
      </w:r>
      <w:r w:rsidRPr="00CA5089">
        <w:rPr>
          <w:rFonts w:ascii="Times New Roman" w:eastAsia="Times New Roman" w:hAnsi="Times New Roman" w:cs="B Zar" w:hint="cs"/>
          <w:sz w:val="24"/>
          <w:szCs w:val="24"/>
          <w:rtl/>
          <w:lang w:bidi="fa-IR"/>
        </w:rPr>
        <w:t xml:space="preserve"> + (ورودی‌های واحد 10)</w:t>
      </w:r>
      <w:r w:rsidR="003C7291">
        <w:rPr>
          <w:position w:val="-14"/>
          <w:sz w:val="24"/>
          <w:szCs w:val="24"/>
        </w:rPr>
        <w:pict>
          <v:shape id="_x0000_i1123" type="#_x0000_t75" style="width:14.6pt;height:21.4pt" equationxml="&lt;">
            <v:imagedata r:id="rId239" o:title="" chromakey="white"/>
          </v:shape>
        </w:pict>
      </w:r>
      <w:r w:rsidRPr="00CA5089">
        <w:rPr>
          <w:rFonts w:ascii="Times New Roman" w:eastAsia="Times New Roman" w:hAnsi="Times New Roman" w:cs="B Zar" w:hint="cs"/>
          <w:sz w:val="24"/>
          <w:szCs w:val="24"/>
          <w:vertAlign w:val="subscript"/>
          <w:rtl/>
          <w:lang w:bidi="fa-IR"/>
        </w:rPr>
        <w:t xml:space="preserve"> 10</w:t>
      </w:r>
      <w:r w:rsidR="003C7291">
        <w:rPr>
          <w:position w:val="-14"/>
          <w:sz w:val="24"/>
          <w:szCs w:val="24"/>
        </w:rPr>
        <w:pict>
          <v:shape id="_x0000_i1124" type="#_x0000_t75" style="width:6.8pt;height:21.4pt" equationxml="&lt;">
            <v:imagedata r:id="rId230" o:title="" chromakey="white"/>
          </v:shape>
        </w:pict>
      </w:r>
      <w:r w:rsidRPr="00CA5089">
        <w:rPr>
          <w:rFonts w:ascii="Times New Roman" w:eastAsia="Times New Roman" w:hAnsi="Times New Roman" w:cs="B Zar" w:hint="cs"/>
          <w:sz w:val="24"/>
          <w:szCs w:val="24"/>
          <w:rtl/>
          <w:lang w:bidi="fa-IR"/>
        </w:rPr>
        <w:t xml:space="preserve"> + (ورودی‌های واحد8)</w:t>
      </w:r>
      <w:r w:rsidR="003C7291">
        <w:rPr>
          <w:position w:val="-14"/>
          <w:sz w:val="24"/>
          <w:szCs w:val="24"/>
        </w:rPr>
        <w:pict>
          <v:shape id="_x0000_i1125" type="#_x0000_t75" style="width:14.6pt;height:21.4pt" equationxml="&lt;">
            <v:imagedata r:id="rId239" o:title="" chromakey="white"/>
          </v:shape>
        </w:pict>
      </w:r>
      <w:r w:rsidRPr="00CA5089">
        <w:rPr>
          <w:rFonts w:ascii="Times New Roman" w:eastAsia="Times New Roman" w:hAnsi="Times New Roman" w:cs="B Zar" w:hint="cs"/>
          <w:sz w:val="24"/>
          <w:szCs w:val="24"/>
          <w:vertAlign w:val="subscript"/>
          <w:rtl/>
          <w:lang w:bidi="fa-IR"/>
        </w:rPr>
        <w:t xml:space="preserve"> 8</w:t>
      </w:r>
      <w:r w:rsidR="003C7291">
        <w:rPr>
          <w:position w:val="-14"/>
          <w:sz w:val="24"/>
          <w:szCs w:val="24"/>
        </w:rPr>
        <w:pict>
          <v:shape id="_x0000_i1126" type="#_x0000_t75" style="width:6.8pt;height:21.4pt" equationxml="&lt;">
            <v:imagedata r:id="rId230" o:title="" chromakey="white"/>
          </v:shape>
        </w:pict>
      </w:r>
      <w:r w:rsidRPr="00CA5089">
        <w:rPr>
          <w:rFonts w:ascii="Times New Roman" w:eastAsia="Times New Roman" w:hAnsi="Times New Roman" w:cs="B Zar" w:hint="cs"/>
          <w:sz w:val="24"/>
          <w:szCs w:val="24"/>
          <w:rtl/>
          <w:lang w:bidi="fa-IR"/>
        </w:rPr>
        <w:t xml:space="preserve"> + (ورودی‌های واحد 2)</w:t>
      </w:r>
      <w:r w:rsidR="003C7291">
        <w:rPr>
          <w:position w:val="-14"/>
          <w:sz w:val="24"/>
          <w:szCs w:val="24"/>
        </w:rPr>
        <w:pict>
          <v:shape id="_x0000_i1127" type="#_x0000_t75" style="width:14.6pt;height:21.4pt" equationxml="&lt;">
            <v:imagedata r:id="rId239" o:title="" chromakey="white"/>
          </v:shape>
        </w:pict>
      </w:r>
      <w:r w:rsidRPr="00CA5089">
        <w:rPr>
          <w:rFonts w:ascii="Times New Roman" w:eastAsia="Times New Roman" w:hAnsi="Times New Roman" w:cs="B Zar" w:hint="cs"/>
          <w:sz w:val="24"/>
          <w:szCs w:val="24"/>
          <w:vertAlign w:val="subscript"/>
          <w:rtl/>
          <w:lang w:bidi="fa-IR"/>
        </w:rPr>
        <w:t xml:space="preserve"> 2</w:t>
      </w:r>
      <w:r w:rsidR="003C7291">
        <w:rPr>
          <w:position w:val="-14"/>
          <w:sz w:val="24"/>
          <w:szCs w:val="24"/>
        </w:rPr>
        <w:pict>
          <v:shape id="_x0000_i1128" type="#_x0000_t75" style="width:6.8pt;height:21.4pt" equationxml="&lt;">
            <v:imagedata r:id="rId230" o:title="" chromakey="white"/>
          </v:shape>
        </w:pict>
      </w:r>
      <w:r w:rsidRPr="00CA5089">
        <w:rPr>
          <w:rFonts w:ascii="Times New Roman" w:eastAsia="Times New Roman" w:hAnsi="Times New Roman" w:cs="B Zar" w:hint="cs"/>
          <w:sz w:val="24"/>
          <w:szCs w:val="24"/>
          <w:rtl/>
          <w:lang w:bidi="fa-IR"/>
        </w:rPr>
        <w:t xml:space="preserve"> واحد مورد بررسی، برای این‌که به مرز کارا برسد باید میزان وروی‌های خود را به میزان ورودی واحد مجازی برساند یعنی با بهای تمام شده کالای فروش رفته برابر 101993، هزینه‌های توزیع و فروش/ عمومی و اداری برابر 6089، هزینه‌های مالی به میزان 12270 و سرمایه‌گذاری‌های بلندمدت 14791 میلیون ریال بتواند خروجی‌هایی به میزان 250781 میلیون ریال درآمد ناشی از فروش محصول و 70945 میلیون ریال موجودی مواد و کالا داشته باشد.</w:t>
      </w:r>
    </w:p>
    <w:p w:rsidR="007725F9" w:rsidRPr="00CA5089" w:rsidRDefault="007725F9" w:rsidP="005D7038">
      <w:pPr>
        <w:bidi/>
        <w:spacing w:after="0" w:line="360" w:lineRule="auto"/>
        <w:ind w:firstLine="284"/>
        <w:jc w:val="both"/>
        <w:rPr>
          <w:rFonts w:ascii="Times New Roman" w:eastAsia="Times New Roman" w:hAnsi="Times New Roman" w:cs="B Zar"/>
          <w:sz w:val="24"/>
          <w:szCs w:val="24"/>
          <w:rtl/>
          <w:lang w:bidi="fa-IR"/>
        </w:rPr>
      </w:pPr>
      <w:r w:rsidRPr="00CA5089">
        <w:rPr>
          <w:rFonts w:ascii="Times New Roman" w:eastAsia="Times New Roman" w:hAnsi="Times New Roman" w:cs="B Zar" w:hint="cs"/>
          <w:sz w:val="24"/>
          <w:szCs w:val="24"/>
          <w:rtl/>
          <w:lang w:bidi="fa-IR"/>
        </w:rPr>
        <w:t>هم‌چنین در جدول زیر نتایج حاصل از مدل تحقیق در دو حالت قطعی و فازی مورد مقایسه قرار گرفته است.</w:t>
      </w:r>
    </w:p>
    <w:p w:rsidR="003571A8" w:rsidRDefault="003571A8" w:rsidP="005D7038">
      <w:pPr>
        <w:bidi/>
        <w:spacing w:after="0" w:line="360" w:lineRule="auto"/>
        <w:jc w:val="center"/>
        <w:rPr>
          <w:rFonts w:ascii="Times New Roman" w:eastAsia="Times New Roman" w:hAnsi="Times New Roman" w:cs="B Zar"/>
          <w:b/>
          <w:bCs/>
          <w:sz w:val="24"/>
          <w:szCs w:val="24"/>
          <w:rtl/>
          <w:lang w:bidi="fa-IR"/>
        </w:rPr>
      </w:pPr>
    </w:p>
    <w:p w:rsidR="003571A8" w:rsidRDefault="003571A8" w:rsidP="003571A8">
      <w:pPr>
        <w:bidi/>
        <w:spacing w:after="0" w:line="360" w:lineRule="auto"/>
        <w:jc w:val="center"/>
        <w:rPr>
          <w:rFonts w:ascii="Times New Roman" w:eastAsia="Times New Roman" w:hAnsi="Times New Roman" w:cs="B Zar"/>
          <w:b/>
          <w:bCs/>
          <w:sz w:val="24"/>
          <w:szCs w:val="24"/>
          <w:rtl/>
          <w:lang w:bidi="fa-IR"/>
        </w:rPr>
      </w:pPr>
    </w:p>
    <w:p w:rsidR="003571A8" w:rsidRDefault="003571A8" w:rsidP="003571A8">
      <w:pPr>
        <w:bidi/>
        <w:spacing w:after="0" w:line="360" w:lineRule="auto"/>
        <w:jc w:val="center"/>
        <w:rPr>
          <w:rFonts w:ascii="Times New Roman" w:eastAsia="Times New Roman" w:hAnsi="Times New Roman" w:cs="B Zar"/>
          <w:b/>
          <w:bCs/>
          <w:sz w:val="24"/>
          <w:szCs w:val="24"/>
          <w:rtl/>
          <w:lang w:bidi="fa-IR"/>
        </w:rPr>
      </w:pPr>
    </w:p>
    <w:p w:rsidR="003571A8" w:rsidRDefault="003571A8" w:rsidP="003571A8">
      <w:pPr>
        <w:bidi/>
        <w:spacing w:after="0" w:line="360" w:lineRule="auto"/>
        <w:jc w:val="center"/>
        <w:rPr>
          <w:rFonts w:ascii="Times New Roman" w:eastAsia="Times New Roman" w:hAnsi="Times New Roman" w:cs="B Zar"/>
          <w:b/>
          <w:bCs/>
          <w:sz w:val="24"/>
          <w:szCs w:val="24"/>
          <w:rtl/>
          <w:lang w:bidi="fa-IR"/>
        </w:rPr>
      </w:pPr>
    </w:p>
    <w:p w:rsidR="007725F9" w:rsidRPr="00575E31" w:rsidRDefault="007725F9" w:rsidP="003571A8">
      <w:pPr>
        <w:bidi/>
        <w:spacing w:after="0" w:line="360" w:lineRule="auto"/>
        <w:jc w:val="center"/>
        <w:rPr>
          <w:rFonts w:ascii="Times New Roman" w:eastAsia="Times New Roman" w:hAnsi="Times New Roman" w:cs="B Zar"/>
          <w:b/>
          <w:bCs/>
          <w:sz w:val="24"/>
          <w:szCs w:val="24"/>
          <w:rtl/>
          <w:lang w:bidi="fa-IR"/>
        </w:rPr>
      </w:pPr>
      <w:r w:rsidRPr="00575E31">
        <w:rPr>
          <w:rFonts w:ascii="Times New Roman" w:eastAsia="Times New Roman" w:hAnsi="Times New Roman" w:cs="B Zar" w:hint="cs"/>
          <w:b/>
          <w:bCs/>
          <w:sz w:val="24"/>
          <w:szCs w:val="24"/>
          <w:rtl/>
          <w:lang w:bidi="fa-IR"/>
        </w:rPr>
        <w:t>جدول(4-12): مقایسه نتایج حاصل از مدل تحقیق در دو حالت قطعی و فازی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649"/>
        <w:gridCol w:w="1849"/>
        <w:gridCol w:w="1849"/>
        <w:gridCol w:w="1849"/>
      </w:tblGrid>
      <w:tr w:rsidR="007725F9" w:rsidRPr="00575E31" w:rsidTr="001D7866">
        <w:tc>
          <w:tcPr>
            <w:tcW w:w="2047" w:type="dxa"/>
            <w:vMerge w:val="restart"/>
            <w:tcBorders>
              <w:top w:val="thinThickSmallGap" w:sz="24" w:space="0" w:color="auto"/>
              <w:left w:val="thinThickSmallGap" w:sz="2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دوره‌های زمانی</w:t>
            </w:r>
          </w:p>
        </w:tc>
        <w:tc>
          <w:tcPr>
            <w:tcW w:w="3498" w:type="dxa"/>
            <w:gridSpan w:val="2"/>
            <w:tcBorders>
              <w:top w:val="thinThickSmallGap" w:sz="24" w:space="0" w:color="auto"/>
              <w:left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 xml:space="preserve">میانگین کارایی </w:t>
            </w:r>
            <w:r w:rsidR="003571A8" w:rsidRPr="003571A8">
              <w:rPr>
                <w:rFonts w:ascii="Times New Roman" w:hAnsi="Times New Roman" w:cs="B Zar" w:hint="cs"/>
                <w:b/>
                <w:bCs/>
                <w:sz w:val="24"/>
                <w:szCs w:val="24"/>
                <w:rtl/>
                <w:lang w:bidi="fa-IR"/>
              </w:rPr>
              <w:t>کارخانه</w:t>
            </w:r>
            <w:r w:rsidR="003571A8" w:rsidRPr="003571A8">
              <w:rPr>
                <w:rFonts w:ascii="Times New Roman" w:hAnsi="Times New Roman" w:cs="B Zar"/>
                <w:b/>
                <w:bCs/>
                <w:sz w:val="24"/>
                <w:szCs w:val="24"/>
                <w:rtl/>
                <w:lang w:bidi="fa-IR"/>
              </w:rPr>
              <w:t xml:space="preserve"> </w:t>
            </w:r>
            <w:r w:rsidR="003571A8" w:rsidRPr="003571A8">
              <w:rPr>
                <w:rFonts w:ascii="Times New Roman" w:hAnsi="Times New Roman" w:cs="B Zar" w:hint="cs"/>
                <w:b/>
                <w:bCs/>
                <w:sz w:val="24"/>
                <w:szCs w:val="24"/>
                <w:rtl/>
                <w:lang w:bidi="fa-IR"/>
              </w:rPr>
              <w:t>های</w:t>
            </w:r>
            <w:r w:rsidR="003571A8" w:rsidRPr="003571A8">
              <w:rPr>
                <w:rFonts w:ascii="Times New Roman" w:hAnsi="Times New Roman" w:cs="B Zar"/>
                <w:b/>
                <w:bCs/>
                <w:sz w:val="24"/>
                <w:szCs w:val="24"/>
                <w:rtl/>
                <w:lang w:bidi="fa-IR"/>
              </w:rPr>
              <w:t xml:space="preserve"> </w:t>
            </w:r>
            <w:r w:rsidR="003571A8" w:rsidRPr="003571A8">
              <w:rPr>
                <w:rFonts w:ascii="Times New Roman" w:hAnsi="Times New Roman" w:cs="B Zar" w:hint="cs"/>
                <w:b/>
                <w:bCs/>
                <w:sz w:val="24"/>
                <w:szCs w:val="24"/>
                <w:rtl/>
                <w:lang w:bidi="fa-IR"/>
              </w:rPr>
              <w:t>چای</w:t>
            </w:r>
            <w:r w:rsidR="003571A8" w:rsidRPr="003571A8">
              <w:rPr>
                <w:rFonts w:ascii="Times New Roman" w:hAnsi="Times New Roman" w:cs="B Zar"/>
                <w:b/>
                <w:bCs/>
                <w:sz w:val="24"/>
                <w:szCs w:val="24"/>
                <w:rtl/>
                <w:lang w:bidi="fa-IR"/>
              </w:rPr>
              <w:t xml:space="preserve"> </w:t>
            </w:r>
            <w:r w:rsidR="003571A8" w:rsidRPr="003571A8">
              <w:rPr>
                <w:rFonts w:ascii="Times New Roman" w:hAnsi="Times New Roman" w:cs="B Zar" w:hint="cs"/>
                <w:b/>
                <w:bCs/>
                <w:sz w:val="24"/>
                <w:szCs w:val="24"/>
                <w:rtl/>
                <w:lang w:bidi="fa-IR"/>
              </w:rPr>
              <w:t>استان</w:t>
            </w:r>
            <w:r w:rsidR="003571A8" w:rsidRPr="003571A8">
              <w:rPr>
                <w:rFonts w:ascii="Times New Roman" w:hAnsi="Times New Roman" w:cs="B Zar"/>
                <w:b/>
                <w:bCs/>
                <w:sz w:val="24"/>
                <w:szCs w:val="24"/>
                <w:rtl/>
                <w:lang w:bidi="fa-IR"/>
              </w:rPr>
              <w:t xml:space="preserve"> </w:t>
            </w:r>
            <w:r w:rsidR="003571A8" w:rsidRPr="003571A8">
              <w:rPr>
                <w:rFonts w:ascii="Times New Roman" w:hAnsi="Times New Roman" w:cs="B Zar" w:hint="cs"/>
                <w:b/>
                <w:bCs/>
                <w:sz w:val="24"/>
                <w:szCs w:val="24"/>
                <w:rtl/>
                <w:lang w:bidi="fa-IR"/>
              </w:rPr>
              <w:t>گیلان</w:t>
            </w:r>
          </w:p>
        </w:tc>
        <w:tc>
          <w:tcPr>
            <w:tcW w:w="3698" w:type="dxa"/>
            <w:gridSpan w:val="2"/>
            <w:tcBorders>
              <w:top w:val="thinThickSmallGap" w:sz="24" w:space="0" w:color="auto"/>
              <w:left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تعداد واحدهای کارا</w:t>
            </w:r>
          </w:p>
        </w:tc>
      </w:tr>
      <w:tr w:rsidR="007725F9" w:rsidRPr="00575E31" w:rsidTr="001D7866">
        <w:tc>
          <w:tcPr>
            <w:tcW w:w="2047" w:type="dxa"/>
            <w:vMerge/>
            <w:tcBorders>
              <w:left w:val="thinThickSmallGap" w:sz="24" w:space="0" w:color="auto"/>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p>
        </w:tc>
        <w:tc>
          <w:tcPr>
            <w:tcW w:w="1649" w:type="dxa"/>
            <w:tcBorders>
              <w:left w:val="double" w:sz="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قطعی</w:t>
            </w:r>
          </w:p>
        </w:tc>
        <w:tc>
          <w:tcPr>
            <w:tcW w:w="1849" w:type="dxa"/>
            <w:tcBorders>
              <w:bottom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فازی</w:t>
            </w:r>
          </w:p>
        </w:tc>
        <w:tc>
          <w:tcPr>
            <w:tcW w:w="1849" w:type="dxa"/>
            <w:tcBorders>
              <w:left w:val="double" w:sz="4" w:space="0" w:color="auto"/>
              <w:bottom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قطعی</w:t>
            </w:r>
          </w:p>
        </w:tc>
        <w:tc>
          <w:tcPr>
            <w:tcW w:w="1849" w:type="dxa"/>
            <w:tcBorders>
              <w:bottom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فازی</w:t>
            </w:r>
          </w:p>
        </w:tc>
      </w:tr>
      <w:tr w:rsidR="007725F9" w:rsidRPr="00575E31" w:rsidTr="001D7866">
        <w:tc>
          <w:tcPr>
            <w:tcW w:w="2047" w:type="dxa"/>
            <w:tcBorders>
              <w:top w:val="double" w:sz="4" w:space="0" w:color="auto"/>
              <w:left w:val="thinThickSmallGap" w:sz="2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دوره اول سال مالی 13</w:t>
            </w:r>
            <w:r w:rsidR="003D12BB">
              <w:rPr>
                <w:rFonts w:ascii="Times New Roman" w:hAnsi="Times New Roman" w:cs="B Zar" w:hint="cs"/>
                <w:sz w:val="24"/>
                <w:szCs w:val="24"/>
                <w:rtl/>
                <w:lang w:bidi="fa-IR"/>
              </w:rPr>
              <w:t>۹۳</w:t>
            </w:r>
          </w:p>
        </w:tc>
        <w:tc>
          <w:tcPr>
            <w:tcW w:w="1649" w:type="dxa"/>
            <w:tcBorders>
              <w:top w:val="double" w:sz="4" w:space="0" w:color="auto"/>
              <w:lef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78/93%</w:t>
            </w:r>
          </w:p>
        </w:tc>
        <w:tc>
          <w:tcPr>
            <w:tcW w:w="1849" w:type="dxa"/>
            <w:tcBorders>
              <w:top w:val="double" w:sz="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04/81%</w:t>
            </w:r>
          </w:p>
        </w:tc>
        <w:tc>
          <w:tcPr>
            <w:tcW w:w="1849" w:type="dxa"/>
            <w:tcBorders>
              <w:top w:val="double" w:sz="4" w:space="0" w:color="auto"/>
              <w:lef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12</w:t>
            </w:r>
          </w:p>
        </w:tc>
        <w:tc>
          <w:tcPr>
            <w:tcW w:w="1849" w:type="dxa"/>
            <w:tcBorders>
              <w:top w:val="double" w:sz="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w:t>
            </w:r>
          </w:p>
        </w:tc>
      </w:tr>
      <w:tr w:rsidR="007725F9" w:rsidRPr="00575E31" w:rsidTr="001D7866">
        <w:tc>
          <w:tcPr>
            <w:tcW w:w="2047" w:type="dxa"/>
            <w:tcBorders>
              <w:left w:val="thinThickSmallGap" w:sz="2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دوره دوم سال مالی 13</w:t>
            </w:r>
            <w:r w:rsidR="003D12BB">
              <w:rPr>
                <w:rFonts w:ascii="Times New Roman" w:hAnsi="Times New Roman" w:cs="B Zar" w:hint="cs"/>
                <w:sz w:val="24"/>
                <w:szCs w:val="24"/>
                <w:rtl/>
                <w:lang w:bidi="fa-IR"/>
              </w:rPr>
              <w:t>۹۳</w:t>
            </w:r>
          </w:p>
        </w:tc>
        <w:tc>
          <w:tcPr>
            <w:tcW w:w="1649" w:type="dxa"/>
            <w:tcBorders>
              <w:lef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65/89%</w:t>
            </w:r>
          </w:p>
        </w:tc>
        <w:tc>
          <w:tcPr>
            <w:tcW w:w="1849" w:type="dxa"/>
            <w:tcBorders>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65/87%</w:t>
            </w:r>
          </w:p>
        </w:tc>
        <w:tc>
          <w:tcPr>
            <w:tcW w:w="1849" w:type="dxa"/>
            <w:tcBorders>
              <w:lef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c>
          <w:tcPr>
            <w:tcW w:w="1849" w:type="dxa"/>
            <w:tcBorders>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4</w:t>
            </w:r>
          </w:p>
        </w:tc>
      </w:tr>
      <w:tr w:rsidR="007725F9" w:rsidRPr="00575E31" w:rsidTr="001D7866">
        <w:tc>
          <w:tcPr>
            <w:tcW w:w="2047" w:type="dxa"/>
            <w:tcBorders>
              <w:left w:val="thinThickSmallGap" w:sz="2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دوره اول سال مالی 13</w:t>
            </w:r>
            <w:r w:rsidR="003D12BB">
              <w:rPr>
                <w:rFonts w:ascii="Times New Roman" w:hAnsi="Times New Roman" w:cs="B Zar" w:hint="cs"/>
                <w:sz w:val="24"/>
                <w:szCs w:val="24"/>
                <w:rtl/>
                <w:lang w:bidi="fa-IR"/>
              </w:rPr>
              <w:t>۹۲</w:t>
            </w:r>
          </w:p>
        </w:tc>
        <w:tc>
          <w:tcPr>
            <w:tcW w:w="1649" w:type="dxa"/>
            <w:tcBorders>
              <w:lef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96/92%</w:t>
            </w:r>
          </w:p>
        </w:tc>
        <w:tc>
          <w:tcPr>
            <w:tcW w:w="1849" w:type="dxa"/>
            <w:tcBorders>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77/89%</w:t>
            </w:r>
          </w:p>
        </w:tc>
        <w:tc>
          <w:tcPr>
            <w:tcW w:w="1849" w:type="dxa"/>
            <w:tcBorders>
              <w:lef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10</w:t>
            </w:r>
          </w:p>
        </w:tc>
        <w:tc>
          <w:tcPr>
            <w:tcW w:w="1849" w:type="dxa"/>
            <w:tcBorders>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r>
      <w:tr w:rsidR="007725F9" w:rsidRPr="00575E31" w:rsidTr="001D7866">
        <w:tc>
          <w:tcPr>
            <w:tcW w:w="2047" w:type="dxa"/>
            <w:tcBorders>
              <w:left w:val="thinThickSmallGap" w:sz="24" w:space="0" w:color="auto"/>
              <w:bottom w:val="thinThickSmallGap" w:sz="2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دوره دوم سال مالی 13</w:t>
            </w:r>
            <w:r w:rsidR="003D12BB">
              <w:rPr>
                <w:rFonts w:ascii="Times New Roman" w:hAnsi="Times New Roman" w:cs="B Zar" w:hint="cs"/>
                <w:sz w:val="24"/>
                <w:szCs w:val="24"/>
                <w:rtl/>
                <w:lang w:bidi="fa-IR"/>
              </w:rPr>
              <w:t>۹۲</w:t>
            </w:r>
          </w:p>
        </w:tc>
        <w:tc>
          <w:tcPr>
            <w:tcW w:w="1649" w:type="dxa"/>
            <w:tcBorders>
              <w:left w:val="double" w:sz="4" w:space="0" w:color="auto"/>
              <w:bottom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54/88%</w:t>
            </w:r>
          </w:p>
        </w:tc>
        <w:tc>
          <w:tcPr>
            <w:tcW w:w="1849" w:type="dxa"/>
            <w:tcBorders>
              <w:bottom w:val="thinThickSmallGap" w:sz="24" w:space="0" w:color="auto"/>
              <w:right w:val="double" w:sz="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89/84%</w:t>
            </w:r>
          </w:p>
        </w:tc>
        <w:tc>
          <w:tcPr>
            <w:tcW w:w="1849" w:type="dxa"/>
            <w:tcBorders>
              <w:left w:val="double" w:sz="4" w:space="0" w:color="auto"/>
              <w:bottom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8</w:t>
            </w:r>
          </w:p>
        </w:tc>
        <w:tc>
          <w:tcPr>
            <w:tcW w:w="1849" w:type="dxa"/>
            <w:tcBorders>
              <w:bottom w:val="thinThickSmallGap" w:sz="24" w:space="0" w:color="auto"/>
              <w:right w:val="thinThickSmallGap" w:sz="24" w:space="0" w:color="auto"/>
            </w:tcBorders>
            <w:shd w:val="clear" w:color="auto" w:fill="auto"/>
            <w:vAlign w:val="center"/>
          </w:tcPr>
          <w:p w:rsidR="007725F9" w:rsidRPr="00575E31" w:rsidRDefault="007725F9" w:rsidP="005D7038">
            <w:pPr>
              <w:bidi/>
              <w:spacing w:after="0" w:line="360" w:lineRule="auto"/>
              <w:jc w:val="center"/>
              <w:rPr>
                <w:rFonts w:ascii="Times New Roman" w:hAnsi="Times New Roman" w:cs="B Zar"/>
                <w:sz w:val="24"/>
                <w:szCs w:val="24"/>
                <w:rtl/>
                <w:lang w:bidi="fa-IR"/>
              </w:rPr>
            </w:pPr>
            <w:r w:rsidRPr="00575E31">
              <w:rPr>
                <w:rFonts w:ascii="Times New Roman" w:hAnsi="Times New Roman" w:cs="B Zar" w:hint="cs"/>
                <w:sz w:val="24"/>
                <w:szCs w:val="24"/>
                <w:rtl/>
                <w:lang w:bidi="fa-IR"/>
              </w:rPr>
              <w:t>6</w:t>
            </w:r>
          </w:p>
        </w:tc>
      </w:tr>
    </w:tbl>
    <w:p w:rsidR="007725F9" w:rsidRPr="00575E31" w:rsidRDefault="007725F9" w:rsidP="005D7038">
      <w:pPr>
        <w:bidi/>
        <w:spacing w:after="0" w:line="360" w:lineRule="auto"/>
        <w:jc w:val="both"/>
        <w:rPr>
          <w:rFonts w:ascii="Times New Roman" w:hAnsi="Times New Roman" w:cs="B Zar"/>
          <w:sz w:val="24"/>
          <w:szCs w:val="24"/>
          <w:rtl/>
          <w:lang w:bidi="fa-IR"/>
        </w:rPr>
      </w:pPr>
    </w:p>
    <w:p w:rsidR="007725F9" w:rsidRPr="00575E31" w:rsidRDefault="007725F9" w:rsidP="005D7038">
      <w:pPr>
        <w:bidi/>
        <w:spacing w:after="0" w:line="360" w:lineRule="auto"/>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همان‌گونه که در جدول فوق مشاهده می‌گردد، نتایج حاصل از حل مدل در رویکرد فازی با مدل قطعی متفاوت است. مدل تحلیل پوششی داده‌ها در حالت فازی، کارایی را بهتر از حالت قطعی نشان داده و به‌عبارت بهتر ذره‌بین دقیق‌تری برای اندازه‌گیری کارایی واحدهای تصمیم‌گیرنده می‌باشد به‌طوری که تفکیک امتیازات کارایی بهتر صورت می‌پذیرد. هم‌چنین مدل تحلیل پوششی داده‌ها در حالت فازی، کارایی کمتری را برای نمونه‌های تحقیق نسبت به مدل در حالت قطعی نشان می‌دهد. این موضوع که ناشی از غیرقطعی فرض کردن متغیرهای مدل می‌باشد، به واقعیت نزدیک‌تر است. زیرا در دنیای واقعی تعداد واحدهای کارا کم بوده و انتظار می‌رود که نتایج مدل‌هایی که اقدام به ارزیابی عملکرد می‌نمایند، از این حیث به واقعیت نزدیک‌تر باشند.</w:t>
      </w:r>
    </w:p>
    <w:p w:rsidR="00CA5089" w:rsidRDefault="00CA5089" w:rsidP="005D7038">
      <w:pPr>
        <w:spacing w:after="0" w:line="360" w:lineRule="auto"/>
        <w:rPr>
          <w:rFonts w:ascii="Times New Roman" w:hAnsi="Times New Roman" w:cs="B Zar"/>
          <w:b/>
          <w:bCs/>
          <w:sz w:val="24"/>
          <w:szCs w:val="24"/>
          <w:rtl/>
          <w:lang w:bidi="fa-IR"/>
        </w:rPr>
      </w:pPr>
      <w:r>
        <w:rPr>
          <w:rFonts w:ascii="Times New Roman" w:hAnsi="Times New Roman" w:cs="B Zar"/>
          <w:b/>
          <w:bCs/>
          <w:sz w:val="24"/>
          <w:szCs w:val="24"/>
          <w:rtl/>
          <w:lang w:bidi="fa-IR"/>
        </w:rPr>
        <w:br w:type="page"/>
      </w:r>
    </w:p>
    <w:p w:rsidR="00E90469" w:rsidRDefault="00E90469" w:rsidP="005D7038">
      <w:pPr>
        <w:bidi/>
        <w:spacing w:after="0" w:line="360" w:lineRule="auto"/>
        <w:jc w:val="center"/>
        <w:rPr>
          <w:rFonts w:ascii="Times New Roman" w:hAnsi="Times New Roman" w:cs="B Zar"/>
          <w:b/>
          <w:bCs/>
          <w:sz w:val="68"/>
          <w:szCs w:val="68"/>
          <w:rtl/>
          <w:lang w:bidi="fa-IR"/>
        </w:rPr>
      </w:pPr>
    </w:p>
    <w:p w:rsidR="00E90469" w:rsidRPr="00E90469" w:rsidRDefault="00E90469" w:rsidP="005D7038">
      <w:pPr>
        <w:bidi/>
        <w:spacing w:after="0" w:line="360" w:lineRule="auto"/>
        <w:jc w:val="center"/>
        <w:rPr>
          <w:rFonts w:ascii="Times New Roman" w:hAnsi="Times New Roman" w:cs="B Zar"/>
          <w:b/>
          <w:bCs/>
          <w:sz w:val="68"/>
          <w:szCs w:val="68"/>
          <w:rtl/>
          <w:lang w:bidi="fa-IR"/>
        </w:rPr>
      </w:pPr>
    </w:p>
    <w:p w:rsidR="00E90469" w:rsidRDefault="00AC1FFF" w:rsidP="005D7038">
      <w:pPr>
        <w:spacing w:after="0" w:line="360" w:lineRule="auto"/>
        <w:rPr>
          <w:rFonts w:ascii="Times New Roman" w:hAnsi="Times New Roman" w:cs="B Zar"/>
          <w:b/>
          <w:bCs/>
          <w:sz w:val="24"/>
          <w:szCs w:val="24"/>
          <w:rtl/>
          <w:lang w:bidi="fa-IR"/>
        </w:rPr>
      </w:pPr>
      <w:r>
        <w:rPr>
          <w:rFonts w:ascii="Times New Roman" w:hAnsi="Times New Roman" w:cs="B Zar"/>
          <w:b/>
          <w:bCs/>
          <w:noProof/>
          <w:sz w:val="24"/>
          <w:szCs w:val="24"/>
          <w:rtl/>
        </w:rPr>
        <mc:AlternateContent>
          <mc:Choice Requires="wps">
            <w:drawing>
              <wp:anchor distT="0" distB="0" distL="114300" distR="114300" simplePos="0" relativeHeight="251719680" behindDoc="0" locked="0" layoutInCell="1" allowOverlap="1">
                <wp:simplePos x="0" y="0"/>
                <wp:positionH relativeFrom="column">
                  <wp:posOffset>1756410</wp:posOffset>
                </wp:positionH>
                <wp:positionV relativeFrom="paragraph">
                  <wp:posOffset>275590</wp:posOffset>
                </wp:positionV>
                <wp:extent cx="3389630" cy="2143125"/>
                <wp:effectExtent l="32385" t="37465" r="35560" b="29210"/>
                <wp:wrapSquare wrapText="bothSides"/>
                <wp:docPr id="128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630" cy="2143125"/>
                        </a:xfrm>
                        <a:prstGeom prst="roundRect">
                          <a:avLst>
                            <a:gd name="adj" fmla="val 16667"/>
                          </a:avLst>
                        </a:prstGeom>
                        <a:gradFill rotWithShape="1">
                          <a:gsLst>
                            <a:gs pos="0">
                              <a:srgbClr val="E6E6E6"/>
                            </a:gs>
                            <a:gs pos="14999">
                              <a:srgbClr val="7D8496"/>
                            </a:gs>
                            <a:gs pos="53000">
                              <a:srgbClr val="E6E6E6"/>
                            </a:gs>
                            <a:gs pos="67999">
                              <a:srgbClr val="7D8496"/>
                            </a:gs>
                            <a:gs pos="92999">
                              <a:srgbClr val="E6E6E6"/>
                            </a:gs>
                            <a:gs pos="100000">
                              <a:srgbClr val="FFFFFF"/>
                            </a:gs>
                          </a:gsLst>
                          <a:lin ang="0" scaled="1"/>
                        </a:gradFill>
                        <a:ln w="57150" cmpd="thinThick">
                          <a:solidFill>
                            <a:schemeClr val="bg1">
                              <a:lumMod val="65000"/>
                              <a:lumOff val="0"/>
                            </a:schemeClr>
                          </a:solidFill>
                          <a:round/>
                          <a:headEnd/>
                          <a:tailEnd/>
                        </a:ln>
                      </wps:spPr>
                      <wps:txbx>
                        <w:txbxContent>
                          <w:p w:rsidR="00897B9E" w:rsidRPr="00692EC2" w:rsidRDefault="00897B9E" w:rsidP="00E90469">
                            <w:pPr>
                              <w:bidi/>
                              <w:spacing w:after="0" w:line="240" w:lineRule="auto"/>
                              <w:jc w:val="center"/>
                              <w:rPr>
                                <w:rFonts w:ascii="Times New Roman" w:hAnsi="Times New Roman" w:cs="B Zar"/>
                                <w:sz w:val="44"/>
                                <w:szCs w:val="44"/>
                                <w:rtl/>
                                <w:lang w:bidi="fa-IR"/>
                              </w:rPr>
                            </w:pPr>
                            <w:r w:rsidRPr="00692EC2">
                              <w:rPr>
                                <w:rFonts w:ascii="Times New Roman" w:hAnsi="Times New Roman" w:cs="B Zar" w:hint="cs"/>
                                <w:sz w:val="44"/>
                                <w:szCs w:val="44"/>
                                <w:rtl/>
                                <w:lang w:bidi="fa-IR"/>
                              </w:rPr>
                              <w:t xml:space="preserve">فصل </w:t>
                            </w:r>
                            <w:r>
                              <w:rPr>
                                <w:rFonts w:ascii="Times New Roman" w:hAnsi="Times New Roman" w:cs="B Zar" w:hint="cs"/>
                                <w:sz w:val="44"/>
                                <w:szCs w:val="44"/>
                                <w:rtl/>
                                <w:lang w:bidi="fa-IR"/>
                              </w:rPr>
                              <w:t>پنجم</w:t>
                            </w:r>
                          </w:p>
                          <w:p w:rsidR="00897B9E" w:rsidRPr="00692EC2" w:rsidRDefault="00897B9E" w:rsidP="00E90469">
                            <w:pPr>
                              <w:bidi/>
                              <w:spacing w:after="0" w:line="240" w:lineRule="auto"/>
                              <w:jc w:val="center"/>
                              <w:rPr>
                                <w:rFonts w:ascii="Times New Roman" w:hAnsi="Times New Roman" w:cs="B Zar"/>
                                <w:sz w:val="68"/>
                                <w:szCs w:val="68"/>
                                <w:rtl/>
                                <w:lang w:bidi="fa-IR"/>
                              </w:rPr>
                            </w:pPr>
                            <w:r>
                              <w:rPr>
                                <w:rFonts w:ascii="Times New Roman" w:hAnsi="Times New Roman" w:cs="B Zar" w:hint="cs"/>
                                <w:b/>
                                <w:bCs/>
                                <w:sz w:val="68"/>
                                <w:szCs w:val="68"/>
                                <w:rtl/>
                                <w:lang w:bidi="fa-IR"/>
                              </w:rPr>
                              <w:t>نتیجه‌گیری و پیشنهادها</w:t>
                            </w:r>
                          </w:p>
                          <w:p w:rsidR="00897B9E" w:rsidRPr="0003517C" w:rsidRDefault="00897B9E" w:rsidP="00E9046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3" o:spid="_x0000_s1428" style="position:absolute;margin-left:138.3pt;margin-top:21.7pt;width:266.9pt;height:16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C+wwIAAA8GAAAOAAAAZHJzL2Uyb0RvYy54bWysVG1v0zAQ/o7Ef7D8neWlSdpES6dpLwhp&#10;wMSG+OwkTmLm2MZ2m26/nrOTlsImpCFaKfLZd8/dPfdyerYbONpSbZgUJY5OQoyoqGXDRFfir/fX&#10;71YYGUtEQ7gUtMSP1OCz9ds3p6MqaCx7yRuqEYAIU4yqxL21qggCU/d0IOZEKirgsZV6IBZE3QWN&#10;JiOgDzyIwzALRqkbpWVNjYHby+kRrz1+29Lafm5bQy3iJYbYrP9q/63cN1ifkqLTRPWsnsMg/xDF&#10;QJgApweoS2IJ2mj2DGpgtZZGtvaklkMg25bV1OcA2UThH9nc9URRnwuQY9SBJvP/YOtP21uNWAO1&#10;i1dAkCADVOl8Y6V3jpJ04TgalSlA9U7dapelUTeyfjBIyIueiI6eay3HnpIGIoucfvCbgRMMmKJq&#10;/CgbwCeA7+natXpwgEAE2vmqPB6qQncW1XC5WKzybAGx1fAWR8kiilPvgxR7c6WNfU/lgNyhxFpu&#10;RPMFau99kO2Nsb42zZweab5j1A4cKr0lHEVZli1nxFk5IMUec65qc804R1rab8z2nhuXqn80e3yD&#10;lAQGQn9tdFddcI3AQ4mvMveffXRmMpu0oyTP8+cWy8tVkr9skS7C8HU+suVrfeTxixZ/ywOCeims&#10;a/87Sh247faUcSYQNJCvvKkJp64R97qaeNIdWVygscTpMkpdHwwK1GzPxD1M7cPEneTsoO23Bz2Q&#10;X3VTofhmgPabCpKlLlg//XANO2K69lcQ4AEBWhmkY3DfXN7QNfyVaPzZEsanM+hzMU+Aa/ppeOyu&#10;2k1jlvqiupGoZPMIQwE95fOHLQqHXuonjEbYSCU2PzZEU4z4BwFtlUdJ4laYF5J0GYOgj1+q4xci&#10;aoACmjAQ7I4Xdlp7G6VZ14OniRQh3bC3zO6ndopqTgC2jmdg3pBurR3LXuvXHl//BAAA//8DAFBL&#10;AwQUAAYACAAAACEAzNlyrOAAAAAKAQAADwAAAGRycy9kb3ducmV2LnhtbEyPwU7DMAyG75N4h8hI&#10;3LZk61S60nRCSBMXxMTgwi1rTFNonJJkXff2hBPcbPnT7++vtpPt2Yg+dI4kLBcCGFLjdEethLfX&#10;3bwAFqIirXpHKOGCAbb11axSpXZnesHxEFuWQiiUSoKJcSg5D41Bq8LCDUjp9uG8VTGtvuXaq3MK&#10;tz1fCZFzqzpKH4wa8MFg83U4WQn0uDfv+yzffW8u5tOIEZ+0f5by5nq6vwMWcYp/MPzqJ3Wok9PR&#10;nUgH1ktY3eZ5QiWsszWwBBRLkYajhKwQG+B1xf9XqH8AAAD//wMAUEsBAi0AFAAGAAgAAAAhALaD&#10;OJL+AAAA4QEAABMAAAAAAAAAAAAAAAAAAAAAAFtDb250ZW50X1R5cGVzXS54bWxQSwECLQAUAAYA&#10;CAAAACEAOP0h/9YAAACUAQAACwAAAAAAAAAAAAAAAAAvAQAAX3JlbHMvLnJlbHNQSwECLQAUAAYA&#10;CAAAACEAAR0AvsMCAAAPBgAADgAAAAAAAAAAAAAAAAAuAgAAZHJzL2Uyb0RvYy54bWxQSwECLQAU&#10;AAYACAAAACEAzNlyrOAAAAAKAQAADwAAAAAAAAAAAAAAAAAdBQAAZHJzL2Rvd25yZXYueG1sUEsF&#10;BgAAAAAEAAQA8wAAACoGAAAAAA==&#10;" fillcolor="#e6e6e6" strokecolor="#a5a5a5 [2092]" strokeweight="4.5pt">
                <v:fill rotate="t" angle="90" colors="0 #e6e6e6;9830f #7d8496;34734f #e6e6e6;44564f #7d8496;60948f #e6e6e6;1 white" focus="100%" type="gradient"/>
                <v:stroke linestyle="thinThick"/>
                <v:textbox>
                  <w:txbxContent>
                    <w:p w:rsidR="00897B9E" w:rsidRPr="00692EC2" w:rsidRDefault="00897B9E" w:rsidP="00E90469">
                      <w:pPr>
                        <w:bidi/>
                        <w:spacing w:after="0" w:line="240" w:lineRule="auto"/>
                        <w:jc w:val="center"/>
                        <w:rPr>
                          <w:rFonts w:ascii="Times New Roman" w:hAnsi="Times New Roman" w:cs="B Zar"/>
                          <w:sz w:val="44"/>
                          <w:szCs w:val="44"/>
                          <w:rtl/>
                          <w:lang w:bidi="fa-IR"/>
                        </w:rPr>
                      </w:pPr>
                      <w:r w:rsidRPr="00692EC2">
                        <w:rPr>
                          <w:rFonts w:ascii="Times New Roman" w:hAnsi="Times New Roman" w:cs="B Zar" w:hint="cs"/>
                          <w:sz w:val="44"/>
                          <w:szCs w:val="44"/>
                          <w:rtl/>
                          <w:lang w:bidi="fa-IR"/>
                        </w:rPr>
                        <w:t xml:space="preserve">فصل </w:t>
                      </w:r>
                      <w:r>
                        <w:rPr>
                          <w:rFonts w:ascii="Times New Roman" w:hAnsi="Times New Roman" w:cs="B Zar" w:hint="cs"/>
                          <w:sz w:val="44"/>
                          <w:szCs w:val="44"/>
                          <w:rtl/>
                          <w:lang w:bidi="fa-IR"/>
                        </w:rPr>
                        <w:t>پنجم</w:t>
                      </w:r>
                    </w:p>
                    <w:p w:rsidR="00897B9E" w:rsidRPr="00692EC2" w:rsidRDefault="00897B9E" w:rsidP="00E90469">
                      <w:pPr>
                        <w:bidi/>
                        <w:spacing w:after="0" w:line="240" w:lineRule="auto"/>
                        <w:jc w:val="center"/>
                        <w:rPr>
                          <w:rFonts w:ascii="Times New Roman" w:hAnsi="Times New Roman" w:cs="B Zar"/>
                          <w:sz w:val="68"/>
                          <w:szCs w:val="68"/>
                          <w:rtl/>
                          <w:lang w:bidi="fa-IR"/>
                        </w:rPr>
                      </w:pPr>
                      <w:r>
                        <w:rPr>
                          <w:rFonts w:ascii="Times New Roman" w:hAnsi="Times New Roman" w:cs="B Zar" w:hint="cs"/>
                          <w:b/>
                          <w:bCs/>
                          <w:sz w:val="68"/>
                          <w:szCs w:val="68"/>
                          <w:rtl/>
                          <w:lang w:bidi="fa-IR"/>
                        </w:rPr>
                        <w:t>نتیجه‌گیری و پیشنهادها</w:t>
                      </w:r>
                    </w:p>
                    <w:p w:rsidR="00897B9E" w:rsidRPr="0003517C" w:rsidRDefault="00897B9E" w:rsidP="00E90469">
                      <w:pPr>
                        <w:spacing w:after="0" w:line="240" w:lineRule="auto"/>
                      </w:pPr>
                    </w:p>
                  </w:txbxContent>
                </v:textbox>
                <w10:wrap type="square"/>
              </v:roundrect>
            </w:pict>
          </mc:Fallback>
        </mc:AlternateContent>
      </w:r>
      <w:r w:rsidR="00E90469">
        <w:rPr>
          <w:rFonts w:ascii="Times New Roman" w:hAnsi="Times New Roman" w:cs="B Zar"/>
          <w:b/>
          <w:bCs/>
          <w:sz w:val="24"/>
          <w:szCs w:val="24"/>
          <w:rtl/>
          <w:lang w:bidi="fa-IR"/>
        </w:rPr>
        <w:br w:type="page"/>
      </w:r>
    </w:p>
    <w:p w:rsidR="004670CB" w:rsidRPr="00575E31" w:rsidRDefault="004670CB" w:rsidP="005D7038">
      <w:pPr>
        <w:bidi/>
        <w:spacing w:after="0" w:line="360" w:lineRule="auto"/>
        <w:ind w:firstLine="284"/>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5-1- نتیجه‌گیری</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یکی از محدودیت‌های مدل‌های تحلیل پوششی داده‌ها عدم امکان مقایسه واحدهای غیرمشابه با یکدیگر می‌باشد، این محدودیت را سایر مدل‌های اندازه‌گیری کارایی و بهره‌وری نیز دارند. لذا جهت برطرف نمودن این مشکل از رویکرد خاصی که در نتیجه دخالت دادن عامل زمان در مدل‌های تحلیل پوششی داده‌هاست، استفاده شده است. ساختار تئوریک این دیدگاه، مبتنی بر عملکرد واحد تصمیم‌گیرنده در دوره‌های زمانی مختلف می‌باشد، بدین ترتیب هر سازمان به‌عنوان واحد تصمیم‌گیرنده در موقعیت خودسنجی قرار گرفته و عملکرد هر دوره آن به‌صورت واحد تصمیم‌گیرنده‌ای تلقی می‌گردد که برای ساختن مرز کارایی در مدل‌های تحلیل پوششی داده‌ها مورد استفاده قرار می‌گیرد.</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این رویکرد درصدد ارائه ابزاری مناسب به‌منظور سنجش کارایی و ارزیابی مستمر عملکرد سازمان‌ها و مشخص نمودن دوره‌های کارا و ناکارای یک سازمان به‌منظور کنترل حرکت سازمان در جهت برنامه‌های از پیش تعیین شده است. همچنین امکان بررسی عملکرد سازمان‌هایی که در نوع خود منحصر به فردند و مشابهت خارجی ندارند و مقایسه واحدهای غیرمشابه درون یک سازمان از طریق مدل‌های تحلیل پوششی داده‌ها را میسر می‌سازد. همچنین در صورت آرمان قرار دادن نهاده‌ها و ستانده‌های خاص، میزان تغییریافتگی مرز کارایی را سنجید و به عبارت دیگر مدیریت می‌تواند پیش از قرار گرفتن در موقعیت واقعی حاصل از عملکرد واحد تصمیم‌گیرنده نسبت به دوره‌های عملکردی قبل، آن موقعیت را شناسایی کند. از این‌رو مدیران قبل از قرار گرفتن در موقعیت‌های واقعی جدید، عملکرد واحد تصمیم‌گیرنده را در دوره‌های عملکردی قبل سنجیده و با بررسی علل انحرافات از برنامه‌ها زمینه‌سازی لازم را برای اجرای برنامه‌های عملیاتی در دوره‌های زمانی آتی فراهم آورده و به این وسیله درجه تحقق برنامه‌ها و اهداف افزایش خواهد یافت.</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همچنین میزان ستاده‌ها و نهاده‌های بنگاه‌ها تحت شرایط مختلف ممکن است مقدار دقیق و معینی نباشند، لذا برای انعکاس شرایط واقعی حاکم بر داده‌ها و ستانده‌ها و همچنین انعکاس هرچه بیشتر شرایط واقعی مسئله و بالتبع واقعی‌تر شدن نتایج رویکرد فازی مورد توجه قرار گرفت.</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 xml:space="preserve">باتوجه به مطالب فوق مدل پویای سنجش کارایی با استفاده از تکنیک تحلیل پوششی داده‌ها و بر مبنای منطق فازی در فصل سوم ارائه گردید. همچنین به‌منظور کسب خروجی، کارایی 18 </w:t>
      </w:r>
      <w:r w:rsidR="003D12BB">
        <w:rPr>
          <w:rFonts w:ascii="Times New Roman" w:hAnsi="Times New Roman" w:cs="B Zar" w:hint="cs"/>
          <w:sz w:val="24"/>
          <w:szCs w:val="24"/>
          <w:rtl/>
          <w:lang w:bidi="fa-IR"/>
        </w:rPr>
        <w:t>کارخانه</w:t>
      </w:r>
      <w:r w:rsidRPr="00575E31">
        <w:rPr>
          <w:rFonts w:ascii="Times New Roman" w:hAnsi="Times New Roman" w:cs="B Zar" w:hint="cs"/>
          <w:sz w:val="24"/>
          <w:szCs w:val="24"/>
          <w:rtl/>
          <w:lang w:bidi="fa-IR"/>
        </w:rPr>
        <w:t xml:space="preserve"> </w:t>
      </w:r>
      <w:r w:rsidR="003D12BB">
        <w:rPr>
          <w:rFonts w:ascii="Times New Roman" w:hAnsi="Times New Roman" w:cs="B Zar" w:hint="cs"/>
          <w:sz w:val="24"/>
          <w:szCs w:val="24"/>
          <w:rtl/>
          <w:lang w:bidi="fa-IR"/>
        </w:rPr>
        <w:t>چای</w:t>
      </w:r>
      <w:r w:rsidRPr="00575E31">
        <w:rPr>
          <w:rFonts w:ascii="Times New Roman" w:hAnsi="Times New Roman" w:cs="B Zar" w:hint="cs"/>
          <w:sz w:val="24"/>
          <w:szCs w:val="24"/>
          <w:rtl/>
          <w:lang w:bidi="fa-IR"/>
        </w:rPr>
        <w:t xml:space="preserve"> در 4 دوره زمانی در دو حالت قطعی و فازی م</w:t>
      </w:r>
      <w:r w:rsidR="003D12BB">
        <w:rPr>
          <w:rFonts w:ascii="Times New Roman" w:hAnsi="Times New Roman" w:cs="B Zar" w:hint="cs"/>
          <w:sz w:val="24"/>
          <w:szCs w:val="24"/>
          <w:rtl/>
          <w:lang w:bidi="fa-IR"/>
        </w:rPr>
        <w:t>و</w:t>
      </w:r>
      <w:r w:rsidRPr="00575E31">
        <w:rPr>
          <w:rFonts w:ascii="Times New Roman" w:hAnsi="Times New Roman" w:cs="B Zar" w:hint="cs"/>
          <w:sz w:val="24"/>
          <w:szCs w:val="24"/>
          <w:rtl/>
          <w:lang w:bidi="fa-IR"/>
        </w:rPr>
        <w:t xml:space="preserve">رد ارزیابی و سنجش قرار گرفت و دوره‌های کارا و ناکارای </w:t>
      </w:r>
      <w:r w:rsidR="003D12BB">
        <w:rPr>
          <w:rFonts w:ascii="Times New Roman" w:hAnsi="Times New Roman" w:cs="B Zar" w:hint="cs"/>
          <w:sz w:val="24"/>
          <w:szCs w:val="24"/>
          <w:rtl/>
          <w:lang w:bidi="fa-IR"/>
        </w:rPr>
        <w:t>کارخانه</w:t>
      </w:r>
      <w:r w:rsidRPr="00575E31">
        <w:rPr>
          <w:rFonts w:ascii="Times New Roman" w:hAnsi="Times New Roman" w:cs="B Zar" w:hint="cs"/>
          <w:sz w:val="24"/>
          <w:szCs w:val="24"/>
          <w:rtl/>
          <w:lang w:bidi="fa-IR"/>
        </w:rPr>
        <w:t>‌های مورد تحقیق مشخص گردید.</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همچنین با اجرای مدل پویا ا</w:t>
      </w:r>
      <w:r w:rsidR="0014598F">
        <w:rPr>
          <w:rFonts w:ascii="Times New Roman" w:hAnsi="Times New Roman" w:cs="B Zar" w:hint="cs"/>
          <w:sz w:val="24"/>
          <w:szCs w:val="24"/>
          <w:rtl/>
          <w:lang w:bidi="fa-IR"/>
        </w:rPr>
        <w:t>قدام به سنجش کارایی هریک از کارخانه‌ها</w:t>
      </w:r>
      <w:r w:rsidRPr="00575E31">
        <w:rPr>
          <w:rFonts w:ascii="Times New Roman" w:hAnsi="Times New Roman" w:cs="B Zar" w:hint="cs"/>
          <w:sz w:val="24"/>
          <w:szCs w:val="24"/>
          <w:rtl/>
          <w:lang w:bidi="fa-IR"/>
        </w:rPr>
        <w:t xml:space="preserve"> در مقایسه با خود در بازه‌های زمانی مختلف گردید که با استفاده از این روش امکان بررسی عملکرد سازمان‌هایی که در نوع خود منحصر به فردند(مشابهت ندارند) و مقایسه کارایی </w:t>
      </w:r>
      <w:r w:rsidRPr="00575E31">
        <w:rPr>
          <w:rFonts w:ascii="Times New Roman" w:hAnsi="Times New Roman" w:cs="B Zar" w:hint="cs"/>
          <w:sz w:val="24"/>
          <w:szCs w:val="24"/>
          <w:rtl/>
          <w:lang w:bidi="fa-IR"/>
        </w:rPr>
        <w:lastRenderedPageBreak/>
        <w:t xml:space="preserve">واحدهای غیرمشابه از طریق مدل‌های تحلیل پوششی داده‌ها فراهم می‌شود. همچنین این امکان برای </w:t>
      </w:r>
      <w:r w:rsidR="000B26CA">
        <w:rPr>
          <w:rFonts w:ascii="Times New Roman" w:hAnsi="Times New Roman" w:cs="B Zar" w:hint="cs"/>
          <w:sz w:val="24"/>
          <w:szCs w:val="24"/>
          <w:rtl/>
          <w:lang w:bidi="fa-IR"/>
        </w:rPr>
        <w:t>سازمان چای کشور</w:t>
      </w:r>
      <w:r w:rsidRPr="00575E31">
        <w:rPr>
          <w:rFonts w:ascii="Times New Roman" w:hAnsi="Times New Roman" w:cs="B Zar" w:hint="cs"/>
          <w:sz w:val="24"/>
          <w:szCs w:val="24"/>
          <w:rtl/>
          <w:lang w:bidi="fa-IR"/>
        </w:rPr>
        <w:t xml:space="preserve"> فراهم می‌شود تا شرکت‌های مختلف ت</w:t>
      </w:r>
      <w:r w:rsidR="00202C02">
        <w:rPr>
          <w:rFonts w:ascii="Times New Roman" w:hAnsi="Times New Roman" w:cs="B Zar" w:hint="cs"/>
          <w:sz w:val="24"/>
          <w:szCs w:val="24"/>
          <w:rtl/>
          <w:lang w:bidi="fa-IR"/>
        </w:rPr>
        <w:t>ح</w:t>
      </w:r>
      <w:r w:rsidRPr="00575E31">
        <w:rPr>
          <w:rFonts w:ascii="Times New Roman" w:hAnsi="Times New Roman" w:cs="B Zar" w:hint="cs"/>
          <w:sz w:val="24"/>
          <w:szCs w:val="24"/>
          <w:rtl/>
          <w:lang w:bidi="fa-IR"/>
        </w:rPr>
        <w:t>ت پوشش خود را با استفاده از مدل‌های تحلیل پوششی داده‌ها مورد سنجش کارایی قرار دهند.</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همان‌گونه که در فصل چهارم آورده شد، نتایج حاصل از حل مدل ارائه شده در رویکرد فازی با مدل قطعی متفاوت بود. غیرقطعی فرض کردن برخی از متغیرهای مدل در رویکرد فازی علت این تفاوت است. ضمناً مدل تحلیل پوشش داده‌ها در حالت فازی، کارایی کمتری را برای نمونه‌های تحقیق نسبت به مدل در حالت قطعی نشان می‌دهد. این موضوع به واقعیت نزدیک‌تر است، زیرا در دنیای واقعی تعداد واحدهای کارا کم بوده و انتظار می‌رود که نتایج مدل‌هایی که اقدام به ارزیابی عملکرد می‌نمایند، از این حیث به واقعیت نزدیک‌تر باشند. مدل تحلیل پوششی داده‌ها در حالت فازی، کارایی و عدم کارایی را بهتر از حالت قطعی نشان داده و تفکیک امتیازات کارایی بهتر صورت می‌پذیرد.</w:t>
      </w:r>
    </w:p>
    <w:p w:rsidR="00722211" w:rsidRDefault="00722211" w:rsidP="005D7038">
      <w:pPr>
        <w:bidi/>
        <w:spacing w:after="0" w:line="360" w:lineRule="auto"/>
        <w:ind w:firstLine="284"/>
        <w:jc w:val="both"/>
        <w:rPr>
          <w:rFonts w:ascii="Times New Roman" w:hAnsi="Times New Roman" w:cs="B Zar"/>
          <w:b/>
          <w:bCs/>
          <w:sz w:val="24"/>
          <w:szCs w:val="24"/>
          <w:rtl/>
          <w:lang w:bidi="fa-IR"/>
        </w:rPr>
      </w:pPr>
    </w:p>
    <w:p w:rsidR="004670CB" w:rsidRPr="00575E31" w:rsidRDefault="004670CB"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5-2- پیشنهادهای کاربردی</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lang w:bidi="fa-IR"/>
        </w:rPr>
        <w:sym w:font="Wingdings" w:char="F03F"/>
      </w:r>
      <w:r w:rsidRPr="00575E31">
        <w:rPr>
          <w:rFonts w:ascii="Times New Roman" w:hAnsi="Times New Roman" w:cs="B Zar" w:hint="cs"/>
          <w:sz w:val="24"/>
          <w:szCs w:val="24"/>
          <w:rtl/>
          <w:lang w:bidi="fa-IR"/>
        </w:rPr>
        <w:t xml:space="preserve"> استفاده از مدل پویا در برنامه‌ریزی استراتژیک با هدف‌گذاری میزان کارایی ایده‌آل.</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lang w:bidi="fa-IR"/>
        </w:rPr>
        <w:sym w:font="Wingdings" w:char="F03F"/>
      </w:r>
      <w:r w:rsidRPr="00575E31">
        <w:rPr>
          <w:rFonts w:ascii="Times New Roman" w:hAnsi="Times New Roman" w:cs="B Zar" w:hint="cs"/>
          <w:sz w:val="24"/>
          <w:szCs w:val="24"/>
          <w:rtl/>
          <w:lang w:bidi="fa-IR"/>
        </w:rPr>
        <w:t xml:space="preserve"> طراحی واحد تصمیم‌گیری آرمانی</w:t>
      </w:r>
      <w:r w:rsidRPr="00575E31">
        <w:rPr>
          <w:rStyle w:val="FootnoteReference"/>
          <w:rFonts w:ascii="Times New Roman" w:hAnsi="Times New Roman" w:cs="B Zar"/>
          <w:sz w:val="24"/>
          <w:szCs w:val="24"/>
          <w:rtl/>
          <w:lang w:bidi="fa-IR"/>
        </w:rPr>
        <w:footnoteReference w:id="115"/>
      </w:r>
      <w:r w:rsidRPr="00575E31">
        <w:rPr>
          <w:rFonts w:ascii="Times New Roman" w:hAnsi="Times New Roman" w:cs="B Zar" w:hint="cs"/>
          <w:sz w:val="24"/>
          <w:szCs w:val="24"/>
          <w:rtl/>
          <w:lang w:bidi="fa-IR"/>
        </w:rPr>
        <w:t>(</w:t>
      </w:r>
      <w:r w:rsidRPr="00575E31">
        <w:rPr>
          <w:rFonts w:ascii="Times New Roman" w:hAnsi="Times New Roman" w:cs="B Zar"/>
          <w:sz w:val="24"/>
          <w:szCs w:val="24"/>
          <w:lang w:bidi="fa-IR"/>
        </w:rPr>
        <w:t>DMU</w:t>
      </w:r>
      <w:r w:rsidRPr="00575E31">
        <w:rPr>
          <w:rFonts w:ascii="Times New Roman" w:hAnsi="Times New Roman" w:cs="B Zar"/>
          <w:sz w:val="24"/>
          <w:szCs w:val="24"/>
          <w:vertAlign w:val="subscript"/>
          <w:lang w:bidi="fa-IR"/>
        </w:rPr>
        <w:t>G</w:t>
      </w:r>
      <w:r w:rsidRPr="00575E31">
        <w:rPr>
          <w:rFonts w:ascii="Times New Roman" w:hAnsi="Times New Roman" w:cs="B Zar" w:hint="cs"/>
          <w:sz w:val="24"/>
          <w:szCs w:val="24"/>
          <w:rtl/>
          <w:lang w:bidi="fa-IR"/>
        </w:rPr>
        <w:t>) با نظر خبرگان به منظور مقایسه با واحدهای تصمیم‌گیرنده در طول زمان و ارزیابی نتایج آن.</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lang w:bidi="fa-IR"/>
        </w:rPr>
        <w:sym w:font="Wingdings" w:char="F03F"/>
      </w:r>
      <w:r w:rsidRPr="00575E31">
        <w:rPr>
          <w:rFonts w:ascii="Times New Roman" w:hAnsi="Times New Roman" w:cs="B Zar" w:hint="cs"/>
          <w:sz w:val="24"/>
          <w:szCs w:val="24"/>
          <w:rtl/>
          <w:lang w:bidi="fa-IR"/>
        </w:rPr>
        <w:t xml:space="preserve"> به‌کارگیری مدل پویا برای اندازه‌گیری عملکرد مدیران در طول عمر مدیریت‌شان در یک واحد تصمیم‌گیرنده(</w:t>
      </w:r>
      <w:r w:rsidRPr="00575E31">
        <w:rPr>
          <w:rFonts w:ascii="Times New Roman" w:hAnsi="Times New Roman" w:cs="B Zar"/>
          <w:sz w:val="24"/>
          <w:szCs w:val="24"/>
          <w:lang w:bidi="fa-IR"/>
        </w:rPr>
        <w:t>DMU</w:t>
      </w:r>
      <w:r w:rsidRPr="00575E31">
        <w:rPr>
          <w:rFonts w:ascii="Times New Roman" w:hAnsi="Times New Roman" w:cs="B Zar" w:hint="cs"/>
          <w:sz w:val="24"/>
          <w:szCs w:val="24"/>
          <w:rtl/>
          <w:lang w:bidi="fa-IR"/>
        </w:rPr>
        <w:t>).</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lang w:bidi="fa-IR"/>
        </w:rPr>
        <w:sym w:font="Wingdings" w:char="F03F"/>
      </w:r>
      <w:r w:rsidRPr="00575E31">
        <w:rPr>
          <w:rFonts w:ascii="Times New Roman" w:hAnsi="Times New Roman" w:cs="B Zar" w:hint="cs"/>
          <w:sz w:val="24"/>
          <w:szCs w:val="24"/>
          <w:rtl/>
          <w:lang w:bidi="fa-IR"/>
        </w:rPr>
        <w:t xml:space="preserve"> استفاده از مدل ارائه شده در ارزیابی عملکرد شرکت‌های هلدینگ.</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lang w:bidi="fa-IR"/>
        </w:rPr>
        <w:sym w:font="Wingdings" w:char="F03F"/>
      </w:r>
      <w:r w:rsidRPr="00575E31">
        <w:rPr>
          <w:rFonts w:ascii="Times New Roman" w:hAnsi="Times New Roman" w:cs="B Zar" w:hint="cs"/>
          <w:sz w:val="24"/>
          <w:szCs w:val="24"/>
          <w:rtl/>
          <w:lang w:bidi="fa-IR"/>
        </w:rPr>
        <w:t xml:space="preserve"> توسعه پژوهش و تحقیقات در این زمینه و گسترش ویژگی‌ها و قابلیت‌های آن و استفاده در مؤسسات و سازمان‌های غیرانتفاعی و همچنین سازمان‌هایی که مشابهت خارجی ندارند.</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lang w:bidi="fa-IR"/>
        </w:rPr>
        <w:sym w:font="Wingdings" w:char="F03F"/>
      </w:r>
      <w:r w:rsidRPr="00575E31">
        <w:rPr>
          <w:rFonts w:ascii="Times New Roman" w:hAnsi="Times New Roman" w:cs="B Zar" w:hint="cs"/>
          <w:sz w:val="24"/>
          <w:szCs w:val="24"/>
          <w:rtl/>
          <w:lang w:bidi="fa-IR"/>
        </w:rPr>
        <w:t xml:space="preserve"> طراحی نرم‌افزار مدل ارائه شده تحقیق به‌منظور تسریع در ارزیابی عملکرد در جهت کنترل سازمان‌ها.</w:t>
      </w:r>
    </w:p>
    <w:p w:rsidR="00722211" w:rsidRDefault="00722211" w:rsidP="005D7038">
      <w:pPr>
        <w:bidi/>
        <w:spacing w:after="0" w:line="360" w:lineRule="auto"/>
        <w:ind w:firstLine="284"/>
        <w:jc w:val="both"/>
        <w:rPr>
          <w:rFonts w:ascii="Times New Roman" w:hAnsi="Times New Roman" w:cs="B Zar"/>
          <w:b/>
          <w:bCs/>
          <w:sz w:val="24"/>
          <w:szCs w:val="24"/>
          <w:rtl/>
          <w:lang w:bidi="fa-IR"/>
        </w:rPr>
      </w:pPr>
    </w:p>
    <w:p w:rsidR="00722211" w:rsidRDefault="00722211" w:rsidP="005D7038">
      <w:pPr>
        <w:spacing w:after="0" w:line="360" w:lineRule="auto"/>
        <w:rPr>
          <w:rFonts w:ascii="Times New Roman" w:hAnsi="Times New Roman" w:cs="B Zar"/>
          <w:b/>
          <w:bCs/>
          <w:sz w:val="24"/>
          <w:szCs w:val="24"/>
          <w:rtl/>
          <w:lang w:bidi="fa-IR"/>
        </w:rPr>
      </w:pPr>
      <w:r>
        <w:rPr>
          <w:rFonts w:ascii="Times New Roman" w:hAnsi="Times New Roman" w:cs="B Zar"/>
          <w:b/>
          <w:bCs/>
          <w:sz w:val="24"/>
          <w:szCs w:val="24"/>
          <w:rtl/>
          <w:lang w:bidi="fa-IR"/>
        </w:rPr>
        <w:br w:type="page"/>
      </w:r>
    </w:p>
    <w:p w:rsidR="004670CB" w:rsidRPr="00575E31" w:rsidRDefault="004670CB"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5- 3- پیشنهادها برای تحقیقات آتی</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به‌منظور توسعه و گسترش راهبردها و دستاوردهای تحقیقاتی که در این پژوهش مطرح شده است، پیشنهادهای زیر جهت انجام تحقیقات آتی توسط محققین برای استفاده از نتایج کاربردی آن توصیه می‌شود:</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lang w:bidi="fa-IR"/>
        </w:rPr>
        <w:sym w:font="Wingdings" w:char="F03F"/>
      </w:r>
      <w:r w:rsidRPr="00575E31">
        <w:rPr>
          <w:rFonts w:ascii="Times New Roman" w:hAnsi="Times New Roman" w:cs="B Zar" w:hint="cs"/>
          <w:sz w:val="24"/>
          <w:szCs w:val="24"/>
          <w:rtl/>
          <w:lang w:bidi="fa-IR"/>
        </w:rPr>
        <w:t xml:space="preserve"> استفاده از نهاده‌ها و ستانده‌های نامحسوس و یا ترکیبی از عوامل محسوس و نامحسوس در ارزیابی عملکرد سازمان‌ها.</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lang w:bidi="fa-IR"/>
        </w:rPr>
        <w:sym w:font="Wingdings" w:char="F03F"/>
      </w:r>
      <w:r w:rsidRPr="00575E31">
        <w:rPr>
          <w:rFonts w:ascii="Times New Roman" w:hAnsi="Times New Roman" w:cs="B Zar" w:hint="cs"/>
          <w:sz w:val="24"/>
          <w:szCs w:val="24"/>
          <w:rtl/>
          <w:lang w:bidi="fa-IR"/>
        </w:rPr>
        <w:t xml:space="preserve"> تجزیه و تحلیل واحدهای کارا از منظر نیروی انسانی و مدیریت، تکنولوژی، فرآیندها و ... به‌منظور ارائه الگو جهت بهبود عملکرد واحدهای ناکارا.</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lang w:bidi="fa-IR"/>
        </w:rPr>
        <w:sym w:font="Wingdings" w:char="F03F"/>
      </w:r>
      <w:r w:rsidRPr="00575E31">
        <w:rPr>
          <w:rFonts w:ascii="Times New Roman" w:hAnsi="Times New Roman" w:cs="B Zar" w:hint="cs"/>
          <w:sz w:val="24"/>
          <w:szCs w:val="24"/>
          <w:rtl/>
          <w:lang w:bidi="fa-IR"/>
        </w:rPr>
        <w:t xml:space="preserve"> وزن‌دهی به نهاده‌ها و ستانده‌ها جهت انعکاس منطقی آن‌ها برحسب اولویت اهمیت هریک در تجزیه و تحلیل کارایی.</w:t>
      </w:r>
    </w:p>
    <w:p w:rsidR="004670CB" w:rsidRPr="00575E31" w:rsidRDefault="004670CB"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lang w:bidi="fa-IR"/>
        </w:rPr>
        <w:sym w:font="Wingdings" w:char="F03F"/>
      </w:r>
      <w:r w:rsidRPr="00575E31">
        <w:rPr>
          <w:rFonts w:ascii="Times New Roman" w:hAnsi="Times New Roman" w:cs="B Zar" w:hint="cs"/>
          <w:sz w:val="24"/>
          <w:szCs w:val="24"/>
          <w:rtl/>
          <w:lang w:bidi="fa-IR"/>
        </w:rPr>
        <w:t xml:space="preserve"> مطالعه تطبیقی در زمینه مقایسه مدل پویای تحلیل پوششی داده‌های فازی با سایر روش‌هایی اندازه‌گیری کارایی از قبیل مدل‌های اقتصادسنجی</w:t>
      </w:r>
      <w:r w:rsidR="000B26CA">
        <w:rPr>
          <w:rFonts w:ascii="Times New Roman" w:hAnsi="Times New Roman" w:cs="B Zar" w:hint="cs"/>
          <w:sz w:val="24"/>
          <w:szCs w:val="24"/>
          <w:rtl/>
          <w:lang w:bidi="fa-IR"/>
        </w:rPr>
        <w:t>.</w:t>
      </w:r>
    </w:p>
    <w:p w:rsidR="00722211" w:rsidRDefault="00722211" w:rsidP="005D7038">
      <w:pPr>
        <w:spacing w:after="0" w:line="360" w:lineRule="auto"/>
        <w:rPr>
          <w:rFonts w:ascii="Times New Roman" w:hAnsi="Times New Roman" w:cs="B Zar"/>
          <w:b/>
          <w:bCs/>
          <w:sz w:val="24"/>
          <w:szCs w:val="24"/>
          <w:rtl/>
          <w:lang w:bidi="fa-IR"/>
        </w:rPr>
      </w:pPr>
      <w:r>
        <w:rPr>
          <w:rFonts w:ascii="Times New Roman" w:hAnsi="Times New Roman" w:cs="B Zar"/>
          <w:b/>
          <w:bCs/>
          <w:sz w:val="24"/>
          <w:szCs w:val="24"/>
          <w:rtl/>
          <w:lang w:bidi="fa-IR"/>
        </w:rPr>
        <w:br w:type="page"/>
      </w:r>
    </w:p>
    <w:p w:rsidR="001D4BBF" w:rsidRPr="00575E31" w:rsidRDefault="001D4BBF" w:rsidP="005D7038">
      <w:pPr>
        <w:bidi/>
        <w:spacing w:after="0" w:line="360" w:lineRule="auto"/>
        <w:jc w:val="both"/>
        <w:rPr>
          <w:rFonts w:ascii="Times New Roman" w:hAnsi="Times New Roman" w:cs="B Zar"/>
          <w:sz w:val="24"/>
          <w:szCs w:val="24"/>
          <w:rtl/>
          <w:lang w:bidi="fa-IR"/>
        </w:rPr>
      </w:pPr>
      <w:r w:rsidRPr="00575E31">
        <w:rPr>
          <w:rFonts w:ascii="Times New Roman" w:hAnsi="Times New Roman" w:cs="B Zar"/>
          <w:b/>
          <w:bCs/>
          <w:sz w:val="24"/>
          <w:szCs w:val="24"/>
          <w:rtl/>
          <w:lang w:bidi="fa-IR"/>
        </w:rPr>
        <w:lastRenderedPageBreak/>
        <w:t>منابع و مآخذ:</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sz w:val="24"/>
          <w:szCs w:val="24"/>
          <w:rtl/>
          <w:lang w:bidi="fa-IR"/>
        </w:rPr>
        <w:t>آدولوف، ماتز، «حسابداری صنعتی، جلد اول: برنامه‌ریزی و کنترل»، ترجمه: فرشید نویسی و دیگران، انتشارات مرکز تحقیقات تخصصی حسابداری و حسابرسی سازمان حسابرسی، 1378.</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sz w:val="24"/>
          <w:szCs w:val="24"/>
          <w:rtl/>
          <w:lang w:bidi="fa-IR"/>
        </w:rPr>
        <w:t>آذر، عادل و حجت فرجی، «علم مدیریت فازی»، انتشارات افق، 1383.</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sz w:val="24"/>
          <w:szCs w:val="24"/>
          <w:rtl/>
          <w:lang w:bidi="fa-IR"/>
        </w:rPr>
        <w:t>آریانژاد، میربهادر قلی و سید جعفر سجادی، «برنامه‌ریزی خطی»، انتشارات دانشگاهعلم و صنعت، 1381.</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sz w:val="24"/>
          <w:szCs w:val="24"/>
          <w:rtl/>
          <w:lang w:bidi="fa-IR"/>
        </w:rPr>
        <w:t>ابطحی، سید حسین و بابک کاظمی، «بهره‌وری</w:t>
      </w:r>
      <w:r w:rsidR="00551452" w:rsidRPr="00D2695C">
        <w:rPr>
          <w:rFonts w:ascii="Times New Roman" w:hAnsi="Times New Roman" w:cs="B Zar" w:hint="cs"/>
          <w:sz w:val="24"/>
          <w:szCs w:val="24"/>
          <w:rtl/>
          <w:lang w:bidi="fa-IR"/>
        </w:rPr>
        <w:t>، اصول و مبانی و روش های اندازه گیری</w:t>
      </w:r>
      <w:r w:rsidRPr="00D2695C">
        <w:rPr>
          <w:rFonts w:ascii="Times New Roman" w:hAnsi="Times New Roman" w:cs="B Zar"/>
          <w:sz w:val="24"/>
          <w:szCs w:val="24"/>
          <w:rtl/>
          <w:lang w:bidi="fa-IR"/>
        </w:rPr>
        <w:t>»، نشر مؤسسه مطالعات و پژوهش‌های بازرگانی، 1383</w:t>
      </w:r>
      <w:r w:rsidRPr="00D2695C">
        <w:rPr>
          <w:rFonts w:ascii="Times New Roman" w:hAnsi="Times New Roman" w:cs="B Zar" w:hint="cs"/>
          <w:sz w:val="24"/>
          <w:szCs w:val="24"/>
          <w:rtl/>
          <w:lang w:bidi="fa-IR"/>
        </w:rPr>
        <w:t>.</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احمدی، نازنین، «تحلیل پوششی داده‌های نادقیق»، پایان‌نامه کارشناسی ارشد دانشگاه تربیت معلم، به راهنمایی دکتر غلامرضا جهانشاهلو، 1383.</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اژدری، مجید، «بسط و توسعه روش تجزیه و تحلیل پوششی داده‌ها در حالت عدم قطعیت»، پایان‌نامه کارشناسی ارشد دانشگاه علم و صنعت، 1379.</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امامی میبدی، علی، «اصول اندازه‌گیری کارایی و بهره‌وری»، نشر مؤسسه مطالعات و پژوهش‌های بازرگانی، 1384.</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بختیاری، پرویز، «حسابداری مدیریت»، انتشارات سازمان مدیریت صنعتی، 1383.</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تاناکا، کازو، «مقدمه‌ای بر منطق فازی برای کاربردهای علمی»، ترجمه علی وحیدیان کامیاد و حامدرضا طارقیان، انتشارات دانشگاه فردوسی مشهد، 1381.</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خیاطی، مهدی، «بررسی عوامل مؤثر بر شکل‌گیری تعاونی‌های آب‌بران با استفاده از رگرسیون فازی»، پایان‌نامه کارشناسی ارشد دانشگاه صنعتی اصفهان، به راهنمایی دکتر امیرمظفر امینی، 1382.</w:t>
      </w:r>
    </w:p>
    <w:p w:rsidR="001D4BBF" w:rsidRPr="00D2695C" w:rsidRDefault="00896E87"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خیاطی</w:t>
      </w:r>
      <w:r w:rsidR="001D4BBF" w:rsidRPr="00D2695C">
        <w:rPr>
          <w:rFonts w:ascii="Times New Roman" w:hAnsi="Times New Roman" w:cs="B Zar" w:hint="cs"/>
          <w:sz w:val="24"/>
          <w:szCs w:val="24"/>
          <w:rtl/>
          <w:lang w:bidi="fa-IR"/>
        </w:rPr>
        <w:t>، مهدی و محمد مشعوفی، «اندازه‌گیری و تحلیل بهره‌وری کل عوامل تولید در مزارع پرورش ماهی»، نشر سازمان مدیریت و برنامه‌ریزی استان گیلان، 1385.</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 xml:space="preserve">شهریاری، سلطانعلی، «ارائه یک مدل </w:t>
      </w:r>
      <w:r w:rsidRPr="00D2695C">
        <w:rPr>
          <w:rFonts w:ascii="Times New Roman" w:hAnsi="Times New Roman" w:cs="B Zar"/>
          <w:sz w:val="24"/>
          <w:szCs w:val="24"/>
          <w:lang w:bidi="fa-IR"/>
        </w:rPr>
        <w:t>DEA</w:t>
      </w:r>
      <w:r w:rsidRPr="00D2695C">
        <w:rPr>
          <w:rFonts w:ascii="Times New Roman" w:hAnsi="Times New Roman" w:cs="B Zar" w:hint="cs"/>
          <w:sz w:val="24"/>
          <w:szCs w:val="24"/>
          <w:rtl/>
          <w:lang w:bidi="fa-IR"/>
        </w:rPr>
        <w:t xml:space="preserve"> فازی جهت ارزیابی عملکرد نسبی دانشکده‌های علوم انسانی دانشگاه تهران»، پایان‌نامه کارشناسی ارشد دانشگاه تهران، به راهنمایی دکتر محمود صارمی، 1382.</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طاهری، «آشنایی با نظریه مجموعه‌های فازی»، انتشارات جهاد دانشگاهی مشهد، 1378.</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 xml:space="preserve">عباسی، رضا و مهدوی، </w:t>
      </w:r>
      <w:r w:rsidR="007F6E81" w:rsidRPr="00D2695C">
        <w:rPr>
          <w:rFonts w:ascii="Times New Roman" w:hAnsi="Times New Roman" w:cs="B Zar" w:hint="cs"/>
          <w:sz w:val="24"/>
          <w:szCs w:val="24"/>
          <w:rtl/>
          <w:lang w:bidi="fa-IR"/>
        </w:rPr>
        <w:t xml:space="preserve">رضا، </w:t>
      </w:r>
      <w:r w:rsidRPr="00D2695C">
        <w:rPr>
          <w:rFonts w:ascii="Times New Roman" w:hAnsi="Times New Roman" w:cs="B Zar" w:hint="cs"/>
          <w:sz w:val="24"/>
          <w:szCs w:val="24"/>
          <w:rtl/>
          <w:lang w:bidi="fa-IR"/>
        </w:rPr>
        <w:t>«بررسی و تجزیه و تحلیل عوامل مؤثر بر بهره‌وری صنایع تبدیلی چای»، نشر سازمان مدیریت و برنامه‌ریزی استان گیلان، 1385.</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lastRenderedPageBreak/>
        <w:t xml:space="preserve">غلامرضایی، داوود، «طراحی مدل ریاضی </w:t>
      </w:r>
      <w:r w:rsidRPr="00D2695C">
        <w:rPr>
          <w:rFonts w:ascii="Times New Roman" w:hAnsi="Times New Roman" w:cs="B Zar"/>
          <w:sz w:val="24"/>
          <w:szCs w:val="24"/>
          <w:lang w:bidi="fa-IR"/>
        </w:rPr>
        <w:t>DEA</w:t>
      </w:r>
      <w:r w:rsidRPr="00D2695C">
        <w:rPr>
          <w:rFonts w:ascii="Times New Roman" w:hAnsi="Times New Roman" w:cs="B Zar" w:hint="cs"/>
          <w:sz w:val="24"/>
          <w:szCs w:val="24"/>
          <w:rtl/>
          <w:lang w:bidi="fa-IR"/>
        </w:rPr>
        <w:t xml:space="preserve"> فازی برای رتبه‌بندی استان‌های کشور»، پایان‌نامه کارشناسی ارشد رشته مدیریت صنعتی، با راهنمایی دکتر عادل آذر، دانشگاه تربیت مدرس، 13</w:t>
      </w:r>
      <w:r w:rsidR="009B3CC5" w:rsidRPr="00D2695C">
        <w:rPr>
          <w:rFonts w:ascii="Times New Roman" w:hAnsi="Times New Roman" w:cs="B Zar" w:hint="cs"/>
          <w:sz w:val="24"/>
          <w:szCs w:val="24"/>
          <w:rtl/>
          <w:lang w:bidi="fa-IR"/>
        </w:rPr>
        <w:t>۹</w:t>
      </w:r>
      <w:r w:rsidRPr="00D2695C">
        <w:rPr>
          <w:rFonts w:ascii="Times New Roman" w:hAnsi="Times New Roman" w:cs="B Zar" w:hint="cs"/>
          <w:sz w:val="24"/>
          <w:szCs w:val="24"/>
          <w:rtl/>
          <w:lang w:bidi="fa-IR"/>
        </w:rPr>
        <w:t>3.</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 xml:space="preserve">کوچک‌زاده، احمد و صابر ساعتی، «حل مدل </w:t>
      </w:r>
      <w:r w:rsidRPr="00D2695C">
        <w:rPr>
          <w:rFonts w:ascii="Times New Roman" w:hAnsi="Times New Roman" w:cs="B Zar"/>
          <w:sz w:val="24"/>
          <w:szCs w:val="24"/>
          <w:lang w:bidi="fa-IR"/>
        </w:rPr>
        <w:t>BCC</w:t>
      </w:r>
      <w:r w:rsidRPr="00D2695C">
        <w:rPr>
          <w:rFonts w:ascii="Times New Roman" w:hAnsi="Times New Roman" w:cs="B Zar" w:hint="cs"/>
          <w:sz w:val="24"/>
          <w:szCs w:val="24"/>
          <w:rtl/>
          <w:lang w:bidi="fa-IR"/>
        </w:rPr>
        <w:t xml:space="preserve"> فازی در مدل تحلیل پوششی داده‌ها»، چهارمین کنفرانس بین‌المللی مهندسی صنایع، تهران، 1384.</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rtl/>
          <w:lang w:bidi="fa-IR"/>
        </w:rPr>
      </w:pPr>
      <w:r w:rsidRPr="00D2695C">
        <w:rPr>
          <w:rFonts w:ascii="Times New Roman" w:hAnsi="Times New Roman" w:cs="B Zar" w:hint="cs"/>
          <w:sz w:val="24"/>
          <w:szCs w:val="24"/>
          <w:rtl/>
          <w:lang w:bidi="fa-IR"/>
        </w:rPr>
        <w:t>موتمنی، علیرضا، «طراحی مدل پویای بهره‌وری با رویکرد تحلیل پوششی داده‌ها(</w:t>
      </w:r>
      <w:r w:rsidRPr="00D2695C">
        <w:rPr>
          <w:rFonts w:ascii="Times New Roman" w:hAnsi="Times New Roman" w:cs="B Zar"/>
          <w:sz w:val="24"/>
          <w:szCs w:val="24"/>
          <w:lang w:bidi="fa-IR"/>
        </w:rPr>
        <w:t>DEA</w:t>
      </w:r>
      <w:r w:rsidRPr="00D2695C">
        <w:rPr>
          <w:rFonts w:ascii="Times New Roman" w:hAnsi="Times New Roman" w:cs="B Zar" w:hint="cs"/>
          <w:sz w:val="24"/>
          <w:szCs w:val="24"/>
          <w:rtl/>
          <w:lang w:bidi="fa-IR"/>
        </w:rPr>
        <w:t>)»، رساله دکتری رشته مدیریت صنعتی، با راهنمایی دکتر عادل آذر، دانشگاه تربیت مدرس، 13</w:t>
      </w:r>
      <w:r w:rsidR="00C92971" w:rsidRPr="00D2695C">
        <w:rPr>
          <w:rFonts w:ascii="Times New Roman" w:hAnsi="Times New Roman" w:cs="B Zar" w:hint="cs"/>
          <w:sz w:val="24"/>
          <w:szCs w:val="24"/>
          <w:rtl/>
          <w:lang w:bidi="fa-IR"/>
        </w:rPr>
        <w:t>۹</w:t>
      </w:r>
      <w:r w:rsidRPr="00D2695C">
        <w:rPr>
          <w:rFonts w:ascii="Times New Roman" w:hAnsi="Times New Roman" w:cs="B Zar" w:hint="cs"/>
          <w:sz w:val="24"/>
          <w:szCs w:val="24"/>
          <w:rtl/>
          <w:lang w:bidi="fa-IR"/>
        </w:rPr>
        <w:t>1.</w:t>
      </w:r>
    </w:p>
    <w:p w:rsidR="001D4BBF" w:rsidRPr="00D2695C" w:rsidRDefault="001D4BBF" w:rsidP="005D7038">
      <w:pPr>
        <w:pStyle w:val="ListParagraph"/>
        <w:numPr>
          <w:ilvl w:val="0"/>
          <w:numId w:val="6"/>
        </w:numPr>
        <w:bidi/>
        <w:spacing w:after="0" w:line="360" w:lineRule="auto"/>
        <w:jc w:val="both"/>
        <w:rPr>
          <w:rFonts w:ascii="Times New Roman" w:hAnsi="Times New Roman" w:cs="B Zar"/>
          <w:sz w:val="24"/>
          <w:szCs w:val="24"/>
          <w:lang w:bidi="fa-IR"/>
        </w:rPr>
      </w:pPr>
      <w:r w:rsidRPr="00D2695C">
        <w:rPr>
          <w:rFonts w:ascii="Times New Roman" w:hAnsi="Times New Roman" w:cs="B Zar" w:hint="cs"/>
          <w:sz w:val="24"/>
          <w:szCs w:val="24"/>
          <w:rtl/>
          <w:lang w:bidi="fa-IR"/>
        </w:rPr>
        <w:t>مهرگان، محمدرضا، «مدل‌های کمی برای ارزیابی عملکرد سازمان‌ها(تحلیل پوششی داده‌ها)»، انتشارات دانشکده مدیریت دانشگاه تهران، 13</w:t>
      </w:r>
      <w:r w:rsidR="00C92971" w:rsidRPr="00D2695C">
        <w:rPr>
          <w:rFonts w:ascii="Times New Roman" w:hAnsi="Times New Roman" w:cs="B Zar" w:hint="cs"/>
          <w:sz w:val="24"/>
          <w:szCs w:val="24"/>
          <w:rtl/>
          <w:lang w:bidi="fa-IR"/>
        </w:rPr>
        <w:t>۹۱</w:t>
      </w:r>
      <w:r w:rsidRPr="00D2695C">
        <w:rPr>
          <w:rFonts w:ascii="Times New Roman" w:hAnsi="Times New Roman" w:cs="B Zar"/>
          <w:sz w:val="24"/>
          <w:szCs w:val="24"/>
          <w:lang w:bidi="fa-IR"/>
        </w:rPr>
        <w:t>.</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B Zar"/>
          <w:sz w:val="24"/>
          <w:szCs w:val="24"/>
          <w:lang w:bidi="fa-IR"/>
        </w:rPr>
        <w:t xml:space="preserve">Andersen, P., N. C. Petersen (1993),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A Procedure for Ranking Efficient Units in Data Envelopment Analysis</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Management Science, Vol.39, pp. 1262-1264.</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Bhat, Ramesh &amp; Bharat Bhushan Verma &amp; Elan Reuben (1996),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Data Envelopment Analysis (DEA)</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IIM Ahmedabad, India.</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Bortolan, G., R. Degani (1985),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A review of some methods for ranking fuzzy subsets</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Fuzzy Sets and Systems, Vol. 15, pp. 1-19.</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Bowlin, F. William (1995),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Measuring Performance: An Introduction to Data Envelopment Analysis (DEA)</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University of Northern Iowa.</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Chandra, Pankaj &amp; William W. Cooper &amp; Shanling Li &amp; Atiqur Rahman (1998),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Using DEA To evaluate 29 Canadian textile companies- Considering returns to scale</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International Journals of Production Economics.</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Cooper, W. W., K. S. Park, and G. Yu. (1999),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Models for Dealing with Imprecise Data in DEA</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Management Science, Vol. 45, 597-607.</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Despotis, D.K., Y. G. Smirlis. (2002),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Data Envelopment Analysis with Imprecise Data</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European Journal of Operation Research, Vol. 140, 24-36.</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Emrouznejad, A. (1995-2001),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Ali Emrouznejad’s DEA Home Page</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Warwick Business School.</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Gonzalez, A. (1990),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A study of the ranking function approach through mean values</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Fuzzy Sets and Systems, Vol. 35, pp. 29-41.</w:t>
      </w:r>
    </w:p>
    <w:p w:rsidR="001D4BBF"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Guo, P., H. Tanaka (2001),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Fuzzy DEA: A Perceptual Evaluation Method</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Fuzzy Sets and Systems, Vol. 119, pp. 149-160.</w:t>
      </w:r>
    </w:p>
    <w:p w:rsidR="001E1219" w:rsidRPr="00D2695C" w:rsidRDefault="001E1219" w:rsidP="005D7038">
      <w:pPr>
        <w:pStyle w:val="ListParagraph"/>
        <w:numPr>
          <w:ilvl w:val="0"/>
          <w:numId w:val="6"/>
        </w:numPr>
        <w:spacing w:after="0" w:line="360" w:lineRule="auto"/>
        <w:jc w:val="both"/>
        <w:rPr>
          <w:rFonts w:ascii="Times New Roman" w:hAnsi="Times New Roman" w:cs="Times New Roman"/>
          <w:sz w:val="24"/>
          <w:szCs w:val="24"/>
          <w:lang w:bidi="fa-IR"/>
        </w:rPr>
      </w:pPr>
      <w:r w:rsidRPr="001E1219">
        <w:rPr>
          <w:rFonts w:ascii="Times New Roman" w:hAnsi="Times New Roman" w:cs="Times New Roman"/>
          <w:sz w:val="24"/>
          <w:szCs w:val="24"/>
          <w:lang w:bidi="fa-IR"/>
        </w:rPr>
        <w:lastRenderedPageBreak/>
        <w:t>Jahanshahloo, G.R., Khodabakhshi, M., (2003) Using input–output orientation model for determining most productive scale size in DEA. Applied Mathematics and Computation 146, 849–855</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Jaha</w:t>
      </w:r>
      <w:r w:rsidR="0028093A" w:rsidRPr="00D2695C">
        <w:rPr>
          <w:rFonts w:ascii="Times New Roman" w:hAnsi="Times New Roman" w:cs="Times New Roman"/>
          <w:sz w:val="24"/>
          <w:szCs w:val="24"/>
          <w:lang w:bidi="fa-IR"/>
        </w:rPr>
        <w:t>nshahloo, G. R., M. Soleimani- s</w:t>
      </w:r>
      <w:r w:rsidRPr="00D2695C">
        <w:rPr>
          <w:rFonts w:ascii="Times New Roman" w:hAnsi="Times New Roman" w:cs="Times New Roman"/>
          <w:sz w:val="24"/>
          <w:szCs w:val="24"/>
          <w:lang w:bidi="fa-IR"/>
        </w:rPr>
        <w:t xml:space="preserve">amaneh, E. Nasrabadi (2004),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Measure of efficiency in DEA with fuzzy input- output levels: a methodology for assessing, ranking and imposing of weights restrictions</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Applied Mathematics and Computation, Vol. 156, pp. 175-187.</w:t>
      </w:r>
    </w:p>
    <w:p w:rsidR="001D4BBF"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Kao, C., S.-T. Liu (2000), Fuzzy efficiency measures in data envelopment analysis</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Fuzzy Sets and Systems, Vol. 113, pp. 427-437.</w:t>
      </w:r>
    </w:p>
    <w:p w:rsidR="001E1219" w:rsidRDefault="001E1219" w:rsidP="005D7038">
      <w:pPr>
        <w:pStyle w:val="ListParagraph"/>
        <w:numPr>
          <w:ilvl w:val="0"/>
          <w:numId w:val="6"/>
        </w:numPr>
        <w:spacing w:after="0" w:line="360" w:lineRule="auto"/>
        <w:jc w:val="both"/>
        <w:rPr>
          <w:rFonts w:ascii="Times New Roman" w:hAnsi="Times New Roman" w:cs="Times New Roman"/>
          <w:sz w:val="24"/>
          <w:szCs w:val="24"/>
          <w:lang w:bidi="fa-IR"/>
        </w:rPr>
      </w:pPr>
      <w:r w:rsidRPr="001E1219">
        <w:rPr>
          <w:rFonts w:ascii="Times New Roman" w:hAnsi="Times New Roman" w:cs="Times New Roman"/>
          <w:sz w:val="24"/>
          <w:szCs w:val="24"/>
          <w:lang w:bidi="fa-IR"/>
        </w:rPr>
        <w:t xml:space="preserve">Khodabakhshi, M., (2009) Estimating most productive scale size with stochastic data in data envelopment analysis.  Economic Modelling 26, 968–973  </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Leo’n, T., V. Liern, J.L. Ruiz, I. Sirvent (2003),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A fuzzy mathematical programming approach to the assessment of efficiency with DEA models</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Fuzzy Sets and Systems, Vol. 139, pp. 407-419.</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Lertworasirikul, S., S.-C. Fang, J.A. Joines, H.L.W. Nuttle (2003),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Fuzzy data envelopment analysis (DEA): a possibility approach</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Fuzzy Sets and Systems, Vol. 139(2), pp. 379-394.</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Maleki, H.R., M. Tata, M. mashinchi (2000),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Linear Programming with fuzzy variables</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Fuzzy Sets and Systems, Vol. 109, pp. 21-33.</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Saade, J., H. Schwarzlander (1992),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Ordering fuzzy sets over the real line: an approach based on decision making under uncertainty</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Fuzzy Sets and Systems, Vol. 50, pp. 237-246.</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Saati, S., A. Memariani (2005),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Reducing weight flexibility in fuzzy DEA</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Applied Mathematicsand Computation, Vol. 161, pp. 611-622.</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Saati M, S., A. Memariani, G. R. Jahanshahloo</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Efficiency Analysis and Ranking of DMUs with Fuzzy Data</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A Journal of Modeling and Computation Under Uncertainty, Vol. 3, pp. 255-268.</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Seaver, B. and K. Triantis (1992),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A Fuzzy Clustring Approach Used in Evaluating Technical Efficiency Measures in Manufacturing</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Journal of Production Analysis, Vol. 3, pp. 337-363.</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Sengupta, J. K. (1992),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A Fuzzy System Approach in Data Envelopment Analysis</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Computers Math. Applic., Vol. 24, pp.259-266.</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lastRenderedPageBreak/>
        <w:t xml:space="preserve">Soleimani- damaneh, M., G.R. Jahanshahloo, S. Abbasbandy (2006),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Computational and theoretical pitfalls in some current performance measurement techniques; and a new approach</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Applied Mathematics and Computation, Vol. 181, pp. 1199-1207.</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Talluri, Srinivas (2000),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Data Envelopment Analysis: Models and Extensions</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Fairleigh Dickinson University, New Jersey.</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Tanaka, H., H. Ichihashi, and K. Asai. (1984),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A Formulation of Fuzzy Linear Programming Problems Based on Comparison of Fuzzy Numbers</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Control and Cybernetics 13, pp. 180-194.</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Triantis, K., Girod (1998),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A Matematical Programming for Measuring Technical Efficiency in a Fuzzy Enveronment</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Journal of Productivity Analysis, Vol. 10.</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Tran, L., L. Duckstein (2002),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Comparison of fuzzy numbers using a fuzzy distance measure</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Fuzzy Sets and Systems, Vol. 130, pp. 331-341.</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Wang, X., E. Kerre (2001),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Reasonable properties for the ordering of fuzzy quantities</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Fuzzy Sets and Systems, Vol. 118, pp. 375-385.</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Yao, J. S., K. Wu (2000),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Ranking fuzzy numbers based on decomposition principle and signed distance</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Fuzzy Sets and Systems, Vol. 116, pp. 275-288.</w:t>
      </w:r>
    </w:p>
    <w:p w:rsidR="001D4BBF" w:rsidRPr="00D2695C"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Zhu, J. (2003),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Imprecise Data Envelopment Analysis (IDEA): A Review and Improvement with an Application</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European Journal of Operation Research, Vol. 144, pp. 513-529.</w:t>
      </w:r>
    </w:p>
    <w:p w:rsidR="001D4BBF" w:rsidRDefault="001D4BBF" w:rsidP="005D7038">
      <w:pPr>
        <w:pStyle w:val="ListParagraph"/>
        <w:numPr>
          <w:ilvl w:val="0"/>
          <w:numId w:val="6"/>
        </w:numPr>
        <w:spacing w:after="0" w:line="360" w:lineRule="auto"/>
        <w:jc w:val="both"/>
        <w:rPr>
          <w:rFonts w:ascii="Times New Roman" w:hAnsi="Times New Roman" w:cs="Times New Roman"/>
          <w:sz w:val="24"/>
          <w:szCs w:val="24"/>
          <w:lang w:bidi="fa-IR"/>
        </w:rPr>
      </w:pPr>
      <w:r w:rsidRPr="00D2695C">
        <w:rPr>
          <w:rFonts w:ascii="Times New Roman" w:hAnsi="Times New Roman" w:cs="Times New Roman"/>
          <w:sz w:val="24"/>
          <w:szCs w:val="24"/>
          <w:lang w:bidi="fa-IR"/>
        </w:rPr>
        <w:t xml:space="preserve">Zimmerman, H. J. (1996), </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Fuzzy set theory and its application</w:t>
      </w:r>
      <w:r w:rsidRPr="00D2695C">
        <w:rPr>
          <w:rFonts w:ascii="Times New Roman" w:hAnsi="Times New Roman" w:cs="Times New Roman" w:hint="cs"/>
          <w:sz w:val="24"/>
          <w:szCs w:val="24"/>
          <w:rtl/>
          <w:lang w:bidi="fa-IR"/>
        </w:rPr>
        <w:t>"</w:t>
      </w:r>
      <w:r w:rsidRPr="00D2695C">
        <w:rPr>
          <w:rFonts w:ascii="Times New Roman" w:hAnsi="Times New Roman" w:cs="Times New Roman"/>
          <w:sz w:val="24"/>
          <w:szCs w:val="24"/>
          <w:lang w:bidi="fa-IR"/>
        </w:rPr>
        <w:t>, Kluwer, Dordrecht.</w:t>
      </w:r>
    </w:p>
    <w:p w:rsidR="002742F0" w:rsidRPr="002742F0" w:rsidRDefault="002742F0" w:rsidP="005D7038">
      <w:pPr>
        <w:pStyle w:val="ListParagraph"/>
        <w:numPr>
          <w:ilvl w:val="0"/>
          <w:numId w:val="6"/>
        </w:numPr>
        <w:spacing w:line="360" w:lineRule="auto"/>
        <w:rPr>
          <w:rFonts w:ascii="Times New Roman" w:hAnsi="Times New Roman" w:cs="Times New Roman"/>
          <w:sz w:val="24"/>
          <w:szCs w:val="24"/>
          <w:lang w:bidi="fa-IR"/>
        </w:rPr>
      </w:pPr>
      <w:r w:rsidRPr="002742F0">
        <w:rPr>
          <w:rFonts w:ascii="Times New Roman" w:hAnsi="Times New Roman" w:cs="Times New Roman"/>
          <w:sz w:val="24"/>
          <w:szCs w:val="24"/>
          <w:lang w:bidi="fa-IR"/>
        </w:rPr>
        <w:t>Ghelej Beigi, Zahra, Gholami, Kobra(2014),” Allocating the Fuzzy Resources to Two-Stage Systems”, Journal of Soft Computing and Applications, Volume 2014 (2014), Article ID jsca-00040, 11 Pages,doi: 10.5899/2014/jsca-00040</w:t>
      </w:r>
    </w:p>
    <w:p w:rsidR="003C6F94" w:rsidRPr="003C6F94" w:rsidRDefault="003C6F94" w:rsidP="005D7038">
      <w:pPr>
        <w:pStyle w:val="ListParagraph"/>
        <w:numPr>
          <w:ilvl w:val="0"/>
          <w:numId w:val="6"/>
        </w:numPr>
        <w:spacing w:line="360" w:lineRule="auto"/>
        <w:rPr>
          <w:rFonts w:ascii="Times New Roman" w:hAnsi="Times New Roman" w:cs="Times New Roman"/>
          <w:sz w:val="24"/>
          <w:szCs w:val="24"/>
          <w:lang w:bidi="fa-IR"/>
        </w:rPr>
      </w:pPr>
      <w:r w:rsidRPr="003C6F94">
        <w:rPr>
          <w:rFonts w:ascii="Times New Roman" w:hAnsi="Times New Roman" w:cs="Times New Roman"/>
          <w:sz w:val="24"/>
          <w:szCs w:val="24"/>
          <w:lang w:bidi="fa-IR"/>
        </w:rPr>
        <w:t>Shetty.U. Pakalla,T.P.M. Ranking efficient DMUs based on a single virtual inefficient DMU in DEA, OPSEARCH, 47 (1) (2010) 50-72.</w:t>
      </w:r>
    </w:p>
    <w:p w:rsidR="002742F0" w:rsidRPr="00D2695C" w:rsidRDefault="002742F0" w:rsidP="005D7038">
      <w:pPr>
        <w:pStyle w:val="ListParagraph"/>
        <w:spacing w:after="0" w:line="360" w:lineRule="auto"/>
        <w:jc w:val="both"/>
        <w:rPr>
          <w:rFonts w:ascii="Times New Roman" w:hAnsi="Times New Roman" w:cs="Times New Roman"/>
          <w:sz w:val="24"/>
          <w:szCs w:val="24"/>
          <w:lang w:bidi="fa-IR"/>
        </w:rPr>
      </w:pPr>
    </w:p>
    <w:p w:rsidR="001A2CCF" w:rsidRPr="00D2695C" w:rsidRDefault="001D4BBF" w:rsidP="005D7038">
      <w:pPr>
        <w:pStyle w:val="ListParagraph"/>
        <w:numPr>
          <w:ilvl w:val="0"/>
          <w:numId w:val="6"/>
        </w:numPr>
        <w:bidi/>
        <w:spacing w:after="0" w:line="360" w:lineRule="auto"/>
        <w:rPr>
          <w:rFonts w:ascii="Times New Roman" w:hAnsi="Times New Roman" w:cs="B Zar"/>
          <w:sz w:val="24"/>
          <w:szCs w:val="24"/>
          <w:rtl/>
          <w:lang w:bidi="fa-IR"/>
        </w:rPr>
      </w:pPr>
      <w:r w:rsidRPr="00D2695C">
        <w:rPr>
          <w:rFonts w:ascii="Times New Roman" w:hAnsi="Times New Roman" w:cs="B Zar"/>
          <w:sz w:val="24"/>
          <w:szCs w:val="24"/>
          <w:rtl/>
          <w:lang w:bidi="fa-IR"/>
        </w:rPr>
        <w:br w:type="page"/>
      </w:r>
    </w:p>
    <w:p w:rsidR="001A2CCF" w:rsidRDefault="001A2CCF" w:rsidP="005D7038">
      <w:pPr>
        <w:bidi/>
        <w:spacing w:after="0" w:line="360" w:lineRule="auto"/>
        <w:ind w:firstLine="284"/>
        <w:rPr>
          <w:rFonts w:ascii="Times New Roman" w:hAnsi="Times New Roman" w:cs="B Zar"/>
          <w:sz w:val="68"/>
          <w:szCs w:val="68"/>
          <w:rtl/>
          <w:lang w:bidi="fa-IR"/>
        </w:rPr>
      </w:pPr>
    </w:p>
    <w:p w:rsidR="001A2CCF" w:rsidRPr="001A2CCF" w:rsidRDefault="001A2CCF" w:rsidP="005D7038">
      <w:pPr>
        <w:bidi/>
        <w:spacing w:after="0" w:line="360" w:lineRule="auto"/>
        <w:ind w:firstLine="284"/>
        <w:jc w:val="center"/>
        <w:rPr>
          <w:rFonts w:ascii="Times New Roman" w:hAnsi="Times New Roman" w:cs="B Zar"/>
          <w:sz w:val="68"/>
          <w:szCs w:val="68"/>
          <w:rtl/>
          <w:lang w:bidi="fa-IR"/>
        </w:rPr>
      </w:pPr>
    </w:p>
    <w:p w:rsidR="001A2CCF" w:rsidRDefault="00AC1FFF" w:rsidP="005D7038">
      <w:pPr>
        <w:bidi/>
        <w:spacing w:after="0" w:line="360" w:lineRule="auto"/>
        <w:ind w:firstLine="284"/>
        <w:rPr>
          <w:rFonts w:ascii="Times New Roman" w:hAnsi="Times New Roman" w:cs="B Zar"/>
          <w:sz w:val="24"/>
          <w:szCs w:val="24"/>
          <w:rtl/>
          <w:lang w:bidi="fa-IR"/>
        </w:rPr>
      </w:pPr>
      <w:r>
        <w:rPr>
          <w:rFonts w:ascii="Times New Roman" w:hAnsi="Times New Roman" w:cs="B Zar"/>
          <w:b/>
          <w:bCs/>
          <w:noProof/>
          <w:sz w:val="24"/>
          <w:szCs w:val="24"/>
          <w:rtl/>
        </w:rPr>
        <mc:AlternateContent>
          <mc:Choice Requires="wps">
            <w:drawing>
              <wp:anchor distT="0" distB="0" distL="114300" distR="114300" simplePos="0" relativeHeight="251720704" behindDoc="0" locked="0" layoutInCell="1" allowOverlap="1">
                <wp:simplePos x="0" y="0"/>
                <wp:positionH relativeFrom="column">
                  <wp:posOffset>1179195</wp:posOffset>
                </wp:positionH>
                <wp:positionV relativeFrom="paragraph">
                  <wp:posOffset>337820</wp:posOffset>
                </wp:positionV>
                <wp:extent cx="3389630" cy="1953895"/>
                <wp:effectExtent l="36195" t="33020" r="31750" b="32385"/>
                <wp:wrapSquare wrapText="bothSides"/>
                <wp:docPr id="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630" cy="1953895"/>
                        </a:xfrm>
                        <a:prstGeom prst="roundRect">
                          <a:avLst>
                            <a:gd name="adj" fmla="val 16667"/>
                          </a:avLst>
                        </a:prstGeom>
                        <a:gradFill rotWithShape="1">
                          <a:gsLst>
                            <a:gs pos="0">
                              <a:srgbClr val="E6E6E6"/>
                            </a:gs>
                            <a:gs pos="14999">
                              <a:srgbClr val="7D8496"/>
                            </a:gs>
                            <a:gs pos="53000">
                              <a:srgbClr val="E6E6E6"/>
                            </a:gs>
                            <a:gs pos="67999">
                              <a:srgbClr val="7D8496"/>
                            </a:gs>
                            <a:gs pos="92999">
                              <a:srgbClr val="E6E6E6"/>
                            </a:gs>
                            <a:gs pos="100000">
                              <a:srgbClr val="FFFFFF"/>
                            </a:gs>
                          </a:gsLst>
                          <a:lin ang="0" scaled="1"/>
                        </a:gradFill>
                        <a:ln w="57150" cmpd="thinThick">
                          <a:solidFill>
                            <a:schemeClr val="bg1">
                              <a:lumMod val="65000"/>
                              <a:lumOff val="0"/>
                            </a:schemeClr>
                          </a:solidFill>
                          <a:round/>
                          <a:headEnd/>
                          <a:tailEnd/>
                        </a:ln>
                      </wps:spPr>
                      <wps:txbx>
                        <w:txbxContent>
                          <w:p w:rsidR="00897B9E" w:rsidRPr="001A2CCF" w:rsidRDefault="00897B9E" w:rsidP="001A2CCF">
                            <w:pPr>
                              <w:bidi/>
                              <w:spacing w:after="0" w:line="360" w:lineRule="auto"/>
                              <w:jc w:val="center"/>
                              <w:rPr>
                                <w:rFonts w:ascii="Times New Roman" w:hAnsi="Times New Roman" w:cs="B Zar"/>
                                <w:b/>
                                <w:bCs/>
                                <w:sz w:val="26"/>
                                <w:szCs w:val="26"/>
                                <w:rtl/>
                                <w:lang w:bidi="fa-IR"/>
                              </w:rPr>
                            </w:pPr>
                          </w:p>
                          <w:p w:rsidR="00897B9E" w:rsidRPr="00692EC2" w:rsidRDefault="00897B9E" w:rsidP="001A2CCF">
                            <w:pPr>
                              <w:bidi/>
                              <w:spacing w:after="0" w:line="360" w:lineRule="auto"/>
                              <w:jc w:val="center"/>
                              <w:rPr>
                                <w:rFonts w:ascii="Times New Roman" w:hAnsi="Times New Roman" w:cs="B Zar"/>
                                <w:sz w:val="68"/>
                                <w:szCs w:val="68"/>
                                <w:rtl/>
                                <w:lang w:bidi="fa-IR"/>
                              </w:rPr>
                            </w:pPr>
                            <w:r>
                              <w:rPr>
                                <w:rFonts w:ascii="Times New Roman" w:hAnsi="Times New Roman" w:cs="B Zar" w:hint="cs"/>
                                <w:b/>
                                <w:bCs/>
                                <w:sz w:val="68"/>
                                <w:szCs w:val="68"/>
                                <w:rtl/>
                                <w:lang w:bidi="fa-IR"/>
                              </w:rPr>
                              <w:t>پیوست</w:t>
                            </w:r>
                          </w:p>
                          <w:p w:rsidR="00897B9E" w:rsidRPr="0003517C" w:rsidRDefault="00897B9E" w:rsidP="001A2C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2" o:spid="_x0000_s1429" style="position:absolute;left:0;text-align:left;margin-left:92.85pt;margin-top:26.6pt;width:266.9pt;height:15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sWvwIAAAwGAAAOAAAAZHJzL2Uyb0RvYy54bWysVG1v0zAQ/o7Ef7D8nSVpm3Splk7TXhDS&#10;gIkN8dlNnMTMsY3tNi2/nvMl7QqbkIZopchn3z1399zL2fm2k2TDrRNaFTQ5iSnhqtSVUE1Bvz7c&#10;vDulxHmmKia14gXdcUfPl2/fnPVmwSe61bLilgCIcoveFLT13iyiyJUt75g70YYreKy17ZgH0TZR&#10;ZVkP6J2MJnGcRb22lbG65M7B7dXwSJeIX9e89J/r2nFPZEEhNo9fi99V+EbLM7ZoLDOtKMcw2D9E&#10;0TGhwOkB6op5RtZWPIPqRGm107U/KXUX6boWJcccIJsk/iOb+5YZjrkAOc4caHL/D7b8tLmzRFRQ&#10;O0oU66BEF2uv0TOZpZNAUG/cAvTuzZ0NKTpzq8tHR5S+bJlq+IW1um85qyCsJOhHvxkEwYEpWfUf&#10;dQX4DPCRq21tuwAILJAtlmR3KAnfelLC5XR6mmdTqFwJb0megpiiD7bYmxvr/HuuOxIOBbV6raov&#10;UHj0wTa3zmNhqjE9Vn2npO4klHnDJEmyLJuPiKNyxBZ7zLGk1Y2QkljtvwnfIjchVXx0e3xHjAYG&#10;Yrx2tlldSkvAQ0Gvs/AffTRuMBu0k1me588t5lens/xli3Qax6/zkc1f6yOfvGjxtzwgqJfCusHf&#10;UerAbbOnTApFoIGw8q5kkmMXhgbCOULSA1lSkb6g6TxJQx90BtR8K9QDjOzjwJ2W4qCNq4MfyF81&#10;Q6HkuoP2GwqSpSFYHH24hgUxXOMV+D4gYCTuGBybCw1Dw1+rCs+eCTmcwVqqcQJC0w/D47er7TBj&#10;KbZaGImVrnYwFNBTmD+sUDi02v6kpId1VFD3Y80sp0R+UNBWeTKbhf2FwiydT0Cwxy+r4xemSoAC&#10;migQHI6Xfth5a2NF04KngRSlw7DXwgfSn6IaBVg5yMC4HsNOO5ZR62mJL38BAAD//wMAUEsDBBQA&#10;BgAIAAAAIQB8TTpL4AAAAAoBAAAPAAAAZHJzL2Rvd25yZXYueG1sTI/BTsMwEETvSPyDtUjcqN1G&#10;SZs0ToWQKi6IqoULNzfexoF4HWI3Tf8ec4LjaJ9m3pabyXZsxMG3jiTMZwIYUu10S42E97ftwwqY&#10;D4q06hyhhCt62FS3N6UqtLvQHsdDaFgsIV8oCSaEvuDc1wat8jPXI8XbyQ1WhRiHhutBXWK57fhC&#10;iIxb1VJcMKrHJ4P11+FsJdDzznzskmz7nV/NpxEjvujhVcr7u+lxDSzgFP5g+NWP6lBFp6M7k/as&#10;i3mVLiMqIU0WwCKwnOcpsKOEJBM58Krk/1+ofgAAAP//AwBQSwECLQAUAAYACAAAACEAtoM4kv4A&#10;AADhAQAAEwAAAAAAAAAAAAAAAAAAAAAAW0NvbnRlbnRfVHlwZXNdLnhtbFBLAQItABQABgAIAAAA&#10;IQA4/SH/1gAAAJQBAAALAAAAAAAAAAAAAAAAAC8BAABfcmVscy8ucmVsc1BLAQItABQABgAIAAAA&#10;IQDZ0XsWvwIAAAwGAAAOAAAAAAAAAAAAAAAAAC4CAABkcnMvZTJvRG9jLnhtbFBLAQItABQABgAI&#10;AAAAIQB8TTpL4AAAAAoBAAAPAAAAAAAAAAAAAAAAABkFAABkcnMvZG93bnJldi54bWxQSwUGAAAA&#10;AAQABADzAAAAJgYAAAAA&#10;" fillcolor="#e6e6e6" strokecolor="#a5a5a5 [2092]" strokeweight="4.5pt">
                <v:fill rotate="t" angle="90" colors="0 #e6e6e6;9830f #7d8496;34734f #e6e6e6;44564f #7d8496;60948f #e6e6e6;1 white" focus="100%" type="gradient"/>
                <v:stroke linestyle="thinThick"/>
                <v:textbox>
                  <w:txbxContent>
                    <w:p w:rsidR="00897B9E" w:rsidRPr="001A2CCF" w:rsidRDefault="00897B9E" w:rsidP="001A2CCF">
                      <w:pPr>
                        <w:bidi/>
                        <w:spacing w:after="0" w:line="360" w:lineRule="auto"/>
                        <w:jc w:val="center"/>
                        <w:rPr>
                          <w:rFonts w:ascii="Times New Roman" w:hAnsi="Times New Roman" w:cs="B Zar"/>
                          <w:b/>
                          <w:bCs/>
                          <w:sz w:val="26"/>
                          <w:szCs w:val="26"/>
                          <w:rtl/>
                          <w:lang w:bidi="fa-IR"/>
                        </w:rPr>
                      </w:pPr>
                    </w:p>
                    <w:p w:rsidR="00897B9E" w:rsidRPr="00692EC2" w:rsidRDefault="00897B9E" w:rsidP="001A2CCF">
                      <w:pPr>
                        <w:bidi/>
                        <w:spacing w:after="0" w:line="360" w:lineRule="auto"/>
                        <w:jc w:val="center"/>
                        <w:rPr>
                          <w:rFonts w:ascii="Times New Roman" w:hAnsi="Times New Roman" w:cs="B Zar"/>
                          <w:sz w:val="68"/>
                          <w:szCs w:val="68"/>
                          <w:rtl/>
                          <w:lang w:bidi="fa-IR"/>
                        </w:rPr>
                      </w:pPr>
                      <w:r>
                        <w:rPr>
                          <w:rFonts w:ascii="Times New Roman" w:hAnsi="Times New Roman" w:cs="B Zar" w:hint="cs"/>
                          <w:b/>
                          <w:bCs/>
                          <w:sz w:val="68"/>
                          <w:szCs w:val="68"/>
                          <w:rtl/>
                          <w:lang w:bidi="fa-IR"/>
                        </w:rPr>
                        <w:t>پیوست</w:t>
                      </w:r>
                    </w:p>
                    <w:p w:rsidR="00897B9E" w:rsidRPr="0003517C" w:rsidRDefault="00897B9E" w:rsidP="001A2CCF"/>
                  </w:txbxContent>
                </v:textbox>
                <w10:wrap type="square"/>
              </v:roundrect>
            </w:pict>
          </mc:Fallback>
        </mc:AlternateContent>
      </w:r>
    </w:p>
    <w:p w:rsidR="001A2CCF" w:rsidRDefault="001A2CCF" w:rsidP="005D7038">
      <w:pPr>
        <w:bidi/>
        <w:spacing w:after="0" w:line="360" w:lineRule="auto"/>
        <w:ind w:firstLine="284"/>
        <w:rPr>
          <w:rFonts w:ascii="Times New Roman" w:hAnsi="Times New Roman" w:cs="B Zar"/>
          <w:sz w:val="24"/>
          <w:szCs w:val="24"/>
          <w:rtl/>
          <w:lang w:bidi="fa-IR"/>
        </w:rPr>
      </w:pPr>
    </w:p>
    <w:p w:rsidR="001A2CCF" w:rsidRDefault="001A2CCF" w:rsidP="005D7038">
      <w:pPr>
        <w:bidi/>
        <w:spacing w:after="0" w:line="360" w:lineRule="auto"/>
        <w:ind w:firstLine="284"/>
        <w:rPr>
          <w:rFonts w:ascii="Times New Roman" w:hAnsi="Times New Roman" w:cs="B Zar"/>
          <w:sz w:val="24"/>
          <w:szCs w:val="24"/>
          <w:rtl/>
          <w:lang w:bidi="fa-IR"/>
        </w:rPr>
      </w:pPr>
    </w:p>
    <w:p w:rsidR="001A2CCF" w:rsidRDefault="001A2CCF" w:rsidP="005D7038">
      <w:pPr>
        <w:spacing w:after="0" w:line="360" w:lineRule="auto"/>
        <w:rPr>
          <w:rFonts w:ascii="Times New Roman" w:hAnsi="Times New Roman" w:cs="B Zar"/>
          <w:b/>
          <w:bCs/>
          <w:sz w:val="24"/>
          <w:szCs w:val="24"/>
          <w:rtl/>
          <w:lang w:bidi="fa-IR"/>
        </w:rPr>
      </w:pPr>
      <w:r>
        <w:rPr>
          <w:rFonts w:ascii="Times New Roman" w:hAnsi="Times New Roman" w:cs="B Zar"/>
          <w:b/>
          <w:bCs/>
          <w:sz w:val="24"/>
          <w:szCs w:val="24"/>
          <w:rtl/>
          <w:lang w:bidi="fa-IR"/>
        </w:rPr>
        <w:br w:type="page"/>
      </w:r>
    </w:p>
    <w:p w:rsidR="00BC5295" w:rsidRPr="00575E31" w:rsidRDefault="00BC5295" w:rsidP="005D7038">
      <w:pPr>
        <w:bidi/>
        <w:spacing w:after="0" w:line="360" w:lineRule="auto"/>
        <w:ind w:firstLine="284"/>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lastRenderedPageBreak/>
        <w:t>پیوست(1)</w:t>
      </w:r>
    </w:p>
    <w:p w:rsidR="00BC5295" w:rsidRPr="00575E31" w:rsidRDefault="00BC5295" w:rsidP="005D7038">
      <w:pPr>
        <w:bidi/>
        <w:spacing w:after="0" w:line="360" w:lineRule="auto"/>
        <w:ind w:firstLine="284"/>
        <w:jc w:val="both"/>
        <w:rPr>
          <w:rFonts w:ascii="Times New Roman" w:hAnsi="Times New Roman" w:cs="B Zar"/>
          <w:b/>
          <w:bCs/>
          <w:sz w:val="24"/>
          <w:szCs w:val="24"/>
          <w:rtl/>
          <w:lang w:bidi="fa-IR"/>
        </w:rPr>
      </w:pPr>
      <w:r w:rsidRPr="00575E31">
        <w:rPr>
          <w:rFonts w:ascii="Times New Roman" w:hAnsi="Times New Roman" w:cs="B Zar" w:hint="cs"/>
          <w:b/>
          <w:bCs/>
          <w:sz w:val="24"/>
          <w:szCs w:val="24"/>
          <w:rtl/>
          <w:lang w:bidi="fa-IR"/>
        </w:rPr>
        <w:t>مروری بر منطق فازی</w:t>
      </w:r>
    </w:p>
    <w:p w:rsidR="00BC5295" w:rsidRPr="00575E31" w:rsidRDefault="00BC5295"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منطق فازی عبارتست از «استدلال با مجموعه‌های فازی». مجموعه‌های فازی توسط ماکس بلک</w:t>
      </w:r>
      <w:r w:rsidRPr="00575E31">
        <w:rPr>
          <w:rStyle w:val="FootnoteReference"/>
          <w:rFonts w:ascii="Times New Roman" w:hAnsi="Times New Roman" w:cs="B Zar"/>
          <w:sz w:val="24"/>
          <w:szCs w:val="24"/>
          <w:rtl/>
          <w:lang w:bidi="fa-IR"/>
        </w:rPr>
        <w:footnoteReference w:id="116"/>
      </w:r>
      <w:r w:rsidRPr="00575E31">
        <w:rPr>
          <w:rFonts w:ascii="Times New Roman" w:hAnsi="Times New Roman" w:cs="B Zar" w:hint="cs"/>
          <w:sz w:val="24"/>
          <w:szCs w:val="24"/>
          <w:rtl/>
          <w:lang w:bidi="fa-IR"/>
        </w:rPr>
        <w:t xml:space="preserve"> و لطفی‌زاده</w:t>
      </w:r>
      <w:r w:rsidRPr="00575E31">
        <w:rPr>
          <w:rStyle w:val="FootnoteReference"/>
          <w:rFonts w:ascii="Times New Roman" w:hAnsi="Times New Roman" w:cs="B Zar"/>
          <w:sz w:val="24"/>
          <w:szCs w:val="24"/>
          <w:rtl/>
          <w:lang w:bidi="fa-IR"/>
        </w:rPr>
        <w:footnoteReference w:id="117"/>
      </w:r>
      <w:r w:rsidRPr="00575E31">
        <w:rPr>
          <w:rFonts w:ascii="Times New Roman" w:hAnsi="Times New Roman" w:cs="B Zar" w:hint="cs"/>
          <w:sz w:val="24"/>
          <w:szCs w:val="24"/>
          <w:rtl/>
          <w:lang w:bidi="fa-IR"/>
        </w:rPr>
        <w:t xml:space="preserve"> ارائه گردید. ابتدا در سال 1937، ماکس بلک- فیلسوف کوانتوم- مقاله‌ای راجع‌به آنالیز منطق به نام ابهام در مجله علم منتشر کرد. البته جهان علم و فلسفه مقاله بلک را نادیده گرفت و در سکوت به فراموشی سپرده شد. سپس در سال 1965 «پروفسور لطفی‌زاده» دانشمند ایرانی دانشگاه برکلی مقاله «مجموعه‌های فازی را در مجله اطلاعات و کنترل منتشر ساخت</w:t>
      </w:r>
      <w:r w:rsidR="0014598F">
        <w:rPr>
          <w:rFonts w:ascii="Times New Roman" w:hAnsi="Times New Roman" w:cs="B Zar" w:hint="cs"/>
          <w:sz w:val="24"/>
          <w:szCs w:val="24"/>
          <w:rtl/>
          <w:lang w:bidi="fa-IR"/>
        </w:rPr>
        <w:t xml:space="preserve"> (آذر و فرجی، ۱۳۸۳).</w:t>
      </w:r>
    </w:p>
    <w:p w:rsidR="00BC5295" w:rsidRPr="00575E31" w:rsidRDefault="00BC5295" w:rsidP="005D7038">
      <w:pPr>
        <w:bidi/>
        <w:spacing w:after="0" w:line="360" w:lineRule="auto"/>
        <w:ind w:firstLine="284"/>
        <w:jc w:val="both"/>
        <w:rPr>
          <w:rFonts w:ascii="Times New Roman" w:hAnsi="Times New Roman" w:cs="B Zar"/>
          <w:sz w:val="24"/>
          <w:szCs w:val="24"/>
          <w:rtl/>
          <w:lang w:bidi="fa-IR"/>
        </w:rPr>
      </w:pPr>
      <w:r w:rsidRPr="00575E31">
        <w:rPr>
          <w:rFonts w:ascii="Times New Roman" w:hAnsi="Times New Roman" w:cs="B Zar" w:hint="cs"/>
          <w:sz w:val="24"/>
          <w:szCs w:val="24"/>
          <w:rtl/>
          <w:lang w:bidi="fa-IR"/>
        </w:rPr>
        <w:t>در این مقاله، لطفی‌زاده چیزی را که ماکس بلک آن را «ابهام» نامیده بود، «فازی» نامید. مجموعه‌های فازی با مثال مجموعه قد انسان آغاز به کار کرد. این مورد اولین مجموعه فازی معرفی شده توسط لطفی‌زاده بود. او مفهوم بلندی قد انسان را با منحنی متناسب آن بیان کرد.</w:t>
      </w:r>
    </w:p>
    <w:p w:rsidR="00BC5295" w:rsidRPr="00575E31" w:rsidRDefault="0081726B" w:rsidP="005D7038">
      <w:pPr>
        <w:bidi/>
        <w:spacing w:after="0" w:line="360" w:lineRule="auto"/>
        <w:jc w:val="center"/>
        <w:rPr>
          <w:sz w:val="24"/>
          <w:szCs w:val="24"/>
          <w:rtl/>
        </w:rPr>
      </w:pPr>
      <w:r w:rsidRPr="00575E31">
        <w:rPr>
          <w:sz w:val="24"/>
          <w:szCs w:val="24"/>
        </w:rPr>
        <w:object w:dxaOrig="6044" w:dyaOrig="4607">
          <v:shape id="_x0000_i1129" type="#_x0000_t75" style="width:302.6pt;height:173.2pt" o:ole="">
            <v:imagedata r:id="rId240" o:title=""/>
          </v:shape>
          <o:OLEObject Type="Embed" ProgID="Visio.Drawing.11" ShapeID="_x0000_i1129" DrawAspect="Content" ObjectID="_1556442229" r:id="rId241"/>
        </w:object>
      </w:r>
    </w:p>
    <w:p w:rsidR="00BC5295" w:rsidRDefault="00BC5295" w:rsidP="005D7038">
      <w:pPr>
        <w:bidi/>
        <w:spacing w:after="0" w:line="360" w:lineRule="auto"/>
        <w:jc w:val="center"/>
        <w:rPr>
          <w:rFonts w:cs="B Zar"/>
          <w:b/>
          <w:bCs/>
          <w:sz w:val="24"/>
          <w:szCs w:val="24"/>
          <w:rtl/>
        </w:rPr>
      </w:pPr>
      <w:r w:rsidRPr="00575E31">
        <w:rPr>
          <w:rFonts w:cs="B Zar" w:hint="cs"/>
          <w:b/>
          <w:bCs/>
          <w:sz w:val="24"/>
          <w:szCs w:val="24"/>
          <w:rtl/>
        </w:rPr>
        <w:t>نمودار(پ- 1): مجموعه فازی بیانگر بلندی قد انسان</w:t>
      </w:r>
    </w:p>
    <w:p w:rsidR="001A2CCF" w:rsidRPr="00575E31" w:rsidRDefault="001A2CCF" w:rsidP="005D7038">
      <w:pPr>
        <w:bidi/>
        <w:spacing w:after="0" w:line="360" w:lineRule="auto"/>
        <w:jc w:val="center"/>
        <w:rPr>
          <w:rFonts w:cs="B Zar"/>
          <w:b/>
          <w:bCs/>
          <w:sz w:val="24"/>
          <w:szCs w:val="24"/>
          <w:rtl/>
        </w:rPr>
      </w:pPr>
    </w:p>
    <w:p w:rsidR="00BC5295" w:rsidRPr="00575E31" w:rsidRDefault="00BC5295" w:rsidP="005D7038">
      <w:pPr>
        <w:bidi/>
        <w:spacing w:after="0" w:line="360" w:lineRule="auto"/>
        <w:jc w:val="both"/>
        <w:rPr>
          <w:rFonts w:ascii="Times New Roman" w:eastAsia="Times New Roman" w:hAnsi="Times New Roman" w:cs="B Zar"/>
          <w:sz w:val="24"/>
          <w:szCs w:val="24"/>
          <w:rtl/>
          <w:lang w:bidi="fa-IR"/>
        </w:rPr>
      </w:pPr>
      <w:r w:rsidRPr="00575E31">
        <w:rPr>
          <w:rFonts w:ascii="Times New Roman" w:hAnsi="Times New Roman" w:cs="B Zar" w:hint="cs"/>
          <w:sz w:val="24"/>
          <w:szCs w:val="24"/>
          <w:rtl/>
          <w:lang w:bidi="fa-IR"/>
        </w:rPr>
        <w:t>لطفی‌زاده این مجموعه فازی را «منحنی عضویت»</w:t>
      </w:r>
      <w:r w:rsidRPr="00575E31">
        <w:rPr>
          <w:rStyle w:val="FootnoteReference"/>
          <w:rFonts w:ascii="Times New Roman" w:hAnsi="Times New Roman" w:cs="B Zar"/>
          <w:sz w:val="24"/>
          <w:szCs w:val="24"/>
          <w:rtl/>
          <w:lang w:bidi="fa-IR"/>
        </w:rPr>
        <w:footnoteReference w:id="118"/>
      </w:r>
      <w:r w:rsidRPr="00575E31">
        <w:rPr>
          <w:rFonts w:ascii="Times New Roman" w:hAnsi="Times New Roman" w:cs="B Zar" w:hint="cs"/>
          <w:sz w:val="24"/>
          <w:szCs w:val="24"/>
          <w:rtl/>
          <w:lang w:bidi="fa-IR"/>
        </w:rPr>
        <w:t xml:space="preserve"> نامید. این منحنی برای هر اندازه قد، درجه عضویتی را ارائه می‌دهد. هر انسانی تا حدودی بلند است و تا حدودی نیز بلند نیست. بنابراین منحنی «بلند نبودن»، عکس منحنی «بلند بودن» است. این دو منحنی یک‌دیگر را در نقطه میانی با درجه عضویت </w:t>
      </w:r>
      <m:oMath>
        <m:f>
          <m:fPr>
            <m:ctrlPr>
              <w:rPr>
                <w:rFonts w:ascii="Cambria Math" w:hAnsi="Cambria Math" w:cs="B Zar"/>
                <w:sz w:val="32"/>
                <w:szCs w:val="32"/>
                <w:lang w:bidi="fa-IR"/>
              </w:rPr>
            </m:ctrlPr>
          </m:fPr>
          <m:num>
            <m:r>
              <w:rPr>
                <w:rFonts w:ascii="Cambria Math" w:hAnsi="Cambria Math" w:cs="B Zar"/>
                <w:sz w:val="32"/>
                <w:szCs w:val="32"/>
                <w:lang w:bidi="fa-IR"/>
              </w:rPr>
              <m:t>1</m:t>
            </m:r>
          </m:num>
          <m:den>
            <m:r>
              <w:rPr>
                <w:rFonts w:ascii="Cambria Math" w:hAnsi="Cambria Math" w:cs="B Zar"/>
                <w:sz w:val="32"/>
                <w:szCs w:val="32"/>
                <w:lang w:bidi="fa-IR"/>
              </w:rPr>
              <m:t>2</m:t>
            </m:r>
          </m:den>
        </m:f>
      </m:oMath>
      <w:r w:rsidRPr="00575E31">
        <w:rPr>
          <w:rFonts w:ascii="Times New Roman" w:eastAsia="Times New Roman" w:hAnsi="Times New Roman" w:cs="B Zar" w:hint="cs"/>
          <w:sz w:val="24"/>
          <w:szCs w:val="24"/>
          <w:rtl/>
          <w:lang w:bidi="fa-IR"/>
        </w:rPr>
        <w:t xml:space="preserve"> قطع می‌کنند</w:t>
      </w:r>
      <w:r w:rsidR="0014598F">
        <w:rPr>
          <w:rFonts w:ascii="Times New Roman" w:eastAsia="Times New Roman" w:hAnsi="Times New Roman" w:cs="B Zar" w:hint="cs"/>
          <w:sz w:val="24"/>
          <w:szCs w:val="24"/>
          <w:rtl/>
          <w:lang w:bidi="fa-IR"/>
        </w:rPr>
        <w:t xml:space="preserve"> </w:t>
      </w:r>
      <w:r w:rsidR="0014598F">
        <w:rPr>
          <w:rFonts w:ascii="Times New Roman" w:hAnsi="Times New Roman" w:cs="B Zar" w:hint="cs"/>
          <w:sz w:val="24"/>
          <w:szCs w:val="24"/>
          <w:rtl/>
          <w:lang w:bidi="fa-IR"/>
        </w:rPr>
        <w:t>(آذر و فرجی، ۱۳۸۳).</w:t>
      </w:r>
    </w:p>
    <w:p w:rsidR="00BC5295" w:rsidRPr="00575E31" w:rsidRDefault="00BC5295" w:rsidP="005D7038">
      <w:pPr>
        <w:bidi/>
        <w:spacing w:after="0" w:line="360" w:lineRule="auto"/>
        <w:jc w:val="both"/>
        <w:rPr>
          <w:rFonts w:ascii="Times New Roman" w:eastAsia="Times New Roman" w:hAnsi="Times New Roman" w:cs="B Zar"/>
          <w:sz w:val="24"/>
          <w:szCs w:val="24"/>
          <w:rtl/>
          <w:lang w:bidi="fa-IR"/>
        </w:rPr>
      </w:pPr>
      <w:r w:rsidRPr="00575E31">
        <w:rPr>
          <w:rFonts w:ascii="Times New Roman" w:eastAsia="Times New Roman" w:hAnsi="Times New Roman" w:cs="B Zar" w:hint="cs"/>
          <w:sz w:val="24"/>
          <w:szCs w:val="24"/>
          <w:rtl/>
          <w:lang w:bidi="fa-IR"/>
        </w:rPr>
        <w:t xml:space="preserve">بخشی از توانایی‌های مجموعه‌های فازی زمانی مشخص می‌شود که به مجموعه‌های غیرفازی به شیوه‌ای دقیق توجه کنیم. در دیدگاه ارسطویی(منطق دو ارزشی) انسان‌ها یا بلند قذ هستند و یا نیستند و هیچ انسانی نمی‌تواند هم در مجموعه «بلند بودن» و هم در </w:t>
      </w:r>
      <w:r w:rsidRPr="00575E31">
        <w:rPr>
          <w:rFonts w:ascii="Times New Roman" w:eastAsia="Times New Roman" w:hAnsi="Times New Roman" w:cs="B Zar" w:hint="cs"/>
          <w:sz w:val="24"/>
          <w:szCs w:val="24"/>
          <w:rtl/>
          <w:lang w:bidi="fa-IR"/>
        </w:rPr>
        <w:lastRenderedPageBreak/>
        <w:t>مجموعه «بلند نبودن» وجود داشته باشد. در چنین مجموعه‌ای یک فرد با ارتفاع 6 فوت به‌طور ناگهانی از «بلند قد نبودن» جهش می‌کند</w:t>
      </w:r>
      <w:r w:rsidR="0014598F">
        <w:rPr>
          <w:rFonts w:ascii="Times New Roman" w:eastAsia="Times New Roman" w:hAnsi="Times New Roman" w:cs="B Zar" w:hint="cs"/>
          <w:sz w:val="24"/>
          <w:szCs w:val="24"/>
          <w:rtl/>
          <w:lang w:bidi="fa-IR"/>
        </w:rPr>
        <w:t xml:space="preserve"> </w:t>
      </w:r>
      <w:r w:rsidR="0014598F">
        <w:rPr>
          <w:rFonts w:ascii="Times New Roman" w:hAnsi="Times New Roman" w:cs="B Zar" w:hint="cs"/>
          <w:sz w:val="24"/>
          <w:szCs w:val="24"/>
          <w:rtl/>
          <w:lang w:bidi="fa-IR"/>
        </w:rPr>
        <w:t>(آذر و فرجی، ۱۳۸۳).</w:t>
      </w:r>
    </w:p>
    <w:p w:rsidR="00BC5295" w:rsidRPr="00575E31" w:rsidRDefault="00BC5295" w:rsidP="005D7038">
      <w:pPr>
        <w:bidi/>
        <w:spacing w:after="0" w:line="360" w:lineRule="auto"/>
        <w:jc w:val="center"/>
        <w:rPr>
          <w:sz w:val="24"/>
          <w:szCs w:val="24"/>
          <w:rtl/>
        </w:rPr>
      </w:pPr>
      <w:r w:rsidRPr="00575E31">
        <w:rPr>
          <w:sz w:val="24"/>
          <w:szCs w:val="24"/>
        </w:rPr>
        <w:object w:dxaOrig="5739" w:dyaOrig="3681">
          <v:shape id="_x0000_i1130" type="#_x0000_t75" style="width:3in;height:150.8pt" o:ole="">
            <v:imagedata r:id="rId242" o:title=""/>
          </v:shape>
          <o:OLEObject Type="Embed" ProgID="Visio.Drawing.11" ShapeID="_x0000_i1130" DrawAspect="Content" ObjectID="_1556442230" r:id="rId243"/>
        </w:object>
      </w:r>
    </w:p>
    <w:p w:rsidR="00BC5295" w:rsidRPr="00575E31" w:rsidRDefault="00BC5295" w:rsidP="005D7038">
      <w:pPr>
        <w:bidi/>
        <w:spacing w:after="0" w:line="360" w:lineRule="auto"/>
        <w:jc w:val="center"/>
        <w:rPr>
          <w:rFonts w:cs="B Zar"/>
          <w:b/>
          <w:bCs/>
          <w:sz w:val="24"/>
          <w:szCs w:val="24"/>
          <w:rtl/>
        </w:rPr>
      </w:pPr>
      <w:r w:rsidRPr="00575E31">
        <w:rPr>
          <w:rFonts w:cs="B Zar" w:hint="cs"/>
          <w:b/>
          <w:bCs/>
          <w:sz w:val="24"/>
          <w:szCs w:val="24"/>
          <w:rtl/>
        </w:rPr>
        <w:t>نمودار(پ- 2): دیدگاه ارسطویی در ارتباط با بلند قد بودن</w:t>
      </w:r>
    </w:p>
    <w:p w:rsidR="00BC5295" w:rsidRPr="001A2CCF" w:rsidRDefault="00BC5295" w:rsidP="005D7038">
      <w:pPr>
        <w:bidi/>
        <w:spacing w:after="0" w:line="360" w:lineRule="auto"/>
        <w:jc w:val="both"/>
        <w:rPr>
          <w:rFonts w:ascii="Times New Roman" w:hAnsi="Times New Roman" w:cs="B Zar"/>
          <w:b/>
          <w:bCs/>
          <w:sz w:val="24"/>
          <w:szCs w:val="24"/>
          <w:rtl/>
          <w:lang w:bidi="fa-IR"/>
        </w:rPr>
      </w:pPr>
    </w:p>
    <w:p w:rsidR="00BC5295" w:rsidRPr="001A2CCF" w:rsidRDefault="00BC5295" w:rsidP="005D7038">
      <w:pPr>
        <w:bidi/>
        <w:spacing w:after="0" w:line="360" w:lineRule="auto"/>
        <w:jc w:val="both"/>
        <w:rPr>
          <w:rFonts w:ascii="Times New Roman" w:hAnsi="Times New Roman" w:cs="B Zar"/>
          <w:b/>
          <w:bCs/>
          <w:sz w:val="24"/>
          <w:szCs w:val="24"/>
          <w:rtl/>
          <w:lang w:bidi="fa-IR"/>
        </w:rPr>
      </w:pPr>
      <w:r w:rsidRPr="001A2CCF">
        <w:rPr>
          <w:rFonts w:ascii="Times New Roman" w:hAnsi="Times New Roman" w:cs="B Zar" w:hint="cs"/>
          <w:b/>
          <w:bCs/>
          <w:sz w:val="24"/>
          <w:szCs w:val="24"/>
          <w:rtl/>
          <w:lang w:bidi="fa-IR"/>
        </w:rPr>
        <w:t>مفاهیم پایه‌ای مجموعه‌های فازی</w:t>
      </w:r>
    </w:p>
    <w:p w:rsidR="00BC5295" w:rsidRPr="001A2CCF" w:rsidRDefault="00BC5295" w:rsidP="005D7038">
      <w:pPr>
        <w:bidi/>
        <w:spacing w:after="0" w:line="360" w:lineRule="auto"/>
        <w:jc w:val="both"/>
        <w:rPr>
          <w:rFonts w:ascii="Times New Roman" w:hAnsi="Times New Roman" w:cs="B Zar"/>
          <w:sz w:val="24"/>
          <w:szCs w:val="24"/>
          <w:rtl/>
          <w:lang w:bidi="fa-IR"/>
        </w:rPr>
      </w:pPr>
      <w:r w:rsidRPr="001A2CCF">
        <w:rPr>
          <w:rFonts w:ascii="Times New Roman" w:hAnsi="Times New Roman" w:cs="B Zar" w:hint="cs"/>
          <w:b/>
          <w:bCs/>
          <w:sz w:val="24"/>
          <w:szCs w:val="24"/>
          <w:lang w:bidi="fa-IR"/>
        </w:rPr>
        <w:sym w:font="Wingdings" w:char="F071"/>
      </w:r>
      <w:r w:rsidRPr="001A2CCF">
        <w:rPr>
          <w:rFonts w:ascii="Times New Roman" w:hAnsi="Times New Roman" w:cs="B Zar" w:hint="cs"/>
          <w:b/>
          <w:bCs/>
          <w:sz w:val="24"/>
          <w:szCs w:val="24"/>
          <w:rtl/>
          <w:lang w:bidi="fa-IR"/>
        </w:rPr>
        <w:t xml:space="preserve"> </w:t>
      </w:r>
      <w:r w:rsidRPr="001A2CCF">
        <w:rPr>
          <w:rFonts w:ascii="Times New Roman" w:hAnsi="Times New Roman" w:cs="B Zar" w:hint="cs"/>
          <w:sz w:val="24"/>
          <w:szCs w:val="24"/>
          <w:rtl/>
          <w:lang w:bidi="fa-IR"/>
        </w:rPr>
        <w:t>تابع عضویت</w:t>
      </w:r>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hAnsi="Times New Roman" w:cs="B Zar" w:hint="cs"/>
          <w:sz w:val="24"/>
          <w:szCs w:val="24"/>
          <w:rtl/>
          <w:lang w:bidi="fa-IR"/>
        </w:rPr>
        <w:t xml:space="preserve">مثال) اگر </w:t>
      </w:r>
      <m:oMath>
        <m:r>
          <w:rPr>
            <w:rFonts w:ascii="Cambria Math" w:hAnsi="Cambria Math" w:cs="B Zar"/>
            <w:sz w:val="24"/>
            <w:szCs w:val="24"/>
            <w:lang w:bidi="fa-IR"/>
          </w:rPr>
          <m:t>X={1,2,3,4,5}</m:t>
        </m:r>
      </m:oMath>
      <w:r w:rsidRPr="001A2CCF">
        <w:rPr>
          <w:rFonts w:ascii="Times New Roman" w:eastAsia="Times New Roman" w:hAnsi="Times New Roman" w:cs="B Zar" w:hint="cs"/>
          <w:sz w:val="24"/>
          <w:szCs w:val="24"/>
          <w:rtl/>
          <w:lang w:bidi="fa-IR"/>
        </w:rPr>
        <w:t xml:space="preserve"> مجموعه مرجع و </w:t>
      </w:r>
      <m:oMath>
        <m:r>
          <w:rPr>
            <w:rFonts w:ascii="Cambria Math" w:eastAsia="Times New Roman" w:hAnsi="Cambria Math" w:cs="B Zar"/>
            <w:sz w:val="24"/>
            <w:szCs w:val="24"/>
            <w:lang w:bidi="fa-IR"/>
          </w:rPr>
          <m:t>A={1,3}</m:t>
        </m:r>
      </m:oMath>
      <w:r w:rsidRPr="001A2CCF">
        <w:rPr>
          <w:rFonts w:ascii="Times New Roman" w:eastAsia="Times New Roman" w:hAnsi="Times New Roman" w:cs="B Zar" w:hint="cs"/>
          <w:sz w:val="24"/>
          <w:szCs w:val="24"/>
          <w:rtl/>
          <w:lang w:bidi="fa-IR"/>
        </w:rPr>
        <w:t xml:space="preserve"> یک زیر مجموعه از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باشد، مجموعه </w:t>
      </w:r>
      <w:r w:rsidRPr="001A2CCF">
        <w:rPr>
          <w:rFonts w:ascii="Times New Roman" w:eastAsia="Times New Roman" w:hAnsi="Times New Roman" w:cs="B Zar"/>
          <w:sz w:val="24"/>
          <w:szCs w:val="24"/>
          <w:lang w:bidi="fa-IR"/>
        </w:rPr>
        <w:t>A</w:t>
      </w:r>
      <w:r w:rsidRPr="001A2CCF">
        <w:rPr>
          <w:rFonts w:ascii="Times New Roman" w:eastAsia="Times New Roman" w:hAnsi="Times New Roman" w:cs="B Zar" w:hint="cs"/>
          <w:sz w:val="24"/>
          <w:szCs w:val="24"/>
          <w:rtl/>
          <w:lang w:bidi="fa-IR"/>
        </w:rPr>
        <w:t xml:space="preserve"> را می‌توان با استفاده از تابع نشانگر به‌صورت زیر نشان داد:</w:t>
      </w:r>
    </w:p>
    <w:p w:rsidR="00BC5295" w:rsidRPr="001A2CCF" w:rsidRDefault="003C7291" w:rsidP="005D7038">
      <w:pPr>
        <w:spacing w:after="0" w:line="360" w:lineRule="auto"/>
        <w:jc w:val="both"/>
        <w:rPr>
          <w:rFonts w:ascii="Times New Roman" w:eastAsia="Times New Roman" w:hAnsi="Times New Roman" w:cs="B Zar"/>
          <w:sz w:val="24"/>
          <w:szCs w:val="24"/>
          <w:rtl/>
          <w:lang w:bidi="fa-IR"/>
        </w:rPr>
      </w:pPr>
      <m:oMathPara>
        <m:oMathParaPr>
          <m:jc m:val="left"/>
        </m:oMathParaPr>
        <m:oMath>
          <m:sSub>
            <m:sSubPr>
              <m:ctrlPr>
                <w:rPr>
                  <w:rFonts w:ascii="Cambria Math" w:hAnsi="Cambria Math" w:cs="B Zar"/>
                  <w:sz w:val="24"/>
                  <w:szCs w:val="24"/>
                  <w:lang w:bidi="fa-IR"/>
                </w:rPr>
              </m:ctrlPr>
            </m:sSubPr>
            <m:e>
              <m:r>
                <w:rPr>
                  <w:rFonts w:ascii="Cambria Math" w:hAnsi="Cambria Math" w:cs="B Zar"/>
                  <w:sz w:val="24"/>
                  <w:szCs w:val="24"/>
                  <w:lang w:bidi="fa-IR"/>
                </w:rPr>
                <m:t>μ</m:t>
              </m:r>
            </m:e>
            <m:sub>
              <m:r>
                <w:rPr>
                  <w:rFonts w:ascii="Cambria Math" w:hAnsi="Cambria Math" w:cs="B Zar"/>
                  <w:sz w:val="24"/>
                  <w:szCs w:val="24"/>
                  <w:lang w:bidi="fa-IR"/>
                </w:rPr>
                <m:t>A</m:t>
              </m:r>
            </m:sub>
          </m:sSub>
          <m:d>
            <m:dPr>
              <m:ctrlPr>
                <w:rPr>
                  <w:rFonts w:ascii="Cambria Math" w:hAnsi="Cambria Math" w:cs="B Zar"/>
                  <w:i/>
                  <w:sz w:val="24"/>
                  <w:szCs w:val="24"/>
                  <w:lang w:bidi="fa-IR"/>
                </w:rPr>
              </m:ctrlPr>
            </m:dPr>
            <m:e>
              <m:r>
                <w:rPr>
                  <w:rFonts w:ascii="Cambria Math" w:hAnsi="Cambria Math" w:cs="B Zar"/>
                  <w:sz w:val="24"/>
                  <w:szCs w:val="24"/>
                  <w:lang w:bidi="fa-IR"/>
                </w:rPr>
                <m:t>X</m:t>
              </m:r>
            </m:e>
          </m:d>
          <m:r>
            <w:rPr>
              <w:rFonts w:ascii="Cambria Math" w:hAnsi="Cambria Math" w:cs="B Zar"/>
              <w:sz w:val="24"/>
              <w:szCs w:val="24"/>
              <w:lang w:bidi="fa-IR"/>
            </w:rPr>
            <m:t>=</m:t>
          </m:r>
          <m:d>
            <m:dPr>
              <m:begChr m:val="{"/>
              <m:endChr m:val=""/>
              <m:ctrlPr>
                <w:rPr>
                  <w:rFonts w:ascii="Cambria Math" w:hAnsi="Cambria Math" w:cs="B Zar"/>
                  <w:i/>
                  <w:sz w:val="24"/>
                  <w:szCs w:val="24"/>
                  <w:lang w:bidi="fa-IR"/>
                </w:rPr>
              </m:ctrlPr>
            </m:dPr>
            <m:e>
              <m:eqArr>
                <m:eqArrPr>
                  <m:ctrlPr>
                    <w:rPr>
                      <w:rFonts w:ascii="Cambria Math" w:hAnsi="Cambria Math" w:cs="B Zar"/>
                      <w:i/>
                      <w:sz w:val="24"/>
                      <w:szCs w:val="24"/>
                      <w:lang w:bidi="fa-IR"/>
                    </w:rPr>
                  </m:ctrlPr>
                </m:eqArrPr>
                <m:e>
                  <m:r>
                    <w:rPr>
                      <w:rFonts w:ascii="Cambria Math" w:hAnsi="Cambria Math" w:cs="B Zar"/>
                      <w:sz w:val="24"/>
                      <w:szCs w:val="24"/>
                      <w:lang w:bidi="fa-IR"/>
                    </w:rPr>
                    <m:t>1       x=1,3</m:t>
                  </m:r>
                </m:e>
                <m:e>
                  <m:r>
                    <w:rPr>
                      <w:rFonts w:ascii="Cambria Math" w:hAnsi="Cambria Math" w:cs="B Zar"/>
                      <w:sz w:val="24"/>
                      <w:szCs w:val="24"/>
                      <w:lang w:bidi="fa-IR"/>
                    </w:rPr>
                    <m:t>0    x=2,4,5</m:t>
                  </m:r>
                </m:e>
              </m:eqArr>
            </m:e>
          </m:d>
        </m:oMath>
      </m:oMathPara>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eastAsia="Times New Roman" w:hAnsi="Times New Roman" w:cs="B Zar" w:hint="cs"/>
          <w:b/>
          <w:bCs/>
          <w:sz w:val="24"/>
          <w:szCs w:val="24"/>
          <w:rtl/>
          <w:lang w:bidi="fa-IR"/>
        </w:rPr>
        <w:t>تابع عضویت:</w:t>
      </w:r>
      <w:r w:rsidRPr="001A2CCF">
        <w:rPr>
          <w:rFonts w:ascii="Times New Roman" w:eastAsia="Times New Roman" w:hAnsi="Times New Roman" w:cs="B Zar" w:hint="cs"/>
          <w:sz w:val="24"/>
          <w:szCs w:val="24"/>
          <w:rtl/>
          <w:lang w:bidi="fa-IR"/>
        </w:rPr>
        <w:t xml:space="preserve"> حال اگر برد تابع نشانگر را از مجموعه دو عضوی{1 و 0} به بازه</w:t>
      </w:r>
      <w:r w:rsidRPr="001A2CCF">
        <w:rPr>
          <w:rFonts w:ascii="Times New Roman" w:eastAsia="Times New Roman" w:hAnsi="Times New Roman" w:cs="B Zar"/>
          <w:sz w:val="24"/>
          <w:szCs w:val="24"/>
          <w:lang w:bidi="fa-IR"/>
        </w:rPr>
        <w:t>]</w:t>
      </w:r>
      <w:r w:rsidRPr="001A2CCF">
        <w:rPr>
          <w:rFonts w:ascii="Times New Roman" w:eastAsia="Times New Roman" w:hAnsi="Times New Roman" w:cs="B Zar" w:hint="cs"/>
          <w:sz w:val="24"/>
          <w:szCs w:val="24"/>
          <w:rtl/>
          <w:lang w:bidi="fa-IR"/>
        </w:rPr>
        <w:t>1 و 0</w:t>
      </w:r>
      <w:r w:rsidRPr="001A2CCF">
        <w:rPr>
          <w:rFonts w:ascii="Times New Roman" w:eastAsia="Times New Roman" w:hAnsi="Times New Roman" w:cs="B Zar"/>
          <w:sz w:val="24"/>
          <w:szCs w:val="24"/>
          <w:lang w:bidi="fa-IR"/>
        </w:rPr>
        <w:t>[</w:t>
      </w:r>
      <w:r w:rsidRPr="001A2CCF">
        <w:rPr>
          <w:rFonts w:ascii="Times New Roman" w:eastAsia="Times New Roman" w:hAnsi="Times New Roman" w:cs="B Zar" w:hint="cs"/>
          <w:sz w:val="24"/>
          <w:szCs w:val="24"/>
          <w:rtl/>
          <w:lang w:bidi="fa-IR"/>
        </w:rPr>
        <w:t xml:space="preserve"> گسترش دهیم، تابعی خواهیم داشت که به هر عضو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از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عددی از بازه</w:t>
      </w:r>
      <w:r w:rsidRPr="001A2CCF">
        <w:rPr>
          <w:rFonts w:ascii="Times New Roman" w:eastAsia="Times New Roman" w:hAnsi="Times New Roman" w:cs="B Zar"/>
          <w:sz w:val="24"/>
          <w:szCs w:val="24"/>
          <w:lang w:bidi="fa-IR"/>
        </w:rPr>
        <w:t>]</w:t>
      </w:r>
      <w:r w:rsidRPr="001A2CCF">
        <w:rPr>
          <w:rFonts w:ascii="Times New Roman" w:eastAsia="Times New Roman" w:hAnsi="Times New Roman" w:cs="B Zar" w:hint="cs"/>
          <w:sz w:val="24"/>
          <w:szCs w:val="24"/>
          <w:rtl/>
          <w:lang w:bidi="fa-IR"/>
        </w:rPr>
        <w:t>1 و 0</w:t>
      </w:r>
      <w:r w:rsidRPr="001A2CCF">
        <w:rPr>
          <w:rFonts w:ascii="Times New Roman" w:eastAsia="Times New Roman" w:hAnsi="Times New Roman" w:cs="B Zar"/>
          <w:sz w:val="24"/>
          <w:szCs w:val="24"/>
          <w:lang w:bidi="fa-IR"/>
        </w:rPr>
        <w:t>[</w:t>
      </w:r>
      <w:r w:rsidRPr="001A2CCF">
        <w:rPr>
          <w:rFonts w:ascii="Times New Roman" w:eastAsia="Times New Roman" w:hAnsi="Times New Roman" w:cs="B Zar" w:hint="cs"/>
          <w:sz w:val="24"/>
          <w:szCs w:val="24"/>
          <w:rtl/>
          <w:lang w:bidi="fa-IR"/>
        </w:rPr>
        <w:t xml:space="preserve"> را نسبت می‌دهد. این تابع، تابع عضویت </w:t>
      </w:r>
      <w:r w:rsidRPr="001A2CCF">
        <w:rPr>
          <w:rFonts w:ascii="Times New Roman" w:eastAsia="Times New Roman" w:hAnsi="Times New Roman" w:cs="B Zar"/>
          <w:sz w:val="24"/>
          <w:szCs w:val="24"/>
          <w:lang w:bidi="fa-IR"/>
        </w:rPr>
        <w:t>A</w:t>
      </w:r>
      <w:r w:rsidRPr="001A2CCF">
        <w:rPr>
          <w:rFonts w:ascii="Times New Roman" w:eastAsia="Times New Roman" w:hAnsi="Times New Roman" w:cs="B Zar" w:hint="cs"/>
          <w:sz w:val="24"/>
          <w:szCs w:val="24"/>
          <w:rtl/>
          <w:lang w:bidi="fa-IR"/>
        </w:rPr>
        <w:t xml:space="preserve"> نامیده شده و به‌صورت زیر تعریف می‌گردد: </w:t>
      </w:r>
      <m:oMath>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r>
          <w:rPr>
            <w:rFonts w:ascii="Cambria Math" w:eastAsia="Times New Roman" w:hAnsi="Cambria Math" w:cs="B Zar"/>
            <w:sz w:val="24"/>
            <w:szCs w:val="24"/>
            <w:lang w:bidi="fa-IR"/>
          </w:rPr>
          <m:t>:X→</m:t>
        </m:r>
        <m:d>
          <m:dPr>
            <m:begChr m:val="["/>
            <m:endChr m:val="]"/>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0,1</m:t>
            </m:r>
          </m:e>
        </m:d>
      </m:oMath>
      <w:r w:rsidRPr="001A2CCF">
        <w:rPr>
          <w:rFonts w:ascii="Times New Roman" w:eastAsia="Times New Roman" w:hAnsi="Times New Roman" w:cs="B Zar" w:hint="cs"/>
          <w:sz w:val="24"/>
          <w:szCs w:val="24"/>
          <w:rtl/>
          <w:lang w:bidi="fa-IR"/>
        </w:rPr>
        <w:t>. مجموعه</w:t>
      </w: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که به هر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از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عددی در بازه</w:t>
      </w:r>
      <w:r w:rsidRPr="001A2CCF">
        <w:rPr>
          <w:rFonts w:ascii="Times New Roman" w:eastAsia="Times New Roman" w:hAnsi="Times New Roman" w:cs="B Zar"/>
          <w:sz w:val="24"/>
          <w:szCs w:val="24"/>
          <w:lang w:bidi="fa-IR"/>
        </w:rPr>
        <w:t>]</w:t>
      </w:r>
      <w:r w:rsidRPr="001A2CCF">
        <w:rPr>
          <w:rFonts w:ascii="Times New Roman" w:eastAsia="Times New Roman" w:hAnsi="Times New Roman" w:cs="B Zar" w:hint="cs"/>
          <w:sz w:val="24"/>
          <w:szCs w:val="24"/>
          <w:rtl/>
          <w:lang w:bidi="fa-IR"/>
        </w:rPr>
        <w:t>1 و 0</w:t>
      </w:r>
      <w:r w:rsidRPr="001A2CCF">
        <w:rPr>
          <w:rFonts w:ascii="Times New Roman" w:eastAsia="Times New Roman" w:hAnsi="Times New Roman" w:cs="B Zar"/>
          <w:sz w:val="24"/>
          <w:szCs w:val="24"/>
          <w:lang w:bidi="fa-IR"/>
        </w:rPr>
        <w:t>[</w:t>
      </w:r>
      <w:r w:rsidRPr="001A2CCF">
        <w:rPr>
          <w:rFonts w:ascii="Times New Roman" w:eastAsia="Times New Roman" w:hAnsi="Times New Roman" w:cs="B Zar" w:hint="cs"/>
          <w:sz w:val="24"/>
          <w:szCs w:val="24"/>
          <w:rtl/>
          <w:lang w:bidi="fa-IR"/>
        </w:rPr>
        <w:t xml:space="preserve"> را نسبت می‌دهد، یک زیرمجموعه فازی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نامیده می‌شود. در تابع</w:t>
      </w:r>
      <m:oMath>
        <m:sSub>
          <m:sSubPr>
            <m:ctrlPr>
              <w:rPr>
                <w:rFonts w:ascii="Cambria Math" w:eastAsia="Times New Roman" w:hAnsi="Cambria Math" w:cs="B Zar"/>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oMath>
      <w:r w:rsidRPr="001A2CCF">
        <w:rPr>
          <w:rFonts w:ascii="Times New Roman" w:eastAsia="Times New Roman" w:hAnsi="Times New Roman" w:cs="B Zar" w:hint="cs"/>
          <w:sz w:val="24"/>
          <w:szCs w:val="24"/>
          <w:rtl/>
          <w:lang w:bidi="fa-IR"/>
        </w:rPr>
        <w:t xml:space="preserve">، نزدیکی بیشتر به یک، نشان‌دهنده تعلق بیشتر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به مجموعه </w:t>
      </w: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و نزدیکی بیشتر به صفر، نشان‌دهنده تعلق کمتر</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به مجموعه </w:t>
      </w: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است. به لحاظ شهودی می‌توان </w:t>
      </w:r>
      <m:oMath>
        <m:sSub>
          <m:sSubPr>
            <m:ctrlPr>
              <w:rPr>
                <w:rFonts w:ascii="Cambria Math" w:eastAsia="Times New Roman" w:hAnsi="Cambria Math" w:cs="B Zar"/>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oMath>
      <w:r w:rsidRPr="001A2CCF">
        <w:rPr>
          <w:rFonts w:ascii="Times New Roman" w:eastAsia="Times New Roman" w:hAnsi="Times New Roman" w:cs="B Zar" w:hint="cs"/>
          <w:sz w:val="24"/>
          <w:szCs w:val="24"/>
          <w:rtl/>
          <w:lang w:bidi="fa-IR"/>
        </w:rPr>
        <w:t xml:space="preserve"> را درجه پذیرش ما در قبول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به عنوان عضوی از مجموع </w:t>
      </w: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در نظر گرفت همچنین در حالت حدی چنانچه </w:t>
      </w:r>
      <m:oMath>
        <m:sSub>
          <m:sSubPr>
            <m:ctrlPr>
              <w:rPr>
                <w:rFonts w:ascii="Cambria Math" w:eastAsia="Times New Roman" w:hAnsi="Cambria Math" w:cs="B Zar"/>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r>
          <w:rPr>
            <w:rFonts w:ascii="Cambria Math" w:eastAsia="Times New Roman" w:hAnsi="Cambria Math" w:cs="B Zar"/>
            <w:sz w:val="24"/>
            <w:szCs w:val="24"/>
            <w:lang w:bidi="fa-IR"/>
          </w:rPr>
          <m:t>=1</m:t>
        </m:r>
      </m:oMath>
      <w:r w:rsidRPr="001A2CCF">
        <w:rPr>
          <w:rFonts w:ascii="Times New Roman" w:eastAsia="Times New Roman" w:hAnsi="Times New Roman" w:cs="B Zar" w:hint="cs"/>
          <w:sz w:val="24"/>
          <w:szCs w:val="24"/>
          <w:rtl/>
          <w:lang w:bidi="fa-IR"/>
        </w:rPr>
        <w:t xml:space="preserve"> باشد، کاملاً </w:t>
      </w: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قرار دارد و چنان‌چه </w:t>
      </w:r>
      <m:oMath>
        <m:sSub>
          <m:sSubPr>
            <m:ctrlPr>
              <w:rPr>
                <w:rFonts w:ascii="Cambria Math" w:eastAsia="Times New Roman" w:hAnsi="Cambria Math" w:cs="B Zar"/>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r>
          <w:rPr>
            <w:rFonts w:ascii="Cambria Math" w:eastAsia="Times New Roman" w:hAnsi="Cambria Math" w:cs="B Zar"/>
            <w:sz w:val="24"/>
            <w:szCs w:val="24"/>
            <w:lang w:bidi="fa-IR"/>
          </w:rPr>
          <m:t>=0</m:t>
        </m:r>
      </m:oMath>
      <w:r w:rsidRPr="001A2CCF">
        <w:rPr>
          <w:rFonts w:ascii="Times New Roman" w:eastAsia="Times New Roman" w:hAnsi="Times New Roman" w:cs="B Zar" w:hint="cs"/>
          <w:sz w:val="24"/>
          <w:szCs w:val="24"/>
          <w:rtl/>
          <w:lang w:bidi="fa-IR"/>
        </w:rPr>
        <w:t xml:space="preserve"> باشد،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اصلاً عضو </w:t>
      </w: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نمی‌باشد. بنابراین مجموعه‌های فازی و توابع عضویت آن‌ها، تعمیم‌یافته مجموعه‌های قطعی و توابع نشانگر آن‌ها می‌باشند</w:t>
      </w:r>
      <w:r w:rsidR="0014598F">
        <w:rPr>
          <w:rFonts w:ascii="Times New Roman" w:eastAsia="Times New Roman" w:hAnsi="Times New Roman" w:cs="B Zar" w:hint="cs"/>
          <w:sz w:val="24"/>
          <w:szCs w:val="24"/>
          <w:rtl/>
          <w:lang w:bidi="fa-IR"/>
        </w:rPr>
        <w:t xml:space="preserve"> </w:t>
      </w:r>
      <w:r w:rsidR="0014598F">
        <w:rPr>
          <w:rFonts w:ascii="Times New Roman" w:hAnsi="Times New Roman" w:cs="B Zar" w:hint="cs"/>
          <w:sz w:val="24"/>
          <w:szCs w:val="24"/>
          <w:rtl/>
          <w:lang w:bidi="fa-IR"/>
        </w:rPr>
        <w:t>(آذر و فرجی، ۱۳۸۳).</w:t>
      </w:r>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eastAsia="Times New Roman" w:hAnsi="Times New Roman" w:cs="B Zar" w:hint="cs"/>
          <w:sz w:val="24"/>
          <w:szCs w:val="24"/>
          <w:lang w:bidi="fa-IR"/>
        </w:rPr>
        <w:sym w:font="Wingdings" w:char="F071"/>
      </w:r>
      <w:r w:rsidRPr="001A2CCF">
        <w:rPr>
          <w:rFonts w:ascii="Times New Roman" w:eastAsia="Times New Roman" w:hAnsi="Times New Roman" w:cs="B Zar" w:hint="cs"/>
          <w:sz w:val="24"/>
          <w:szCs w:val="24"/>
          <w:rtl/>
          <w:lang w:bidi="fa-IR"/>
        </w:rPr>
        <w:t xml:space="preserve"> مفاهیم مقدماتی مجموعه‌های فازی</w:t>
      </w:r>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eastAsia="Times New Roman" w:hAnsi="Times New Roman" w:cs="B Zar" w:hint="cs"/>
          <w:sz w:val="24"/>
          <w:szCs w:val="24"/>
          <w:rtl/>
          <w:lang w:bidi="fa-IR"/>
        </w:rPr>
        <w:lastRenderedPageBreak/>
        <w:t xml:space="preserve">اگر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مجموعه مرجع و </w:t>
      </w: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یک زیرمجموعه فازی از آن باشد، مجموعه عناصری از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که </w:t>
      </w:r>
      <m:oMath>
        <m:sSub>
          <m:sSubPr>
            <m:ctrlPr>
              <w:rPr>
                <w:rFonts w:ascii="Cambria Math" w:eastAsia="Times New Roman" w:hAnsi="Cambria Math" w:cs="B Zar"/>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r>
          <w:rPr>
            <w:rFonts w:ascii="Cambria Math" w:eastAsia="Times New Roman" w:hAnsi="Cambria Math" w:cs="B Zar"/>
            <w:sz w:val="24"/>
            <w:szCs w:val="24"/>
            <w:lang w:bidi="fa-IR"/>
          </w:rPr>
          <m:t>=0</m:t>
        </m:r>
      </m:oMath>
      <w:r w:rsidRPr="001A2CCF">
        <w:rPr>
          <w:rFonts w:ascii="Times New Roman" w:eastAsia="Times New Roman" w:hAnsi="Times New Roman" w:cs="B Zar" w:hint="cs"/>
          <w:sz w:val="24"/>
          <w:szCs w:val="24"/>
          <w:rtl/>
          <w:lang w:bidi="fa-IR"/>
        </w:rPr>
        <w:t xml:space="preserve"> است پشتیبان یا تکیه‌گاه </w:t>
      </w:r>
      <m:oMath>
        <m:sSup>
          <m:sSupPr>
            <m:ctrlPr>
              <w:rPr>
                <w:rFonts w:ascii="Cambria Math" w:eastAsia="Times New Roman" w:hAnsi="Cambria Math" w:cs="B Zar"/>
                <w:sz w:val="24"/>
                <w:szCs w:val="24"/>
                <w:lang w:bidi="fa-IR"/>
              </w:rPr>
            </m:ctrlPr>
          </m:sSupPr>
          <m:e>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e>
          <m:sup>
            <m:r>
              <w:rPr>
                <w:rFonts w:ascii="Cambria Math" w:eastAsia="Times New Roman" w:hAnsi="Cambria Math" w:cs="B Zar"/>
                <w:sz w:val="24"/>
                <w:szCs w:val="24"/>
                <w:lang w:bidi="fa-IR"/>
              </w:rPr>
              <m:t>4</m:t>
            </m:r>
          </m:sup>
        </m:sSup>
      </m:oMath>
      <w:r w:rsidRPr="001A2CCF">
        <w:rPr>
          <w:rFonts w:ascii="Times New Roman" w:eastAsia="Times New Roman" w:hAnsi="Times New Roman" w:cs="B Zar" w:hint="cs"/>
          <w:sz w:val="24"/>
          <w:szCs w:val="24"/>
          <w:rtl/>
          <w:lang w:bidi="fa-IR"/>
        </w:rPr>
        <w:t xml:space="preserve"> نامیده شده و با </w:t>
      </w:r>
      <m:oMath>
        <m:r>
          <m:rPr>
            <m:sty m:val="p"/>
          </m:rPr>
          <w:rPr>
            <w:rFonts w:ascii="Cambria Math" w:eastAsia="Times New Roman" w:hAnsi="Cambria Math" w:cs="B Zar"/>
            <w:sz w:val="24"/>
            <w:szCs w:val="24"/>
            <w:lang w:bidi="fa-IR"/>
          </w:rPr>
          <m:t>SUPP</m:t>
        </m:r>
        <m:acc>
          <m:accPr>
            <m:chr m:val="̃"/>
            <m:ctrlPr>
              <w:rPr>
                <w:rFonts w:ascii="Cambria Math" w:eastAsia="Times New Roman" w:hAnsi="Cambria Math" w:cs="B Zar"/>
                <w:sz w:val="24"/>
                <w:szCs w:val="24"/>
                <w:lang w:bidi="fa-IR"/>
              </w:rPr>
            </m:ctrlPr>
          </m:accPr>
          <m:e>
            <m:r>
              <m:rPr>
                <m:sty m:val="p"/>
              </m:rP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نشان داده می‌شود</w:t>
      </w:r>
      <w:r w:rsidR="0014598F">
        <w:rPr>
          <w:rFonts w:ascii="Times New Roman" w:eastAsia="Times New Roman" w:hAnsi="Times New Roman" w:cs="B Zar"/>
          <w:sz w:val="24"/>
          <w:szCs w:val="24"/>
          <w:lang w:bidi="fa-IR"/>
        </w:rPr>
        <w:t>(Soleimani et al.,2006)</w:t>
      </w:r>
      <w:r w:rsidR="0014598F">
        <w:rPr>
          <w:rFonts w:ascii="Times New Roman" w:eastAsia="Times New Roman" w:hAnsi="Times New Roman" w:cs="B Zar" w:hint="cs"/>
          <w:sz w:val="24"/>
          <w:szCs w:val="24"/>
          <w:rtl/>
          <w:lang w:bidi="fa-IR"/>
        </w:rPr>
        <w:t>.</w:t>
      </w:r>
      <w:r w:rsidR="0014598F">
        <w:rPr>
          <w:rFonts w:ascii="Times New Roman" w:eastAsia="Times New Roman" w:hAnsi="Times New Roman" w:cs="B Zar"/>
          <w:sz w:val="24"/>
          <w:szCs w:val="24"/>
          <w:lang w:bidi="fa-IR"/>
        </w:rPr>
        <w:t xml:space="preserve"> </w:t>
      </w:r>
    </w:p>
    <w:p w:rsidR="00BC5295" w:rsidRPr="001A2CCF" w:rsidRDefault="003772EF" w:rsidP="005D7038">
      <w:pPr>
        <w:bidi/>
        <w:spacing w:after="0" w:line="360" w:lineRule="auto"/>
        <w:jc w:val="both"/>
        <w:rPr>
          <w:rFonts w:ascii="Times New Roman" w:eastAsia="Times New Roman" w:hAnsi="Times New Roman" w:cs="B Zar"/>
          <w:sz w:val="24"/>
          <w:szCs w:val="24"/>
          <w:rtl/>
          <w:lang w:bidi="fa-IR"/>
        </w:rPr>
      </w:pPr>
      <m:oMathPara>
        <m:oMathParaPr>
          <m:jc m:val="left"/>
        </m:oMathParaPr>
        <m:oMath>
          <m:r>
            <m:rPr>
              <m:sty m:val="p"/>
            </m:rPr>
            <w:rPr>
              <w:rFonts w:ascii="Cambria Math" w:eastAsia="Times New Roman" w:hAnsi="Cambria Math" w:cs="B Zar"/>
              <w:sz w:val="24"/>
              <w:szCs w:val="24"/>
              <w:lang w:bidi="fa-IR"/>
            </w:rPr>
            <m:t>SUPP</m:t>
          </m:r>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r>
            <m:rPr>
              <m:sty m:val="p"/>
            </m:rPr>
            <w:rPr>
              <w:rFonts w:ascii="Cambria Math" w:eastAsia="Times New Roman" w:hAnsi="Times New Roman" w:cs="B Zar"/>
              <w:sz w:val="24"/>
              <w:szCs w:val="24"/>
              <w:lang w:bidi="fa-IR"/>
            </w:rPr>
            <m:t>=</m:t>
          </m:r>
          <m:d>
            <m:dPr>
              <m:begChr m:val="{"/>
              <m:endChr m:val="}"/>
              <m:ctrlPr>
                <w:rPr>
                  <w:rFonts w:ascii="Cambria Math" w:eastAsia="Times New Roman" w:hAnsi="Times New Roman" w:cs="B Zar"/>
                  <w:sz w:val="24"/>
                  <w:szCs w:val="24"/>
                  <w:lang w:bidi="fa-IR"/>
                </w:rPr>
              </m:ctrlPr>
            </m:dPr>
            <m:e>
              <m:r>
                <w:rPr>
                  <w:rFonts w:ascii="Cambria Math" w:eastAsia="Times New Roman" w:hAnsi="Times New Roman" w:cs="B Zar"/>
                  <w:sz w:val="24"/>
                  <w:szCs w:val="24"/>
                  <w:lang w:bidi="fa-IR"/>
                </w:rPr>
                <m:t>x</m:t>
              </m:r>
              <m:r>
                <w:rPr>
                  <w:rFonts w:ascii="Cambria Math" w:eastAsia="Times New Roman" w:hAnsi="Cambria Math" w:cs="B Zar"/>
                  <w:sz w:val="24"/>
                  <w:szCs w:val="24"/>
                  <w:lang w:bidi="fa-IR"/>
                </w:rPr>
                <m:t>ϵ</m:t>
              </m:r>
              <m:r>
                <w:rPr>
                  <w:rFonts w:ascii="Cambria Math" w:eastAsia="Times New Roman" w:hAnsi="Times New Roman" w:cs="B Zar"/>
                  <w:sz w:val="24"/>
                  <w:szCs w:val="24"/>
                  <w:lang w:bidi="fa-IR"/>
                </w:rPr>
                <m:t>X|</m:t>
              </m:r>
              <m:sSub>
                <m:sSubPr>
                  <m:ctrlPr>
                    <w:rPr>
                      <w:rFonts w:ascii="Cambria Math" w:eastAsia="Times New Roman" w:hAnsi="Times New Roman"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Times New Roman" w:cs="B Zar"/>
                          <w:i/>
                          <w:sz w:val="24"/>
                          <w:szCs w:val="24"/>
                          <w:lang w:bidi="fa-IR"/>
                        </w:rPr>
                      </m:ctrlPr>
                    </m:accPr>
                    <m:e>
                      <m:r>
                        <w:rPr>
                          <w:rFonts w:ascii="Cambria Math" w:eastAsia="Times New Roman" w:hAnsi="Times New Roman" w:cs="B Zar"/>
                          <w:sz w:val="24"/>
                          <w:szCs w:val="24"/>
                          <w:lang w:bidi="fa-IR"/>
                        </w:rPr>
                        <m:t>A</m:t>
                      </m:r>
                    </m:e>
                  </m:acc>
                </m:sub>
              </m:sSub>
              <m:r>
                <w:rPr>
                  <w:rFonts w:ascii="Cambria Math" w:eastAsia="Times New Roman" w:hAnsi="Times New Roman" w:cs="B Zar"/>
                  <w:sz w:val="24"/>
                  <w:szCs w:val="24"/>
                  <w:lang w:bidi="fa-IR"/>
                </w:rPr>
                <m:t>(x)</m:t>
              </m:r>
              <m:r>
                <w:rPr>
                  <w:rFonts w:ascii="Cambria Math" w:eastAsia="Times New Roman" w:hAnsi="Cambria Math" w:cs="B Zar"/>
                  <w:sz w:val="24"/>
                  <w:szCs w:val="24"/>
                  <w:lang w:bidi="fa-IR"/>
                </w:rPr>
                <m:t>&gt;0</m:t>
              </m:r>
            </m:e>
          </m:d>
        </m:oMath>
      </m:oMathPara>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eastAsia="Times New Roman" w:hAnsi="Times New Roman" w:cs="B Zar"/>
          <w:sz w:val="24"/>
          <w:szCs w:val="24"/>
          <w:lang w:bidi="fa-IR"/>
        </w:rPr>
        <w:sym w:font="Wingdings" w:char="F071"/>
      </w:r>
      <w:r w:rsidRPr="001A2CCF">
        <w:rPr>
          <w:rFonts w:ascii="Times New Roman" w:eastAsia="Times New Roman" w:hAnsi="Times New Roman" w:cs="B Zar" w:hint="cs"/>
          <w:sz w:val="24"/>
          <w:szCs w:val="24"/>
          <w:rtl/>
          <w:lang w:bidi="fa-IR"/>
        </w:rPr>
        <w:t xml:space="preserve"> برش </w:t>
      </w:r>
      <w:r w:rsidR="003C7291">
        <w:rPr>
          <w:position w:val="-14"/>
          <w:sz w:val="24"/>
          <w:szCs w:val="24"/>
        </w:rPr>
        <w:pict>
          <v:shape id="_x0000_i1131" type="#_x0000_t75" style="width:6.8pt;height:21.4pt" equationxml="&lt;">
            <v:imagedata r:id="rId244" o:title="" chromakey="white"/>
          </v:shape>
        </w:pict>
      </w:r>
      <w:r w:rsidRPr="001A2CCF">
        <w:rPr>
          <w:rFonts w:ascii="Times New Roman" w:eastAsia="Times New Roman" w:hAnsi="Times New Roman" w:cs="B Zar" w:hint="cs"/>
          <w:sz w:val="24"/>
          <w:szCs w:val="24"/>
          <w:rtl/>
          <w:lang w:bidi="fa-IR"/>
        </w:rPr>
        <w:t xml:space="preserve">(مقطع </w:t>
      </w:r>
      <w:r w:rsidR="003C7291">
        <w:rPr>
          <w:position w:val="-14"/>
          <w:sz w:val="24"/>
          <w:szCs w:val="24"/>
        </w:rPr>
        <w:pict>
          <v:shape id="_x0000_i1132" type="#_x0000_t75" style="width:6.8pt;height:21.4pt" equationxml="&lt;">
            <v:imagedata r:id="rId244" o:title="" chromakey="white"/>
          </v:shape>
        </w:pict>
      </w:r>
      <w:r w:rsidRPr="001A2CCF">
        <w:rPr>
          <w:rFonts w:ascii="Times New Roman" w:eastAsia="Times New Roman" w:hAnsi="Times New Roman" w:cs="B Zar" w:hint="cs"/>
          <w:sz w:val="24"/>
          <w:szCs w:val="24"/>
          <w:rtl/>
          <w:lang w:bidi="fa-IR"/>
        </w:rPr>
        <w:t>)</w:t>
      </w:r>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eastAsia="Times New Roman" w:hAnsi="Times New Roman" w:cs="B Zar" w:hint="cs"/>
          <w:sz w:val="24"/>
          <w:szCs w:val="24"/>
          <w:rtl/>
          <w:lang w:bidi="fa-IR"/>
        </w:rPr>
        <w:t xml:space="preserve">مجموعه مرجع مرجع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و زیرمجموعه فازی </w:t>
      </w: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از آن را در نظر بگیرید. مجموعه عناصری از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را که درجه عضویت آن‌ها در مجموعه فازی </w:t>
      </w: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حداقل به بزرگی </w:t>
      </w:r>
      <m:oMath>
        <m:r>
          <w:rPr>
            <w:rFonts w:ascii="Cambria Math" w:eastAsia="Times New Roman" w:hAnsi="Cambria Math" w:cs="B Zar"/>
            <w:sz w:val="24"/>
            <w:szCs w:val="24"/>
            <w:lang w:bidi="fa-IR"/>
          </w:rPr>
          <m:t>(0&lt;α≤1)</m:t>
        </m:r>
      </m:oMath>
      <w:r w:rsidRPr="001A2CCF">
        <w:rPr>
          <w:rFonts w:ascii="Times New Roman" w:eastAsia="Times New Roman" w:hAnsi="Times New Roman" w:cs="B Zar" w:hint="cs"/>
          <w:sz w:val="24"/>
          <w:szCs w:val="24"/>
          <w:rtl/>
          <w:lang w:bidi="fa-IR"/>
        </w:rPr>
        <w:t xml:space="preserve"> باشد، </w:t>
      </w:r>
      <w:r w:rsidR="003C7291">
        <w:rPr>
          <w:position w:val="-14"/>
          <w:sz w:val="24"/>
          <w:szCs w:val="24"/>
        </w:rPr>
        <w:pict>
          <v:shape id="_x0000_i1133" type="#_x0000_t75" style="width:6.8pt;height:21.4pt" equationxml="&lt;">
            <v:imagedata r:id="rId244" o:title="" chromakey="white"/>
          </v:shape>
        </w:pict>
      </w:r>
      <w:r w:rsidRPr="001A2CCF">
        <w:rPr>
          <w:rFonts w:ascii="Times New Roman" w:eastAsia="Times New Roman" w:hAnsi="Times New Roman" w:cs="B Zar" w:hint="cs"/>
          <w:sz w:val="24"/>
          <w:szCs w:val="24"/>
          <w:rtl/>
          <w:lang w:bidi="fa-IR"/>
        </w:rPr>
        <w:t xml:space="preserve"> برش </w:t>
      </w:r>
      <w:r w:rsidRPr="001A2CCF">
        <w:rPr>
          <w:rFonts w:ascii="Times New Roman" w:eastAsia="Times New Roman" w:hAnsi="Times New Roman" w:cs="B Zar"/>
          <w:sz w:val="24"/>
          <w:szCs w:val="24"/>
          <w:lang w:bidi="fa-IR"/>
        </w:rPr>
        <w:t>A</w:t>
      </w:r>
      <w:r w:rsidRPr="001A2CCF">
        <w:rPr>
          <w:rStyle w:val="FootnoteReference"/>
          <w:rFonts w:ascii="Times New Roman" w:eastAsia="Times New Roman" w:hAnsi="Times New Roman" w:cs="B Zar"/>
          <w:sz w:val="24"/>
          <w:szCs w:val="24"/>
          <w:lang w:bidi="fa-IR"/>
        </w:rPr>
        <w:footnoteReference w:id="119"/>
      </w:r>
      <w:r w:rsidRPr="001A2CCF">
        <w:rPr>
          <w:rFonts w:ascii="Times New Roman" w:eastAsia="Times New Roman" w:hAnsi="Times New Roman" w:cs="B Zar" w:hint="cs"/>
          <w:sz w:val="24"/>
          <w:szCs w:val="24"/>
          <w:rtl/>
          <w:lang w:bidi="fa-IR"/>
        </w:rPr>
        <w:t xml:space="preserve">(یا مجموعه تراز </w:t>
      </w:r>
      <w:r w:rsidR="003C7291">
        <w:rPr>
          <w:position w:val="-14"/>
          <w:sz w:val="24"/>
          <w:szCs w:val="24"/>
        </w:rPr>
        <w:pict>
          <v:shape id="_x0000_i1134" type="#_x0000_t75" style="width:6.8pt;height:21.4pt" equationxml="&lt;">
            <v:imagedata r:id="rId244" o:title="" chromakey="white"/>
          </v:shape>
        </w:pict>
      </w:r>
      <w:r w:rsidRPr="001A2CCF">
        <w:rPr>
          <w:rFonts w:ascii="Times New Roman" w:eastAsia="Times New Roman" w:hAnsi="Times New Roman" w:cs="B Zar" w:hint="cs"/>
          <w:sz w:val="24"/>
          <w:szCs w:val="24"/>
          <w:rtl/>
          <w:lang w:bidi="fa-IR"/>
        </w:rPr>
        <w:t xml:space="preserve"> از </w:t>
      </w:r>
      <w:r w:rsidRPr="001A2CCF">
        <w:rPr>
          <w:rFonts w:ascii="Times New Roman" w:eastAsia="Times New Roman" w:hAnsi="Times New Roman" w:cs="B Zar"/>
          <w:sz w:val="24"/>
          <w:szCs w:val="24"/>
          <w:lang w:bidi="fa-IR"/>
        </w:rPr>
        <w:t>A</w:t>
      </w:r>
      <w:r w:rsidRPr="001A2CCF">
        <w:rPr>
          <w:rFonts w:ascii="Times New Roman" w:eastAsia="Times New Roman" w:hAnsi="Times New Roman" w:cs="B Zar" w:hint="cs"/>
          <w:sz w:val="24"/>
          <w:szCs w:val="24"/>
          <w:rtl/>
          <w:lang w:bidi="fa-IR"/>
        </w:rPr>
        <w:t xml:space="preserve">) می‌گوییم و با </w:t>
      </w:r>
      <m:oMath>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A</m:t>
            </m:r>
          </m:e>
          <m:sub>
            <m:r>
              <w:rPr>
                <w:rFonts w:ascii="Cambria Math" w:eastAsia="Times New Roman" w:hAnsi="Cambria Math" w:cs="B Zar"/>
                <w:sz w:val="24"/>
                <w:szCs w:val="24"/>
                <w:lang w:bidi="fa-IR"/>
              </w:rPr>
              <m:t>a</m:t>
            </m:r>
          </m:sub>
        </m:sSub>
      </m:oMath>
      <w:r w:rsidRPr="001A2CCF">
        <w:rPr>
          <w:rFonts w:ascii="Times New Roman" w:eastAsia="Times New Roman" w:hAnsi="Times New Roman" w:cs="B Zar" w:hint="cs"/>
          <w:sz w:val="24"/>
          <w:szCs w:val="24"/>
          <w:rtl/>
          <w:lang w:bidi="fa-IR"/>
        </w:rPr>
        <w:t xml:space="preserve"> یا </w:t>
      </w:r>
      <m:oMath>
        <m:sSub>
          <m:sSubPr>
            <m:ctrlPr>
              <w:rPr>
                <w:rFonts w:ascii="Cambria Math" w:eastAsia="Times New Roman" w:hAnsi="Cambria Math" w:cs="B Zar"/>
                <w:sz w:val="24"/>
                <w:szCs w:val="24"/>
                <w:lang w:bidi="fa-IR"/>
              </w:rPr>
            </m:ctrlPr>
          </m:sSubPr>
          <m:e>
            <m:d>
              <m:dPr>
                <m:begChr m:val="["/>
                <m:endChr m:val="]"/>
                <m:ctrlPr>
                  <w:rPr>
                    <w:rFonts w:ascii="Cambria Math" w:eastAsia="Times New Roman" w:hAnsi="Cambria Math" w:cs="B Zar"/>
                    <w:sz w:val="24"/>
                    <w:szCs w:val="24"/>
                    <w:lang w:bidi="fa-IR"/>
                  </w:rPr>
                </m:ctrlPr>
              </m:d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e>
            </m:d>
          </m:e>
          <m:sub>
            <m:r>
              <w:rPr>
                <w:rFonts w:ascii="Cambria Math" w:eastAsia="Times New Roman" w:hAnsi="Cambria Math" w:cs="B Zar"/>
                <w:sz w:val="24"/>
                <w:szCs w:val="24"/>
                <w:lang w:bidi="fa-IR"/>
              </w:rPr>
              <m:t>a</m:t>
            </m:r>
          </m:sub>
        </m:sSub>
      </m:oMath>
      <w:r w:rsidRPr="001A2CCF">
        <w:rPr>
          <w:rFonts w:ascii="Times New Roman" w:eastAsia="Times New Roman" w:hAnsi="Times New Roman" w:cs="B Zar" w:hint="cs"/>
          <w:sz w:val="24"/>
          <w:szCs w:val="24"/>
          <w:rtl/>
          <w:lang w:bidi="fa-IR"/>
        </w:rPr>
        <w:t xml:space="preserve"> نشان می‌دهیم. یعنی:</w:t>
      </w:r>
    </w:p>
    <w:p w:rsidR="00BC5295" w:rsidRPr="001A2CCF" w:rsidRDefault="003C7291" w:rsidP="005D7038">
      <w:pPr>
        <w:bidi/>
        <w:spacing w:after="0" w:line="360" w:lineRule="auto"/>
        <w:jc w:val="both"/>
        <w:rPr>
          <w:rFonts w:ascii="Times New Roman" w:eastAsia="Times New Roman" w:hAnsi="Times New Roman" w:cs="B Zar"/>
          <w:sz w:val="24"/>
          <w:szCs w:val="24"/>
          <w:lang w:bidi="fa-IR"/>
        </w:rPr>
      </w:pPr>
      <m:oMathPara>
        <m:oMathParaPr>
          <m:jc m:val="left"/>
        </m:oMathParaPr>
        <m:oMath>
          <m:sSub>
            <m:sSubPr>
              <m:ctrlPr>
                <w:rPr>
                  <w:rFonts w:ascii="Cambria Math" w:eastAsia="Times New Roman" w:hAnsi="Cambria Math" w:cs="B Zar"/>
                  <w:sz w:val="24"/>
                  <w:szCs w:val="24"/>
                  <w:lang w:bidi="fa-IR"/>
                </w:rPr>
              </m:ctrlPr>
            </m:sSubPr>
            <m:e>
              <m:d>
                <m:dPr>
                  <m:begChr m:val="["/>
                  <m:endChr m:val="]"/>
                  <m:ctrlPr>
                    <w:rPr>
                      <w:rFonts w:ascii="Cambria Math" w:eastAsia="Times New Roman" w:hAnsi="Cambria Math" w:cs="B Zar"/>
                      <w:sz w:val="24"/>
                      <w:szCs w:val="24"/>
                      <w:lang w:bidi="fa-IR"/>
                    </w:rPr>
                  </m:ctrlPr>
                </m:d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e>
              </m:d>
            </m:e>
            <m:sub>
              <m:r>
                <w:rPr>
                  <w:rFonts w:ascii="Cambria Math" w:eastAsia="Times New Roman" w:hAnsi="Cambria Math" w:cs="B Zar"/>
                  <w:sz w:val="24"/>
                  <w:szCs w:val="24"/>
                  <w:lang w:bidi="fa-IR"/>
                </w:rPr>
                <m:t>a</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A</m:t>
              </m:r>
            </m:e>
            <m:sub>
              <m:r>
                <w:rPr>
                  <w:rFonts w:ascii="Cambria Math" w:eastAsia="Times New Roman" w:hAnsi="Cambria Math" w:cs="B Zar"/>
                  <w:sz w:val="24"/>
                  <w:szCs w:val="24"/>
                  <w:lang w:bidi="fa-IR"/>
                </w:rPr>
                <m:t>a</m:t>
              </m:r>
            </m:sub>
          </m:sSub>
          <m:r>
            <w:rPr>
              <w:rFonts w:ascii="Cambria Math" w:eastAsia="Times New Roman" w:hAnsi="Cambria Math" w:cs="B Zar"/>
              <w:sz w:val="24"/>
              <w:szCs w:val="24"/>
              <w:lang w:bidi="fa-IR"/>
            </w:rPr>
            <m:t>=</m:t>
          </m:r>
          <m:d>
            <m:dPr>
              <m:begChr m:val="{"/>
              <m:endChr m:val="}"/>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x∈X|</m:t>
              </m:r>
              <m:sSub>
                <m:sSubPr>
                  <m:ctrlPr>
                    <w:rPr>
                      <w:rFonts w:ascii="Cambria Math" w:eastAsia="Times New Roman" w:hAnsi="Times New Roman"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Times New Roman" w:cs="B Zar"/>
                          <w:i/>
                          <w:sz w:val="24"/>
                          <w:szCs w:val="24"/>
                          <w:lang w:bidi="fa-IR"/>
                        </w:rPr>
                      </m:ctrlPr>
                    </m:accPr>
                    <m:e>
                      <m:r>
                        <w:rPr>
                          <w:rFonts w:ascii="Cambria Math" w:eastAsia="Times New Roman" w:hAnsi="Times New Roman" w:cs="B Zar"/>
                          <w:sz w:val="24"/>
                          <w:szCs w:val="24"/>
                          <w:lang w:bidi="fa-IR"/>
                        </w:rPr>
                        <m:t>A</m:t>
                      </m:r>
                    </m:e>
                  </m:acc>
                </m:sub>
              </m:sSub>
              <m:r>
                <w:rPr>
                  <w:rFonts w:ascii="Cambria Math" w:eastAsia="Times New Roman" w:hAnsi="Times New Roman" w:cs="B Zar"/>
                  <w:sz w:val="24"/>
                  <w:szCs w:val="24"/>
                  <w:lang w:bidi="fa-IR"/>
                </w:rPr>
                <m:t>(x)</m:t>
              </m:r>
              <m:r>
                <w:rPr>
                  <w:rFonts w:ascii="Cambria Math" w:eastAsia="Times New Roman" w:hAnsi="Cambria Math" w:cs="B Zar"/>
                  <w:sz w:val="24"/>
                  <w:szCs w:val="24"/>
                  <w:lang w:bidi="fa-IR"/>
                </w:rPr>
                <m:t>≥α</m:t>
              </m:r>
            </m:e>
          </m:d>
        </m:oMath>
      </m:oMathPara>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eastAsia="Times New Roman" w:hAnsi="Times New Roman" w:cs="B Zar" w:hint="cs"/>
          <w:sz w:val="24"/>
          <w:szCs w:val="24"/>
          <w:rtl/>
          <w:lang w:bidi="fa-IR"/>
        </w:rPr>
        <w:t xml:space="preserve">گاهی نیز </w:t>
      </w:r>
      <w:r w:rsidR="003C7291">
        <w:rPr>
          <w:position w:val="-14"/>
          <w:sz w:val="24"/>
          <w:szCs w:val="24"/>
        </w:rPr>
        <w:pict>
          <v:shape id="_x0000_i1135" type="#_x0000_t75" style="width:6.8pt;height:21.4pt" equationxml="&lt;">
            <v:imagedata r:id="rId244" o:title="" chromakey="white"/>
          </v:shape>
        </w:pict>
      </w:r>
      <w:r w:rsidRPr="001A2CCF">
        <w:rPr>
          <w:rFonts w:ascii="Times New Roman" w:eastAsia="Times New Roman" w:hAnsi="Times New Roman" w:cs="B Zar" w:hint="cs"/>
          <w:sz w:val="24"/>
          <w:szCs w:val="24"/>
          <w:rtl/>
          <w:lang w:bidi="fa-IR"/>
        </w:rPr>
        <w:t xml:space="preserve"> برش قوی استفاده می‌شود که با </w:t>
      </w:r>
      <m:oMath>
        <m:sSub>
          <m:sSubPr>
            <m:ctrlPr>
              <w:rPr>
                <w:rFonts w:ascii="Cambria Math" w:eastAsia="Times New Roman" w:hAnsi="Cambria Math" w:cs="B Zar"/>
                <w:sz w:val="24"/>
                <w:szCs w:val="24"/>
                <w:lang w:bidi="fa-IR"/>
              </w:rPr>
            </m:ctrlPr>
          </m:sSubPr>
          <m:e>
            <m:r>
              <w:rPr>
                <w:rFonts w:ascii="Cambria Math" w:eastAsia="Times New Roman" w:hAnsi="Cambria Math" w:cs="B Zar"/>
                <w:sz w:val="24"/>
                <w:szCs w:val="24"/>
                <w:lang w:bidi="fa-IR"/>
              </w:rPr>
              <m:t>A</m:t>
            </m:r>
          </m:e>
          <m:sub>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a</m:t>
                </m:r>
              </m:e>
            </m:bar>
          </m:sub>
        </m:sSub>
      </m:oMath>
      <w:r w:rsidRPr="001A2CCF">
        <w:rPr>
          <w:rFonts w:ascii="Times New Roman" w:eastAsia="Times New Roman" w:hAnsi="Times New Roman" w:cs="B Zar" w:hint="cs"/>
          <w:sz w:val="24"/>
          <w:szCs w:val="24"/>
          <w:rtl/>
          <w:lang w:bidi="fa-IR"/>
        </w:rPr>
        <w:t xml:space="preserve"> نشان داده شده و به‌صورت زیر تعریف می‌گردد:</w:t>
      </w:r>
    </w:p>
    <w:p w:rsidR="00BC5295" w:rsidRPr="001A2CCF" w:rsidRDefault="003C7291" w:rsidP="005D7038">
      <w:pPr>
        <w:bidi/>
        <w:spacing w:after="0" w:line="360" w:lineRule="auto"/>
        <w:jc w:val="both"/>
        <w:rPr>
          <w:rFonts w:ascii="Times New Roman" w:eastAsia="Times New Roman" w:hAnsi="Times New Roman" w:cs="B Zar"/>
          <w:sz w:val="24"/>
          <w:szCs w:val="24"/>
          <w:lang w:bidi="fa-IR"/>
        </w:rPr>
      </w:pPr>
      <m:oMathPara>
        <m:oMathParaPr>
          <m:jc m:val="left"/>
        </m:oMathParaPr>
        <m:oMath>
          <m:sSub>
            <m:sSubPr>
              <m:ctrlPr>
                <w:rPr>
                  <w:rFonts w:ascii="Cambria Math" w:eastAsia="Times New Roman" w:hAnsi="Cambria Math" w:cs="B Zar"/>
                  <w:sz w:val="24"/>
                  <w:szCs w:val="24"/>
                  <w:lang w:bidi="fa-IR"/>
                </w:rPr>
              </m:ctrlPr>
            </m:sSubPr>
            <m:e>
              <m:d>
                <m:dPr>
                  <m:begChr m:val="["/>
                  <m:endChr m:val="]"/>
                  <m:ctrlPr>
                    <w:rPr>
                      <w:rFonts w:ascii="Cambria Math" w:eastAsia="Times New Roman" w:hAnsi="Cambria Math" w:cs="B Zar"/>
                      <w:sz w:val="24"/>
                      <w:szCs w:val="24"/>
                      <w:lang w:bidi="fa-IR"/>
                    </w:rPr>
                  </m:ctrlPr>
                </m:d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e>
              </m:d>
            </m:e>
            <m:sub>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a</m:t>
                  </m:r>
                </m:e>
              </m:ba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A</m:t>
              </m:r>
            </m:e>
            <m:sub>
              <m:bar>
                <m:barPr>
                  <m:pos m:val="top"/>
                  <m:ctrlPr>
                    <w:rPr>
                      <w:rFonts w:ascii="Cambria Math" w:eastAsia="Times New Roman" w:hAnsi="Cambria Math" w:cs="B Zar"/>
                      <w:i/>
                      <w:sz w:val="24"/>
                      <w:szCs w:val="24"/>
                      <w:lang w:bidi="fa-IR"/>
                    </w:rPr>
                  </m:ctrlPr>
                </m:barPr>
                <m:e>
                  <m:r>
                    <w:rPr>
                      <w:rFonts w:ascii="Cambria Math" w:eastAsia="Times New Roman" w:hAnsi="Cambria Math" w:cs="B Zar"/>
                      <w:sz w:val="24"/>
                      <w:szCs w:val="24"/>
                      <w:lang w:bidi="fa-IR"/>
                    </w:rPr>
                    <m:t>a</m:t>
                  </m:r>
                </m:e>
              </m:bar>
            </m:sub>
          </m:sSub>
          <m:r>
            <w:rPr>
              <w:rFonts w:ascii="Cambria Math" w:eastAsia="Times New Roman" w:hAnsi="Cambria Math" w:cs="B Zar"/>
              <w:sz w:val="24"/>
              <w:szCs w:val="24"/>
              <w:lang w:bidi="fa-IR"/>
            </w:rPr>
            <m:t>=</m:t>
          </m:r>
          <m:d>
            <m:dPr>
              <m:begChr m:val="{"/>
              <m:endChr m:val="}"/>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x∈X|</m:t>
              </m:r>
              <m:sSub>
                <m:sSubPr>
                  <m:ctrlPr>
                    <w:rPr>
                      <w:rFonts w:ascii="Cambria Math" w:eastAsia="Times New Roman" w:hAnsi="Times New Roman" w:cs="B Zar"/>
                      <w:i/>
                      <w:sz w:val="24"/>
                      <w:szCs w:val="24"/>
                      <w:lang w:bidi="fa-IR"/>
                    </w:rPr>
                  </m:ctrlPr>
                </m:sSubPr>
                <m:e>
                  <m:r>
                    <w:rPr>
                      <w:rFonts w:ascii="Cambria Math" w:eastAsia="Times New Roman" w:hAnsi="Cambria Math" w:cs="B Zar"/>
                      <w:sz w:val="24"/>
                      <w:szCs w:val="24"/>
                      <w:lang w:bidi="fa-IR"/>
                    </w:rPr>
                    <m:t>μ</m:t>
                  </m:r>
                </m:e>
                <m:sub>
                  <m:bar>
                    <m:barPr>
                      <m:pos m:val="top"/>
                      <m:ctrlPr>
                        <w:rPr>
                          <w:rFonts w:ascii="Cambria Math" w:eastAsia="Times New Roman" w:hAnsi="Times New Roman" w:cs="B Zar"/>
                          <w:i/>
                          <w:sz w:val="24"/>
                          <w:szCs w:val="24"/>
                          <w:lang w:bidi="fa-IR"/>
                        </w:rPr>
                      </m:ctrlPr>
                    </m:barPr>
                    <m:e>
                      <m:r>
                        <w:rPr>
                          <w:rFonts w:ascii="Cambria Math" w:eastAsia="Times New Roman" w:hAnsi="Times New Roman" w:cs="B Zar"/>
                          <w:sz w:val="24"/>
                          <w:szCs w:val="24"/>
                          <w:lang w:bidi="fa-IR"/>
                        </w:rPr>
                        <m:t>a</m:t>
                      </m:r>
                    </m:e>
                  </m:bar>
                </m:sub>
              </m:sSub>
              <m:r>
                <w:rPr>
                  <w:rFonts w:ascii="Cambria Math" w:eastAsia="Times New Roman" w:hAnsi="Times New Roman" w:cs="B Zar"/>
                  <w:sz w:val="24"/>
                  <w:szCs w:val="24"/>
                  <w:lang w:bidi="fa-IR"/>
                </w:rPr>
                <m:t>(x)</m:t>
              </m:r>
              <m:r>
                <w:rPr>
                  <w:rFonts w:ascii="Cambria Math" w:eastAsia="Times New Roman" w:hAnsi="Cambria Math" w:cs="B Zar"/>
                  <w:sz w:val="24"/>
                  <w:szCs w:val="24"/>
                  <w:lang w:bidi="fa-IR"/>
                </w:rPr>
                <m:t>&gt;α</m:t>
              </m:r>
            </m:e>
          </m:d>
        </m:oMath>
      </m:oMathPara>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eastAsia="Times New Roman" w:hAnsi="Times New Roman" w:cs="B Zar" w:hint="cs"/>
          <w:sz w:val="24"/>
          <w:szCs w:val="24"/>
          <w:rtl/>
          <w:lang w:bidi="fa-IR"/>
        </w:rPr>
        <w:t xml:space="preserve">و اگر </w:t>
      </w:r>
      <m:oMath>
        <m:r>
          <m:rPr>
            <m:sty m:val="p"/>
          </m:rPr>
          <w:rPr>
            <w:rFonts w:ascii="Cambria Math" w:eastAsia="Times New Roman" w:hAnsi="Cambria Math" w:cs="Times New Roman" w:hint="cs"/>
            <w:sz w:val="24"/>
            <w:szCs w:val="24"/>
            <w:rtl/>
            <w:lang w:bidi="fa-IR"/>
          </w:rPr>
          <m:t>α</m:t>
        </m:r>
        <m:r>
          <m:rPr>
            <m:sty m:val="p"/>
          </m:rPr>
          <w:rPr>
            <w:rFonts w:ascii="Cambria Math" w:eastAsia="Times New Roman" w:hAnsi="Cambria Math" w:cs="B Zar"/>
            <w:sz w:val="24"/>
            <w:szCs w:val="24"/>
            <w:lang w:bidi="fa-IR"/>
          </w:rPr>
          <m:t>=0</m:t>
        </m:r>
      </m:oMath>
      <w:r w:rsidRPr="001A2CCF">
        <w:rPr>
          <w:rFonts w:ascii="Times New Roman" w:eastAsia="Times New Roman" w:hAnsi="Times New Roman" w:cs="B Zar" w:hint="cs"/>
          <w:sz w:val="24"/>
          <w:szCs w:val="24"/>
          <w:rtl/>
          <w:lang w:bidi="fa-IR"/>
        </w:rPr>
        <w:t xml:space="preserve"> باشد، </w:t>
      </w:r>
      <m:oMath>
        <m:sSub>
          <m:sSubPr>
            <m:ctrlPr>
              <w:rPr>
                <w:rFonts w:ascii="Cambria Math" w:eastAsia="Times New Roman" w:hAnsi="Cambria Math" w:cs="B Zar"/>
                <w:sz w:val="24"/>
                <w:szCs w:val="24"/>
                <w:lang w:bidi="fa-IR"/>
              </w:rPr>
            </m:ctrlPr>
          </m:sSubPr>
          <m:e>
            <m:d>
              <m:dPr>
                <m:begChr m:val="["/>
                <m:endChr m:val="]"/>
                <m:ctrlPr>
                  <w:rPr>
                    <w:rFonts w:ascii="Cambria Math" w:eastAsia="Times New Roman" w:hAnsi="Cambria Math" w:cs="B Zar"/>
                    <w:sz w:val="24"/>
                    <w:szCs w:val="24"/>
                    <w:lang w:bidi="fa-IR"/>
                  </w:rPr>
                </m:ctrlPr>
              </m:dPr>
              <m:e>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e>
            </m:d>
          </m:e>
          <m:sub>
            <m:r>
              <w:rPr>
                <w:rFonts w:ascii="Cambria Math" w:eastAsia="Times New Roman" w:hAnsi="Cambria Math" w:cs="B Zar"/>
                <w:sz w:val="24"/>
                <w:szCs w:val="24"/>
                <w:lang w:bidi="fa-IR"/>
              </w:rPr>
              <m:t>0</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A</m:t>
            </m:r>
          </m:e>
          <m:sub>
            <m:r>
              <w:rPr>
                <w:rFonts w:ascii="Cambria Math" w:eastAsia="Times New Roman" w:hAnsi="Cambria Math" w:cs="B Zar"/>
                <w:sz w:val="24"/>
                <w:szCs w:val="24"/>
                <w:lang w:bidi="fa-IR"/>
              </w:rPr>
              <m:t>0</m:t>
            </m:r>
          </m:sub>
        </m:sSub>
        <m:r>
          <w:rPr>
            <w:rFonts w:ascii="Cambria Math" w:eastAsia="Times New Roman" w:hAnsi="Cambria Math" w:cs="B Zar"/>
            <w:sz w:val="24"/>
            <w:szCs w:val="24"/>
            <w:lang w:bidi="fa-IR"/>
          </w:rPr>
          <m:t>=SUPP</m:t>
        </m:r>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w:t>
      </w:r>
      <w:r w:rsidR="0029527F">
        <w:rPr>
          <w:rFonts w:ascii="Times New Roman" w:hAnsi="Times New Roman" w:cs="B Zar" w:hint="cs"/>
          <w:sz w:val="24"/>
          <w:szCs w:val="24"/>
          <w:rtl/>
          <w:lang w:bidi="fa-IR"/>
        </w:rPr>
        <w:t>(آذر و فرجی، ۱۳۸۳).</w:t>
      </w:r>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eastAsia="Times New Roman" w:hAnsi="Times New Roman" w:cs="B Zar" w:hint="cs"/>
          <w:sz w:val="24"/>
          <w:szCs w:val="24"/>
          <w:lang w:bidi="fa-IR"/>
        </w:rPr>
        <w:sym w:font="Wingdings" w:char="F071"/>
      </w:r>
      <w:r w:rsidRPr="001A2CCF">
        <w:rPr>
          <w:rFonts w:ascii="Times New Roman" w:eastAsia="Times New Roman" w:hAnsi="Times New Roman" w:cs="B Zar" w:hint="cs"/>
          <w:sz w:val="24"/>
          <w:szCs w:val="24"/>
          <w:rtl/>
          <w:lang w:bidi="fa-IR"/>
        </w:rPr>
        <w:t xml:space="preserve"> نمادگذاری</w:t>
      </w:r>
    </w:p>
    <w:p w:rsidR="00BC5295" w:rsidRPr="001A2CCF" w:rsidRDefault="00BC5295" w:rsidP="005D7038">
      <w:pPr>
        <w:bidi/>
        <w:spacing w:after="0" w:line="360" w:lineRule="auto"/>
        <w:jc w:val="both"/>
        <w:rPr>
          <w:rFonts w:ascii="Times New Roman" w:eastAsia="Times New Roman" w:hAnsi="Times New Roman" w:cs="B Zar"/>
          <w:sz w:val="24"/>
          <w:szCs w:val="24"/>
          <w:lang w:bidi="fa-IR"/>
        </w:rPr>
      </w:pPr>
      <w:r w:rsidRPr="001A2CCF">
        <w:rPr>
          <w:rFonts w:ascii="Times New Roman" w:eastAsia="Times New Roman" w:hAnsi="Times New Roman" w:cs="B Zar" w:hint="cs"/>
          <w:sz w:val="24"/>
          <w:szCs w:val="24"/>
          <w:rtl/>
          <w:lang w:bidi="fa-IR"/>
        </w:rPr>
        <w:t>برای نشان دادن یک مجموعه فازی، روش‌های مختلفی وجود دارد. یکی از این روش‌ها، به کار بردن مستقیم تابع عضویت مجموعه فازی است. مثال‌های زیر این مطلب را نشان می‌دهد:</w:t>
      </w:r>
    </w:p>
    <w:p w:rsidR="00C51757" w:rsidRPr="001A2CCF" w:rsidRDefault="003C7291" w:rsidP="005D7038">
      <w:pPr>
        <w:bidi/>
        <w:spacing w:after="0" w:line="360" w:lineRule="auto"/>
        <w:jc w:val="both"/>
        <w:rPr>
          <w:rFonts w:ascii="Times New Roman" w:eastAsia="Times New Roman" w:hAnsi="Times New Roman" w:cs="B Zar"/>
          <w:sz w:val="24"/>
          <w:szCs w:val="24"/>
          <w:rtl/>
          <w:lang w:bidi="fa-IR"/>
        </w:rPr>
      </w:pPr>
      <m:oMathPara>
        <m:oMathParaPr>
          <m:jc m:val="left"/>
        </m:oMathParaPr>
        <m:oMath>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r>
            <w:rPr>
              <w:rFonts w:ascii="Cambria Math" w:eastAsia="Times New Roman" w:hAnsi="Cambria Math" w:cs="B Zar"/>
              <w:sz w:val="24"/>
              <w:szCs w:val="24"/>
              <w:lang w:bidi="fa-IR"/>
            </w:rPr>
            <m:t>=</m:t>
          </m:r>
          <m:d>
            <m:dPr>
              <m:begChr m:val="{"/>
              <m:endChr m:val=""/>
              <m:ctrlPr>
                <w:rPr>
                  <w:rFonts w:ascii="Cambria Math" w:eastAsia="Times New Roman" w:hAnsi="Cambria Math" w:cs="B Zar"/>
                  <w:i/>
                  <w:sz w:val="24"/>
                  <w:szCs w:val="24"/>
                  <w:lang w:bidi="fa-IR"/>
                </w:rPr>
              </m:ctrlPr>
            </m:dPr>
            <m:e>
              <m:m>
                <m:mPr>
                  <m:mcs>
                    <m:mc>
                      <m:mcPr>
                        <m:count m:val="1"/>
                        <m:mcJc m:val="center"/>
                      </m:mcPr>
                    </m:mc>
                  </m:mcs>
                  <m:ctrlPr>
                    <w:rPr>
                      <w:rFonts w:ascii="Cambria Math" w:eastAsia="Times New Roman" w:hAnsi="Cambria Math" w:cs="B Zar"/>
                      <w:i/>
                      <w:sz w:val="24"/>
                      <w:szCs w:val="24"/>
                      <w:lang w:bidi="fa-IR"/>
                    </w:rPr>
                  </m:ctrlPr>
                </m:mPr>
                <m:mr>
                  <m:e>
                    <m:r>
                      <w:rPr>
                        <w:rFonts w:ascii="Cambria Math" w:eastAsia="Times New Roman" w:hAnsi="Cambria Math" w:cs="B Zar"/>
                        <w:sz w:val="24"/>
                        <w:szCs w:val="24"/>
                        <w:lang w:bidi="fa-IR"/>
                      </w:rPr>
                      <m:t>1</m:t>
                    </m:r>
                  </m:e>
                </m:mr>
                <m:mr>
                  <m:e>
                    <m:r>
                      <w:rPr>
                        <w:rFonts w:ascii="Cambria Math" w:eastAsia="Times New Roman" w:hAnsi="Cambria Math" w:cs="B Zar"/>
                        <w:sz w:val="24"/>
                        <w:szCs w:val="24"/>
                        <w:lang w:bidi="fa-IR"/>
                      </w:rPr>
                      <m:t>0/7</m:t>
                    </m:r>
                  </m:e>
                </m:mr>
                <m:mr>
                  <m:e>
                    <m:m>
                      <m:mPr>
                        <m:mcs>
                          <m:mc>
                            <m:mcPr>
                              <m:count m:val="1"/>
                              <m:mcJc m:val="center"/>
                            </m:mcPr>
                          </m:mc>
                        </m:mcs>
                        <m:ctrlPr>
                          <w:rPr>
                            <w:rFonts w:ascii="Cambria Math" w:eastAsia="Times New Roman" w:hAnsi="Cambria Math" w:cs="B Zar"/>
                            <w:i/>
                            <w:sz w:val="24"/>
                            <w:szCs w:val="24"/>
                            <w:lang w:bidi="fa-IR"/>
                          </w:rPr>
                        </m:ctrlPr>
                      </m:mPr>
                      <m:mr>
                        <m:e>
                          <m:r>
                            <w:rPr>
                              <w:rFonts w:ascii="Cambria Math" w:eastAsia="Times New Roman" w:hAnsi="Cambria Math" w:cs="B Zar"/>
                              <w:sz w:val="24"/>
                              <w:szCs w:val="24"/>
                              <w:lang w:bidi="fa-IR"/>
                            </w:rPr>
                            <m:t>0/3</m:t>
                          </m:r>
                        </m:e>
                      </m:mr>
                      <m:mr>
                        <m:e>
                          <m:r>
                            <w:rPr>
                              <w:rFonts w:ascii="Cambria Math" w:eastAsia="Times New Roman" w:hAnsi="Cambria Math" w:cs="B Zar"/>
                              <w:sz w:val="24"/>
                              <w:szCs w:val="24"/>
                              <w:lang w:bidi="fa-IR"/>
                            </w:rPr>
                            <m:t>0/7</m:t>
                          </m:r>
                        </m:e>
                      </m:mr>
                    </m:m>
                  </m:e>
                </m:mr>
              </m:m>
            </m:e>
          </m:d>
          <m:r>
            <w:rPr>
              <w:rFonts w:ascii="Cambria Math" w:eastAsia="Times New Roman" w:hAnsi="Cambria Math" w:cs="B Zar"/>
              <w:sz w:val="24"/>
              <w:szCs w:val="24"/>
              <w:lang w:bidi="fa-IR"/>
            </w:rPr>
            <m:t xml:space="preserve">      </m:t>
          </m:r>
          <m:m>
            <m:mPr>
              <m:mcs>
                <m:mc>
                  <m:mcPr>
                    <m:count m:val="1"/>
                    <m:mcJc m:val="center"/>
                  </m:mcPr>
                </m:mc>
              </m:mcs>
              <m:ctrlPr>
                <w:rPr>
                  <w:rFonts w:ascii="Cambria Math" w:eastAsia="Times New Roman" w:hAnsi="Cambria Math" w:cs="B Zar"/>
                  <w:i/>
                  <w:sz w:val="24"/>
                  <w:szCs w:val="24"/>
                  <w:lang w:bidi="fa-IR"/>
                </w:rPr>
              </m:ctrlPr>
            </m:mPr>
            <m:mr>
              <m:e>
                <m:r>
                  <w:rPr>
                    <w:rFonts w:ascii="Cambria Math" w:eastAsia="Times New Roman" w:hAnsi="Cambria Math" w:cs="B Zar"/>
                    <w:sz w:val="24"/>
                    <w:szCs w:val="24"/>
                    <w:lang w:bidi="fa-IR"/>
                  </w:rPr>
                  <m:t>x=1</m:t>
                </m:r>
              </m:e>
            </m:mr>
            <m:mr>
              <m:e>
                <m:r>
                  <w:rPr>
                    <w:rFonts w:ascii="Cambria Math" w:eastAsia="Times New Roman" w:hAnsi="Cambria Math" w:cs="B Zar"/>
                    <w:sz w:val="24"/>
                    <w:szCs w:val="24"/>
                    <w:lang w:bidi="fa-IR"/>
                  </w:rPr>
                  <m:t>x=2</m:t>
                </m:r>
              </m:e>
            </m:mr>
            <m:mr>
              <m:e>
                <m:m>
                  <m:mPr>
                    <m:mcs>
                      <m:mc>
                        <m:mcPr>
                          <m:count m:val="1"/>
                          <m:mcJc m:val="center"/>
                        </m:mcPr>
                      </m:mc>
                    </m:mcs>
                    <m:ctrlPr>
                      <w:rPr>
                        <w:rFonts w:ascii="Cambria Math" w:eastAsia="Times New Roman" w:hAnsi="Cambria Math" w:cs="B Zar"/>
                        <w:i/>
                        <w:sz w:val="24"/>
                        <w:szCs w:val="24"/>
                        <w:lang w:bidi="fa-IR"/>
                      </w:rPr>
                    </m:ctrlPr>
                  </m:mPr>
                  <m:mr>
                    <m:e>
                      <m:r>
                        <w:rPr>
                          <w:rFonts w:ascii="Cambria Math" w:eastAsia="Times New Roman" w:hAnsi="Cambria Math" w:cs="B Zar"/>
                          <w:sz w:val="24"/>
                          <w:szCs w:val="24"/>
                          <w:lang w:bidi="fa-IR"/>
                        </w:rPr>
                        <m:t>x=3</m:t>
                      </m:r>
                    </m:e>
                  </m:mr>
                  <m:mr>
                    <m:e>
                      <m:r>
                        <w:rPr>
                          <w:rFonts w:ascii="Cambria Math" w:eastAsia="Times New Roman" w:hAnsi="Cambria Math" w:cs="B Zar"/>
                          <w:sz w:val="24"/>
                          <w:szCs w:val="24"/>
                          <w:lang w:bidi="fa-IR"/>
                        </w:rPr>
                        <m:t>x4,5</m:t>
                      </m:r>
                    </m:e>
                  </m:mr>
                </m:m>
              </m:e>
            </m:mr>
          </m:m>
          <m:r>
            <w:rPr>
              <w:rFonts w:ascii="Cambria Math" w:eastAsia="Times New Roman" w:hAnsi="Cambria Math" w:cs="B Zar"/>
              <w:sz w:val="24"/>
              <w:szCs w:val="24"/>
              <w:lang w:bidi="fa-IR"/>
            </w:rPr>
            <m:t xml:space="preserve">       x=</m:t>
          </m:r>
          <m:d>
            <m:dPr>
              <m:begChr m:val="{"/>
              <m:endChr m:val="}"/>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1,2,3,4,5</m:t>
              </m:r>
            </m:e>
          </m:d>
          <m:r>
            <w:rPr>
              <w:rFonts w:ascii="Cambria Math" w:eastAsia="Times New Roman" w:hAnsi="Cambria Math" w:cs="B Zar"/>
              <w:sz w:val="24"/>
              <w:szCs w:val="24"/>
              <w:lang w:bidi="fa-IR"/>
            </w:rPr>
            <m:t xml:space="preserve">   </m:t>
          </m:r>
          <m:r>
            <m:rPr>
              <m:sty m:val="p"/>
            </m:rPr>
            <w:rPr>
              <w:rFonts w:ascii="Cambria Math" w:eastAsia="Times New Roman" w:hAnsi="Cambria Math" w:cs="B Zar"/>
              <w:sz w:val="24"/>
              <w:szCs w:val="24"/>
              <w:rtl/>
              <w:lang w:bidi="fa-IR"/>
            </w:rPr>
            <m:t xml:space="preserve">و </m:t>
          </m:r>
          <m:r>
            <m:rPr>
              <m:sty m:val="p"/>
            </m:rPr>
            <w:rPr>
              <w:rFonts w:ascii="Cambria Math" w:eastAsia="Times New Roman" w:hAnsi="Cambria Math" w:cs="B Zar"/>
              <w:sz w:val="24"/>
              <w:szCs w:val="24"/>
              <w:lang w:bidi="fa-IR"/>
            </w:rPr>
            <m:t xml:space="preserve"> </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r>
            <m:rPr>
              <m:sty m:val="p"/>
            </m:rPr>
            <w:rPr>
              <w:rFonts w:ascii="Cambria Math" w:eastAsia="Times New Roman" w:hAnsi="Cambria Math" w:cs="B Zar"/>
              <w:sz w:val="24"/>
              <w:szCs w:val="24"/>
              <w:lang w:bidi="fa-IR"/>
            </w:rPr>
            <m:t>=</m:t>
          </m:r>
          <m:f>
            <m:fPr>
              <m:ctrlPr>
                <w:rPr>
                  <w:rFonts w:ascii="Cambria Math" w:eastAsia="Times New Roman" w:hAnsi="Cambria Math" w:cs="B Zar"/>
                  <w:sz w:val="24"/>
                  <w:szCs w:val="24"/>
                  <w:lang w:bidi="fa-IR"/>
                </w:rPr>
              </m:ctrlPr>
            </m:fPr>
            <m:num>
              <m:r>
                <w:rPr>
                  <w:rFonts w:ascii="Cambria Math" w:eastAsia="Times New Roman" w:hAnsi="Cambria Math" w:cs="B Zar"/>
                  <w:sz w:val="24"/>
                  <w:szCs w:val="24"/>
                  <w:lang w:bidi="fa-IR"/>
                </w:rPr>
                <m:t>1</m:t>
              </m:r>
            </m:num>
            <m:den>
              <m:r>
                <w:rPr>
                  <w:rFonts w:ascii="Cambria Math" w:eastAsia="Times New Roman" w:hAnsi="Cambria Math" w:cs="B Zar"/>
                  <w:sz w:val="24"/>
                  <w:szCs w:val="24"/>
                  <w:lang w:bidi="fa-IR"/>
                </w:rPr>
                <m:t>1+10</m:t>
              </m:r>
              <m:sSup>
                <m:sSupPr>
                  <m:ctrlPr>
                    <w:rPr>
                      <w:rFonts w:ascii="Cambria Math" w:eastAsia="Times New Roman" w:hAnsi="Cambria Math" w:cs="B Zar"/>
                      <w:i/>
                      <w:sz w:val="24"/>
                      <w:szCs w:val="24"/>
                      <w:lang w:bidi="fa-IR"/>
                    </w:rPr>
                  </m:ctrlPr>
                </m:sSupPr>
                <m:e>
                  <m:r>
                    <w:rPr>
                      <w:rFonts w:ascii="Cambria Math" w:eastAsia="Times New Roman" w:hAnsi="Cambria Math" w:cs="B Zar"/>
                      <w:sz w:val="24"/>
                      <w:szCs w:val="24"/>
                      <w:lang w:bidi="fa-IR"/>
                    </w:rPr>
                    <m:t>x</m:t>
                  </m:r>
                </m:e>
                <m:sup>
                  <m:r>
                    <w:rPr>
                      <w:rFonts w:ascii="Cambria Math" w:eastAsia="Times New Roman" w:hAnsi="Cambria Math" w:cs="B Zar"/>
                      <w:sz w:val="24"/>
                      <w:szCs w:val="24"/>
                      <w:lang w:bidi="fa-IR"/>
                    </w:rPr>
                    <m:t>2</m:t>
                  </m:r>
                </m:sup>
              </m:sSup>
            </m:den>
          </m:f>
          <m:r>
            <w:rPr>
              <w:rFonts w:ascii="Cambria Math" w:eastAsia="Times New Roman" w:hAnsi="Cambria Math" w:cs="B Zar"/>
              <w:sz w:val="24"/>
              <w:szCs w:val="24"/>
              <w:lang w:bidi="fa-IR"/>
            </w:rPr>
            <m:t xml:space="preserve">    .   x</m:t>
          </m:r>
          <m:r>
            <m:rPr>
              <m:scr m:val="double-struck"/>
            </m:rPr>
            <w:rPr>
              <w:rFonts w:ascii="Cambria Math" w:eastAsia="Times New Roman" w:hAnsi="Cambria Math" w:cs="B Zar"/>
              <w:sz w:val="24"/>
              <w:szCs w:val="24"/>
              <w:lang w:bidi="fa-IR"/>
            </w:rPr>
            <m:t>∈R</m:t>
          </m:r>
        </m:oMath>
      </m:oMathPara>
    </w:p>
    <w:p w:rsidR="00C51757" w:rsidRPr="001A2CCF" w:rsidRDefault="00C51757" w:rsidP="005D7038">
      <w:pPr>
        <w:bidi/>
        <w:spacing w:after="0" w:line="360" w:lineRule="auto"/>
        <w:jc w:val="both"/>
        <w:rPr>
          <w:rFonts w:ascii="Times New Roman" w:eastAsia="Times New Roman" w:hAnsi="Times New Roman" w:cs="B Zar"/>
          <w:sz w:val="24"/>
          <w:szCs w:val="24"/>
          <w:rtl/>
          <w:lang w:bidi="fa-IR"/>
        </w:rPr>
      </w:pPr>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eastAsia="Times New Roman" w:hAnsi="Times New Roman" w:cs="B Zar" w:hint="cs"/>
          <w:sz w:val="24"/>
          <w:szCs w:val="24"/>
          <w:rtl/>
          <w:lang w:bidi="fa-IR"/>
        </w:rPr>
        <w:t>همچنین اگر</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یک مجموعه متناهی یا نامتناهی قابل شمارش باشد، می‌توان یک مجموعه فازی را به روش‌های زیر نشان داد:</w:t>
      </w:r>
    </w:p>
    <w:p w:rsidR="00BC5295" w:rsidRPr="001A2CCF" w:rsidRDefault="003C7291" w:rsidP="005D7038">
      <w:pPr>
        <w:bidi/>
        <w:spacing w:after="0" w:line="360" w:lineRule="auto"/>
        <w:jc w:val="both"/>
        <w:rPr>
          <w:rFonts w:ascii="Times New Roman" w:eastAsia="Times New Roman" w:hAnsi="Times New Roman" w:cs="B Zar"/>
          <w:sz w:val="24"/>
          <w:szCs w:val="24"/>
          <w:lang w:bidi="fa-IR"/>
        </w:rPr>
      </w:pPr>
      <m:oMathPara>
        <m:oMathParaPr>
          <m:jc m:val="left"/>
        </m:oMathParaP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r>
            <w:rPr>
              <w:rFonts w:ascii="Cambria Math" w:eastAsia="Times New Roman" w:hAnsi="Cambria Math" w:cs="B Zar"/>
              <w:sz w:val="24"/>
              <w:szCs w:val="24"/>
              <w:lang w:bidi="fa-IR"/>
            </w:rPr>
            <m:t>=</m:t>
          </m:r>
          <m:d>
            <m:dPr>
              <m:begChr m:val="{"/>
              <m:endChr m:val="}"/>
              <m:ctrlPr>
                <w:rPr>
                  <w:rFonts w:ascii="Cambria Math" w:eastAsia="Times New Roman" w:hAnsi="Cambria Math" w:cs="B Zar"/>
                  <w:i/>
                  <w:sz w:val="24"/>
                  <w:szCs w:val="24"/>
                  <w:lang w:bidi="fa-IR"/>
                </w:rPr>
              </m:ctrlPr>
            </m:dPr>
            <m:e>
              <m:f>
                <m:fPr>
                  <m:ctrlPr>
                    <w:rPr>
                      <w:rFonts w:ascii="Cambria Math" w:eastAsia="Times New Roman" w:hAnsi="Cambria Math" w:cs="B Zar"/>
                      <w:i/>
                      <w:sz w:val="24"/>
                      <w:szCs w:val="24"/>
                      <w:lang w:bidi="fa-IR"/>
                    </w:rPr>
                  </m:ctrlPr>
                </m:fPr>
                <m:num>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1</m:t>
                      </m:r>
                    </m:sub>
                  </m:sSub>
                  <m:r>
                    <w:rPr>
                      <w:rFonts w:ascii="Cambria Math" w:eastAsia="Times New Roman" w:hAnsi="Cambria Math" w:cs="B Zar"/>
                      <w:sz w:val="24"/>
                      <w:szCs w:val="24"/>
                      <w:lang w:bidi="fa-IR"/>
                    </w:rPr>
                    <m:t>)</m:t>
                  </m:r>
                </m:num>
                <m:den>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1</m:t>
                      </m:r>
                    </m:sub>
                  </m:sSub>
                </m:den>
              </m:f>
              <m:r>
                <w:rPr>
                  <w:rFonts w:ascii="Cambria Math" w:eastAsia="Times New Roman" w:hAnsi="Cambria Math" w:cs="B Zar"/>
                  <w:sz w:val="24"/>
                  <w:szCs w:val="24"/>
                  <w:lang w:bidi="fa-IR"/>
                </w:rPr>
                <m:t>,</m:t>
              </m:r>
              <m:f>
                <m:fPr>
                  <m:ctrlPr>
                    <w:rPr>
                      <w:rFonts w:ascii="Cambria Math" w:eastAsia="Times New Roman" w:hAnsi="Cambria Math" w:cs="B Zar"/>
                      <w:i/>
                      <w:sz w:val="24"/>
                      <w:szCs w:val="24"/>
                      <w:lang w:bidi="fa-IR"/>
                    </w:rPr>
                  </m:ctrlPr>
                </m:fPr>
                <m:num>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2</m:t>
                      </m:r>
                    </m:sub>
                  </m:sSub>
                  <m:r>
                    <w:rPr>
                      <w:rFonts w:ascii="Cambria Math" w:eastAsia="Times New Roman" w:hAnsi="Cambria Math" w:cs="B Zar"/>
                      <w:sz w:val="24"/>
                      <w:szCs w:val="24"/>
                      <w:lang w:bidi="fa-IR"/>
                    </w:rPr>
                    <m:t>)</m:t>
                  </m:r>
                </m:num>
                <m:den>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2</m:t>
                      </m:r>
                    </m:sub>
                  </m:sSub>
                </m:den>
              </m:f>
              <m:r>
                <w:rPr>
                  <w:rFonts w:ascii="Cambria Math" w:eastAsia="Times New Roman" w:hAnsi="Cambria Math" w:cs="B Zar"/>
                  <w:sz w:val="24"/>
                  <w:szCs w:val="24"/>
                  <w:lang w:bidi="fa-IR"/>
                </w:rPr>
                <m:t>,…,</m:t>
              </m:r>
              <m:f>
                <m:fPr>
                  <m:ctrlPr>
                    <w:rPr>
                      <w:rFonts w:ascii="Cambria Math" w:eastAsia="Times New Roman" w:hAnsi="Cambria Math" w:cs="B Zar"/>
                      <w:i/>
                      <w:sz w:val="24"/>
                      <w:szCs w:val="24"/>
                      <w:lang w:bidi="fa-IR"/>
                    </w:rPr>
                  </m:ctrlPr>
                </m:fPr>
                <m:num>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n</m:t>
                      </m:r>
                    </m:sub>
                  </m:sSub>
                  <m:r>
                    <w:rPr>
                      <w:rFonts w:ascii="Cambria Math" w:eastAsia="Times New Roman" w:hAnsi="Cambria Math" w:cs="B Zar"/>
                      <w:sz w:val="24"/>
                      <w:szCs w:val="24"/>
                      <w:lang w:bidi="fa-IR"/>
                    </w:rPr>
                    <m:t>)</m:t>
                  </m:r>
                </m:num>
                <m:den>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n</m:t>
                      </m:r>
                    </m:sub>
                  </m:sSub>
                </m:den>
              </m:f>
            </m:e>
          </m:d>
        </m:oMath>
      </m:oMathPara>
    </w:p>
    <w:p w:rsidR="00BC5295" w:rsidRPr="001A2CCF" w:rsidRDefault="003C7291" w:rsidP="005D7038">
      <w:pPr>
        <w:bidi/>
        <w:spacing w:after="0" w:line="360" w:lineRule="auto"/>
        <w:jc w:val="both"/>
        <w:rPr>
          <w:rFonts w:ascii="Times New Roman" w:eastAsia="Times New Roman" w:hAnsi="Times New Roman" w:cs="B Zar"/>
          <w:sz w:val="24"/>
          <w:szCs w:val="24"/>
          <w:lang w:bidi="fa-IR"/>
        </w:rPr>
      </w:pPr>
      <m:oMathPara>
        <m:oMathParaPr>
          <m:jc m:val="left"/>
        </m:oMathParaPr>
        <m:oMath>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r>
            <w:rPr>
              <w:rFonts w:ascii="Cambria Math" w:eastAsia="Times New Roman" w:hAnsi="Cambria Math" w:cs="B Zar"/>
              <w:sz w:val="24"/>
              <w:szCs w:val="24"/>
              <w:lang w:bidi="fa-IR"/>
            </w:rPr>
            <m:t>=</m:t>
          </m:r>
          <m:d>
            <m:dPr>
              <m:begChr m:val="{"/>
              <m:endChr m:val="}"/>
              <m:ctrlPr>
                <w:rPr>
                  <w:rFonts w:ascii="Cambria Math" w:eastAsia="Times New Roman" w:hAnsi="Cambria Math" w:cs="B Zar"/>
                  <w:i/>
                  <w:sz w:val="24"/>
                  <w:szCs w:val="24"/>
                  <w:lang w:bidi="fa-IR"/>
                </w:rPr>
              </m:ctrlPr>
            </m:dPr>
            <m:e>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e>
              </m:d>
              <m:r>
                <w:rPr>
                  <w:rFonts w:ascii="Cambria Math" w:eastAsia="Times New Roman" w:hAnsi="Cambria Math" w:cs="B Zar"/>
                  <w:sz w:val="24"/>
                  <w:szCs w:val="24"/>
                  <w:lang w:bidi="fa-IR"/>
                </w:rPr>
                <m:t>:x∈X</m:t>
              </m:r>
            </m:e>
          </m:d>
        </m:oMath>
      </m:oMathPara>
    </w:p>
    <w:p w:rsidR="00BC5295" w:rsidRPr="001A2CCF" w:rsidRDefault="003C7291" w:rsidP="005D7038">
      <w:pPr>
        <w:bidi/>
        <w:spacing w:after="0" w:line="360" w:lineRule="auto"/>
        <w:jc w:val="both"/>
        <w:rPr>
          <w:rFonts w:ascii="Times New Roman" w:eastAsia="Times New Roman" w:hAnsi="Times New Roman" w:cs="B Zar"/>
          <w:sz w:val="24"/>
          <w:szCs w:val="24"/>
          <w:lang w:bidi="fa-IR"/>
        </w:rPr>
      </w:pPr>
      <m:oMathPara>
        <m:oMathParaPr>
          <m:jc m:val="left"/>
        </m:oMathParaPr>
        <m:oMath>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1</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1</m:t>
              </m:r>
            </m:sub>
          </m:sSub>
          <m:r>
            <w:rPr>
              <w:rFonts w:ascii="Cambria Math" w:eastAsia="Times New Roman" w:hAnsi="Cambria Math" w:cs="B Zar"/>
              <w:sz w:val="24"/>
              <w:szCs w:val="24"/>
              <w:lang w:bidi="fa-IR"/>
            </w:rPr>
            <m:t>+ …+</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n</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n</m:t>
              </m:r>
            </m:sub>
          </m:sSub>
          <m:r>
            <w:rPr>
              <w:rFonts w:ascii="Cambria Math" w:eastAsia="Times New Roman" w:hAnsi="Cambria Math" w:cs="B Zar"/>
              <w:sz w:val="24"/>
              <w:szCs w:val="24"/>
              <w:lang w:bidi="fa-IR"/>
            </w:rPr>
            <m:t>=</m:t>
          </m:r>
          <m:nary>
            <m:naryPr>
              <m:chr m:val="∑"/>
              <m:limLoc m:val="undOvr"/>
              <m:ctrlPr>
                <w:rPr>
                  <w:rFonts w:ascii="Cambria Math" w:eastAsia="Times New Roman" w:hAnsi="Cambria Math" w:cs="B Zar"/>
                  <w:i/>
                  <w:sz w:val="24"/>
                  <w:szCs w:val="24"/>
                  <w:lang w:bidi="fa-IR"/>
                </w:rPr>
              </m:ctrlPr>
            </m:naryPr>
            <m:sub>
              <m:r>
                <w:rPr>
                  <w:rFonts w:ascii="Cambria Math" w:eastAsia="Times New Roman" w:hAnsi="Cambria Math" w:cs="B Zar"/>
                  <w:sz w:val="24"/>
                  <w:szCs w:val="24"/>
                  <w:lang w:bidi="fa-IR"/>
                </w:rPr>
                <m:t>i=1</m:t>
              </m:r>
            </m:sub>
            <m:sup>
              <m:r>
                <w:rPr>
                  <w:rFonts w:ascii="Cambria Math" w:eastAsia="Times New Roman" w:hAnsi="Cambria Math" w:cs="B Zar"/>
                  <w:sz w:val="24"/>
                  <w:szCs w:val="24"/>
                  <w:lang w:bidi="fa-IR"/>
                </w:rPr>
                <m:t>n</m:t>
              </m:r>
            </m:sup>
            <m:e>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1</m:t>
                  </m:r>
                </m:sub>
              </m:sSub>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x</m:t>
                  </m:r>
                </m:e>
                <m:sub>
                  <m:r>
                    <w:rPr>
                      <w:rFonts w:ascii="Cambria Math" w:eastAsia="Times New Roman" w:hAnsi="Cambria Math" w:cs="B Zar"/>
                      <w:sz w:val="24"/>
                      <w:szCs w:val="24"/>
                      <w:lang w:bidi="fa-IR"/>
                    </w:rPr>
                    <m:t>1</m:t>
                  </m:r>
                </m:sub>
              </m:sSub>
            </m:e>
          </m:nary>
        </m:oMath>
      </m:oMathPara>
    </w:p>
    <w:p w:rsidR="00BC5295" w:rsidRPr="001A2CCF" w:rsidRDefault="00BC5295" w:rsidP="005D7038">
      <w:pPr>
        <w:bidi/>
        <w:spacing w:after="0" w:line="360" w:lineRule="auto"/>
        <w:jc w:val="both"/>
        <w:rPr>
          <w:rFonts w:ascii="Times New Roman" w:eastAsia="Times New Roman" w:hAnsi="Times New Roman" w:cs="B Zar"/>
          <w:sz w:val="24"/>
          <w:szCs w:val="24"/>
          <w:lang w:bidi="fa-IR"/>
        </w:rPr>
      </w:pPr>
      <w:r w:rsidRPr="001A2CCF">
        <w:rPr>
          <w:rFonts w:ascii="Times New Roman" w:eastAsia="Times New Roman" w:hAnsi="Times New Roman" w:cs="B Zar" w:hint="cs"/>
          <w:sz w:val="24"/>
          <w:szCs w:val="24"/>
          <w:rtl/>
          <w:lang w:bidi="fa-IR"/>
        </w:rPr>
        <w:lastRenderedPageBreak/>
        <w:t xml:space="preserve">که در عبارت آخر، علامت + بیانگر اجتماع است. همچنین هنگامی که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یک مجموعه پیوسته باشد، نماد زیر مورد استفاده قرار می‌گیرد:</w:t>
      </w:r>
    </w:p>
    <w:p w:rsidR="00572A5D" w:rsidRPr="001A2CCF" w:rsidRDefault="003C7291" w:rsidP="005D7038">
      <w:pPr>
        <w:bidi/>
        <w:spacing w:after="0" w:line="360" w:lineRule="auto"/>
        <w:jc w:val="both"/>
        <w:rPr>
          <w:rFonts w:ascii="Times New Roman" w:eastAsia="Times New Roman" w:hAnsi="Times New Roman" w:cs="B Zar"/>
          <w:sz w:val="24"/>
          <w:szCs w:val="24"/>
          <w:lang w:bidi="fa-IR"/>
        </w:rPr>
      </w:pPr>
      <m:oMathPara>
        <m:oMathParaPr>
          <m:jc m:val="left"/>
        </m:oMathParaP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r>
            <w:rPr>
              <w:rFonts w:ascii="Cambria Math" w:eastAsia="Times New Roman" w:hAnsi="Cambria Math" w:cs="B Zar"/>
              <w:sz w:val="24"/>
              <w:szCs w:val="24"/>
              <w:lang w:bidi="fa-IR"/>
            </w:rPr>
            <m:t>=</m:t>
          </m:r>
          <m:sSub>
            <m:sSubPr>
              <m:ctrlPr>
                <w:rPr>
                  <w:rFonts w:ascii="Cambria Math" w:eastAsia="Times New Roman" w:hAnsi="Cambria Math" w:cs="B Zar"/>
                  <w:i/>
                  <w:sz w:val="24"/>
                  <w:szCs w:val="24"/>
                  <w:lang w:bidi="fa-IR"/>
                </w:rPr>
              </m:ctrlPr>
            </m:sSubPr>
            <m:e>
              <m:r>
                <m:rPr>
                  <m:sty m:val="p"/>
                </m:rPr>
                <w:rPr>
                  <w:rFonts w:ascii="Cambria Math" w:eastAsia="Times New Roman" w:hAnsi="Cambria Math" w:cs="B Zar"/>
                  <w:sz w:val="24"/>
                  <w:szCs w:val="24"/>
                  <w:lang w:bidi="fa-IR"/>
                </w:rPr>
                <m:t>∫</m:t>
              </m:r>
            </m:e>
            <m:sub>
              <m:r>
                <w:rPr>
                  <w:rFonts w:ascii="Cambria Math" w:eastAsia="Times New Roman" w:hAnsi="Cambria Math" w:cs="B Zar"/>
                  <w:sz w:val="24"/>
                  <w:szCs w:val="24"/>
                  <w:lang w:bidi="fa-IR"/>
                </w:rPr>
                <m:t>x</m:t>
              </m:r>
            </m:sub>
          </m:sSub>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r>
            <w:rPr>
              <w:rFonts w:ascii="Cambria Math" w:eastAsia="Times New Roman" w:hAnsi="Cambria Math" w:cs="B Zar"/>
              <w:sz w:val="24"/>
              <w:szCs w:val="24"/>
              <w:lang w:bidi="fa-IR"/>
            </w:rPr>
            <m:t>dx</m:t>
          </m:r>
        </m:oMath>
      </m:oMathPara>
    </w:p>
    <w:p w:rsidR="0029527F" w:rsidRDefault="00BC5295" w:rsidP="005D7038">
      <w:pPr>
        <w:bidi/>
        <w:spacing w:after="0" w:line="360" w:lineRule="auto"/>
        <w:jc w:val="both"/>
        <w:rPr>
          <w:rFonts w:ascii="Times New Roman" w:hAnsi="Times New Roman" w:cs="B Zar"/>
          <w:sz w:val="24"/>
          <w:szCs w:val="24"/>
          <w:rtl/>
          <w:lang w:bidi="fa-IR"/>
        </w:rPr>
      </w:pPr>
      <w:r w:rsidRPr="001A2CCF">
        <w:rPr>
          <w:rFonts w:ascii="Times New Roman" w:eastAsia="Times New Roman" w:hAnsi="Times New Roman" w:cs="B Zar" w:hint="cs"/>
          <w:sz w:val="24"/>
          <w:szCs w:val="24"/>
          <w:rtl/>
          <w:lang w:bidi="fa-IR"/>
        </w:rPr>
        <w:t xml:space="preserve">در این رابطه نیز علامت </w:t>
      </w:r>
      <w:r w:rsidR="00EE0697" w:rsidRPr="001A2CCF">
        <w:rPr>
          <w:rFonts w:ascii="Times New Roman" w:eastAsia="Times New Roman" w:hAnsi="Times New Roman" w:cs="B Zar"/>
          <w:sz w:val="24"/>
          <w:szCs w:val="24"/>
          <w:lang w:bidi="fa-IR"/>
        </w:rPr>
        <w:t>∫</w:t>
      </w:r>
      <w:r w:rsidRPr="001A2CCF">
        <w:rPr>
          <w:rFonts w:ascii="Times New Roman" w:eastAsia="Times New Roman" w:hAnsi="Times New Roman" w:cs="B Zar" w:hint="cs"/>
          <w:sz w:val="24"/>
          <w:szCs w:val="24"/>
          <w:rtl/>
          <w:lang w:bidi="fa-IR"/>
        </w:rPr>
        <w:t xml:space="preserve"> بیانگر اجتماع است. به‌علاوه باید توجه داشت که گاهی به‌جای </w:t>
      </w:r>
      <m:oMath>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acc>
              <m:accPr>
                <m:chr m:val="̃"/>
                <m:ctrlPr>
                  <w:rPr>
                    <w:rFonts w:ascii="Cambria Math" w:eastAsia="Times New Roman" w:hAnsi="Cambria Math" w:cs="B Zar"/>
                    <w:i/>
                    <w:sz w:val="24"/>
                    <w:szCs w:val="24"/>
                    <w:lang w:bidi="fa-IR"/>
                  </w:rPr>
                </m:ctrlPr>
              </m:accPr>
              <m:e>
                <m:r>
                  <w:rPr>
                    <w:rFonts w:ascii="Cambria Math" w:eastAsia="Times New Roman" w:hAnsi="Cambria Math" w:cs="B Zar"/>
                    <w:sz w:val="24"/>
                    <w:szCs w:val="24"/>
                    <w:lang w:bidi="fa-IR"/>
                  </w:rPr>
                  <m:t>A</m:t>
                </m:r>
              </m:e>
            </m:acc>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oMath>
      <w:r w:rsidRPr="001A2CCF">
        <w:rPr>
          <w:rFonts w:ascii="Times New Roman" w:eastAsia="Times New Roman" w:hAnsi="Times New Roman" w:cs="B Zar" w:hint="cs"/>
          <w:sz w:val="24"/>
          <w:szCs w:val="24"/>
          <w:rtl/>
          <w:lang w:bidi="fa-IR"/>
        </w:rPr>
        <w:t xml:space="preserve"> به اختصار از علامت </w:t>
      </w: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r>
          <w:rPr>
            <w:rFonts w:ascii="Cambria Math" w:eastAsia="Times New Roman" w:hAnsi="Cambria Math" w:cs="B Zar"/>
            <w:sz w:val="24"/>
            <w:szCs w:val="24"/>
            <w:lang w:bidi="fa-IR"/>
          </w:rPr>
          <m:t>(x)</m:t>
        </m:r>
      </m:oMath>
      <w:r w:rsidRPr="001A2CCF">
        <w:rPr>
          <w:rFonts w:ascii="Times New Roman" w:eastAsia="Times New Roman" w:hAnsi="Times New Roman" w:cs="B Zar" w:hint="cs"/>
          <w:sz w:val="24"/>
          <w:szCs w:val="24"/>
          <w:rtl/>
          <w:lang w:bidi="fa-IR"/>
        </w:rPr>
        <w:t xml:space="preserve"> که بیانگر درجه عضویت </w:t>
      </w:r>
      <w:r w:rsidRPr="001A2CCF">
        <w:rPr>
          <w:rFonts w:ascii="Times New Roman" w:eastAsia="Times New Roman" w:hAnsi="Times New Roman" w:cs="B Zar"/>
          <w:sz w:val="24"/>
          <w:szCs w:val="24"/>
          <w:lang w:bidi="fa-IR"/>
        </w:rPr>
        <w:t>x</w:t>
      </w:r>
      <w:r w:rsidRPr="001A2CCF">
        <w:rPr>
          <w:rFonts w:ascii="Times New Roman" w:eastAsia="Times New Roman" w:hAnsi="Times New Roman" w:cs="B Zar" w:hint="cs"/>
          <w:sz w:val="24"/>
          <w:szCs w:val="24"/>
          <w:rtl/>
          <w:lang w:bidi="fa-IR"/>
        </w:rPr>
        <w:t xml:space="preserve"> در مجموعه </w:t>
      </w:r>
      <m:oMath>
        <m:acc>
          <m:accPr>
            <m:chr m:val="̃"/>
            <m:ctrlPr>
              <w:rPr>
                <w:rFonts w:ascii="Cambria Math" w:eastAsia="Times New Roman" w:hAnsi="Cambria Math" w:cs="B Zar"/>
                <w:sz w:val="24"/>
                <w:szCs w:val="24"/>
                <w:lang w:bidi="fa-IR"/>
              </w:rPr>
            </m:ctrlPr>
          </m:accPr>
          <m:e>
            <m:r>
              <w:rPr>
                <w:rFonts w:ascii="Cambria Math" w:eastAsia="Times New Roman" w:hAnsi="Cambria Math" w:cs="B Zar"/>
                <w:sz w:val="24"/>
                <w:szCs w:val="24"/>
                <w:lang w:bidi="fa-IR"/>
              </w:rPr>
              <m:t>A</m:t>
            </m:r>
          </m:e>
        </m:acc>
      </m:oMath>
      <w:r w:rsidRPr="001A2CCF">
        <w:rPr>
          <w:rFonts w:ascii="Times New Roman" w:eastAsia="Times New Roman" w:hAnsi="Times New Roman" w:cs="B Zar" w:hint="cs"/>
          <w:sz w:val="24"/>
          <w:szCs w:val="24"/>
          <w:rtl/>
          <w:lang w:bidi="fa-IR"/>
        </w:rPr>
        <w:t xml:space="preserve"> است استفاده می‌شود</w:t>
      </w:r>
      <w:r w:rsidR="0029527F">
        <w:rPr>
          <w:rFonts w:ascii="Times New Roman" w:eastAsia="Times New Roman" w:hAnsi="Times New Roman" w:cs="B Zar" w:hint="cs"/>
          <w:sz w:val="24"/>
          <w:szCs w:val="24"/>
          <w:rtl/>
          <w:lang w:bidi="fa-IR"/>
        </w:rPr>
        <w:t xml:space="preserve"> </w:t>
      </w:r>
      <w:r w:rsidR="0029527F">
        <w:rPr>
          <w:rFonts w:ascii="Times New Roman" w:hAnsi="Times New Roman" w:cs="B Zar" w:hint="cs"/>
          <w:sz w:val="24"/>
          <w:szCs w:val="24"/>
          <w:rtl/>
          <w:lang w:bidi="fa-IR"/>
        </w:rPr>
        <w:t>(آذر و فرجی، ۱۳۸۳).</w:t>
      </w:r>
    </w:p>
    <w:p w:rsidR="00BC5295" w:rsidRPr="001A2CCF" w:rsidRDefault="00BC5295" w:rsidP="005D7038">
      <w:pPr>
        <w:bidi/>
        <w:spacing w:after="0" w:line="360" w:lineRule="auto"/>
        <w:jc w:val="both"/>
        <w:rPr>
          <w:rFonts w:ascii="Times New Roman" w:eastAsia="Times New Roman" w:hAnsi="Times New Roman" w:cs="B Zar"/>
          <w:b/>
          <w:bCs/>
          <w:sz w:val="24"/>
          <w:szCs w:val="24"/>
          <w:rtl/>
          <w:lang w:bidi="fa-IR"/>
        </w:rPr>
      </w:pPr>
      <w:r w:rsidRPr="001A2CCF">
        <w:rPr>
          <w:rFonts w:ascii="Times New Roman" w:eastAsia="Times New Roman" w:hAnsi="Times New Roman" w:cs="B Zar" w:hint="cs"/>
          <w:b/>
          <w:bCs/>
          <w:sz w:val="24"/>
          <w:szCs w:val="24"/>
          <w:lang w:bidi="fa-IR"/>
        </w:rPr>
        <w:sym w:font="Wingdings" w:char="F0FE"/>
      </w:r>
      <w:r w:rsidRPr="001A2CCF">
        <w:rPr>
          <w:rFonts w:ascii="Times New Roman" w:eastAsia="Times New Roman" w:hAnsi="Times New Roman" w:cs="B Zar" w:hint="cs"/>
          <w:b/>
          <w:bCs/>
          <w:sz w:val="24"/>
          <w:szCs w:val="24"/>
          <w:rtl/>
          <w:lang w:bidi="fa-IR"/>
        </w:rPr>
        <w:t xml:space="preserve"> تئوری اعداد فازی</w:t>
      </w:r>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eastAsia="Times New Roman" w:hAnsi="Times New Roman" w:cs="B Zar" w:hint="cs"/>
          <w:sz w:val="24"/>
          <w:szCs w:val="24"/>
          <w:lang w:bidi="fa-IR"/>
        </w:rPr>
        <w:sym w:font="Wingdings" w:char="F071"/>
      </w:r>
      <w:r w:rsidRPr="001A2CCF">
        <w:rPr>
          <w:rFonts w:ascii="Times New Roman" w:eastAsia="Times New Roman" w:hAnsi="Times New Roman" w:cs="B Zar" w:hint="cs"/>
          <w:sz w:val="24"/>
          <w:szCs w:val="24"/>
          <w:rtl/>
          <w:lang w:bidi="fa-IR"/>
        </w:rPr>
        <w:t xml:space="preserve"> تعریف عدد فازی</w:t>
      </w:r>
    </w:p>
    <w:p w:rsidR="00BC5295" w:rsidRPr="001A2CCF" w:rsidRDefault="00BC5295" w:rsidP="005D7038">
      <w:pPr>
        <w:bidi/>
        <w:spacing w:after="0" w:line="360" w:lineRule="auto"/>
        <w:jc w:val="both"/>
        <w:rPr>
          <w:rFonts w:ascii="Times New Roman" w:eastAsia="Times New Roman" w:hAnsi="Times New Roman" w:cs="B Zar"/>
          <w:sz w:val="24"/>
          <w:szCs w:val="24"/>
          <w:rtl/>
          <w:lang w:bidi="fa-IR"/>
        </w:rPr>
      </w:pPr>
      <w:r w:rsidRPr="001A2CCF">
        <w:rPr>
          <w:rFonts w:ascii="Times New Roman" w:eastAsia="Times New Roman" w:hAnsi="Times New Roman" w:cs="B Zar" w:hint="cs"/>
          <w:sz w:val="24"/>
          <w:szCs w:val="24"/>
          <w:rtl/>
          <w:lang w:bidi="fa-IR"/>
        </w:rPr>
        <w:t xml:space="preserve">اعداد فازی یک تعمیم طبیعی برای اعداد معمولی می‌باشد. یک عدد معمولی مانند </w:t>
      </w:r>
      <m:oMath>
        <m:r>
          <w:rPr>
            <w:rFonts w:ascii="Cambria Math" w:eastAsia="Times New Roman" w:hAnsi="Cambria Math" w:cs="B Zar"/>
            <w:sz w:val="24"/>
            <w:szCs w:val="24"/>
            <w:lang w:bidi="fa-IR"/>
          </w:rPr>
          <m:t>a</m:t>
        </m:r>
      </m:oMath>
      <w:r w:rsidRPr="001A2CCF">
        <w:rPr>
          <w:rFonts w:ascii="Times New Roman" w:eastAsia="Times New Roman" w:hAnsi="Times New Roman" w:cs="B Zar" w:hint="cs"/>
          <w:sz w:val="24"/>
          <w:szCs w:val="24"/>
          <w:rtl/>
          <w:lang w:bidi="fa-IR"/>
        </w:rPr>
        <w:t xml:space="preserve"> را می‌توان با تابع عضویت زیر نشان داد:</w:t>
      </w:r>
    </w:p>
    <w:p w:rsidR="00BC5295" w:rsidRPr="001A2CCF" w:rsidRDefault="003C7291" w:rsidP="005D7038">
      <w:pPr>
        <w:bidi/>
        <w:spacing w:after="0" w:line="360" w:lineRule="auto"/>
        <w:jc w:val="both"/>
        <w:rPr>
          <w:rFonts w:ascii="Times New Roman" w:eastAsia="Times New Roman" w:hAnsi="Times New Roman" w:cs="B Zar"/>
          <w:i/>
          <w:sz w:val="24"/>
          <w:szCs w:val="24"/>
          <w:lang w:bidi="fa-IR"/>
        </w:rPr>
      </w:pPr>
      <m:oMathPara>
        <m:oMathParaPr>
          <m:jc m:val="left"/>
        </m:oMathParaPr>
        <m:oMath>
          <m:sSub>
            <m:sSubPr>
              <m:ctrlPr>
                <w:rPr>
                  <w:rFonts w:ascii="Cambria Math" w:eastAsia="Times New Roman" w:hAnsi="Cambria Math" w:cs="B Zar"/>
                  <w:sz w:val="24"/>
                  <w:szCs w:val="24"/>
                  <w:lang w:bidi="fa-IR"/>
                </w:rPr>
              </m:ctrlPr>
            </m:sSubPr>
            <m:e>
              <m:r>
                <w:rPr>
                  <w:rFonts w:ascii="Cambria Math" w:eastAsia="Times New Roman" w:hAnsi="Cambria Math" w:cs="B Zar"/>
                  <w:sz w:val="24"/>
                  <w:szCs w:val="24"/>
                  <w:lang w:bidi="fa-IR"/>
                </w:rPr>
                <m:t>μ</m:t>
              </m:r>
            </m:e>
            <m:sub>
              <m:r>
                <w:rPr>
                  <w:rFonts w:ascii="Cambria Math" w:eastAsia="Times New Roman" w:hAnsi="Cambria Math" w:cs="B Zar"/>
                  <w:sz w:val="24"/>
                  <w:szCs w:val="24"/>
                  <w:lang w:bidi="fa-IR"/>
                </w:rPr>
                <m:t>a</m:t>
              </m:r>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r>
            <w:rPr>
              <w:rFonts w:ascii="Cambria Math" w:eastAsia="Times New Roman" w:hAnsi="Cambria Math" w:cs="B Zar"/>
              <w:sz w:val="24"/>
              <w:szCs w:val="24"/>
              <w:lang w:bidi="fa-IR"/>
            </w:rPr>
            <m:t>=</m:t>
          </m:r>
          <m:d>
            <m:dPr>
              <m:begChr m:val="{"/>
              <m:endChr m:val=""/>
              <m:ctrlPr>
                <w:rPr>
                  <w:rFonts w:ascii="Cambria Math" w:eastAsia="Times New Roman" w:hAnsi="Cambria Math" w:cs="B Zar"/>
                  <w:i/>
                  <w:sz w:val="24"/>
                  <w:szCs w:val="24"/>
                  <w:lang w:bidi="fa-IR"/>
                </w:rPr>
              </m:ctrlPr>
            </m:dPr>
            <m:e>
              <m:eqArr>
                <m:eqArrPr>
                  <m:ctrlPr>
                    <w:rPr>
                      <w:rFonts w:ascii="Cambria Math" w:eastAsia="Times New Roman" w:hAnsi="Cambria Math" w:cs="B Zar"/>
                      <w:i/>
                      <w:sz w:val="24"/>
                      <w:szCs w:val="24"/>
                      <w:lang w:bidi="fa-IR"/>
                    </w:rPr>
                  </m:ctrlPr>
                </m:eqArrPr>
                <m:e>
                  <m:r>
                    <w:rPr>
                      <w:rFonts w:ascii="Cambria Math" w:eastAsia="Times New Roman" w:hAnsi="Cambria Math" w:cs="B Zar"/>
                      <w:sz w:val="24"/>
                      <w:szCs w:val="24"/>
                      <w:lang w:bidi="fa-IR"/>
                    </w:rPr>
                    <m:t>1      x=a</m:t>
                  </m:r>
                </m:e>
                <m:e>
                  <m:r>
                    <w:rPr>
                      <w:rFonts w:ascii="Cambria Math" w:eastAsia="Times New Roman" w:hAnsi="Cambria Math" w:cs="B Zar"/>
                      <w:sz w:val="24"/>
                      <w:szCs w:val="24"/>
                      <w:lang w:bidi="fa-IR"/>
                    </w:rPr>
                    <m:t>0      x≠a</m:t>
                  </m:r>
                </m:e>
              </m:eqArr>
            </m:e>
          </m:d>
        </m:oMath>
      </m:oMathPara>
    </w:p>
    <w:p w:rsidR="00BC5295" w:rsidRPr="001A2CCF" w:rsidRDefault="00BC5295" w:rsidP="005D7038">
      <w:pPr>
        <w:bidi/>
        <w:spacing w:after="0" w:line="360" w:lineRule="auto"/>
        <w:jc w:val="both"/>
        <w:rPr>
          <w:rFonts w:ascii="Times New Roman" w:eastAsia="Times New Roman" w:hAnsi="Times New Roman" w:cs="B Zar"/>
          <w:iCs/>
          <w:sz w:val="24"/>
          <w:szCs w:val="24"/>
          <w:rtl/>
          <w:lang w:bidi="fa-IR"/>
        </w:rPr>
      </w:pPr>
      <w:r w:rsidRPr="001A2CCF">
        <w:rPr>
          <w:rFonts w:ascii="Times New Roman" w:eastAsia="Times New Roman" w:hAnsi="Times New Roman" w:cs="B Zar" w:hint="cs"/>
          <w:i/>
          <w:sz w:val="24"/>
          <w:szCs w:val="24"/>
          <w:rtl/>
          <w:lang w:bidi="fa-IR"/>
        </w:rPr>
        <w:t xml:space="preserve">همچنین ما می‌توانیم یک عدد </w:t>
      </w:r>
      <m:oMath>
        <m:r>
          <w:rPr>
            <w:rFonts w:ascii="Cambria Math" w:eastAsia="Times New Roman" w:hAnsi="Cambria Math" w:cs="B Zar"/>
            <w:sz w:val="24"/>
            <w:szCs w:val="24"/>
            <w:lang w:bidi="fa-IR"/>
          </w:rPr>
          <m:t>A∈R</m:t>
        </m:r>
      </m:oMath>
      <w:r w:rsidRPr="001A2CCF">
        <w:rPr>
          <w:rFonts w:ascii="Times New Roman" w:eastAsia="Times New Roman" w:hAnsi="Times New Roman" w:cs="B Zar" w:hint="cs"/>
          <w:i/>
          <w:sz w:val="24"/>
          <w:szCs w:val="24"/>
          <w:rtl/>
          <w:lang w:bidi="fa-IR"/>
        </w:rPr>
        <w:t xml:space="preserve"> را بر یک فاصله اطمینان</w:t>
      </w:r>
      <w:r w:rsidR="00116B87" w:rsidRPr="001A2CCF">
        <w:rPr>
          <w:rStyle w:val="FootnoteReference"/>
          <w:rFonts w:ascii="Times New Roman" w:eastAsia="Times New Roman" w:hAnsi="Times New Roman" w:cs="B Zar"/>
          <w:i/>
          <w:sz w:val="24"/>
          <w:szCs w:val="24"/>
          <w:rtl/>
          <w:lang w:bidi="fa-IR"/>
        </w:rPr>
        <w:footnoteReference w:id="120"/>
      </w:r>
      <w:r w:rsidRPr="001A2CCF">
        <w:rPr>
          <w:rFonts w:ascii="Times New Roman" w:eastAsia="Times New Roman" w:hAnsi="Times New Roman" w:cs="B Zar" w:hint="cs"/>
          <w:iCs/>
          <w:sz w:val="24"/>
          <w:szCs w:val="24"/>
          <w:rtl/>
          <w:lang w:bidi="fa-IR"/>
        </w:rPr>
        <w:t xml:space="preserve"> </w:t>
      </w:r>
      <m:oMath>
        <m:r>
          <w:rPr>
            <w:rFonts w:ascii="Cambria Math" w:eastAsia="Times New Roman" w:hAnsi="Cambria Math" w:cs="B Zar"/>
            <w:sz w:val="24"/>
            <w:szCs w:val="24"/>
            <w:lang w:bidi="fa-IR"/>
          </w:rPr>
          <m:t>[</m:t>
        </m:r>
        <m:sSub>
          <m:sSubPr>
            <m:ctrlPr>
              <w:rPr>
                <w:rFonts w:ascii="Cambria Math" w:eastAsia="Times New Roman" w:hAnsi="Cambria Math" w:cs="B Zar"/>
                <w:i/>
                <w:iCs/>
                <w:sz w:val="24"/>
                <w:szCs w:val="24"/>
                <w:lang w:bidi="fa-IR"/>
              </w:rPr>
            </m:ctrlPr>
          </m:sSubPr>
          <m:e>
            <m:r>
              <w:rPr>
                <w:rFonts w:ascii="Cambria Math" w:eastAsia="Times New Roman" w:hAnsi="Cambria Math" w:cs="B Zar"/>
                <w:sz w:val="24"/>
                <w:szCs w:val="24"/>
                <w:lang w:bidi="fa-IR"/>
              </w:rPr>
              <m:t>a</m:t>
            </m:r>
          </m:e>
          <m:sub>
            <m:r>
              <w:rPr>
                <w:rFonts w:ascii="Cambria Math" w:eastAsia="Times New Roman" w:hAnsi="Cambria Math" w:cs="B Zar"/>
                <w:sz w:val="24"/>
                <w:szCs w:val="24"/>
                <w:lang w:bidi="fa-IR"/>
              </w:rPr>
              <m:t>1</m:t>
            </m:r>
          </m:sub>
        </m:sSub>
        <m:r>
          <w:rPr>
            <w:rFonts w:ascii="Cambria Math" w:eastAsia="Times New Roman" w:hAnsi="Cambria Math" w:cs="B Zar"/>
            <w:sz w:val="24"/>
            <w:szCs w:val="24"/>
            <w:lang w:bidi="fa-IR"/>
          </w:rPr>
          <m:t>,</m:t>
        </m:r>
        <m:sSub>
          <m:sSubPr>
            <m:ctrlPr>
              <w:rPr>
                <w:rFonts w:ascii="Cambria Math" w:eastAsia="Times New Roman" w:hAnsi="Cambria Math" w:cs="B Zar"/>
                <w:i/>
                <w:iCs/>
                <w:sz w:val="24"/>
                <w:szCs w:val="24"/>
                <w:lang w:bidi="fa-IR"/>
              </w:rPr>
            </m:ctrlPr>
          </m:sSubPr>
          <m:e>
            <m:r>
              <w:rPr>
                <w:rFonts w:ascii="Cambria Math" w:eastAsia="Times New Roman" w:hAnsi="Cambria Math" w:cs="B Zar"/>
                <w:sz w:val="24"/>
                <w:szCs w:val="24"/>
                <w:lang w:bidi="fa-IR"/>
              </w:rPr>
              <m:t>a</m:t>
            </m:r>
          </m:e>
          <m:sub>
            <m:r>
              <w:rPr>
                <w:rFonts w:ascii="Cambria Math" w:eastAsia="Times New Roman" w:hAnsi="Cambria Math" w:cs="B Zar"/>
                <w:sz w:val="24"/>
                <w:szCs w:val="24"/>
                <w:lang w:bidi="fa-IR"/>
              </w:rPr>
              <m:t>3</m:t>
            </m:r>
          </m:sub>
        </m:sSub>
        <m:r>
          <w:rPr>
            <w:rFonts w:ascii="Cambria Math" w:eastAsia="Times New Roman" w:hAnsi="Cambria Math" w:cs="B Zar"/>
            <w:sz w:val="24"/>
            <w:szCs w:val="24"/>
            <w:lang w:bidi="fa-IR"/>
          </w:rPr>
          <m:t>]</m:t>
        </m:r>
      </m:oMath>
      <w:r w:rsidRPr="001A2CCF">
        <w:rPr>
          <w:rFonts w:ascii="Times New Roman" w:eastAsia="Times New Roman" w:hAnsi="Times New Roman" w:cs="B Zar" w:hint="cs"/>
          <w:iCs/>
          <w:sz w:val="24"/>
          <w:szCs w:val="24"/>
          <w:rtl/>
          <w:lang w:bidi="fa-IR"/>
        </w:rPr>
        <w:t xml:space="preserve"> تعریف کنیم.</w:t>
      </w:r>
    </w:p>
    <w:p w:rsidR="00BC5295" w:rsidRPr="001A2CCF" w:rsidRDefault="003772EF" w:rsidP="005D7038">
      <w:pPr>
        <w:bidi/>
        <w:spacing w:after="0" w:line="360" w:lineRule="auto"/>
        <w:jc w:val="both"/>
        <w:rPr>
          <w:rFonts w:ascii="Times New Roman" w:eastAsia="Times New Roman" w:hAnsi="Times New Roman" w:cs="B Zar"/>
          <w:i/>
          <w:iCs/>
          <w:sz w:val="24"/>
          <w:szCs w:val="24"/>
          <w:lang w:bidi="fa-IR"/>
        </w:rPr>
      </w:pPr>
      <m:oMathPara>
        <m:oMathParaPr>
          <m:jc m:val="left"/>
        </m:oMathParaPr>
        <m:oMath>
          <m:r>
            <w:rPr>
              <w:rFonts w:ascii="Cambria Math" w:eastAsia="Times New Roman" w:hAnsi="Cambria Math" w:cs="B Zar"/>
              <w:sz w:val="24"/>
              <w:szCs w:val="24"/>
              <w:lang w:bidi="fa-IR"/>
            </w:rPr>
            <m:t>A=[</m:t>
          </m:r>
          <m:sSub>
            <m:sSubPr>
              <m:ctrlPr>
                <w:rPr>
                  <w:rFonts w:ascii="Cambria Math" w:eastAsia="Times New Roman" w:hAnsi="Cambria Math" w:cs="B Zar"/>
                  <w:i/>
                  <w:iCs/>
                  <w:sz w:val="24"/>
                  <w:szCs w:val="24"/>
                  <w:lang w:bidi="fa-IR"/>
                </w:rPr>
              </m:ctrlPr>
            </m:sSubPr>
            <m:e>
              <m:r>
                <w:rPr>
                  <w:rFonts w:ascii="Cambria Math" w:eastAsia="Times New Roman" w:hAnsi="Cambria Math" w:cs="B Zar"/>
                  <w:sz w:val="24"/>
                  <w:szCs w:val="24"/>
                  <w:lang w:bidi="fa-IR"/>
                </w:rPr>
                <m:t>a</m:t>
              </m:r>
            </m:e>
            <m:sub>
              <m:r>
                <w:rPr>
                  <w:rFonts w:ascii="Cambria Math" w:eastAsia="Times New Roman" w:hAnsi="Cambria Math" w:cs="B Zar"/>
                  <w:sz w:val="24"/>
                  <w:szCs w:val="24"/>
                  <w:lang w:bidi="fa-IR"/>
                </w:rPr>
                <m:t>1</m:t>
              </m:r>
            </m:sub>
          </m:sSub>
          <m:r>
            <w:rPr>
              <w:rFonts w:ascii="Cambria Math" w:eastAsia="Times New Roman" w:hAnsi="Cambria Math" w:cs="B Zar"/>
              <w:sz w:val="24"/>
              <w:szCs w:val="24"/>
              <w:lang w:bidi="fa-IR"/>
            </w:rPr>
            <m:t>,</m:t>
          </m:r>
          <m:sSub>
            <m:sSubPr>
              <m:ctrlPr>
                <w:rPr>
                  <w:rFonts w:ascii="Cambria Math" w:eastAsia="Times New Roman" w:hAnsi="Cambria Math" w:cs="B Zar"/>
                  <w:i/>
                  <w:iCs/>
                  <w:sz w:val="24"/>
                  <w:szCs w:val="24"/>
                  <w:lang w:bidi="fa-IR"/>
                </w:rPr>
              </m:ctrlPr>
            </m:sSubPr>
            <m:e>
              <m:r>
                <w:rPr>
                  <w:rFonts w:ascii="Cambria Math" w:eastAsia="Times New Roman" w:hAnsi="Cambria Math" w:cs="B Zar"/>
                  <w:sz w:val="24"/>
                  <w:szCs w:val="24"/>
                  <w:lang w:bidi="fa-IR"/>
                </w:rPr>
                <m:t>a</m:t>
              </m:r>
            </m:e>
            <m:sub>
              <m:r>
                <w:rPr>
                  <w:rFonts w:ascii="Cambria Math" w:eastAsia="Times New Roman" w:hAnsi="Cambria Math" w:cs="B Zar"/>
                  <w:sz w:val="24"/>
                  <w:szCs w:val="24"/>
                  <w:lang w:bidi="fa-IR"/>
                </w:rPr>
                <m:t>3</m:t>
              </m:r>
            </m:sub>
          </m:sSub>
          <m:r>
            <w:rPr>
              <w:rFonts w:ascii="Cambria Math" w:eastAsia="Times New Roman" w:hAnsi="Cambria Math" w:cs="B Zar"/>
              <w:sz w:val="24"/>
              <w:szCs w:val="24"/>
              <w:lang w:bidi="fa-IR"/>
            </w:rPr>
            <m:t>]</m:t>
          </m:r>
        </m:oMath>
      </m:oMathPara>
    </w:p>
    <w:p w:rsidR="00BC5295" w:rsidRPr="001A2CCF" w:rsidRDefault="003C7291" w:rsidP="005D7038">
      <w:pPr>
        <w:bidi/>
        <w:spacing w:after="0" w:line="360" w:lineRule="auto"/>
        <w:jc w:val="both"/>
        <w:rPr>
          <w:rFonts w:ascii="Times New Roman" w:eastAsia="Times New Roman" w:hAnsi="Times New Roman" w:cs="B Zar"/>
          <w:iCs/>
          <w:sz w:val="24"/>
          <w:szCs w:val="24"/>
          <w:rtl/>
          <w:lang w:bidi="fa-IR"/>
        </w:rPr>
      </w:pPr>
      <m:oMathPara>
        <m:oMath>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μ</m:t>
              </m:r>
            </m:e>
            <m:sub>
              <m:r>
                <w:rPr>
                  <w:rFonts w:ascii="Cambria Math" w:eastAsia="Times New Roman" w:hAnsi="Cambria Math" w:cs="B Zar"/>
                  <w:sz w:val="24"/>
                  <w:szCs w:val="24"/>
                  <w:lang w:bidi="fa-IR"/>
                </w:rPr>
                <m:t>A</m:t>
              </m:r>
            </m:sub>
          </m:sSub>
          <m:d>
            <m:dPr>
              <m:ctrlPr>
                <w:rPr>
                  <w:rFonts w:ascii="Cambria Math" w:eastAsia="Times New Roman" w:hAnsi="Cambria Math" w:cs="B Zar"/>
                  <w:i/>
                  <w:sz w:val="24"/>
                  <w:szCs w:val="24"/>
                  <w:lang w:bidi="fa-IR"/>
                </w:rPr>
              </m:ctrlPr>
            </m:dPr>
            <m:e>
              <m:r>
                <w:rPr>
                  <w:rFonts w:ascii="Cambria Math" w:eastAsia="Times New Roman" w:hAnsi="Cambria Math" w:cs="B Zar"/>
                  <w:sz w:val="24"/>
                  <w:szCs w:val="24"/>
                  <w:lang w:bidi="fa-IR"/>
                </w:rPr>
                <m:t>x</m:t>
              </m:r>
            </m:e>
          </m:d>
          <m:r>
            <w:rPr>
              <w:rFonts w:ascii="Cambria Math" w:eastAsia="Times New Roman" w:hAnsi="Cambria Math" w:cs="B Zar"/>
              <w:sz w:val="24"/>
              <w:szCs w:val="24"/>
              <w:lang w:bidi="fa-IR"/>
            </w:rPr>
            <m:t>=</m:t>
          </m:r>
          <m:d>
            <m:dPr>
              <m:begChr m:val="{"/>
              <m:endChr m:val=""/>
              <m:ctrlPr>
                <w:rPr>
                  <w:rFonts w:ascii="Cambria Math" w:eastAsia="Times New Roman" w:hAnsi="Cambria Math" w:cs="B Zar"/>
                  <w:i/>
                  <w:sz w:val="24"/>
                  <w:szCs w:val="24"/>
                  <w:lang w:bidi="fa-IR"/>
                </w:rPr>
              </m:ctrlPr>
            </m:dPr>
            <m:e>
              <m:eqArr>
                <m:eqArrPr>
                  <m:ctrlPr>
                    <w:rPr>
                      <w:rFonts w:ascii="Cambria Math" w:eastAsia="Times New Roman" w:hAnsi="Cambria Math" w:cs="B Zar"/>
                      <w:i/>
                      <w:sz w:val="24"/>
                      <w:szCs w:val="24"/>
                      <w:lang w:bidi="fa-IR"/>
                    </w:rPr>
                  </m:ctrlPr>
                </m:eqArrPr>
                <m:e>
                  <m:r>
                    <w:rPr>
                      <w:rFonts w:ascii="Cambria Math" w:eastAsia="Times New Roman" w:hAnsi="Cambria Math" w:cs="B Zar"/>
                      <w:sz w:val="24"/>
                      <w:szCs w:val="24"/>
                      <w:lang w:bidi="fa-IR"/>
                    </w:rPr>
                    <m:t>0                    x&lt;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a</m:t>
                      </m:r>
                    </m:e>
                    <m:sub>
                      <m:r>
                        <w:rPr>
                          <w:rFonts w:ascii="Cambria Math" w:eastAsia="Times New Roman" w:hAnsi="Cambria Math" w:cs="B Zar"/>
                          <w:sz w:val="24"/>
                          <w:szCs w:val="24"/>
                          <w:lang w:bidi="fa-IR"/>
                        </w:rPr>
                        <m:t>1</m:t>
                      </m:r>
                    </m:sub>
                  </m:sSub>
                </m:e>
                <m:e>
                  <m:r>
                    <w:rPr>
                      <w:rFonts w:ascii="Cambria Math" w:eastAsia="Times New Roman" w:hAnsi="Cambria Math" w:cs="B Zar"/>
                      <w:sz w:val="24"/>
                      <w:szCs w:val="24"/>
                      <w:lang w:bidi="fa-IR"/>
                    </w:rPr>
                    <m:t xml:space="preserve">1         </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a</m:t>
                      </m:r>
                    </m:e>
                    <m:sub>
                      <m:r>
                        <w:rPr>
                          <w:rFonts w:ascii="Cambria Math" w:eastAsia="Times New Roman" w:hAnsi="Cambria Math" w:cs="B Zar"/>
                          <w:sz w:val="24"/>
                          <w:szCs w:val="24"/>
                          <w:lang w:bidi="fa-IR"/>
                        </w:rPr>
                        <m:t>1</m:t>
                      </m:r>
                    </m:sub>
                  </m:sSub>
                  <m:r>
                    <w:rPr>
                      <w:rFonts w:ascii="Cambria Math" w:eastAsia="Times New Roman" w:hAnsi="Cambria Math" w:cs="B Zar"/>
                      <w:sz w:val="24"/>
                      <w:szCs w:val="24"/>
                      <w:lang w:bidi="fa-IR"/>
                    </w:rPr>
                    <m:t>≤x≤</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a</m:t>
                      </m:r>
                    </m:e>
                    <m:sub>
                      <m:r>
                        <w:rPr>
                          <w:rFonts w:ascii="Cambria Math" w:eastAsia="Times New Roman" w:hAnsi="Cambria Math" w:cs="B Zar"/>
                          <w:sz w:val="24"/>
                          <w:szCs w:val="24"/>
                          <w:lang w:bidi="fa-IR"/>
                        </w:rPr>
                        <m:t>3</m:t>
                      </m:r>
                    </m:sub>
                  </m:sSub>
                </m:e>
                <m:e>
                  <m:r>
                    <w:rPr>
                      <w:rFonts w:ascii="Cambria Math" w:eastAsia="Times New Roman" w:hAnsi="Cambria Math" w:cs="B Zar"/>
                      <w:sz w:val="24"/>
                      <w:szCs w:val="24"/>
                      <w:lang w:bidi="fa-IR"/>
                    </w:rPr>
                    <m:t>0                    x&gt;</m:t>
                  </m:r>
                  <m:sSub>
                    <m:sSubPr>
                      <m:ctrlPr>
                        <w:rPr>
                          <w:rFonts w:ascii="Cambria Math" w:eastAsia="Times New Roman" w:hAnsi="Cambria Math" w:cs="B Zar"/>
                          <w:i/>
                          <w:sz w:val="24"/>
                          <w:szCs w:val="24"/>
                          <w:lang w:bidi="fa-IR"/>
                        </w:rPr>
                      </m:ctrlPr>
                    </m:sSubPr>
                    <m:e>
                      <m:r>
                        <w:rPr>
                          <w:rFonts w:ascii="Cambria Math" w:eastAsia="Times New Roman" w:hAnsi="Cambria Math" w:cs="B Zar"/>
                          <w:sz w:val="24"/>
                          <w:szCs w:val="24"/>
                          <w:lang w:bidi="fa-IR"/>
                        </w:rPr>
                        <m:t>a</m:t>
                      </m:r>
                    </m:e>
                    <m:sub>
                      <m:r>
                        <w:rPr>
                          <w:rFonts w:ascii="Cambria Math" w:eastAsia="Times New Roman" w:hAnsi="Cambria Math" w:cs="B Zar"/>
                          <w:sz w:val="24"/>
                          <w:szCs w:val="24"/>
                          <w:lang w:bidi="fa-IR"/>
                        </w:rPr>
                        <m:t>3</m:t>
                      </m:r>
                    </m:sub>
                  </m:sSub>
                </m:e>
              </m:eqArr>
              <m:r>
                <w:rPr>
                  <w:rFonts w:ascii="Cambria Math" w:eastAsia="Times New Roman" w:hAnsi="Cambria Math" w:cs="B Zar"/>
                  <w:sz w:val="24"/>
                  <w:szCs w:val="24"/>
                  <w:lang w:bidi="fa-IR"/>
                </w:rPr>
                <m:t xml:space="preserve">     </m:t>
              </m:r>
            </m:e>
          </m:d>
        </m:oMath>
      </m:oMathPara>
    </w:p>
    <w:p w:rsidR="00823606" w:rsidRPr="001A2CCF" w:rsidRDefault="00823606" w:rsidP="005D7038">
      <w:pPr>
        <w:bidi/>
        <w:spacing w:after="0" w:line="360" w:lineRule="auto"/>
        <w:jc w:val="both"/>
        <w:rPr>
          <w:rFonts w:ascii="Times New Roman" w:eastAsia="Times New Roman" w:hAnsi="Times New Roman" w:cs="B Zar"/>
          <w:iCs/>
          <w:sz w:val="24"/>
          <w:szCs w:val="24"/>
          <w:rtl/>
          <w:lang w:bidi="fa-IR"/>
        </w:rPr>
      </w:pPr>
    </w:p>
    <w:p w:rsidR="00823606" w:rsidRPr="001A2CCF" w:rsidRDefault="00823606" w:rsidP="005D7038">
      <w:pPr>
        <w:bidi/>
        <w:spacing w:after="0" w:line="360" w:lineRule="auto"/>
        <w:jc w:val="both"/>
        <w:rPr>
          <w:rFonts w:ascii="Times New Roman" w:eastAsia="Times New Roman" w:hAnsi="Times New Roman" w:cs="B Zar"/>
          <w:iCs/>
          <w:sz w:val="24"/>
          <w:szCs w:val="24"/>
          <w:rtl/>
          <w:lang w:bidi="fa-IR"/>
        </w:rPr>
      </w:pPr>
    </w:p>
    <w:p w:rsidR="00823606" w:rsidRPr="00823606" w:rsidRDefault="00823606" w:rsidP="005D7038">
      <w:pPr>
        <w:bidi/>
        <w:spacing w:after="0" w:line="360" w:lineRule="auto"/>
        <w:jc w:val="both"/>
        <w:rPr>
          <w:rFonts w:ascii="Times New Roman" w:eastAsia="Times New Roman" w:hAnsi="Times New Roman" w:cs="B Zar"/>
          <w:b/>
          <w:bCs/>
          <w:i/>
          <w:sz w:val="30"/>
          <w:szCs w:val="30"/>
          <w:rtl/>
          <w:lang w:bidi="fa-IR"/>
        </w:rPr>
      </w:pPr>
    </w:p>
    <w:sectPr w:rsidR="00823606" w:rsidRPr="00823606" w:rsidSect="00C25554">
      <w:footerReference w:type="default" r:id="rId245"/>
      <w:footnotePr>
        <w:numRestart w:val="eachPage"/>
      </w:footnotePr>
      <w:pgSz w:w="11907" w:h="16839" w:code="9"/>
      <w:pgMar w:top="1418" w:right="1701"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91" w:rsidRDefault="003C7291" w:rsidP="00AB2D21">
      <w:pPr>
        <w:spacing w:after="0" w:line="240" w:lineRule="auto"/>
      </w:pPr>
      <w:r>
        <w:separator/>
      </w:r>
    </w:p>
  </w:endnote>
  <w:endnote w:type="continuationSeparator" w:id="0">
    <w:p w:rsidR="003C7291" w:rsidRDefault="003C7291" w:rsidP="00AB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Yagut">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Zar">
    <w:altName w:val="Courier New"/>
    <w:charset w:val="B2"/>
    <w:family w:val="auto"/>
    <w:pitch w:val="variable"/>
    <w:sig w:usb0="00002000" w:usb1="80000000" w:usb2="00000008" w:usb3="00000000" w:csb0="00000040" w:csb1="00000000"/>
  </w:font>
  <w:font w:name="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Mitra">
    <w:charset w:val="B2"/>
    <w:family w:val="auto"/>
    <w:pitch w:val="variable"/>
    <w:sig w:usb0="00002007" w:usb1="80000000" w:usb2="00000008" w:usb3="00000000" w:csb0="00000040" w:csb1="00000000"/>
  </w:font>
  <w:font w:name="Badr">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 Badr">
    <w:panose1 w:val="00000400000000000000"/>
    <w:charset w:val="B2"/>
    <w:family w:val="auto"/>
    <w:pitch w:val="variable"/>
    <w:sig w:usb0="00002001" w:usb1="80000000" w:usb2="00000008" w:usb3="00000000" w:csb0="00000040"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9E" w:rsidRPr="00C6609B" w:rsidRDefault="00897B9E" w:rsidP="00C6609B">
    <w:pPr>
      <w:pStyle w:val="Footer"/>
      <w:bidi/>
      <w:jc w:val="center"/>
      <w:rPr>
        <w:rFonts w:cs="B Zar"/>
      </w:rPr>
    </w:pPr>
    <w:r w:rsidRPr="00C6609B">
      <w:rPr>
        <w:rFonts w:cs="B Zar"/>
      </w:rPr>
      <w:fldChar w:fldCharType="begin"/>
    </w:r>
    <w:r w:rsidRPr="00C6609B">
      <w:rPr>
        <w:rFonts w:cs="B Zar"/>
      </w:rPr>
      <w:instrText xml:space="preserve"> PAGE   \* MERGEFORMAT </w:instrText>
    </w:r>
    <w:r w:rsidRPr="00C6609B">
      <w:rPr>
        <w:rFonts w:cs="B Zar"/>
      </w:rPr>
      <w:fldChar w:fldCharType="separate"/>
    </w:r>
    <w:r w:rsidR="00AC1FFF">
      <w:rPr>
        <w:rFonts w:cs="B Zar" w:hint="cs"/>
        <w:noProof/>
        <w:rtl/>
      </w:rPr>
      <w:t>‌ل</w:t>
    </w:r>
    <w:r w:rsidRPr="00C6609B">
      <w:rPr>
        <w:rFonts w:cs="B Za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9E" w:rsidRPr="00C6609B" w:rsidRDefault="00897B9E" w:rsidP="00C6609B">
    <w:pPr>
      <w:pStyle w:val="Footer"/>
      <w:bidi/>
      <w:jc w:val="center"/>
      <w:rPr>
        <w:rFonts w:cs="B Zar"/>
      </w:rPr>
    </w:pPr>
    <w:r w:rsidRPr="00C6609B">
      <w:rPr>
        <w:rFonts w:cs="B Zar"/>
      </w:rPr>
      <w:fldChar w:fldCharType="begin"/>
    </w:r>
    <w:r w:rsidRPr="00C6609B">
      <w:rPr>
        <w:rFonts w:cs="B Zar"/>
      </w:rPr>
      <w:instrText xml:space="preserve"> PAGE   \* MERGEFORMAT </w:instrText>
    </w:r>
    <w:r w:rsidRPr="00C6609B">
      <w:rPr>
        <w:rFonts w:cs="B Zar"/>
      </w:rPr>
      <w:fldChar w:fldCharType="separate"/>
    </w:r>
    <w:r w:rsidR="00AC1FFF">
      <w:rPr>
        <w:rFonts w:cs="B Zar"/>
        <w:noProof/>
        <w:rtl/>
      </w:rPr>
      <w:t>87</w:t>
    </w:r>
    <w:r w:rsidRPr="00C6609B">
      <w:rPr>
        <w:rFonts w:cs="B Za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91" w:rsidRDefault="003C7291" w:rsidP="00AB2D21">
      <w:pPr>
        <w:spacing w:after="0" w:line="240" w:lineRule="auto"/>
      </w:pPr>
      <w:r>
        <w:separator/>
      </w:r>
    </w:p>
  </w:footnote>
  <w:footnote w:type="continuationSeparator" w:id="0">
    <w:p w:rsidR="003C7291" w:rsidRDefault="003C7291" w:rsidP="00AB2D21">
      <w:pPr>
        <w:spacing w:after="0" w:line="240" w:lineRule="auto"/>
      </w:pPr>
      <w:r>
        <w:continuationSeparator/>
      </w:r>
    </w:p>
  </w:footnote>
  <w:footnote w:id="1">
    <w:p w:rsidR="00897B9E" w:rsidRPr="001D7866" w:rsidRDefault="00897B9E" w:rsidP="003D2A70">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Kendrick- Creamer Model</w:t>
      </w:r>
    </w:p>
  </w:footnote>
  <w:footnote w:id="2">
    <w:p w:rsidR="00897B9E" w:rsidRPr="001D7866" w:rsidRDefault="00897B9E" w:rsidP="003D2A70">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Data Envelopment Analysis</w:t>
      </w:r>
    </w:p>
  </w:footnote>
  <w:footnote w:id="3">
    <w:p w:rsidR="00897B9E" w:rsidRPr="001D7866" w:rsidRDefault="00897B9E" w:rsidP="003D2A70">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Rohdes</w:t>
      </w:r>
    </w:p>
  </w:footnote>
  <w:footnote w:id="4">
    <w:p w:rsidR="00897B9E" w:rsidRPr="001D7866" w:rsidRDefault="00897B9E" w:rsidP="003D2A70">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Charnes</w:t>
      </w:r>
    </w:p>
  </w:footnote>
  <w:footnote w:id="5">
    <w:p w:rsidR="00897B9E" w:rsidRPr="001D7866" w:rsidRDefault="00897B9E" w:rsidP="003D2A70">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Cooper</w:t>
      </w:r>
    </w:p>
  </w:footnote>
  <w:footnote w:id="6">
    <w:p w:rsidR="00897B9E" w:rsidRPr="001D7866" w:rsidRDefault="00897B9E" w:rsidP="003D2A70">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Decision Making Unites(DMU</w:t>
      </w:r>
      <w:r w:rsidRPr="001D7866">
        <w:rPr>
          <w:rFonts w:ascii="Times New Roman" w:hAnsi="Times New Roman" w:cs="B Zar"/>
          <w:vertAlign w:val="subscript"/>
        </w:rPr>
        <w:t>s</w:t>
      </w:r>
      <w:r w:rsidRPr="001D7866">
        <w:rPr>
          <w:rFonts w:ascii="Times New Roman" w:hAnsi="Times New Roman" w:cs="B Zar"/>
        </w:rPr>
        <w:t>)</w:t>
      </w:r>
    </w:p>
  </w:footnote>
  <w:footnote w:id="7">
    <w:p w:rsidR="00897B9E" w:rsidRPr="001D7866" w:rsidRDefault="00897B9E" w:rsidP="003D2A70">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Fuzzy</w:t>
      </w:r>
    </w:p>
  </w:footnote>
  <w:footnote w:id="8">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Gold Approach</w:t>
      </w:r>
    </w:p>
  </w:footnote>
  <w:footnote w:id="9">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Aggarwal Approach</w:t>
      </w:r>
    </w:p>
  </w:footnote>
  <w:footnote w:id="10">
    <w:p w:rsidR="00897B9E" w:rsidRPr="001D7866" w:rsidRDefault="00897B9E" w:rsidP="006A420D">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Quick productivity Appraisal Approach(QPA)</w:t>
      </w:r>
    </w:p>
  </w:footnote>
  <w:footnote w:id="11">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Value Added</w:t>
      </w:r>
    </w:p>
  </w:footnote>
  <w:footnote w:id="12">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Lawler model</w:t>
      </w:r>
    </w:p>
  </w:footnote>
  <w:footnote w:id="13">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Mao model</w:t>
      </w:r>
    </w:p>
  </w:footnote>
  <w:footnote w:id="14">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Kendrick- Creamer model</w:t>
      </w:r>
    </w:p>
  </w:footnote>
  <w:footnote w:id="15">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Craig- Harris model</w:t>
      </w:r>
    </w:p>
  </w:footnote>
  <w:footnote w:id="16">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Hines model</w:t>
      </w:r>
    </w:p>
  </w:footnote>
  <w:footnote w:id="17">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American Productivity Center</w:t>
      </w:r>
    </w:p>
  </w:footnote>
  <w:footnote w:id="18">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tl/>
        </w:rPr>
        <w:t xml:space="preserve"> </w:t>
      </w:r>
      <w:r w:rsidRPr="001D7866">
        <w:rPr>
          <w:rFonts w:ascii="Times New Roman" w:hAnsi="Times New Roman" w:cs="B Zar"/>
        </w:rPr>
        <w:t>Total Productivity Model</w:t>
      </w:r>
      <w:r w:rsidRPr="001D7866">
        <w:rPr>
          <w:rFonts w:ascii="Times New Roman" w:hAnsi="Times New Roman" w:cs="B Zar"/>
          <w:rtl/>
        </w:rPr>
        <w:t xml:space="preserve"> </w:t>
      </w:r>
      <w:r w:rsidRPr="001D7866">
        <w:rPr>
          <w:rFonts w:ascii="Times New Roman" w:hAnsi="Times New Roman" w:cs="B Zar"/>
        </w:rPr>
        <w:t xml:space="preserve"> </w:t>
      </w:r>
    </w:p>
  </w:footnote>
  <w:footnote w:id="19">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Management of unit Resource Requirement (MURR)</w:t>
      </w:r>
    </w:p>
  </w:footnote>
  <w:footnote w:id="20">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Cobb- Darglass</w:t>
      </w:r>
    </w:p>
  </w:footnote>
  <w:footnote w:id="21">
    <w:p w:rsidR="00897B9E" w:rsidRPr="001D7866" w:rsidRDefault="00897B9E" w:rsidP="006A420D">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Constant Elasticity of Substitution (CES)</w:t>
      </w:r>
    </w:p>
  </w:footnote>
  <w:footnote w:id="22">
    <w:p w:rsidR="00897B9E" w:rsidRPr="001D7866" w:rsidRDefault="00897B9E" w:rsidP="006A420D">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Lion Leaf</w:t>
      </w:r>
    </w:p>
  </w:footnote>
  <w:footnote w:id="23">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Spill Man</w:t>
      </w:r>
    </w:p>
  </w:footnote>
  <w:footnote w:id="24">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Transcendental</w:t>
      </w:r>
    </w:p>
  </w:footnote>
  <w:footnote w:id="25">
    <w:p w:rsidR="00897B9E" w:rsidRPr="001D7866" w:rsidRDefault="00897B9E" w:rsidP="006A420D">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Translog</w:t>
      </w:r>
    </w:p>
  </w:footnote>
  <w:footnote w:id="26">
    <w:p w:rsidR="00897B9E" w:rsidRPr="001D7866" w:rsidRDefault="00897B9E" w:rsidP="006A420D">
      <w:pPr>
        <w:pStyle w:val="FootnoteText"/>
        <w:bidi/>
        <w:jc w:val="both"/>
        <w:rPr>
          <w:rFonts w:ascii="Times New Roman" w:hAnsi="Times New Roman" w:cs="B Zar"/>
          <w:rtl/>
        </w:rPr>
      </w:pPr>
      <w:r w:rsidRPr="001D7866">
        <w:rPr>
          <w:rFonts w:ascii="Times New Roman" w:hAnsi="Times New Roman" w:cs="B Zar"/>
          <w:rtl/>
        </w:rPr>
        <w:t>7 انواع روش شاخص‌ها(</w:t>
      </w:r>
      <w:r w:rsidRPr="001D7866">
        <w:rPr>
          <w:rFonts w:ascii="Times New Roman" w:hAnsi="Times New Roman" w:cs="B Zar"/>
        </w:rPr>
        <w:t>Index Approach</w:t>
      </w:r>
      <w:r w:rsidRPr="001D7866">
        <w:rPr>
          <w:rFonts w:ascii="Times New Roman" w:hAnsi="Times New Roman" w:cs="B Zar"/>
          <w:rtl/>
        </w:rPr>
        <w:t>) در قسمت «دیدگاه اقتصاددانان» توضیح داده شده است.</w:t>
      </w:r>
    </w:p>
  </w:footnote>
  <w:footnote w:id="27">
    <w:p w:rsidR="00897B9E" w:rsidRPr="001D7866" w:rsidRDefault="00897B9E" w:rsidP="006A420D">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Utility Approach</w:t>
      </w:r>
    </w:p>
  </w:footnote>
  <w:footnote w:id="28">
    <w:p w:rsidR="00897B9E" w:rsidRPr="001D7866" w:rsidRDefault="00897B9E" w:rsidP="006A420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Servo- System</w:t>
      </w:r>
    </w:p>
  </w:footnote>
  <w:footnote w:id="29">
    <w:p w:rsidR="00897B9E" w:rsidRPr="001D7866" w:rsidRDefault="00897B9E" w:rsidP="006A420D">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Array Approach</w:t>
      </w:r>
    </w:p>
  </w:footnote>
  <w:footnote w:id="30">
    <w:p w:rsidR="00897B9E" w:rsidRPr="001D7866" w:rsidRDefault="00897B9E" w:rsidP="006A420D">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Numerical Taxonomy</w:t>
      </w:r>
    </w:p>
  </w:footnote>
  <w:footnote w:id="31">
    <w:p w:rsidR="00897B9E" w:rsidRPr="001D7866" w:rsidRDefault="00897B9E" w:rsidP="006A420D">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Malmquist Productivity Index</w:t>
      </w:r>
    </w:p>
  </w:footnote>
  <w:footnote w:id="32">
    <w:p w:rsidR="00897B9E" w:rsidRPr="001D7866" w:rsidRDefault="00897B9E" w:rsidP="006A420D">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Data Envelopment Analysis (DEA)</w:t>
      </w:r>
    </w:p>
  </w:footnote>
  <w:footnote w:id="33">
    <w:p w:rsidR="00897B9E" w:rsidRPr="00A6580B" w:rsidRDefault="00897B9E" w:rsidP="00D52460">
      <w:pPr>
        <w:pStyle w:val="FootnoteText"/>
        <w:rPr>
          <w:sz w:val="24"/>
          <w:szCs w:val="24"/>
        </w:rPr>
      </w:pPr>
      <w:r w:rsidRPr="00A6580B">
        <w:rPr>
          <w:rStyle w:val="FootnoteReference"/>
          <w:sz w:val="24"/>
          <w:szCs w:val="24"/>
        </w:rPr>
        <w:footnoteRef/>
      </w:r>
      <w:r w:rsidRPr="00A6580B">
        <w:rPr>
          <w:sz w:val="24"/>
          <w:szCs w:val="24"/>
        </w:rPr>
        <w:t xml:space="preserve">  Johnson, H.T and Kaplan, R,S</w:t>
      </w:r>
    </w:p>
  </w:footnote>
  <w:footnote w:id="34">
    <w:p w:rsidR="00897B9E" w:rsidRPr="00A6580B" w:rsidRDefault="00897B9E" w:rsidP="00D52460">
      <w:pPr>
        <w:pStyle w:val="FootnoteText"/>
        <w:rPr>
          <w:sz w:val="24"/>
          <w:szCs w:val="24"/>
        </w:rPr>
      </w:pPr>
      <w:r w:rsidRPr="00A6580B">
        <w:rPr>
          <w:rStyle w:val="FootnoteReference"/>
          <w:sz w:val="24"/>
          <w:szCs w:val="24"/>
        </w:rPr>
        <w:footnoteRef/>
      </w:r>
      <w:r w:rsidRPr="00A6580B">
        <w:rPr>
          <w:sz w:val="24"/>
          <w:szCs w:val="24"/>
        </w:rPr>
        <w:t xml:space="preserve"> </w:t>
      </w:r>
      <w:r w:rsidRPr="00A6580B">
        <w:rPr>
          <w:rFonts w:cs="Mitra"/>
          <w:sz w:val="24"/>
          <w:szCs w:val="24"/>
        </w:rPr>
        <w:t>Sink &amp; Tuttle Model</w:t>
      </w:r>
    </w:p>
  </w:footnote>
  <w:footnote w:id="35">
    <w:p w:rsidR="00897B9E" w:rsidRPr="00A6580B" w:rsidRDefault="00897B9E" w:rsidP="00D52460">
      <w:pPr>
        <w:pStyle w:val="FootnoteText"/>
        <w:rPr>
          <w:sz w:val="24"/>
          <w:szCs w:val="24"/>
        </w:rPr>
      </w:pPr>
      <w:r w:rsidRPr="00A6580B">
        <w:rPr>
          <w:rStyle w:val="FootnoteReference"/>
          <w:sz w:val="24"/>
          <w:szCs w:val="24"/>
        </w:rPr>
        <w:footnoteRef/>
      </w:r>
      <w:r w:rsidRPr="00A6580B">
        <w:rPr>
          <w:sz w:val="24"/>
          <w:szCs w:val="24"/>
        </w:rPr>
        <w:t xml:space="preserve"> </w:t>
      </w:r>
      <w:r w:rsidRPr="00A6580B">
        <w:rPr>
          <w:rFonts w:hint="cs"/>
          <w:sz w:val="24"/>
          <w:szCs w:val="24"/>
          <w:rtl/>
        </w:rPr>
        <w:t xml:space="preserve"> </w:t>
      </w:r>
      <w:r w:rsidRPr="00A6580B">
        <w:rPr>
          <w:sz w:val="24"/>
          <w:szCs w:val="24"/>
        </w:rPr>
        <w:t>The Performance Measurement Matrix</w:t>
      </w:r>
    </w:p>
  </w:footnote>
  <w:footnote w:id="36">
    <w:p w:rsidR="00897B9E" w:rsidRPr="00A6580B" w:rsidRDefault="00897B9E" w:rsidP="00D52460">
      <w:pPr>
        <w:pStyle w:val="FootnoteText"/>
        <w:rPr>
          <w:sz w:val="24"/>
          <w:szCs w:val="24"/>
        </w:rPr>
      </w:pPr>
      <w:r w:rsidRPr="00A6580B">
        <w:rPr>
          <w:rStyle w:val="FootnoteReference"/>
          <w:sz w:val="24"/>
          <w:szCs w:val="24"/>
        </w:rPr>
        <w:footnoteRef/>
      </w:r>
      <w:r w:rsidRPr="00A6580B">
        <w:rPr>
          <w:sz w:val="24"/>
          <w:szCs w:val="24"/>
        </w:rPr>
        <w:t xml:space="preserve"> </w:t>
      </w:r>
      <w:r w:rsidRPr="00A6580B">
        <w:rPr>
          <w:rFonts w:hint="cs"/>
          <w:sz w:val="24"/>
          <w:szCs w:val="24"/>
          <w:rtl/>
        </w:rPr>
        <w:t xml:space="preserve"> </w:t>
      </w:r>
      <w:r w:rsidRPr="00A6580B">
        <w:rPr>
          <w:sz w:val="24"/>
          <w:szCs w:val="24"/>
        </w:rPr>
        <w:t>Keegann</w:t>
      </w:r>
    </w:p>
  </w:footnote>
  <w:footnote w:id="37">
    <w:p w:rsidR="00897B9E" w:rsidRDefault="00897B9E" w:rsidP="00D52460">
      <w:pPr>
        <w:pStyle w:val="FootnoteText"/>
      </w:pPr>
      <w:r w:rsidRPr="00A6580B">
        <w:rPr>
          <w:rStyle w:val="FootnoteReference"/>
          <w:sz w:val="24"/>
          <w:szCs w:val="24"/>
        </w:rPr>
        <w:footnoteRef/>
      </w:r>
      <w:r w:rsidRPr="00A6580B">
        <w:rPr>
          <w:sz w:val="24"/>
          <w:szCs w:val="24"/>
        </w:rPr>
        <w:t xml:space="preserve"> </w:t>
      </w:r>
      <w:r w:rsidRPr="00A6580B">
        <w:rPr>
          <w:rFonts w:hint="cs"/>
          <w:sz w:val="24"/>
          <w:szCs w:val="24"/>
          <w:rtl/>
        </w:rPr>
        <w:t xml:space="preserve"> </w:t>
      </w:r>
      <w:r w:rsidRPr="00A6580B">
        <w:rPr>
          <w:sz w:val="24"/>
          <w:szCs w:val="24"/>
        </w:rPr>
        <w:t>Results and Determinants Model</w:t>
      </w:r>
    </w:p>
  </w:footnote>
  <w:footnote w:id="38">
    <w:p w:rsidR="00897B9E" w:rsidRPr="00F1219B" w:rsidRDefault="00897B9E" w:rsidP="00D52460">
      <w:pPr>
        <w:pStyle w:val="FootnoteText"/>
        <w:rPr>
          <w:sz w:val="24"/>
          <w:szCs w:val="24"/>
          <w:rtl/>
        </w:rPr>
      </w:pPr>
      <w:r w:rsidRPr="00F1219B">
        <w:rPr>
          <w:rStyle w:val="FootnoteReference"/>
          <w:sz w:val="24"/>
          <w:szCs w:val="24"/>
        </w:rPr>
        <w:footnoteRef/>
      </w:r>
      <w:r w:rsidRPr="00F1219B">
        <w:rPr>
          <w:sz w:val="24"/>
          <w:szCs w:val="24"/>
        </w:rPr>
        <w:t xml:space="preserve"> </w:t>
      </w:r>
      <w:r w:rsidRPr="00F1219B">
        <w:rPr>
          <w:rFonts w:cs="Yagut"/>
          <w:sz w:val="24"/>
          <w:szCs w:val="24"/>
        </w:rPr>
        <w:t>Lagging indicator</w:t>
      </w:r>
    </w:p>
  </w:footnote>
  <w:footnote w:id="39">
    <w:p w:rsidR="00897B9E" w:rsidRPr="00F1219B" w:rsidRDefault="00897B9E" w:rsidP="00D52460">
      <w:pPr>
        <w:pStyle w:val="FootnoteText"/>
        <w:rPr>
          <w:sz w:val="24"/>
          <w:szCs w:val="24"/>
          <w:rtl/>
        </w:rPr>
      </w:pPr>
      <w:r w:rsidRPr="00F1219B">
        <w:rPr>
          <w:rStyle w:val="FootnoteReference"/>
          <w:sz w:val="24"/>
          <w:szCs w:val="24"/>
        </w:rPr>
        <w:footnoteRef/>
      </w:r>
      <w:r w:rsidRPr="00F1219B">
        <w:rPr>
          <w:sz w:val="24"/>
          <w:szCs w:val="24"/>
        </w:rPr>
        <w:t xml:space="preserve"> </w:t>
      </w:r>
      <w:r w:rsidRPr="00F1219B">
        <w:rPr>
          <w:rFonts w:cs="Yagut"/>
          <w:sz w:val="24"/>
          <w:szCs w:val="24"/>
        </w:rPr>
        <w:t>leading indicator</w:t>
      </w:r>
    </w:p>
  </w:footnote>
  <w:footnote w:id="40">
    <w:p w:rsidR="00897B9E" w:rsidRDefault="00897B9E" w:rsidP="00D52460">
      <w:pPr>
        <w:pStyle w:val="FootnoteText"/>
      </w:pPr>
      <w:r w:rsidRPr="00F1219B">
        <w:rPr>
          <w:rStyle w:val="FootnoteReference"/>
          <w:sz w:val="24"/>
          <w:szCs w:val="24"/>
        </w:rPr>
        <w:footnoteRef/>
      </w:r>
      <w:r w:rsidRPr="00F1219B">
        <w:rPr>
          <w:sz w:val="24"/>
          <w:szCs w:val="24"/>
        </w:rPr>
        <w:t xml:space="preserve"> Performance Piramid</w:t>
      </w:r>
    </w:p>
  </w:footnote>
  <w:footnote w:id="41">
    <w:p w:rsidR="00897B9E" w:rsidRPr="00391EE6" w:rsidRDefault="00897B9E" w:rsidP="00D52460">
      <w:pPr>
        <w:pStyle w:val="FootnoteText"/>
        <w:rPr>
          <w:sz w:val="24"/>
          <w:szCs w:val="24"/>
          <w:rtl/>
        </w:rPr>
      </w:pPr>
      <w:r w:rsidRPr="00391EE6">
        <w:rPr>
          <w:rStyle w:val="FootnoteReference"/>
          <w:sz w:val="24"/>
          <w:szCs w:val="24"/>
        </w:rPr>
        <w:footnoteRef/>
      </w:r>
      <w:r w:rsidRPr="00391EE6">
        <w:rPr>
          <w:sz w:val="24"/>
          <w:szCs w:val="24"/>
        </w:rPr>
        <w:t xml:space="preserve"> Vision</w:t>
      </w:r>
    </w:p>
  </w:footnote>
  <w:footnote w:id="42">
    <w:p w:rsidR="00897B9E" w:rsidRPr="006D67F1" w:rsidRDefault="00897B9E" w:rsidP="00D52460">
      <w:pPr>
        <w:pStyle w:val="FootnoteText"/>
        <w:rPr>
          <w:sz w:val="24"/>
          <w:szCs w:val="24"/>
        </w:rPr>
      </w:pPr>
      <w:r w:rsidRPr="006D67F1">
        <w:rPr>
          <w:rStyle w:val="FootnoteReference"/>
          <w:sz w:val="24"/>
          <w:szCs w:val="24"/>
        </w:rPr>
        <w:footnoteRef/>
      </w:r>
      <w:r w:rsidRPr="006D67F1">
        <w:rPr>
          <w:sz w:val="24"/>
          <w:szCs w:val="24"/>
        </w:rPr>
        <w:t xml:space="preserve"> Neely . Andy</w:t>
      </w:r>
    </w:p>
  </w:footnote>
  <w:footnote w:id="43">
    <w:p w:rsidR="00897B9E" w:rsidRDefault="00897B9E" w:rsidP="00D52460">
      <w:pPr>
        <w:pStyle w:val="FootnoteText"/>
        <w:rPr>
          <w:rtl/>
        </w:rPr>
      </w:pPr>
      <w:r>
        <w:rPr>
          <w:rStyle w:val="FootnoteReference"/>
        </w:rPr>
        <w:footnoteRef/>
      </w:r>
      <w:r>
        <w:t xml:space="preserve"> </w:t>
      </w:r>
      <w:r w:rsidRPr="007F3E6D">
        <w:rPr>
          <w:rFonts w:cs="Mitra"/>
          <w:bCs/>
          <w:sz w:val="24"/>
          <w:szCs w:val="32"/>
        </w:rPr>
        <w:t>EFQM</w:t>
      </w:r>
    </w:p>
  </w:footnote>
  <w:footnote w:id="44">
    <w:p w:rsidR="00897B9E" w:rsidRPr="00871DDC" w:rsidRDefault="00897B9E" w:rsidP="00D52460">
      <w:pPr>
        <w:pStyle w:val="FootnoteText"/>
        <w:rPr>
          <w:sz w:val="24"/>
          <w:szCs w:val="24"/>
        </w:rPr>
      </w:pPr>
      <w:r w:rsidRPr="00871DDC">
        <w:rPr>
          <w:rStyle w:val="FootnoteReference"/>
          <w:sz w:val="24"/>
          <w:szCs w:val="24"/>
        </w:rPr>
        <w:footnoteRef/>
      </w:r>
      <w:r w:rsidRPr="00871DDC">
        <w:rPr>
          <w:sz w:val="24"/>
          <w:szCs w:val="24"/>
        </w:rPr>
        <w:t xml:space="preserve"> Enablers</w:t>
      </w:r>
    </w:p>
  </w:footnote>
  <w:footnote w:id="45">
    <w:p w:rsidR="00897B9E" w:rsidRPr="00871DDC" w:rsidRDefault="00897B9E" w:rsidP="00D52460">
      <w:pPr>
        <w:pStyle w:val="FootnoteText"/>
        <w:rPr>
          <w:sz w:val="24"/>
          <w:szCs w:val="24"/>
        </w:rPr>
      </w:pPr>
      <w:r w:rsidRPr="00871DDC">
        <w:rPr>
          <w:rStyle w:val="FootnoteReference"/>
          <w:sz w:val="24"/>
          <w:szCs w:val="24"/>
        </w:rPr>
        <w:footnoteRef/>
      </w:r>
      <w:r w:rsidRPr="00871DDC">
        <w:rPr>
          <w:sz w:val="24"/>
          <w:szCs w:val="24"/>
        </w:rPr>
        <w:t xml:space="preserve"> Results</w:t>
      </w:r>
    </w:p>
  </w:footnote>
  <w:footnote w:id="46">
    <w:p w:rsidR="00897B9E" w:rsidRPr="00871DDC" w:rsidRDefault="00897B9E" w:rsidP="00D52460">
      <w:pPr>
        <w:pStyle w:val="FootnoteText"/>
        <w:rPr>
          <w:sz w:val="24"/>
          <w:szCs w:val="24"/>
        </w:rPr>
      </w:pPr>
      <w:r w:rsidRPr="00871DDC">
        <w:rPr>
          <w:rStyle w:val="FootnoteReference"/>
          <w:sz w:val="24"/>
          <w:szCs w:val="24"/>
        </w:rPr>
        <w:footnoteRef/>
      </w:r>
      <w:r w:rsidRPr="00871DDC">
        <w:rPr>
          <w:sz w:val="24"/>
          <w:szCs w:val="24"/>
        </w:rPr>
        <w:t xml:space="preserve"> Stakeholder Analysis</w:t>
      </w:r>
    </w:p>
  </w:footnote>
  <w:footnote w:id="47">
    <w:p w:rsidR="00897B9E" w:rsidRDefault="00897B9E" w:rsidP="00D52460">
      <w:pPr>
        <w:pStyle w:val="FootnoteText"/>
      </w:pPr>
      <w:r>
        <w:rPr>
          <w:rStyle w:val="FootnoteReference"/>
        </w:rPr>
        <w:footnoteRef/>
      </w:r>
      <w:r>
        <w:t xml:space="preserve"> Li ,pingli</w:t>
      </w:r>
    </w:p>
  </w:footnote>
  <w:footnote w:id="48">
    <w:p w:rsidR="00897B9E" w:rsidRPr="00AB6C68" w:rsidRDefault="00897B9E" w:rsidP="00D52460">
      <w:pPr>
        <w:pStyle w:val="FootnoteText"/>
        <w:rPr>
          <w:sz w:val="24"/>
          <w:szCs w:val="24"/>
          <w:rtl/>
        </w:rPr>
      </w:pPr>
      <w:r w:rsidRPr="00AB6C68">
        <w:rPr>
          <w:rStyle w:val="FootnoteReference"/>
          <w:sz w:val="24"/>
          <w:szCs w:val="24"/>
        </w:rPr>
        <w:footnoteRef/>
      </w:r>
      <w:r w:rsidRPr="00AB6C68">
        <w:rPr>
          <w:sz w:val="24"/>
          <w:szCs w:val="24"/>
        </w:rPr>
        <w:t xml:space="preserve"> </w:t>
      </w:r>
      <w:r w:rsidRPr="00AB6C68">
        <w:rPr>
          <w:rFonts w:cs="Yagut"/>
          <w:sz w:val="24"/>
          <w:szCs w:val="24"/>
        </w:rPr>
        <w:t>Medori</w:t>
      </w:r>
      <w:r>
        <w:rPr>
          <w:rFonts w:cs="Yagut" w:hint="cs"/>
          <w:sz w:val="24"/>
          <w:szCs w:val="24"/>
          <w:rtl/>
        </w:rPr>
        <w:t xml:space="preserve"> </w:t>
      </w:r>
      <w:r w:rsidRPr="00AB6C68">
        <w:rPr>
          <w:rFonts w:cs="Yagut"/>
          <w:sz w:val="24"/>
          <w:szCs w:val="24"/>
        </w:rPr>
        <w:t>&amp;</w:t>
      </w:r>
      <w:r>
        <w:rPr>
          <w:rFonts w:cs="Yagut" w:hint="cs"/>
          <w:sz w:val="24"/>
          <w:szCs w:val="24"/>
          <w:rtl/>
        </w:rPr>
        <w:t xml:space="preserve"> </w:t>
      </w:r>
      <w:r w:rsidRPr="00AB6C68">
        <w:rPr>
          <w:rFonts w:cs="Yagut"/>
          <w:sz w:val="24"/>
          <w:szCs w:val="24"/>
        </w:rPr>
        <w:t>Steeple</w:t>
      </w:r>
      <w:r>
        <w:rPr>
          <w:rFonts w:cs="Yagut"/>
          <w:sz w:val="24"/>
          <w:szCs w:val="24"/>
        </w:rPr>
        <w:t xml:space="preserve"> Framework</w:t>
      </w:r>
      <w:r>
        <w:rPr>
          <w:rFonts w:cs="Yagut" w:hint="cs"/>
          <w:sz w:val="24"/>
          <w:szCs w:val="24"/>
          <w:rtl/>
        </w:rPr>
        <w:t xml:space="preserve">   </w:t>
      </w:r>
    </w:p>
  </w:footnote>
  <w:footnote w:id="49">
    <w:p w:rsidR="00897B9E" w:rsidRDefault="00897B9E" w:rsidP="00D52460">
      <w:pPr>
        <w:pStyle w:val="FootnoteText"/>
      </w:pPr>
      <w:r w:rsidRPr="001B0B85">
        <w:rPr>
          <w:rFonts w:cs="Yagut"/>
          <w:sz w:val="24"/>
          <w:szCs w:val="24"/>
        </w:rPr>
        <w:footnoteRef/>
      </w:r>
      <w:r w:rsidRPr="001B0B85">
        <w:rPr>
          <w:rFonts w:cs="Yagut"/>
          <w:sz w:val="24"/>
          <w:szCs w:val="24"/>
        </w:rPr>
        <w:t xml:space="preserve"> Performance Measurement Grid</w:t>
      </w:r>
    </w:p>
  </w:footnote>
  <w:footnote w:id="50">
    <w:p w:rsidR="00897B9E" w:rsidRPr="00214834" w:rsidRDefault="00897B9E" w:rsidP="00D52460">
      <w:pPr>
        <w:pStyle w:val="FootnoteText"/>
        <w:rPr>
          <w:sz w:val="24"/>
          <w:szCs w:val="24"/>
        </w:rPr>
      </w:pPr>
      <w:r w:rsidRPr="00214834">
        <w:rPr>
          <w:rStyle w:val="FootnoteReference"/>
          <w:sz w:val="24"/>
          <w:szCs w:val="24"/>
        </w:rPr>
        <w:footnoteRef/>
      </w:r>
      <w:r w:rsidRPr="00214834">
        <w:rPr>
          <w:sz w:val="24"/>
          <w:szCs w:val="24"/>
        </w:rPr>
        <w:t xml:space="preserve"> </w:t>
      </w:r>
      <w:r w:rsidRPr="00214834">
        <w:rPr>
          <w:rFonts w:cs="Yagut"/>
          <w:sz w:val="24"/>
          <w:szCs w:val="24"/>
        </w:rPr>
        <w:t>Wisner&amp;Fowcett</w:t>
      </w:r>
      <w:r w:rsidRPr="00214834">
        <w:rPr>
          <w:rFonts w:cs="Yagut" w:hint="cs"/>
          <w:sz w:val="24"/>
          <w:szCs w:val="24"/>
          <w:rtl/>
        </w:rPr>
        <w:t xml:space="preserve"> </w:t>
      </w:r>
      <w:r w:rsidRPr="00214834">
        <w:rPr>
          <w:rFonts w:cs="Yagut"/>
          <w:sz w:val="24"/>
          <w:szCs w:val="24"/>
        </w:rPr>
        <w:t xml:space="preserve"> process</w:t>
      </w:r>
    </w:p>
  </w:footnote>
  <w:footnote w:id="51">
    <w:p w:rsidR="00897B9E" w:rsidRDefault="00897B9E" w:rsidP="00D52460">
      <w:pPr>
        <w:pStyle w:val="FootnoteText"/>
        <w:rPr>
          <w:rtl/>
        </w:rPr>
      </w:pPr>
      <w:r>
        <w:rPr>
          <w:rStyle w:val="FootnoteReference"/>
        </w:rPr>
        <w:footnoteRef/>
      </w:r>
      <w:r>
        <w:t xml:space="preserve"> </w:t>
      </w:r>
      <w:r w:rsidRPr="005F7865">
        <w:rPr>
          <w:rFonts w:cs="Yagut"/>
          <w:sz w:val="24"/>
          <w:szCs w:val="24"/>
        </w:rPr>
        <w:t>Fry</w:t>
      </w:r>
    </w:p>
  </w:footnote>
  <w:footnote w:id="52">
    <w:p w:rsidR="00897B9E" w:rsidRDefault="00897B9E" w:rsidP="00D52460">
      <w:pPr>
        <w:pStyle w:val="FootnoteText"/>
      </w:pPr>
      <w:r>
        <w:rPr>
          <w:rStyle w:val="FootnoteReference"/>
        </w:rPr>
        <w:footnoteRef/>
      </w:r>
      <w:r>
        <w:t xml:space="preserve"> </w:t>
      </w:r>
      <w:r w:rsidRPr="00B0779D">
        <w:rPr>
          <w:rFonts w:cs="Yagut"/>
          <w:sz w:val="24"/>
          <w:szCs w:val="24"/>
        </w:rPr>
        <w:t>Parker</w:t>
      </w:r>
    </w:p>
  </w:footnote>
  <w:footnote w:id="53">
    <w:p w:rsidR="00897B9E" w:rsidRPr="00736D60" w:rsidRDefault="00897B9E" w:rsidP="00D52460">
      <w:pPr>
        <w:pStyle w:val="FootnoteText"/>
        <w:rPr>
          <w:sz w:val="24"/>
          <w:szCs w:val="24"/>
          <w:rtl/>
        </w:rPr>
      </w:pPr>
      <w:r w:rsidRPr="00B0779D">
        <w:rPr>
          <w:rStyle w:val="FootnoteReference"/>
        </w:rPr>
        <w:footnoteRef/>
      </w:r>
      <w:r w:rsidRPr="00B0779D">
        <w:rPr>
          <w:rStyle w:val="FootnoteReference"/>
        </w:rPr>
        <w:t xml:space="preserve"> </w:t>
      </w:r>
      <w:r w:rsidRPr="00736D60">
        <w:rPr>
          <w:rFonts w:cs="Yagut"/>
          <w:sz w:val="24"/>
          <w:szCs w:val="24"/>
        </w:rPr>
        <w:t>Globerson</w:t>
      </w:r>
    </w:p>
  </w:footnote>
  <w:footnote w:id="54">
    <w:p w:rsidR="00897B9E" w:rsidRDefault="00897B9E" w:rsidP="00D52460">
      <w:pPr>
        <w:pStyle w:val="FootnoteText"/>
        <w:rPr>
          <w:rtl/>
        </w:rPr>
      </w:pPr>
      <w:r w:rsidRPr="00736D60">
        <w:rPr>
          <w:rStyle w:val="FootnoteReference"/>
          <w:sz w:val="24"/>
          <w:szCs w:val="24"/>
        </w:rPr>
        <w:footnoteRef/>
      </w:r>
      <w:r w:rsidRPr="00736D60">
        <w:rPr>
          <w:sz w:val="24"/>
          <w:szCs w:val="24"/>
        </w:rPr>
        <w:t xml:space="preserve"> </w:t>
      </w:r>
      <w:r w:rsidRPr="00736D60">
        <w:rPr>
          <w:rFonts w:cs="Yagut"/>
          <w:sz w:val="24"/>
          <w:szCs w:val="24"/>
        </w:rPr>
        <w:t>Maskell</w:t>
      </w:r>
    </w:p>
  </w:footnote>
  <w:footnote w:id="55">
    <w:p w:rsidR="00897B9E" w:rsidRPr="004F3DD1" w:rsidRDefault="00897B9E" w:rsidP="00D52460">
      <w:pPr>
        <w:pStyle w:val="FootnoteText"/>
        <w:rPr>
          <w:sz w:val="16"/>
          <w:szCs w:val="16"/>
        </w:rPr>
      </w:pPr>
      <w:r>
        <w:rPr>
          <w:rStyle w:val="FootnoteReference"/>
        </w:rPr>
        <w:footnoteRef/>
      </w:r>
      <w:r>
        <w:t xml:space="preserve"> </w:t>
      </w:r>
      <w:r w:rsidRPr="004F3DD1">
        <w:t>Performance Measurement Record Sheet</w:t>
      </w:r>
    </w:p>
  </w:footnote>
  <w:footnote w:id="56">
    <w:p w:rsidR="00897B9E" w:rsidRPr="0067545D" w:rsidRDefault="00897B9E" w:rsidP="00D52460">
      <w:pPr>
        <w:pStyle w:val="FootnoteText"/>
        <w:rPr>
          <w:sz w:val="24"/>
          <w:szCs w:val="24"/>
        </w:rPr>
      </w:pPr>
      <w:r w:rsidRPr="0067545D">
        <w:rPr>
          <w:rStyle w:val="FootnoteReference"/>
          <w:sz w:val="24"/>
          <w:szCs w:val="24"/>
        </w:rPr>
        <w:footnoteRef/>
      </w:r>
      <w:r w:rsidRPr="0067545D">
        <w:rPr>
          <w:sz w:val="24"/>
          <w:szCs w:val="24"/>
        </w:rPr>
        <w:t xml:space="preserve"> Performance  Prism</w:t>
      </w:r>
    </w:p>
  </w:footnote>
  <w:footnote w:id="57">
    <w:p w:rsidR="00897B9E" w:rsidRDefault="00897B9E" w:rsidP="00D52460">
      <w:pPr>
        <w:pStyle w:val="FootnoteText"/>
      </w:pPr>
      <w:r w:rsidRPr="0067545D">
        <w:rPr>
          <w:rStyle w:val="FootnoteReference"/>
          <w:sz w:val="24"/>
          <w:szCs w:val="24"/>
        </w:rPr>
        <w:footnoteRef/>
      </w:r>
      <w:r w:rsidRPr="0067545D">
        <w:rPr>
          <w:sz w:val="24"/>
          <w:szCs w:val="24"/>
        </w:rPr>
        <w:t xml:space="preserve"> Center for Business Performance</w:t>
      </w:r>
    </w:p>
  </w:footnote>
  <w:footnote w:id="58">
    <w:p w:rsidR="00897B9E" w:rsidRPr="00225EB7" w:rsidRDefault="00897B9E" w:rsidP="005D7038">
      <w:pPr>
        <w:pStyle w:val="FootnoteText"/>
        <w:rPr>
          <w:sz w:val="24"/>
          <w:szCs w:val="24"/>
        </w:rPr>
      </w:pPr>
      <w:r w:rsidRPr="00225EB7">
        <w:rPr>
          <w:rStyle w:val="FootnoteReference"/>
          <w:sz w:val="24"/>
          <w:szCs w:val="24"/>
        </w:rPr>
        <w:footnoteRef/>
      </w:r>
      <w:r w:rsidRPr="00225EB7">
        <w:rPr>
          <w:sz w:val="24"/>
          <w:szCs w:val="24"/>
        </w:rPr>
        <w:t xml:space="preserve"> Key Performance Indicators</w:t>
      </w:r>
    </w:p>
  </w:footnote>
  <w:footnote w:id="59">
    <w:p w:rsidR="00897B9E" w:rsidRPr="008D3364" w:rsidRDefault="00897B9E" w:rsidP="005D7038">
      <w:pPr>
        <w:pStyle w:val="FootnoteText"/>
        <w:rPr>
          <w:sz w:val="24"/>
          <w:szCs w:val="24"/>
        </w:rPr>
      </w:pPr>
      <w:r w:rsidRPr="008D3364">
        <w:rPr>
          <w:rStyle w:val="FootnoteReference"/>
          <w:sz w:val="24"/>
          <w:szCs w:val="24"/>
        </w:rPr>
        <w:footnoteRef/>
      </w:r>
      <w:r w:rsidRPr="008D3364">
        <w:rPr>
          <w:sz w:val="24"/>
          <w:szCs w:val="24"/>
        </w:rPr>
        <w:t xml:space="preserve"> Success Map</w:t>
      </w:r>
    </w:p>
  </w:footnote>
  <w:footnote w:id="60">
    <w:p w:rsidR="00897B9E" w:rsidRPr="008D3364" w:rsidRDefault="00897B9E" w:rsidP="005D7038">
      <w:pPr>
        <w:pStyle w:val="FootnoteText"/>
        <w:rPr>
          <w:sz w:val="24"/>
          <w:szCs w:val="24"/>
        </w:rPr>
      </w:pPr>
      <w:r w:rsidRPr="008D3364">
        <w:rPr>
          <w:rStyle w:val="FootnoteReference"/>
          <w:sz w:val="24"/>
          <w:szCs w:val="24"/>
        </w:rPr>
        <w:footnoteRef/>
      </w:r>
      <w:r w:rsidRPr="008D3364">
        <w:rPr>
          <w:sz w:val="24"/>
          <w:szCs w:val="24"/>
        </w:rPr>
        <w:t xml:space="preserve"> E- Business</w:t>
      </w:r>
    </w:p>
  </w:footnote>
  <w:footnote w:id="61">
    <w:p w:rsidR="00897B9E" w:rsidRPr="00611770" w:rsidRDefault="00897B9E" w:rsidP="002130AD">
      <w:pPr>
        <w:pStyle w:val="FootnoteText"/>
        <w:rPr>
          <w:sz w:val="24"/>
          <w:szCs w:val="24"/>
        </w:rPr>
      </w:pPr>
      <w:r w:rsidRPr="00611770">
        <w:rPr>
          <w:rStyle w:val="FootnoteReference"/>
          <w:sz w:val="24"/>
          <w:szCs w:val="24"/>
        </w:rPr>
        <w:footnoteRef/>
      </w:r>
      <w:r w:rsidRPr="00611770">
        <w:rPr>
          <w:sz w:val="24"/>
          <w:szCs w:val="24"/>
          <w:rtl/>
        </w:rPr>
        <w:t xml:space="preserve"> </w:t>
      </w:r>
      <w:r w:rsidRPr="00611770">
        <w:rPr>
          <w:sz w:val="24"/>
          <w:szCs w:val="24"/>
        </w:rPr>
        <w:t>Farrell</w:t>
      </w:r>
    </w:p>
  </w:footnote>
  <w:footnote w:id="62">
    <w:p w:rsidR="00897B9E" w:rsidRPr="00611770" w:rsidRDefault="00897B9E" w:rsidP="002130AD">
      <w:pPr>
        <w:pStyle w:val="FootnoteText"/>
        <w:rPr>
          <w:sz w:val="24"/>
          <w:szCs w:val="24"/>
        </w:rPr>
      </w:pPr>
      <w:r w:rsidRPr="00611770">
        <w:rPr>
          <w:rStyle w:val="FootnoteReference"/>
          <w:sz w:val="24"/>
          <w:szCs w:val="24"/>
        </w:rPr>
        <w:footnoteRef/>
      </w:r>
      <w:r w:rsidRPr="00611770">
        <w:rPr>
          <w:sz w:val="24"/>
          <w:szCs w:val="24"/>
          <w:rtl/>
        </w:rPr>
        <w:t xml:space="preserve"> ‍</w:t>
      </w:r>
      <w:r w:rsidRPr="00611770">
        <w:rPr>
          <w:sz w:val="24"/>
          <w:szCs w:val="24"/>
        </w:rPr>
        <w:t>Charns , Cooper and Rods</w:t>
      </w:r>
    </w:p>
  </w:footnote>
  <w:footnote w:id="63">
    <w:p w:rsidR="00897B9E" w:rsidRPr="00611770" w:rsidRDefault="00897B9E" w:rsidP="002130AD">
      <w:pPr>
        <w:pStyle w:val="FootnoteText"/>
        <w:rPr>
          <w:sz w:val="24"/>
          <w:szCs w:val="24"/>
        </w:rPr>
      </w:pPr>
      <w:r w:rsidRPr="00611770">
        <w:rPr>
          <w:rStyle w:val="FootnoteReference"/>
          <w:sz w:val="24"/>
          <w:szCs w:val="24"/>
        </w:rPr>
        <w:footnoteRef/>
      </w:r>
      <w:r>
        <w:rPr>
          <w:sz w:val="24"/>
          <w:szCs w:val="24"/>
        </w:rPr>
        <w:t xml:space="preserve"> </w:t>
      </w:r>
      <w:r w:rsidRPr="00611770">
        <w:rPr>
          <w:sz w:val="24"/>
          <w:szCs w:val="24"/>
        </w:rPr>
        <w:t xml:space="preserve"> </w:t>
      </w:r>
      <w:r>
        <w:rPr>
          <w:sz w:val="24"/>
          <w:szCs w:val="24"/>
        </w:rPr>
        <w:t>I</w:t>
      </w:r>
      <w:r w:rsidRPr="00611770">
        <w:rPr>
          <w:sz w:val="24"/>
          <w:szCs w:val="24"/>
        </w:rPr>
        <w:t xml:space="preserve">nput </w:t>
      </w:r>
      <w:r>
        <w:rPr>
          <w:sz w:val="24"/>
          <w:szCs w:val="24"/>
        </w:rPr>
        <w:t>O</w:t>
      </w:r>
      <w:r w:rsidRPr="00611770">
        <w:rPr>
          <w:sz w:val="24"/>
          <w:szCs w:val="24"/>
        </w:rPr>
        <w:t>riented</w:t>
      </w:r>
      <w:r w:rsidRPr="00611770">
        <w:rPr>
          <w:sz w:val="24"/>
          <w:szCs w:val="24"/>
          <w:rtl/>
        </w:rPr>
        <w:t xml:space="preserve"> </w:t>
      </w:r>
    </w:p>
  </w:footnote>
  <w:footnote w:id="64">
    <w:p w:rsidR="00897B9E" w:rsidRPr="00611770" w:rsidRDefault="00897B9E" w:rsidP="002130AD">
      <w:pPr>
        <w:pStyle w:val="FootnoteText"/>
      </w:pPr>
      <w:r w:rsidRPr="00611770">
        <w:rPr>
          <w:rStyle w:val="FootnoteReference"/>
          <w:sz w:val="24"/>
          <w:szCs w:val="24"/>
        </w:rPr>
        <w:footnoteRef/>
      </w:r>
      <w:r w:rsidRPr="00611770">
        <w:rPr>
          <w:sz w:val="24"/>
          <w:szCs w:val="24"/>
        </w:rPr>
        <w:t xml:space="preserve"> C</w:t>
      </w:r>
      <w:r>
        <w:rPr>
          <w:sz w:val="24"/>
          <w:szCs w:val="24"/>
        </w:rPr>
        <w:t>o</w:t>
      </w:r>
      <w:r w:rsidRPr="00611770">
        <w:rPr>
          <w:sz w:val="24"/>
          <w:szCs w:val="24"/>
        </w:rPr>
        <w:t>nstant return to Scale</w:t>
      </w:r>
    </w:p>
  </w:footnote>
  <w:footnote w:id="65">
    <w:p w:rsidR="00897B9E" w:rsidRPr="00611770" w:rsidRDefault="00897B9E" w:rsidP="002130AD">
      <w:pPr>
        <w:pStyle w:val="FootnoteText"/>
        <w:rPr>
          <w:sz w:val="24"/>
          <w:szCs w:val="24"/>
        </w:rPr>
      </w:pPr>
      <w:r w:rsidRPr="00611770">
        <w:rPr>
          <w:rStyle w:val="FootnoteReference"/>
          <w:sz w:val="24"/>
          <w:szCs w:val="24"/>
        </w:rPr>
        <w:footnoteRef/>
      </w:r>
      <w:r w:rsidRPr="00611770">
        <w:rPr>
          <w:sz w:val="24"/>
          <w:szCs w:val="24"/>
          <w:rtl/>
        </w:rPr>
        <w:t xml:space="preserve"> </w:t>
      </w:r>
      <w:r w:rsidRPr="00611770">
        <w:rPr>
          <w:sz w:val="24"/>
          <w:szCs w:val="24"/>
        </w:rPr>
        <w:t xml:space="preserve"> Variable </w:t>
      </w:r>
      <w:r>
        <w:rPr>
          <w:sz w:val="24"/>
          <w:szCs w:val="24"/>
        </w:rPr>
        <w:t>R</w:t>
      </w:r>
      <w:r w:rsidRPr="00611770">
        <w:rPr>
          <w:sz w:val="24"/>
          <w:szCs w:val="24"/>
        </w:rPr>
        <w:t>eturn to Scale</w:t>
      </w:r>
    </w:p>
  </w:footnote>
  <w:footnote w:id="66">
    <w:p w:rsidR="00897B9E" w:rsidRPr="001E6319" w:rsidRDefault="00897B9E" w:rsidP="002130AD">
      <w:pPr>
        <w:pStyle w:val="FootnoteText"/>
        <w:rPr>
          <w:sz w:val="24"/>
          <w:szCs w:val="24"/>
        </w:rPr>
      </w:pPr>
      <w:r w:rsidRPr="001E6319">
        <w:rPr>
          <w:rStyle w:val="FootnoteReference"/>
          <w:sz w:val="24"/>
          <w:szCs w:val="24"/>
        </w:rPr>
        <w:footnoteRef/>
      </w:r>
      <w:r w:rsidRPr="001E6319">
        <w:rPr>
          <w:sz w:val="24"/>
          <w:szCs w:val="24"/>
        </w:rPr>
        <w:t xml:space="preserve"> . Decision Making Unit</w:t>
      </w:r>
    </w:p>
  </w:footnote>
  <w:footnote w:id="67">
    <w:p w:rsidR="00897B9E" w:rsidRPr="001E6319" w:rsidRDefault="00897B9E" w:rsidP="002130AD">
      <w:pPr>
        <w:pStyle w:val="FootnoteText"/>
        <w:rPr>
          <w:sz w:val="24"/>
          <w:szCs w:val="24"/>
        </w:rPr>
      </w:pPr>
      <w:r w:rsidRPr="001E6319">
        <w:rPr>
          <w:rStyle w:val="FootnoteReference"/>
          <w:sz w:val="24"/>
          <w:szCs w:val="24"/>
        </w:rPr>
        <w:footnoteRef/>
      </w:r>
      <w:r w:rsidRPr="001E6319">
        <w:rPr>
          <w:sz w:val="24"/>
          <w:szCs w:val="24"/>
        </w:rPr>
        <w:t xml:space="preserve"> . Input</w:t>
      </w:r>
    </w:p>
  </w:footnote>
  <w:footnote w:id="68">
    <w:p w:rsidR="00897B9E" w:rsidRDefault="00897B9E" w:rsidP="002130AD">
      <w:pPr>
        <w:pStyle w:val="FootnoteText"/>
        <w:rPr>
          <w:rtl/>
        </w:rPr>
      </w:pPr>
      <w:r w:rsidRPr="001E6319">
        <w:rPr>
          <w:rStyle w:val="FootnoteReference"/>
          <w:sz w:val="24"/>
          <w:szCs w:val="24"/>
        </w:rPr>
        <w:footnoteRef/>
      </w:r>
      <w:r w:rsidRPr="001E6319">
        <w:rPr>
          <w:sz w:val="24"/>
          <w:szCs w:val="24"/>
        </w:rPr>
        <w:t xml:space="preserve"> . Output</w:t>
      </w:r>
    </w:p>
  </w:footnote>
  <w:footnote w:id="69">
    <w:p w:rsidR="00897B9E" w:rsidRDefault="00897B9E" w:rsidP="002130AD">
      <w:pPr>
        <w:pStyle w:val="FootnoteText"/>
      </w:pPr>
      <w:r>
        <w:rPr>
          <w:rStyle w:val="FootnoteReference"/>
        </w:rPr>
        <w:footnoteRef/>
      </w:r>
      <w:r>
        <w:rPr>
          <w:rtl/>
        </w:rPr>
        <w:t xml:space="preserve"> </w:t>
      </w:r>
      <w:r>
        <w:t>Additive Model</w:t>
      </w:r>
    </w:p>
  </w:footnote>
  <w:footnote w:id="70">
    <w:p w:rsidR="00897B9E" w:rsidRDefault="00897B9E" w:rsidP="002130AD">
      <w:pPr>
        <w:pStyle w:val="FootnoteText"/>
      </w:pPr>
      <w:r>
        <w:rPr>
          <w:rStyle w:val="FootnoteReference"/>
        </w:rPr>
        <w:footnoteRef/>
      </w:r>
      <w:r>
        <w:rPr>
          <w:rtl/>
        </w:rPr>
        <w:t xml:space="preserve"> </w:t>
      </w:r>
      <w:r>
        <w:t>Multiplicative Model</w:t>
      </w:r>
    </w:p>
  </w:footnote>
  <w:footnote w:id="71">
    <w:p w:rsidR="00897B9E" w:rsidRDefault="00897B9E" w:rsidP="002130AD">
      <w:pPr>
        <w:pStyle w:val="FootnoteText"/>
      </w:pPr>
      <w:r>
        <w:rPr>
          <w:rStyle w:val="FootnoteReference"/>
        </w:rPr>
        <w:footnoteRef/>
      </w:r>
      <w:r>
        <w:t>NonDiscreationary Model</w:t>
      </w:r>
      <w:r>
        <w:rPr>
          <w:rtl/>
        </w:rPr>
        <w:t xml:space="preserve"> </w:t>
      </w:r>
    </w:p>
  </w:footnote>
  <w:footnote w:id="72">
    <w:p w:rsidR="00897B9E" w:rsidRDefault="00897B9E" w:rsidP="002130AD">
      <w:pPr>
        <w:pStyle w:val="FootnoteText"/>
      </w:pPr>
      <w:r>
        <w:rPr>
          <w:rStyle w:val="FootnoteReference"/>
        </w:rPr>
        <w:footnoteRef/>
      </w:r>
      <w:r>
        <w:rPr>
          <w:rtl/>
        </w:rPr>
        <w:t xml:space="preserve"> </w:t>
      </w:r>
      <w:r>
        <w:t>Categorical Varible Model</w:t>
      </w:r>
    </w:p>
  </w:footnote>
  <w:footnote w:id="73">
    <w:p w:rsidR="00897B9E" w:rsidRDefault="00897B9E" w:rsidP="002130AD">
      <w:pPr>
        <w:pStyle w:val="FootnoteText"/>
      </w:pPr>
      <w:r>
        <w:rPr>
          <w:rStyle w:val="FootnoteReference"/>
        </w:rPr>
        <w:footnoteRef/>
      </w:r>
      <w:r>
        <w:rPr>
          <w:rtl/>
        </w:rPr>
        <w:t xml:space="preserve"> </w:t>
      </w:r>
      <w:r>
        <w:t>Ranking Model</w:t>
      </w:r>
    </w:p>
  </w:footnote>
  <w:footnote w:id="74">
    <w:p w:rsidR="00897B9E" w:rsidRDefault="00897B9E" w:rsidP="002130AD">
      <w:pPr>
        <w:pStyle w:val="FootnoteText"/>
      </w:pPr>
      <w:r>
        <w:rPr>
          <w:rStyle w:val="FootnoteReference"/>
        </w:rPr>
        <w:footnoteRef/>
      </w:r>
      <w:r>
        <w:rPr>
          <w:rtl/>
        </w:rPr>
        <w:t xml:space="preserve"> </w:t>
      </w:r>
      <w:r>
        <w:t>Congestion Model</w:t>
      </w:r>
    </w:p>
  </w:footnote>
  <w:footnote w:id="75">
    <w:p w:rsidR="00897B9E" w:rsidRPr="00E96302" w:rsidRDefault="00897B9E" w:rsidP="002130AD">
      <w:pPr>
        <w:pStyle w:val="FootnoteText"/>
        <w:rPr>
          <w:sz w:val="24"/>
          <w:szCs w:val="24"/>
        </w:rPr>
      </w:pPr>
      <w:r w:rsidRPr="00E96302">
        <w:rPr>
          <w:rStyle w:val="FootnoteReference"/>
          <w:sz w:val="24"/>
          <w:szCs w:val="24"/>
        </w:rPr>
        <w:footnoteRef/>
      </w:r>
      <w:r w:rsidRPr="00E96302">
        <w:rPr>
          <w:sz w:val="24"/>
          <w:szCs w:val="24"/>
          <w:rtl/>
        </w:rPr>
        <w:t xml:space="preserve"> </w:t>
      </w:r>
      <w:r w:rsidRPr="00E96302">
        <w:rPr>
          <w:sz w:val="24"/>
          <w:szCs w:val="24"/>
        </w:rPr>
        <w:t xml:space="preserve"> Congestion Model</w:t>
      </w:r>
    </w:p>
  </w:footnote>
  <w:footnote w:id="76">
    <w:p w:rsidR="00897B9E" w:rsidRPr="00CD3888" w:rsidRDefault="00897B9E" w:rsidP="002130AD">
      <w:pPr>
        <w:pStyle w:val="FootnoteText"/>
        <w:rPr>
          <w:sz w:val="24"/>
          <w:szCs w:val="24"/>
        </w:rPr>
      </w:pPr>
      <w:r w:rsidRPr="00CD3888">
        <w:rPr>
          <w:rStyle w:val="FootnoteReference"/>
          <w:sz w:val="24"/>
          <w:szCs w:val="24"/>
        </w:rPr>
        <w:footnoteRef/>
      </w:r>
      <w:r w:rsidRPr="00CD3888">
        <w:rPr>
          <w:sz w:val="24"/>
          <w:szCs w:val="24"/>
          <w:rtl/>
        </w:rPr>
        <w:t xml:space="preserve"> </w:t>
      </w:r>
      <w:r w:rsidRPr="00CD3888">
        <w:rPr>
          <w:sz w:val="24"/>
          <w:szCs w:val="24"/>
        </w:rPr>
        <w:t xml:space="preserve"> Brokett</w:t>
      </w:r>
    </w:p>
  </w:footnote>
  <w:footnote w:id="77">
    <w:p w:rsidR="00897B9E" w:rsidRPr="000C0BAD" w:rsidRDefault="00897B9E" w:rsidP="002130AD">
      <w:pPr>
        <w:pStyle w:val="FootnoteText"/>
        <w:rPr>
          <w:sz w:val="24"/>
          <w:szCs w:val="24"/>
          <w:rtl/>
        </w:rPr>
      </w:pPr>
      <w:r w:rsidRPr="000C0BAD">
        <w:rPr>
          <w:rStyle w:val="FootnoteReference"/>
          <w:sz w:val="24"/>
          <w:szCs w:val="24"/>
        </w:rPr>
        <w:footnoteRef/>
      </w:r>
      <w:r w:rsidRPr="000C0BAD">
        <w:rPr>
          <w:sz w:val="24"/>
          <w:szCs w:val="24"/>
        </w:rPr>
        <w:t xml:space="preserve"> . Cross Efficiency</w:t>
      </w:r>
    </w:p>
  </w:footnote>
  <w:footnote w:id="78">
    <w:p w:rsidR="00897B9E" w:rsidRPr="000C0BAD" w:rsidRDefault="00897B9E" w:rsidP="002130AD">
      <w:pPr>
        <w:pStyle w:val="FootnoteText"/>
        <w:rPr>
          <w:sz w:val="24"/>
          <w:szCs w:val="24"/>
          <w:rtl/>
        </w:rPr>
      </w:pPr>
      <w:r w:rsidRPr="000C0BAD">
        <w:rPr>
          <w:rStyle w:val="FootnoteReference"/>
          <w:sz w:val="24"/>
          <w:szCs w:val="24"/>
        </w:rPr>
        <w:footnoteRef/>
      </w:r>
      <w:r w:rsidRPr="000C0BAD">
        <w:rPr>
          <w:sz w:val="24"/>
          <w:szCs w:val="24"/>
        </w:rPr>
        <w:t xml:space="preserve"> . Per Andersen &amp; Niels Christuan Petersen</w:t>
      </w:r>
    </w:p>
  </w:footnote>
  <w:footnote w:id="79">
    <w:p w:rsidR="00897B9E" w:rsidRPr="000C0BAD" w:rsidRDefault="00897B9E" w:rsidP="002130AD">
      <w:pPr>
        <w:pStyle w:val="FootnoteText"/>
        <w:rPr>
          <w:sz w:val="24"/>
          <w:szCs w:val="24"/>
        </w:rPr>
      </w:pPr>
      <w:r w:rsidRPr="000C0BAD">
        <w:rPr>
          <w:rStyle w:val="FootnoteReference"/>
          <w:sz w:val="24"/>
          <w:szCs w:val="24"/>
        </w:rPr>
        <w:footnoteRef/>
      </w:r>
      <w:r w:rsidRPr="000C0BAD">
        <w:rPr>
          <w:rFonts w:hint="cs"/>
          <w:sz w:val="24"/>
          <w:szCs w:val="24"/>
          <w:rtl/>
        </w:rPr>
        <w:t>.</w:t>
      </w:r>
      <w:r w:rsidRPr="000C0BAD">
        <w:rPr>
          <w:sz w:val="24"/>
          <w:szCs w:val="24"/>
          <w:rtl/>
        </w:rPr>
        <w:t xml:space="preserve"> </w:t>
      </w:r>
      <w:r w:rsidRPr="000C0BAD">
        <w:rPr>
          <w:sz w:val="24"/>
          <w:szCs w:val="24"/>
        </w:rPr>
        <w:t>Window Analysis</w:t>
      </w:r>
    </w:p>
  </w:footnote>
  <w:footnote w:id="80">
    <w:p w:rsidR="00897B9E" w:rsidRPr="000C0BAD" w:rsidRDefault="00897B9E" w:rsidP="002130AD">
      <w:pPr>
        <w:pStyle w:val="FootnoteText"/>
        <w:rPr>
          <w:sz w:val="24"/>
          <w:szCs w:val="24"/>
        </w:rPr>
      </w:pPr>
      <w:r w:rsidRPr="000C0BAD">
        <w:rPr>
          <w:rStyle w:val="FootnoteReference"/>
          <w:sz w:val="24"/>
          <w:szCs w:val="24"/>
        </w:rPr>
        <w:footnoteRef/>
      </w:r>
      <w:r w:rsidRPr="000C0BAD">
        <w:rPr>
          <w:sz w:val="24"/>
          <w:szCs w:val="24"/>
          <w:rtl/>
        </w:rPr>
        <w:t xml:space="preserve"> </w:t>
      </w:r>
      <w:r w:rsidRPr="000C0BAD">
        <w:rPr>
          <w:rFonts w:hint="cs"/>
          <w:sz w:val="24"/>
          <w:szCs w:val="24"/>
          <w:rtl/>
        </w:rPr>
        <w:t>.</w:t>
      </w:r>
      <w:r w:rsidRPr="000C0BAD">
        <w:rPr>
          <w:sz w:val="24"/>
          <w:szCs w:val="24"/>
        </w:rPr>
        <w:t xml:space="preserve"> Benchmarking</w:t>
      </w:r>
    </w:p>
  </w:footnote>
  <w:footnote w:id="81">
    <w:p w:rsidR="00897B9E" w:rsidRPr="00772AF0" w:rsidRDefault="00897B9E" w:rsidP="002130AD">
      <w:pPr>
        <w:pStyle w:val="FootnoteText"/>
        <w:rPr>
          <w:sz w:val="24"/>
          <w:szCs w:val="24"/>
        </w:rPr>
      </w:pPr>
      <w:r w:rsidRPr="00772AF0">
        <w:rPr>
          <w:rStyle w:val="FootnoteReference"/>
          <w:sz w:val="24"/>
          <w:szCs w:val="24"/>
        </w:rPr>
        <w:footnoteRef/>
      </w:r>
      <w:r w:rsidRPr="00772AF0">
        <w:rPr>
          <w:sz w:val="24"/>
          <w:szCs w:val="24"/>
          <w:rtl/>
        </w:rPr>
        <w:t xml:space="preserve"> </w:t>
      </w:r>
      <w:r w:rsidRPr="00772AF0">
        <w:rPr>
          <w:rFonts w:hint="cs"/>
          <w:sz w:val="24"/>
          <w:szCs w:val="24"/>
          <w:rtl/>
        </w:rPr>
        <w:t>.</w:t>
      </w:r>
      <w:r w:rsidRPr="00772AF0">
        <w:rPr>
          <w:sz w:val="24"/>
          <w:szCs w:val="24"/>
        </w:rPr>
        <w:t xml:space="preserve">DEA-like Model for </w:t>
      </w:r>
      <w:r>
        <w:rPr>
          <w:sz w:val="24"/>
          <w:szCs w:val="24"/>
        </w:rPr>
        <w:t>M</w:t>
      </w:r>
      <w:r w:rsidRPr="00772AF0">
        <w:rPr>
          <w:sz w:val="24"/>
          <w:szCs w:val="24"/>
        </w:rPr>
        <w:t>ulti-component DMUs</w:t>
      </w:r>
    </w:p>
  </w:footnote>
  <w:footnote w:id="82">
    <w:p w:rsidR="00897B9E" w:rsidRDefault="00897B9E" w:rsidP="002130AD">
      <w:pPr>
        <w:pStyle w:val="FootnoteText"/>
      </w:pPr>
      <w:r w:rsidRPr="00772AF0">
        <w:rPr>
          <w:rStyle w:val="FootnoteReference"/>
          <w:sz w:val="24"/>
          <w:szCs w:val="24"/>
        </w:rPr>
        <w:footnoteRef/>
      </w:r>
      <w:r w:rsidRPr="00772AF0">
        <w:rPr>
          <w:sz w:val="24"/>
          <w:szCs w:val="24"/>
          <w:rtl/>
        </w:rPr>
        <w:t xml:space="preserve"> </w:t>
      </w:r>
      <w:r w:rsidRPr="00772AF0">
        <w:rPr>
          <w:sz w:val="24"/>
          <w:szCs w:val="24"/>
        </w:rPr>
        <w:t>Decision Making Sub-</w:t>
      </w:r>
      <w:r>
        <w:rPr>
          <w:sz w:val="24"/>
          <w:szCs w:val="24"/>
        </w:rPr>
        <w:t>U</w:t>
      </w:r>
      <w:r w:rsidRPr="00772AF0">
        <w:rPr>
          <w:sz w:val="24"/>
          <w:szCs w:val="24"/>
        </w:rPr>
        <w:t>nits</w:t>
      </w:r>
    </w:p>
  </w:footnote>
  <w:footnote w:id="83">
    <w:p w:rsidR="00897B9E" w:rsidRPr="000C0BAD" w:rsidRDefault="00897B9E" w:rsidP="002130AD">
      <w:pPr>
        <w:pStyle w:val="FootnoteText"/>
        <w:rPr>
          <w:sz w:val="24"/>
          <w:szCs w:val="24"/>
        </w:rPr>
      </w:pPr>
      <w:r w:rsidRPr="000C0BAD">
        <w:rPr>
          <w:rStyle w:val="FootnoteReference"/>
          <w:sz w:val="24"/>
          <w:szCs w:val="24"/>
        </w:rPr>
        <w:footnoteRef/>
      </w:r>
      <w:r w:rsidRPr="000C0BAD">
        <w:rPr>
          <w:sz w:val="24"/>
          <w:szCs w:val="24"/>
          <w:rtl/>
        </w:rPr>
        <w:t xml:space="preserve"> </w:t>
      </w:r>
      <w:r w:rsidRPr="000C0BAD">
        <w:rPr>
          <w:sz w:val="24"/>
          <w:szCs w:val="24"/>
        </w:rPr>
        <w:t>Assurance Regions</w:t>
      </w:r>
    </w:p>
  </w:footnote>
  <w:footnote w:id="84">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Sengupta</w:t>
      </w:r>
    </w:p>
  </w:footnote>
  <w:footnote w:id="85">
    <w:p w:rsidR="00897B9E" w:rsidRPr="001D7866" w:rsidRDefault="00897B9E" w:rsidP="005D7038">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Triantis</w:t>
      </w:r>
    </w:p>
  </w:footnote>
  <w:footnote w:id="86">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Seaver</w:t>
      </w:r>
    </w:p>
  </w:footnote>
  <w:footnote w:id="87">
    <w:p w:rsidR="00897B9E" w:rsidRPr="001D7866" w:rsidRDefault="00897B9E" w:rsidP="005D7038">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w:t>
      </w:r>
      <w:r>
        <w:rPr>
          <w:rFonts w:ascii="Times New Roman" w:hAnsi="Times New Roman" w:cs="B Zar"/>
        </w:rPr>
        <w:t>Shetty</w:t>
      </w:r>
    </w:p>
  </w:footnote>
  <w:footnote w:id="88">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w:t>
      </w:r>
      <w:r>
        <w:rPr>
          <w:rFonts w:ascii="Times New Roman" w:hAnsi="Times New Roman" w:cs="B Zar"/>
        </w:rPr>
        <w:t>Pakalla</w:t>
      </w:r>
    </w:p>
  </w:footnote>
  <w:footnote w:id="89">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Cooper</w:t>
      </w:r>
    </w:p>
  </w:footnote>
  <w:footnote w:id="90">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Park</w:t>
      </w:r>
    </w:p>
  </w:footnote>
  <w:footnote w:id="91">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Yu</w:t>
      </w:r>
    </w:p>
  </w:footnote>
  <w:footnote w:id="92">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Leo’n</w:t>
      </w:r>
    </w:p>
  </w:footnote>
  <w:footnote w:id="93">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Liern</w:t>
      </w:r>
    </w:p>
  </w:footnote>
  <w:footnote w:id="94">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Ruiz</w:t>
      </w:r>
    </w:p>
  </w:footnote>
  <w:footnote w:id="95">
    <w:p w:rsidR="00897B9E" w:rsidRPr="001D7866" w:rsidRDefault="00897B9E" w:rsidP="005D7038">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Sirvent</w:t>
      </w:r>
    </w:p>
  </w:footnote>
  <w:footnote w:id="96">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Jahanshahloo</w:t>
      </w:r>
    </w:p>
  </w:footnote>
  <w:footnote w:id="97">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Soleimani- damaneh</w:t>
      </w:r>
    </w:p>
  </w:footnote>
  <w:footnote w:id="98">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Nasrabadi</w:t>
      </w:r>
    </w:p>
  </w:footnote>
  <w:footnote w:id="99">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Lertworasirikul</w:t>
      </w:r>
    </w:p>
  </w:footnote>
  <w:footnote w:id="100">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Fang</w:t>
      </w:r>
    </w:p>
  </w:footnote>
  <w:footnote w:id="101">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Joines</w:t>
      </w:r>
    </w:p>
  </w:footnote>
  <w:footnote w:id="102">
    <w:p w:rsidR="00897B9E" w:rsidRPr="001D7866" w:rsidRDefault="00897B9E" w:rsidP="005D7038">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Nuttle</w:t>
      </w:r>
    </w:p>
  </w:footnote>
  <w:footnote w:id="103">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Kao</w:t>
      </w:r>
    </w:p>
  </w:footnote>
  <w:footnote w:id="104">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Liu</w:t>
      </w:r>
    </w:p>
  </w:footnote>
  <w:footnote w:id="105">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Tanaka</w:t>
      </w:r>
    </w:p>
  </w:footnote>
  <w:footnote w:id="106">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Ichihashi</w:t>
      </w:r>
    </w:p>
  </w:footnote>
  <w:footnote w:id="107">
    <w:p w:rsidR="00897B9E" w:rsidRPr="001D7866" w:rsidRDefault="00897B9E" w:rsidP="005D7038">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Asai</w:t>
      </w:r>
    </w:p>
  </w:footnote>
  <w:footnote w:id="108">
    <w:p w:rsidR="00897B9E" w:rsidRPr="001D7866" w:rsidRDefault="00897B9E" w:rsidP="005D7038">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Smirlis</w:t>
      </w:r>
    </w:p>
  </w:footnote>
  <w:footnote w:id="109">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Despotis</w:t>
      </w:r>
    </w:p>
  </w:footnote>
  <w:footnote w:id="110">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Memariani</w:t>
      </w:r>
    </w:p>
  </w:footnote>
  <w:footnote w:id="111">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Saati</w:t>
      </w:r>
    </w:p>
  </w:footnote>
  <w:footnote w:id="112">
    <w:p w:rsidR="00897B9E" w:rsidRPr="001D7866" w:rsidRDefault="00897B9E" w:rsidP="005D7038">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Common Set of Weights</w:t>
      </w:r>
    </w:p>
  </w:footnote>
  <w:footnote w:id="113">
    <w:p w:rsidR="00897B9E" w:rsidRPr="001D7866" w:rsidRDefault="00897B9E" w:rsidP="005D7038">
      <w:pPr>
        <w:pStyle w:val="FootnoteText"/>
        <w:rPr>
          <w:rFonts w:ascii="Times New Roman" w:hAnsi="Times New Roman" w:cs="B Zar"/>
          <w:rtl/>
        </w:rPr>
      </w:pPr>
      <w:r w:rsidRPr="001D7866">
        <w:rPr>
          <w:rStyle w:val="FootnoteReference"/>
          <w:rFonts w:ascii="Times New Roman" w:hAnsi="Times New Roman" w:cs="B Zar"/>
        </w:rPr>
        <w:footnoteRef/>
      </w:r>
      <w:r w:rsidRPr="001D7866">
        <w:rPr>
          <w:rFonts w:ascii="Times New Roman" w:hAnsi="Times New Roman" w:cs="B Zar"/>
        </w:rPr>
        <w:t xml:space="preserve"> Zhu</w:t>
      </w:r>
    </w:p>
  </w:footnote>
  <w:footnote w:id="114">
    <w:p w:rsidR="00897B9E" w:rsidRPr="001D7866" w:rsidRDefault="00897B9E" w:rsidP="006F602D">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Andersen &amp; Petersen</w:t>
      </w:r>
    </w:p>
  </w:footnote>
  <w:footnote w:id="115">
    <w:p w:rsidR="00897B9E" w:rsidRPr="001D7866" w:rsidRDefault="00897B9E" w:rsidP="004670CB">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Goal Decision Making Unite</w:t>
      </w:r>
    </w:p>
  </w:footnote>
  <w:footnote w:id="116">
    <w:p w:rsidR="00897B9E" w:rsidRPr="001D7866" w:rsidRDefault="00897B9E" w:rsidP="00BC5295">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Fuzzy logic</w:t>
      </w:r>
    </w:p>
  </w:footnote>
  <w:footnote w:id="117">
    <w:p w:rsidR="00897B9E" w:rsidRPr="001D7866" w:rsidRDefault="00897B9E" w:rsidP="00BC5295">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Membership curve</w:t>
      </w:r>
    </w:p>
  </w:footnote>
  <w:footnote w:id="118">
    <w:p w:rsidR="00897B9E" w:rsidRPr="001D7866" w:rsidRDefault="00897B9E" w:rsidP="00BC5295">
      <w:pPr>
        <w:pStyle w:val="FootnoteText"/>
        <w:rPr>
          <w:rFonts w:ascii="Times New Roman" w:hAnsi="Times New Roman" w:cs="B Zar"/>
        </w:rPr>
      </w:pPr>
      <w:r w:rsidRPr="001D7866">
        <w:rPr>
          <w:rStyle w:val="FootnoteReference"/>
          <w:rFonts w:ascii="Times New Roman" w:hAnsi="Times New Roman" w:cs="B Zar"/>
        </w:rPr>
        <w:footnoteRef/>
      </w:r>
      <w:r w:rsidRPr="001D7866">
        <w:rPr>
          <w:rFonts w:ascii="Times New Roman" w:hAnsi="Times New Roman" w:cs="B Zar"/>
        </w:rPr>
        <w:t xml:space="preserve"> Support</w:t>
      </w:r>
    </w:p>
  </w:footnote>
  <w:footnote w:id="119">
    <w:p w:rsidR="00897B9E" w:rsidRPr="001D7866" w:rsidRDefault="00897B9E" w:rsidP="00BC5295">
      <w:pPr>
        <w:pStyle w:val="FootnoteText"/>
        <w:rPr>
          <w:rFonts w:ascii="Times New Roman" w:hAnsi="Times New Roman" w:cs="B Zar"/>
          <w:sz w:val="22"/>
          <w:szCs w:val="22"/>
        </w:rPr>
      </w:pPr>
      <w:r w:rsidRPr="001D7866">
        <w:rPr>
          <w:rStyle w:val="FootnoteReference"/>
          <w:rFonts w:ascii="Times New Roman" w:hAnsi="Times New Roman" w:cs="B Zar"/>
          <w:sz w:val="22"/>
          <w:szCs w:val="22"/>
        </w:rPr>
        <w:footnoteRef/>
      </w:r>
      <w:r w:rsidRPr="001D7866">
        <w:rPr>
          <w:rFonts w:ascii="Times New Roman" w:hAnsi="Times New Roman" w:cs="B Zar"/>
          <w:sz w:val="22"/>
          <w:szCs w:val="22"/>
        </w:rPr>
        <w:t xml:space="preserve"> . </w:t>
      </w:r>
      <m:oMath>
        <m:r>
          <m:rPr>
            <m:sty m:val="p"/>
          </m:rPr>
          <w:rPr>
            <w:rFonts w:ascii="Times New Roman" w:eastAsia="Times New Roman" w:hAnsi="Times New Roman" w:hint="cs"/>
            <w:rtl/>
          </w:rPr>
          <m:t>α</m:t>
        </m:r>
        <m:r>
          <m:rPr>
            <m:sty m:val="p"/>
          </m:rPr>
          <w:rPr>
            <w:rFonts w:ascii="Cambria Math" w:eastAsia="Times New Roman" w:hAnsi="Cambria Math" w:cs="B Zar"/>
          </w:rPr>
          <m:t>-CUT</m:t>
        </m:r>
      </m:oMath>
    </w:p>
  </w:footnote>
  <w:footnote w:id="120">
    <w:p w:rsidR="00897B9E" w:rsidRDefault="00897B9E">
      <w:pPr>
        <w:pStyle w:val="FootnoteText"/>
        <w:rPr>
          <w:rtl/>
        </w:rPr>
      </w:pPr>
      <w:r>
        <w:rPr>
          <w:rStyle w:val="FootnoteReference"/>
        </w:rPr>
        <w:footnoteRef/>
      </w:r>
      <w:r>
        <w:t xml:space="preserve"> </w:t>
      </w:r>
      <w:r w:rsidRPr="001D7866">
        <w:rPr>
          <w:rFonts w:ascii="Times New Roman" w:hAnsi="Times New Roman" w:cs="B Zar"/>
        </w:rPr>
        <w:t>Interval of Confidence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8C2"/>
    <w:multiLevelType w:val="multilevel"/>
    <w:tmpl w:val="C79E95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8A75D1"/>
    <w:multiLevelType w:val="multilevel"/>
    <w:tmpl w:val="03C4F794"/>
    <w:lvl w:ilvl="0">
      <w:start w:val="1"/>
      <w:numFmt w:val="bullet"/>
      <w:lvlText w:val="-"/>
      <w:lvlJc w:val="left"/>
      <w:pPr>
        <w:tabs>
          <w:tab w:val="num" w:pos="720"/>
        </w:tabs>
        <w:ind w:left="720" w:hanging="360"/>
      </w:pPr>
      <w:rPr>
        <w:rFonts w:ascii="Times New Roman" w:eastAsia="Times New Roman" w:hAnsi="Times New Roman" w:cs="Yagut"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7A63E9"/>
    <w:multiLevelType w:val="hybridMultilevel"/>
    <w:tmpl w:val="53323232"/>
    <w:lvl w:ilvl="0" w:tplc="ADF656CC">
      <w:start w:val="1"/>
      <w:numFmt w:val="decimal"/>
      <w:lvlText w:val="%1."/>
      <w:lvlJc w:val="left"/>
      <w:pPr>
        <w:tabs>
          <w:tab w:val="num" w:pos="927"/>
        </w:tabs>
        <w:ind w:left="927" w:hanging="360"/>
      </w:pPr>
      <w:rPr>
        <w:rFonts w:hint="cs"/>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8920CD1"/>
    <w:multiLevelType w:val="multilevel"/>
    <w:tmpl w:val="AD288564"/>
    <w:lvl w:ilvl="0">
      <w:start w:val="1"/>
      <w:numFmt w:val="bullet"/>
      <w:lvlText w:val="-"/>
      <w:lvlJc w:val="left"/>
      <w:pPr>
        <w:tabs>
          <w:tab w:val="num" w:pos="720"/>
        </w:tabs>
        <w:ind w:left="720" w:hanging="360"/>
      </w:pPr>
      <w:rPr>
        <w:rFonts w:ascii="Times New Roman" w:eastAsia="Times New Roman" w:hAnsi="Times New Roman" w:cs="Yagut"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5F3E1B"/>
    <w:multiLevelType w:val="hybridMultilevel"/>
    <w:tmpl w:val="A9686CE8"/>
    <w:lvl w:ilvl="0" w:tplc="4A18E16C">
      <w:start w:val="6"/>
      <w:numFmt w:val="bullet"/>
      <w:lvlText w:val="-"/>
      <w:lvlJc w:val="left"/>
      <w:pPr>
        <w:tabs>
          <w:tab w:val="num" w:pos="1488"/>
        </w:tabs>
        <w:ind w:left="1488" w:hanging="768"/>
      </w:pPr>
      <w:rPr>
        <w:rFonts w:ascii="Times New Roman" w:eastAsia="Times New Roman" w:hAnsi="Times New Roman" w:cs="Yagut"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977E9B"/>
    <w:multiLevelType w:val="hybridMultilevel"/>
    <w:tmpl w:val="E6665670"/>
    <w:lvl w:ilvl="0" w:tplc="ADF656CC">
      <w:start w:val="1"/>
      <w:numFmt w:val="decimal"/>
      <w:lvlText w:val="%1."/>
      <w:lvlJc w:val="left"/>
      <w:pPr>
        <w:tabs>
          <w:tab w:val="num" w:pos="927"/>
        </w:tabs>
        <w:ind w:left="927" w:hanging="360"/>
      </w:pPr>
      <w:rPr>
        <w:rFonts w:hint="cs"/>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10D5748B"/>
    <w:multiLevelType w:val="hybridMultilevel"/>
    <w:tmpl w:val="B06CB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82340"/>
    <w:multiLevelType w:val="hybridMultilevel"/>
    <w:tmpl w:val="913AC2B2"/>
    <w:lvl w:ilvl="0" w:tplc="F32692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670A3B"/>
    <w:multiLevelType w:val="hybridMultilevel"/>
    <w:tmpl w:val="3E84AB88"/>
    <w:lvl w:ilvl="0" w:tplc="78A6126C">
      <w:start w:val="3"/>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C7EF1"/>
    <w:multiLevelType w:val="hybridMultilevel"/>
    <w:tmpl w:val="4B545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56551"/>
    <w:multiLevelType w:val="hybridMultilevel"/>
    <w:tmpl w:val="2A44C2E6"/>
    <w:lvl w:ilvl="0" w:tplc="FB4C2C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7377CD"/>
    <w:multiLevelType w:val="hybridMultilevel"/>
    <w:tmpl w:val="9A74CCAE"/>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nsid w:val="1AFE3B0B"/>
    <w:multiLevelType w:val="hybridMultilevel"/>
    <w:tmpl w:val="85488D0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E570B5"/>
    <w:multiLevelType w:val="hybridMultilevel"/>
    <w:tmpl w:val="2C4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02341"/>
    <w:multiLevelType w:val="multilevel"/>
    <w:tmpl w:val="40C88ACE"/>
    <w:lvl w:ilvl="0">
      <w:start w:val="1"/>
      <w:numFmt w:val="bullet"/>
      <w:lvlText w:val="-"/>
      <w:lvlJc w:val="left"/>
      <w:pPr>
        <w:tabs>
          <w:tab w:val="num" w:pos="720"/>
        </w:tabs>
        <w:ind w:left="720" w:hanging="360"/>
      </w:pPr>
      <w:rPr>
        <w:rFonts w:ascii="Times New Roman" w:eastAsia="Times New Roman" w:hAnsi="Times New Roman" w:cs="Yagut"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2175C5"/>
    <w:multiLevelType w:val="hybridMultilevel"/>
    <w:tmpl w:val="2AA2092E"/>
    <w:lvl w:ilvl="0" w:tplc="15DAB2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E20FB6"/>
    <w:multiLevelType w:val="hybridMultilevel"/>
    <w:tmpl w:val="D860557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5C2D72"/>
    <w:multiLevelType w:val="multilevel"/>
    <w:tmpl w:val="03C4F794"/>
    <w:lvl w:ilvl="0">
      <w:start w:val="1"/>
      <w:numFmt w:val="bullet"/>
      <w:lvlText w:val="-"/>
      <w:lvlJc w:val="left"/>
      <w:pPr>
        <w:tabs>
          <w:tab w:val="num" w:pos="720"/>
        </w:tabs>
        <w:ind w:left="720" w:hanging="360"/>
      </w:pPr>
      <w:rPr>
        <w:rFonts w:ascii="Times New Roman" w:eastAsia="Times New Roman" w:hAnsi="Times New Roman" w:cs="Yagut"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6E65D6A"/>
    <w:multiLevelType w:val="hybridMultilevel"/>
    <w:tmpl w:val="ED3A516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nsid w:val="386F4BBA"/>
    <w:multiLevelType w:val="hybridMultilevel"/>
    <w:tmpl w:val="AD288564"/>
    <w:lvl w:ilvl="0" w:tplc="09AC46FC">
      <w:start w:val="1"/>
      <w:numFmt w:val="bullet"/>
      <w:lvlText w:val="-"/>
      <w:lvlJc w:val="left"/>
      <w:pPr>
        <w:tabs>
          <w:tab w:val="num" w:pos="720"/>
        </w:tabs>
        <w:ind w:left="720" w:hanging="360"/>
      </w:pPr>
      <w:rPr>
        <w:rFonts w:ascii="Times New Roman" w:eastAsia="Times New Roman" w:hAnsi="Times New Roman" w:cs="Yagut"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225D8D"/>
    <w:multiLevelType w:val="hybridMultilevel"/>
    <w:tmpl w:val="43A46664"/>
    <w:lvl w:ilvl="0" w:tplc="53D464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4B4427"/>
    <w:multiLevelType w:val="hybridMultilevel"/>
    <w:tmpl w:val="7AE28B1A"/>
    <w:lvl w:ilvl="0" w:tplc="09AC46FC">
      <w:start w:val="1"/>
      <w:numFmt w:val="bullet"/>
      <w:lvlText w:val="-"/>
      <w:lvlJc w:val="left"/>
      <w:pPr>
        <w:tabs>
          <w:tab w:val="num" w:pos="720"/>
        </w:tabs>
        <w:ind w:left="720" w:hanging="360"/>
      </w:pPr>
      <w:rPr>
        <w:rFonts w:ascii="Times New Roman" w:eastAsia="Times New Roman" w:hAnsi="Times New Roman" w:cs="Yagut"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BC18AF"/>
    <w:multiLevelType w:val="multilevel"/>
    <w:tmpl w:val="40C88ACE"/>
    <w:lvl w:ilvl="0">
      <w:start w:val="1"/>
      <w:numFmt w:val="bullet"/>
      <w:lvlText w:val="-"/>
      <w:lvlJc w:val="left"/>
      <w:pPr>
        <w:tabs>
          <w:tab w:val="num" w:pos="720"/>
        </w:tabs>
        <w:ind w:left="720" w:hanging="360"/>
      </w:pPr>
      <w:rPr>
        <w:rFonts w:ascii="Times New Roman" w:eastAsia="Times New Roman" w:hAnsi="Times New Roman" w:cs="Yagut"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76D65FE"/>
    <w:multiLevelType w:val="hybridMultilevel"/>
    <w:tmpl w:val="1638C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204AC2"/>
    <w:multiLevelType w:val="hybridMultilevel"/>
    <w:tmpl w:val="632CE3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427B12"/>
    <w:multiLevelType w:val="hybridMultilevel"/>
    <w:tmpl w:val="9B42C1B6"/>
    <w:lvl w:ilvl="0" w:tplc="6F4AEF9A">
      <w:start w:val="1"/>
      <w:numFmt w:val="decimal"/>
      <w:lvlText w:val="%1-"/>
      <w:lvlJc w:val="left"/>
      <w:pPr>
        <w:tabs>
          <w:tab w:val="num" w:pos="927"/>
        </w:tabs>
        <w:ind w:left="927" w:hanging="360"/>
      </w:pPr>
      <w:rPr>
        <w:rFonts w:hint="cs"/>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5AE424FC"/>
    <w:multiLevelType w:val="multilevel"/>
    <w:tmpl w:val="B02056F6"/>
    <w:lvl w:ilvl="0">
      <w:start w:val="1"/>
      <w:numFmt w:val="bullet"/>
      <w:lvlText w:val="-"/>
      <w:lvlJc w:val="left"/>
      <w:pPr>
        <w:tabs>
          <w:tab w:val="num" w:pos="720"/>
        </w:tabs>
        <w:ind w:left="720" w:hanging="360"/>
      </w:pPr>
      <w:rPr>
        <w:rFonts w:ascii="Times New Roman" w:eastAsia="Times New Roman" w:hAnsi="Times New Roman" w:cs="Yagu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C457C47"/>
    <w:multiLevelType w:val="multilevel"/>
    <w:tmpl w:val="0B42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E7456D"/>
    <w:multiLevelType w:val="hybridMultilevel"/>
    <w:tmpl w:val="493E2C6A"/>
    <w:lvl w:ilvl="0" w:tplc="4AD65FA2">
      <w:start w:val="1"/>
      <w:numFmt w:val="bullet"/>
      <w:lvlText w:val="-"/>
      <w:lvlJc w:val="left"/>
      <w:pPr>
        <w:tabs>
          <w:tab w:val="num" w:pos="720"/>
        </w:tabs>
        <w:ind w:left="720" w:hanging="360"/>
      </w:pPr>
      <w:rPr>
        <w:rFonts w:ascii="Times New Roman" w:eastAsia="Times New Roman" w:hAnsi="Times New Roman" w:cs="Yagut" w:hint="default"/>
        <w:b/>
        <w:bCs/>
        <w:sz w:val="32"/>
        <w:szCs w:val="32"/>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0669A5"/>
    <w:multiLevelType w:val="multilevel"/>
    <w:tmpl w:val="A9686CE8"/>
    <w:lvl w:ilvl="0">
      <w:start w:val="6"/>
      <w:numFmt w:val="bullet"/>
      <w:lvlText w:val="-"/>
      <w:lvlJc w:val="left"/>
      <w:pPr>
        <w:tabs>
          <w:tab w:val="num" w:pos="1335"/>
        </w:tabs>
        <w:ind w:left="1335" w:hanging="768"/>
      </w:pPr>
      <w:rPr>
        <w:rFonts w:ascii="Times New Roman" w:eastAsia="Times New Roman" w:hAnsi="Times New Roman" w:cs="Yagut"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30">
    <w:nsid w:val="5D984B39"/>
    <w:multiLevelType w:val="hybridMultilevel"/>
    <w:tmpl w:val="0C685540"/>
    <w:lvl w:ilvl="0" w:tplc="09AC46FC">
      <w:start w:val="1"/>
      <w:numFmt w:val="bullet"/>
      <w:lvlText w:val="-"/>
      <w:lvlJc w:val="left"/>
      <w:pPr>
        <w:tabs>
          <w:tab w:val="num" w:pos="720"/>
        </w:tabs>
        <w:ind w:left="720" w:hanging="360"/>
      </w:pPr>
      <w:rPr>
        <w:rFonts w:ascii="Times New Roman" w:eastAsia="Times New Roman" w:hAnsi="Times New Roman" w:cs="Yagut" w:hint="default"/>
      </w:rPr>
    </w:lvl>
    <w:lvl w:ilvl="1" w:tplc="04090009">
      <w:start w:val="1"/>
      <w:numFmt w:val="bullet"/>
      <w:lvlText w:val=""/>
      <w:lvlJc w:val="left"/>
      <w:pPr>
        <w:tabs>
          <w:tab w:val="num" w:pos="540"/>
        </w:tabs>
        <w:ind w:left="5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257800"/>
    <w:multiLevelType w:val="hybridMultilevel"/>
    <w:tmpl w:val="0F9C225C"/>
    <w:lvl w:ilvl="0" w:tplc="BD8ADB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4232DD"/>
    <w:multiLevelType w:val="hybridMultilevel"/>
    <w:tmpl w:val="30361708"/>
    <w:lvl w:ilvl="0" w:tplc="C6A2C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E3EDD"/>
    <w:multiLevelType w:val="hybridMultilevel"/>
    <w:tmpl w:val="B8CAC8AA"/>
    <w:lvl w:ilvl="0" w:tplc="86EA669A">
      <w:numFmt w:val="bullet"/>
      <w:lvlText w:val="-"/>
      <w:lvlJc w:val="left"/>
      <w:pPr>
        <w:tabs>
          <w:tab w:val="num" w:pos="927"/>
        </w:tabs>
        <w:ind w:left="927" w:hanging="360"/>
      </w:pPr>
      <w:rPr>
        <w:rFonts w:ascii="Times New Roman" w:eastAsia="Times New Roman" w:hAnsi="Times New Roman" w:cs="Yagut"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4">
    <w:nsid w:val="6B02074E"/>
    <w:multiLevelType w:val="multilevel"/>
    <w:tmpl w:val="40C88ACE"/>
    <w:lvl w:ilvl="0">
      <w:start w:val="1"/>
      <w:numFmt w:val="bullet"/>
      <w:lvlText w:val="-"/>
      <w:lvlJc w:val="left"/>
      <w:pPr>
        <w:tabs>
          <w:tab w:val="num" w:pos="720"/>
        </w:tabs>
        <w:ind w:left="720" w:hanging="360"/>
      </w:pPr>
      <w:rPr>
        <w:rFonts w:ascii="Times New Roman" w:eastAsia="Times New Roman" w:hAnsi="Times New Roman" w:cs="Yagut"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D256C2B"/>
    <w:multiLevelType w:val="hybridMultilevel"/>
    <w:tmpl w:val="AF7E06C0"/>
    <w:lvl w:ilvl="0" w:tplc="9BC45CC6">
      <w:numFmt w:val="bullet"/>
      <w:lvlText w:val="-"/>
      <w:lvlJc w:val="left"/>
      <w:pPr>
        <w:tabs>
          <w:tab w:val="num" w:pos="927"/>
        </w:tabs>
        <w:ind w:left="927" w:hanging="360"/>
      </w:pPr>
      <w:rPr>
        <w:rFonts w:ascii="Times New Roman" w:eastAsia="Times New Roman" w:hAnsi="Times New Roman" w:cs="Yagut"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6">
    <w:nsid w:val="6E297B26"/>
    <w:multiLevelType w:val="hybridMultilevel"/>
    <w:tmpl w:val="5DC49A8C"/>
    <w:lvl w:ilvl="0" w:tplc="D62A88A4">
      <w:start w:val="1"/>
      <w:numFmt w:val="decimal"/>
      <w:lvlText w:val="%1-"/>
      <w:lvlJc w:val="left"/>
      <w:pPr>
        <w:tabs>
          <w:tab w:val="num" w:pos="1467"/>
        </w:tabs>
        <w:ind w:left="1467" w:hanging="900"/>
      </w:pPr>
      <w:rPr>
        <w:rFonts w:hint="cs"/>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nsid w:val="6E8F2679"/>
    <w:multiLevelType w:val="hybridMultilevel"/>
    <w:tmpl w:val="713A4AB2"/>
    <w:lvl w:ilvl="0" w:tplc="7B76E25C">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8">
    <w:nsid w:val="6EDE7900"/>
    <w:multiLevelType w:val="hybridMultilevel"/>
    <w:tmpl w:val="7D12B77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171867"/>
    <w:multiLevelType w:val="hybridMultilevel"/>
    <w:tmpl w:val="C79E95A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E960DD"/>
    <w:multiLevelType w:val="multilevel"/>
    <w:tmpl w:val="03C4F794"/>
    <w:lvl w:ilvl="0">
      <w:start w:val="1"/>
      <w:numFmt w:val="bullet"/>
      <w:lvlText w:val="-"/>
      <w:lvlJc w:val="left"/>
      <w:pPr>
        <w:tabs>
          <w:tab w:val="num" w:pos="720"/>
        </w:tabs>
        <w:ind w:left="720" w:hanging="360"/>
      </w:pPr>
      <w:rPr>
        <w:rFonts w:ascii="Times New Roman" w:eastAsia="Times New Roman" w:hAnsi="Times New Roman" w:cs="Yagut"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3734760"/>
    <w:multiLevelType w:val="multilevel"/>
    <w:tmpl w:val="40C88ACE"/>
    <w:lvl w:ilvl="0">
      <w:start w:val="1"/>
      <w:numFmt w:val="bullet"/>
      <w:lvlText w:val="-"/>
      <w:lvlJc w:val="left"/>
      <w:pPr>
        <w:tabs>
          <w:tab w:val="num" w:pos="720"/>
        </w:tabs>
        <w:ind w:left="720" w:hanging="360"/>
      </w:pPr>
      <w:rPr>
        <w:rFonts w:ascii="Times New Roman" w:eastAsia="Times New Roman" w:hAnsi="Times New Roman" w:cs="Yagut"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47B676C"/>
    <w:multiLevelType w:val="hybridMultilevel"/>
    <w:tmpl w:val="A7EEEFE0"/>
    <w:lvl w:ilvl="0" w:tplc="3028D1CA">
      <w:start w:val="1"/>
      <w:numFmt w:val="decimal"/>
      <w:lvlText w:val="%1)"/>
      <w:lvlJc w:val="left"/>
      <w:pPr>
        <w:tabs>
          <w:tab w:val="num" w:pos="1407"/>
        </w:tabs>
        <w:ind w:left="1407" w:hanging="840"/>
      </w:pPr>
      <w:rPr>
        <w:rFonts w:hint="cs"/>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3">
    <w:nsid w:val="74CC0267"/>
    <w:multiLevelType w:val="hybridMultilevel"/>
    <w:tmpl w:val="EC32F4AA"/>
    <w:lvl w:ilvl="0" w:tplc="A966608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991DCA"/>
    <w:multiLevelType w:val="hybridMultilevel"/>
    <w:tmpl w:val="58481A34"/>
    <w:lvl w:ilvl="0" w:tplc="2E68DA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187B40"/>
    <w:multiLevelType w:val="hybridMultilevel"/>
    <w:tmpl w:val="9518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45"/>
  </w:num>
  <w:num w:numId="4">
    <w:abstractNumId w:val="23"/>
  </w:num>
  <w:num w:numId="5">
    <w:abstractNumId w:val="27"/>
  </w:num>
  <w:num w:numId="6">
    <w:abstractNumId w:val="6"/>
  </w:num>
  <w:num w:numId="7">
    <w:abstractNumId w:val="32"/>
  </w:num>
  <w:num w:numId="8">
    <w:abstractNumId w:val="15"/>
  </w:num>
  <w:num w:numId="9">
    <w:abstractNumId w:val="44"/>
  </w:num>
  <w:num w:numId="10">
    <w:abstractNumId w:val="28"/>
  </w:num>
  <w:num w:numId="11">
    <w:abstractNumId w:val="43"/>
  </w:num>
  <w:num w:numId="12">
    <w:abstractNumId w:val="20"/>
  </w:num>
  <w:num w:numId="13">
    <w:abstractNumId w:val="26"/>
  </w:num>
  <w:num w:numId="14">
    <w:abstractNumId w:val="9"/>
  </w:num>
  <w:num w:numId="15">
    <w:abstractNumId w:val="22"/>
  </w:num>
  <w:num w:numId="16">
    <w:abstractNumId w:val="19"/>
  </w:num>
  <w:num w:numId="17">
    <w:abstractNumId w:val="3"/>
  </w:num>
  <w:num w:numId="18">
    <w:abstractNumId w:val="30"/>
  </w:num>
  <w:num w:numId="19">
    <w:abstractNumId w:val="31"/>
  </w:num>
  <w:num w:numId="20">
    <w:abstractNumId w:val="14"/>
  </w:num>
  <w:num w:numId="21">
    <w:abstractNumId w:val="41"/>
  </w:num>
  <w:num w:numId="22">
    <w:abstractNumId w:val="39"/>
  </w:num>
  <w:num w:numId="23">
    <w:abstractNumId w:val="0"/>
  </w:num>
  <w:num w:numId="24">
    <w:abstractNumId w:val="34"/>
  </w:num>
  <w:num w:numId="25">
    <w:abstractNumId w:val="38"/>
  </w:num>
  <w:num w:numId="26">
    <w:abstractNumId w:val="1"/>
  </w:num>
  <w:num w:numId="27">
    <w:abstractNumId w:val="16"/>
  </w:num>
  <w:num w:numId="28">
    <w:abstractNumId w:val="17"/>
  </w:num>
  <w:num w:numId="29">
    <w:abstractNumId w:val="12"/>
  </w:num>
  <w:num w:numId="30">
    <w:abstractNumId w:val="24"/>
  </w:num>
  <w:num w:numId="31">
    <w:abstractNumId w:val="40"/>
  </w:num>
  <w:num w:numId="32">
    <w:abstractNumId w:val="21"/>
  </w:num>
  <w:num w:numId="33">
    <w:abstractNumId w:val="37"/>
  </w:num>
  <w:num w:numId="34">
    <w:abstractNumId w:val="10"/>
  </w:num>
  <w:num w:numId="35">
    <w:abstractNumId w:val="7"/>
  </w:num>
  <w:num w:numId="36">
    <w:abstractNumId w:val="33"/>
  </w:num>
  <w:num w:numId="37">
    <w:abstractNumId w:val="36"/>
  </w:num>
  <w:num w:numId="38">
    <w:abstractNumId w:val="2"/>
  </w:num>
  <w:num w:numId="39">
    <w:abstractNumId w:val="5"/>
  </w:num>
  <w:num w:numId="40">
    <w:abstractNumId w:val="25"/>
  </w:num>
  <w:num w:numId="41">
    <w:abstractNumId w:val="35"/>
  </w:num>
  <w:num w:numId="42">
    <w:abstractNumId w:val="42"/>
  </w:num>
  <w:num w:numId="43">
    <w:abstractNumId w:val="4"/>
  </w:num>
  <w:num w:numId="44">
    <w:abstractNumId w:val="11"/>
  </w:num>
  <w:num w:numId="45">
    <w:abstractNumId w:val="2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21"/>
    <w:rsid w:val="00014045"/>
    <w:rsid w:val="00014D5B"/>
    <w:rsid w:val="00016A68"/>
    <w:rsid w:val="00025AC1"/>
    <w:rsid w:val="0003517C"/>
    <w:rsid w:val="00044971"/>
    <w:rsid w:val="00056A39"/>
    <w:rsid w:val="000600C3"/>
    <w:rsid w:val="000A21FE"/>
    <w:rsid w:val="000B26CA"/>
    <w:rsid w:val="000B36E7"/>
    <w:rsid w:val="000E066A"/>
    <w:rsid w:val="000E32D4"/>
    <w:rsid w:val="001037CF"/>
    <w:rsid w:val="00103A0F"/>
    <w:rsid w:val="00106D52"/>
    <w:rsid w:val="00111BA6"/>
    <w:rsid w:val="00116B87"/>
    <w:rsid w:val="001317BD"/>
    <w:rsid w:val="001346D5"/>
    <w:rsid w:val="0014598F"/>
    <w:rsid w:val="00147E60"/>
    <w:rsid w:val="00164421"/>
    <w:rsid w:val="00176354"/>
    <w:rsid w:val="00184575"/>
    <w:rsid w:val="001A2CCF"/>
    <w:rsid w:val="001A2D43"/>
    <w:rsid w:val="001C57CF"/>
    <w:rsid w:val="001D3761"/>
    <w:rsid w:val="001D3ACD"/>
    <w:rsid w:val="001D4621"/>
    <w:rsid w:val="001D4BBF"/>
    <w:rsid w:val="001D7510"/>
    <w:rsid w:val="001D7866"/>
    <w:rsid w:val="001E1219"/>
    <w:rsid w:val="001F0B61"/>
    <w:rsid w:val="001F3DC0"/>
    <w:rsid w:val="001F6EBD"/>
    <w:rsid w:val="00202C02"/>
    <w:rsid w:val="002130AD"/>
    <w:rsid w:val="0022398D"/>
    <w:rsid w:val="002334FA"/>
    <w:rsid w:val="002742F0"/>
    <w:rsid w:val="00280132"/>
    <w:rsid w:val="0028093A"/>
    <w:rsid w:val="00292D2C"/>
    <w:rsid w:val="0029527F"/>
    <w:rsid w:val="002C2920"/>
    <w:rsid w:val="002E18F7"/>
    <w:rsid w:val="002F1021"/>
    <w:rsid w:val="002F5A0E"/>
    <w:rsid w:val="00304A9D"/>
    <w:rsid w:val="00306B99"/>
    <w:rsid w:val="0032143D"/>
    <w:rsid w:val="003571A8"/>
    <w:rsid w:val="003620CD"/>
    <w:rsid w:val="003772EF"/>
    <w:rsid w:val="00377A38"/>
    <w:rsid w:val="003833BE"/>
    <w:rsid w:val="00394035"/>
    <w:rsid w:val="00396AD0"/>
    <w:rsid w:val="003B4614"/>
    <w:rsid w:val="003C6F94"/>
    <w:rsid w:val="003C7291"/>
    <w:rsid w:val="003D1115"/>
    <w:rsid w:val="003D12BB"/>
    <w:rsid w:val="003D2A70"/>
    <w:rsid w:val="00420B82"/>
    <w:rsid w:val="004267B7"/>
    <w:rsid w:val="00440051"/>
    <w:rsid w:val="00457167"/>
    <w:rsid w:val="004670CB"/>
    <w:rsid w:val="00476DC8"/>
    <w:rsid w:val="00480E22"/>
    <w:rsid w:val="004810BB"/>
    <w:rsid w:val="004D457F"/>
    <w:rsid w:val="004D5AE2"/>
    <w:rsid w:val="004E1237"/>
    <w:rsid w:val="004E1614"/>
    <w:rsid w:val="004E28C3"/>
    <w:rsid w:val="004F0C13"/>
    <w:rsid w:val="004F3DD1"/>
    <w:rsid w:val="00532932"/>
    <w:rsid w:val="00533E99"/>
    <w:rsid w:val="00540CEB"/>
    <w:rsid w:val="0054230B"/>
    <w:rsid w:val="00542D28"/>
    <w:rsid w:val="00551452"/>
    <w:rsid w:val="00554735"/>
    <w:rsid w:val="00572A5D"/>
    <w:rsid w:val="00575E31"/>
    <w:rsid w:val="005A7F7E"/>
    <w:rsid w:val="005B394A"/>
    <w:rsid w:val="005C7D9E"/>
    <w:rsid w:val="005D5793"/>
    <w:rsid w:val="005D7038"/>
    <w:rsid w:val="005E24D7"/>
    <w:rsid w:val="005F6E04"/>
    <w:rsid w:val="006065C5"/>
    <w:rsid w:val="0067312A"/>
    <w:rsid w:val="0068714A"/>
    <w:rsid w:val="00692EC2"/>
    <w:rsid w:val="006A420D"/>
    <w:rsid w:val="006C2DD8"/>
    <w:rsid w:val="006D07F3"/>
    <w:rsid w:val="006F602D"/>
    <w:rsid w:val="007100FF"/>
    <w:rsid w:val="00713711"/>
    <w:rsid w:val="00714894"/>
    <w:rsid w:val="00722211"/>
    <w:rsid w:val="00753795"/>
    <w:rsid w:val="007725F9"/>
    <w:rsid w:val="007D4CB0"/>
    <w:rsid w:val="007E2569"/>
    <w:rsid w:val="007F201B"/>
    <w:rsid w:val="007F3676"/>
    <w:rsid w:val="007F6E81"/>
    <w:rsid w:val="00815BE3"/>
    <w:rsid w:val="0081726B"/>
    <w:rsid w:val="00823606"/>
    <w:rsid w:val="008314A4"/>
    <w:rsid w:val="00831F98"/>
    <w:rsid w:val="008428A4"/>
    <w:rsid w:val="00896E87"/>
    <w:rsid w:val="00897B9E"/>
    <w:rsid w:val="008A2B90"/>
    <w:rsid w:val="008B7265"/>
    <w:rsid w:val="008C08C1"/>
    <w:rsid w:val="008C64F2"/>
    <w:rsid w:val="008D162A"/>
    <w:rsid w:val="008D7A46"/>
    <w:rsid w:val="008E119D"/>
    <w:rsid w:val="009118EC"/>
    <w:rsid w:val="00921248"/>
    <w:rsid w:val="00931DEA"/>
    <w:rsid w:val="009331E0"/>
    <w:rsid w:val="00933B8D"/>
    <w:rsid w:val="009345D9"/>
    <w:rsid w:val="009739A6"/>
    <w:rsid w:val="009B3CC5"/>
    <w:rsid w:val="009C18A9"/>
    <w:rsid w:val="00A05143"/>
    <w:rsid w:val="00A15475"/>
    <w:rsid w:val="00A16A70"/>
    <w:rsid w:val="00A171E8"/>
    <w:rsid w:val="00A17BC0"/>
    <w:rsid w:val="00A477FA"/>
    <w:rsid w:val="00A7076C"/>
    <w:rsid w:val="00A8681C"/>
    <w:rsid w:val="00A86A48"/>
    <w:rsid w:val="00AB18D0"/>
    <w:rsid w:val="00AB2D21"/>
    <w:rsid w:val="00AC06A4"/>
    <w:rsid w:val="00AC1FFF"/>
    <w:rsid w:val="00AC74D3"/>
    <w:rsid w:val="00B02318"/>
    <w:rsid w:val="00B257E2"/>
    <w:rsid w:val="00B33D76"/>
    <w:rsid w:val="00B34E5F"/>
    <w:rsid w:val="00B406FD"/>
    <w:rsid w:val="00B91260"/>
    <w:rsid w:val="00B92B35"/>
    <w:rsid w:val="00BB4A7E"/>
    <w:rsid w:val="00BB79BD"/>
    <w:rsid w:val="00BC5295"/>
    <w:rsid w:val="00BC690A"/>
    <w:rsid w:val="00BD78B1"/>
    <w:rsid w:val="00BF24C5"/>
    <w:rsid w:val="00C0037D"/>
    <w:rsid w:val="00C137C9"/>
    <w:rsid w:val="00C25554"/>
    <w:rsid w:val="00C3085F"/>
    <w:rsid w:val="00C31FF0"/>
    <w:rsid w:val="00C32612"/>
    <w:rsid w:val="00C51757"/>
    <w:rsid w:val="00C53413"/>
    <w:rsid w:val="00C6609B"/>
    <w:rsid w:val="00C671A6"/>
    <w:rsid w:val="00C92971"/>
    <w:rsid w:val="00CA5089"/>
    <w:rsid w:val="00CA5898"/>
    <w:rsid w:val="00CB702B"/>
    <w:rsid w:val="00CD5EFC"/>
    <w:rsid w:val="00CE128A"/>
    <w:rsid w:val="00CE2D50"/>
    <w:rsid w:val="00CF1040"/>
    <w:rsid w:val="00D21B10"/>
    <w:rsid w:val="00D254DE"/>
    <w:rsid w:val="00D2695C"/>
    <w:rsid w:val="00D522BC"/>
    <w:rsid w:val="00D52460"/>
    <w:rsid w:val="00D5307B"/>
    <w:rsid w:val="00D704E8"/>
    <w:rsid w:val="00D7487F"/>
    <w:rsid w:val="00D749A2"/>
    <w:rsid w:val="00D7586B"/>
    <w:rsid w:val="00DB454C"/>
    <w:rsid w:val="00DD2A0E"/>
    <w:rsid w:val="00DE0360"/>
    <w:rsid w:val="00E0616C"/>
    <w:rsid w:val="00E13569"/>
    <w:rsid w:val="00E4061B"/>
    <w:rsid w:val="00E43909"/>
    <w:rsid w:val="00E52E2C"/>
    <w:rsid w:val="00E53856"/>
    <w:rsid w:val="00E71B65"/>
    <w:rsid w:val="00E824ED"/>
    <w:rsid w:val="00E87B33"/>
    <w:rsid w:val="00E90469"/>
    <w:rsid w:val="00E91A21"/>
    <w:rsid w:val="00EA20CD"/>
    <w:rsid w:val="00EB4DF7"/>
    <w:rsid w:val="00EB5719"/>
    <w:rsid w:val="00ED04E7"/>
    <w:rsid w:val="00ED16D7"/>
    <w:rsid w:val="00ED4662"/>
    <w:rsid w:val="00EE0697"/>
    <w:rsid w:val="00F134FA"/>
    <w:rsid w:val="00F31011"/>
    <w:rsid w:val="00F56FEE"/>
    <w:rsid w:val="00F7389F"/>
    <w:rsid w:val="00F86BA8"/>
    <w:rsid w:val="00F87473"/>
    <w:rsid w:val="00F906F4"/>
    <w:rsid w:val="00F9628A"/>
    <w:rsid w:val="00FA5841"/>
    <w:rsid w:val="00FD3AF7"/>
    <w:rsid w:val="00FD4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35"/>
    <w:pPr>
      <w:spacing w:after="200" w:line="276" w:lineRule="auto"/>
    </w:pPr>
    <w:rPr>
      <w:sz w:val="22"/>
      <w:szCs w:val="22"/>
      <w:lang w:bidi="ar-SA"/>
    </w:rPr>
  </w:style>
  <w:style w:type="paragraph" w:styleId="Heading1">
    <w:name w:val="heading 1"/>
    <w:basedOn w:val="Normal"/>
    <w:next w:val="Normal"/>
    <w:link w:val="Heading1Char"/>
    <w:qFormat/>
    <w:rsid w:val="002130AD"/>
    <w:pPr>
      <w:keepNext/>
      <w:bidi/>
      <w:spacing w:before="240" w:after="60" w:line="640" w:lineRule="atLeast"/>
      <w:jc w:val="both"/>
      <w:outlineLvl w:val="0"/>
    </w:pPr>
    <w:rPr>
      <w:rFonts w:ascii="Arial" w:eastAsia="Times New Roman" w:hAnsi="Arial" w:cs="Zar"/>
      <w:b/>
      <w:bCs/>
      <w:noProof/>
      <w:kern w:val="32"/>
      <w:sz w:val="32"/>
      <w:szCs w:val="28"/>
    </w:rPr>
  </w:style>
  <w:style w:type="paragraph" w:styleId="Heading2">
    <w:name w:val="heading 2"/>
    <w:basedOn w:val="Normal"/>
    <w:next w:val="Normal"/>
    <w:link w:val="Heading2Char"/>
    <w:qFormat/>
    <w:rsid w:val="002130AD"/>
    <w:pPr>
      <w:keepNext/>
      <w:bidi/>
      <w:spacing w:before="240" w:after="60" w:line="640" w:lineRule="atLeast"/>
      <w:jc w:val="both"/>
      <w:outlineLvl w:val="1"/>
    </w:pPr>
    <w:rPr>
      <w:rFonts w:ascii="Arial" w:eastAsia="Times New Roman" w:hAnsi="Arial" w:cs="Zar"/>
      <w:b/>
      <w:bCs/>
      <w:i/>
      <w:noProof/>
      <w:sz w:val="20"/>
      <w:szCs w:val="24"/>
    </w:rPr>
  </w:style>
  <w:style w:type="paragraph" w:styleId="Heading3">
    <w:name w:val="heading 3"/>
    <w:basedOn w:val="Normal"/>
    <w:next w:val="Normal"/>
    <w:link w:val="Heading3Char"/>
    <w:qFormat/>
    <w:rsid w:val="002130AD"/>
    <w:pPr>
      <w:keepNext/>
      <w:bidi/>
      <w:spacing w:after="0" w:line="640" w:lineRule="atLeast"/>
      <w:jc w:val="center"/>
      <w:outlineLvl w:val="2"/>
    </w:pPr>
    <w:rPr>
      <w:rFonts w:ascii="Times New Roman" w:eastAsia="Times New Roman" w:hAnsi="Times New Roman" w:cs="Yagut"/>
      <w:b/>
      <w:bCs/>
      <w:noProof/>
      <w:sz w:val="24"/>
      <w:szCs w:val="24"/>
    </w:rPr>
  </w:style>
  <w:style w:type="paragraph" w:styleId="Heading4">
    <w:name w:val="heading 4"/>
    <w:basedOn w:val="Normal"/>
    <w:next w:val="Normal"/>
    <w:link w:val="Heading4Char"/>
    <w:qFormat/>
    <w:rsid w:val="002130AD"/>
    <w:pPr>
      <w:keepNext/>
      <w:bidi/>
      <w:spacing w:after="0" w:line="640" w:lineRule="atLeast"/>
      <w:ind w:firstLine="567"/>
      <w:jc w:val="center"/>
      <w:outlineLvl w:val="3"/>
    </w:pPr>
    <w:rPr>
      <w:rFonts w:ascii="Times New Roman" w:eastAsia="Times New Roman" w:hAnsi="Times New Roman" w:cs="Titr"/>
      <w:noProof/>
      <w:sz w:val="58"/>
      <w:szCs w:val="60"/>
    </w:rPr>
  </w:style>
  <w:style w:type="paragraph" w:styleId="Heading5">
    <w:name w:val="heading 5"/>
    <w:basedOn w:val="Normal"/>
    <w:next w:val="Normal"/>
    <w:link w:val="Heading5Char"/>
    <w:qFormat/>
    <w:rsid w:val="002130AD"/>
    <w:pPr>
      <w:keepNext/>
      <w:bidi/>
      <w:spacing w:after="0" w:line="640" w:lineRule="atLeast"/>
      <w:jc w:val="center"/>
      <w:outlineLvl w:val="4"/>
    </w:pPr>
    <w:rPr>
      <w:rFonts w:ascii="Times New Roman" w:eastAsia="Times New Roman" w:hAnsi="Times New Roman" w:cs="Yagut"/>
      <w:noProof/>
      <w:sz w:val="28"/>
      <w:szCs w:val="28"/>
    </w:rPr>
  </w:style>
  <w:style w:type="paragraph" w:styleId="Heading6">
    <w:name w:val="heading 6"/>
    <w:basedOn w:val="Normal"/>
    <w:next w:val="Normal"/>
    <w:link w:val="Heading6Char"/>
    <w:qFormat/>
    <w:rsid w:val="002130AD"/>
    <w:pPr>
      <w:keepNext/>
      <w:spacing w:after="0" w:line="640" w:lineRule="atLeast"/>
      <w:jc w:val="lowKashida"/>
      <w:outlineLvl w:val="5"/>
    </w:pPr>
    <w:rPr>
      <w:rFonts w:ascii="Times New Roman" w:eastAsia="Times New Roman" w:hAnsi="Times New Roman" w:cs="Yagut"/>
      <w:noProof/>
      <w:sz w:val="28"/>
      <w:szCs w:val="28"/>
    </w:rPr>
  </w:style>
  <w:style w:type="paragraph" w:styleId="Heading7">
    <w:name w:val="heading 7"/>
    <w:basedOn w:val="Normal"/>
    <w:next w:val="Normal"/>
    <w:link w:val="Heading7Char"/>
    <w:qFormat/>
    <w:rsid w:val="002130AD"/>
    <w:pPr>
      <w:keepNext/>
      <w:spacing w:after="0" w:line="640" w:lineRule="atLeast"/>
      <w:jc w:val="lowKashida"/>
      <w:outlineLvl w:val="6"/>
    </w:pPr>
    <w:rPr>
      <w:rFonts w:ascii="Times New Roman" w:eastAsia="Times New Roman" w:hAnsi="Times New Roman" w:cs="Yagut"/>
      <w:noProof/>
      <w:sz w:val="28"/>
      <w:szCs w:val="32"/>
    </w:rPr>
  </w:style>
  <w:style w:type="paragraph" w:styleId="Heading8">
    <w:name w:val="heading 8"/>
    <w:basedOn w:val="Normal"/>
    <w:next w:val="Normal"/>
    <w:link w:val="Heading8Char"/>
    <w:qFormat/>
    <w:rsid w:val="002130AD"/>
    <w:pPr>
      <w:keepNext/>
      <w:bidi/>
      <w:spacing w:after="0" w:line="640" w:lineRule="atLeast"/>
      <w:ind w:left="-1" w:firstLine="567"/>
      <w:jc w:val="both"/>
      <w:outlineLvl w:val="7"/>
    </w:pPr>
    <w:rPr>
      <w:rFonts w:ascii="Times New Roman" w:eastAsia="Times New Roman" w:hAnsi="Times New Roman" w:cs="Yagut"/>
      <w:b/>
      <w:bCs/>
      <w:noProof/>
      <w:sz w:val="24"/>
      <w:szCs w:val="28"/>
    </w:rPr>
  </w:style>
  <w:style w:type="paragraph" w:styleId="Heading9">
    <w:name w:val="heading 9"/>
    <w:basedOn w:val="Normal"/>
    <w:next w:val="Normal"/>
    <w:link w:val="Heading9Char"/>
    <w:qFormat/>
    <w:rsid w:val="002130AD"/>
    <w:pPr>
      <w:keepNext/>
      <w:bidi/>
      <w:spacing w:after="0" w:line="640" w:lineRule="atLeast"/>
      <w:ind w:firstLine="567"/>
      <w:jc w:val="both"/>
      <w:outlineLvl w:val="8"/>
    </w:pPr>
    <w:rPr>
      <w:rFonts w:ascii="Times New Roman" w:eastAsia="Times New Roman" w:hAnsi="Times New Roman" w:cs="Yagut"/>
      <w:i/>
      <w:iCs/>
      <w:noProof/>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D21"/>
  </w:style>
  <w:style w:type="paragraph" w:styleId="Footer">
    <w:name w:val="footer"/>
    <w:basedOn w:val="Normal"/>
    <w:link w:val="FooterChar"/>
    <w:unhideWhenUsed/>
    <w:rsid w:val="00AB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D21"/>
  </w:style>
  <w:style w:type="table" w:styleId="TableGrid">
    <w:name w:val="Table Grid"/>
    <w:basedOn w:val="TableNormal"/>
    <w:uiPriority w:val="59"/>
    <w:rsid w:val="00554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3D2A70"/>
    <w:pPr>
      <w:spacing w:after="0" w:line="240" w:lineRule="auto"/>
    </w:pPr>
    <w:rPr>
      <w:rFonts w:cs="Times New Roman"/>
      <w:sz w:val="20"/>
      <w:szCs w:val="20"/>
      <w:lang w:bidi="fa-IR"/>
    </w:rPr>
  </w:style>
  <w:style w:type="character" w:customStyle="1" w:styleId="FootnoteTextChar">
    <w:name w:val="Footnote Text Char"/>
    <w:link w:val="FootnoteText"/>
    <w:uiPriority w:val="99"/>
    <w:semiHidden/>
    <w:rsid w:val="003D2A70"/>
    <w:rPr>
      <w:sz w:val="20"/>
      <w:szCs w:val="20"/>
    </w:rPr>
  </w:style>
  <w:style w:type="character" w:styleId="FootnoteReference">
    <w:name w:val="footnote reference"/>
    <w:semiHidden/>
    <w:unhideWhenUsed/>
    <w:rsid w:val="003D2A70"/>
    <w:rPr>
      <w:vertAlign w:val="superscript"/>
    </w:rPr>
  </w:style>
  <w:style w:type="paragraph" w:styleId="BalloonText">
    <w:name w:val="Balloon Text"/>
    <w:basedOn w:val="Normal"/>
    <w:link w:val="BalloonTextChar"/>
    <w:uiPriority w:val="99"/>
    <w:semiHidden/>
    <w:unhideWhenUsed/>
    <w:rsid w:val="006A420D"/>
    <w:pPr>
      <w:spacing w:after="0" w:line="240" w:lineRule="auto"/>
    </w:pPr>
    <w:rPr>
      <w:rFonts w:ascii="Tahoma" w:hAnsi="Tahoma" w:cs="Times New Roman"/>
      <w:sz w:val="16"/>
      <w:szCs w:val="16"/>
      <w:lang w:bidi="fa-IR"/>
    </w:rPr>
  </w:style>
  <w:style w:type="character" w:customStyle="1" w:styleId="BalloonTextChar">
    <w:name w:val="Balloon Text Char"/>
    <w:link w:val="BalloonText"/>
    <w:uiPriority w:val="99"/>
    <w:semiHidden/>
    <w:rsid w:val="006A420D"/>
    <w:rPr>
      <w:rFonts w:ascii="Tahoma" w:hAnsi="Tahoma" w:cs="Tahoma"/>
      <w:sz w:val="16"/>
      <w:szCs w:val="16"/>
    </w:rPr>
  </w:style>
  <w:style w:type="character" w:styleId="PlaceholderText">
    <w:name w:val="Placeholder Text"/>
    <w:uiPriority w:val="99"/>
    <w:semiHidden/>
    <w:rsid w:val="006F602D"/>
    <w:rPr>
      <w:color w:val="808080"/>
    </w:rPr>
  </w:style>
  <w:style w:type="paragraph" w:styleId="ListParagraph">
    <w:name w:val="List Paragraph"/>
    <w:basedOn w:val="Normal"/>
    <w:uiPriority w:val="34"/>
    <w:qFormat/>
    <w:rsid w:val="006F602D"/>
    <w:pPr>
      <w:ind w:left="720"/>
      <w:contextualSpacing/>
    </w:pPr>
  </w:style>
  <w:style w:type="paragraph" w:styleId="NormalWeb">
    <w:name w:val="Normal (Web)"/>
    <w:basedOn w:val="Normal"/>
    <w:uiPriority w:val="99"/>
    <w:semiHidden/>
    <w:unhideWhenUsed/>
    <w:rsid w:val="004D45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57F"/>
    <w:rPr>
      <w:b/>
      <w:bCs/>
    </w:rPr>
  </w:style>
  <w:style w:type="character" w:customStyle="1" w:styleId="texthochgestellt">
    <w:name w:val="texthochgestellt"/>
    <w:basedOn w:val="DefaultParagraphFont"/>
    <w:rsid w:val="004D457F"/>
  </w:style>
  <w:style w:type="character" w:customStyle="1" w:styleId="apple-converted-space">
    <w:name w:val="apple-converted-space"/>
    <w:basedOn w:val="DefaultParagraphFont"/>
    <w:rsid w:val="005A7F7E"/>
  </w:style>
  <w:style w:type="numbering" w:customStyle="1" w:styleId="NoList1">
    <w:name w:val="No List1"/>
    <w:next w:val="NoList"/>
    <w:semiHidden/>
    <w:rsid w:val="00D52460"/>
  </w:style>
  <w:style w:type="table" w:customStyle="1" w:styleId="TableGrid1">
    <w:name w:val="Table Grid1"/>
    <w:basedOn w:val="TableNormal"/>
    <w:next w:val="TableGrid"/>
    <w:rsid w:val="00D52460"/>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D70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130AD"/>
    <w:rPr>
      <w:rFonts w:ascii="Arial" w:eastAsia="Times New Roman" w:hAnsi="Arial" w:cs="Zar"/>
      <w:b/>
      <w:bCs/>
      <w:noProof/>
      <w:kern w:val="32"/>
      <w:sz w:val="32"/>
      <w:szCs w:val="28"/>
      <w:lang w:bidi="ar-SA"/>
    </w:rPr>
  </w:style>
  <w:style w:type="character" w:customStyle="1" w:styleId="Heading2Char">
    <w:name w:val="Heading 2 Char"/>
    <w:basedOn w:val="DefaultParagraphFont"/>
    <w:link w:val="Heading2"/>
    <w:rsid w:val="002130AD"/>
    <w:rPr>
      <w:rFonts w:ascii="Arial" w:eastAsia="Times New Roman" w:hAnsi="Arial" w:cs="Zar"/>
      <w:b/>
      <w:bCs/>
      <w:i/>
      <w:noProof/>
      <w:szCs w:val="24"/>
      <w:lang w:bidi="ar-SA"/>
    </w:rPr>
  </w:style>
  <w:style w:type="character" w:customStyle="1" w:styleId="Heading3Char">
    <w:name w:val="Heading 3 Char"/>
    <w:basedOn w:val="DefaultParagraphFont"/>
    <w:link w:val="Heading3"/>
    <w:rsid w:val="002130AD"/>
    <w:rPr>
      <w:rFonts w:ascii="Times New Roman" w:eastAsia="Times New Roman" w:hAnsi="Times New Roman" w:cs="Yagut"/>
      <w:b/>
      <w:bCs/>
      <w:noProof/>
      <w:sz w:val="24"/>
      <w:szCs w:val="24"/>
      <w:lang w:bidi="ar-SA"/>
    </w:rPr>
  </w:style>
  <w:style w:type="character" w:customStyle="1" w:styleId="Heading4Char">
    <w:name w:val="Heading 4 Char"/>
    <w:basedOn w:val="DefaultParagraphFont"/>
    <w:link w:val="Heading4"/>
    <w:rsid w:val="002130AD"/>
    <w:rPr>
      <w:rFonts w:ascii="Times New Roman" w:eastAsia="Times New Roman" w:hAnsi="Times New Roman" w:cs="Titr"/>
      <w:noProof/>
      <w:sz w:val="58"/>
      <w:szCs w:val="60"/>
      <w:lang w:bidi="ar-SA"/>
    </w:rPr>
  </w:style>
  <w:style w:type="character" w:customStyle="1" w:styleId="Heading5Char">
    <w:name w:val="Heading 5 Char"/>
    <w:basedOn w:val="DefaultParagraphFont"/>
    <w:link w:val="Heading5"/>
    <w:rsid w:val="002130AD"/>
    <w:rPr>
      <w:rFonts w:ascii="Times New Roman" w:eastAsia="Times New Roman" w:hAnsi="Times New Roman" w:cs="Yagut"/>
      <w:noProof/>
      <w:sz w:val="28"/>
      <w:szCs w:val="28"/>
      <w:lang w:bidi="ar-SA"/>
    </w:rPr>
  </w:style>
  <w:style w:type="character" w:customStyle="1" w:styleId="Heading6Char">
    <w:name w:val="Heading 6 Char"/>
    <w:basedOn w:val="DefaultParagraphFont"/>
    <w:link w:val="Heading6"/>
    <w:rsid w:val="002130AD"/>
    <w:rPr>
      <w:rFonts w:ascii="Times New Roman" w:eastAsia="Times New Roman" w:hAnsi="Times New Roman" w:cs="Yagut"/>
      <w:noProof/>
      <w:sz w:val="28"/>
      <w:szCs w:val="28"/>
      <w:lang w:bidi="ar-SA"/>
    </w:rPr>
  </w:style>
  <w:style w:type="character" w:customStyle="1" w:styleId="Heading7Char">
    <w:name w:val="Heading 7 Char"/>
    <w:basedOn w:val="DefaultParagraphFont"/>
    <w:link w:val="Heading7"/>
    <w:rsid w:val="002130AD"/>
    <w:rPr>
      <w:rFonts w:ascii="Times New Roman" w:eastAsia="Times New Roman" w:hAnsi="Times New Roman" w:cs="Yagut"/>
      <w:noProof/>
      <w:sz w:val="28"/>
      <w:szCs w:val="32"/>
      <w:lang w:bidi="ar-SA"/>
    </w:rPr>
  </w:style>
  <w:style w:type="character" w:customStyle="1" w:styleId="Heading8Char">
    <w:name w:val="Heading 8 Char"/>
    <w:basedOn w:val="DefaultParagraphFont"/>
    <w:link w:val="Heading8"/>
    <w:rsid w:val="002130AD"/>
    <w:rPr>
      <w:rFonts w:ascii="Times New Roman" w:eastAsia="Times New Roman" w:hAnsi="Times New Roman" w:cs="Yagut"/>
      <w:b/>
      <w:bCs/>
      <w:noProof/>
      <w:sz w:val="24"/>
      <w:szCs w:val="28"/>
      <w:lang w:bidi="ar-SA"/>
    </w:rPr>
  </w:style>
  <w:style w:type="character" w:customStyle="1" w:styleId="Heading9Char">
    <w:name w:val="Heading 9 Char"/>
    <w:basedOn w:val="DefaultParagraphFont"/>
    <w:link w:val="Heading9"/>
    <w:rsid w:val="002130AD"/>
    <w:rPr>
      <w:rFonts w:ascii="Times New Roman" w:eastAsia="Times New Roman" w:hAnsi="Times New Roman" w:cs="Yagut"/>
      <w:i/>
      <w:iCs/>
      <w:noProof/>
      <w:sz w:val="24"/>
      <w:szCs w:val="28"/>
      <w:u w:val="single"/>
      <w:lang w:bidi="ar-SA"/>
    </w:rPr>
  </w:style>
  <w:style w:type="numbering" w:customStyle="1" w:styleId="NoList2">
    <w:name w:val="No List2"/>
    <w:next w:val="NoList"/>
    <w:semiHidden/>
    <w:rsid w:val="002130AD"/>
  </w:style>
  <w:style w:type="paragraph" w:styleId="BodyTextIndent">
    <w:name w:val="Body Text Indent"/>
    <w:basedOn w:val="Normal"/>
    <w:link w:val="BodyTextIndentChar"/>
    <w:rsid w:val="002130AD"/>
    <w:pPr>
      <w:bidi/>
      <w:spacing w:after="0" w:line="640" w:lineRule="atLeast"/>
      <w:ind w:firstLine="567"/>
      <w:jc w:val="both"/>
    </w:pPr>
    <w:rPr>
      <w:rFonts w:ascii="Times New Roman" w:eastAsia="Times New Roman" w:hAnsi="Times New Roman" w:cs="Yagut"/>
      <w:noProof/>
      <w:sz w:val="24"/>
      <w:szCs w:val="28"/>
    </w:rPr>
  </w:style>
  <w:style w:type="character" w:customStyle="1" w:styleId="BodyTextIndentChar">
    <w:name w:val="Body Text Indent Char"/>
    <w:basedOn w:val="DefaultParagraphFont"/>
    <w:link w:val="BodyTextIndent"/>
    <w:rsid w:val="002130AD"/>
    <w:rPr>
      <w:rFonts w:ascii="Times New Roman" w:eastAsia="Times New Roman" w:hAnsi="Times New Roman" w:cs="Yagut"/>
      <w:noProof/>
      <w:sz w:val="24"/>
      <w:szCs w:val="28"/>
      <w:lang w:bidi="ar-SA"/>
    </w:rPr>
  </w:style>
  <w:style w:type="paragraph" w:styleId="BodyTextIndent2">
    <w:name w:val="Body Text Indent 2"/>
    <w:basedOn w:val="Normal"/>
    <w:link w:val="BodyTextIndent2Char"/>
    <w:rsid w:val="002130AD"/>
    <w:pPr>
      <w:bidi/>
      <w:spacing w:after="0" w:line="640" w:lineRule="atLeast"/>
      <w:ind w:left="-1" w:firstLine="567"/>
      <w:jc w:val="both"/>
    </w:pPr>
    <w:rPr>
      <w:rFonts w:ascii="Times New Roman" w:eastAsia="Times New Roman" w:hAnsi="Times New Roman" w:cs="Yagut"/>
      <w:noProof/>
      <w:sz w:val="24"/>
      <w:szCs w:val="28"/>
    </w:rPr>
  </w:style>
  <w:style w:type="character" w:customStyle="1" w:styleId="BodyTextIndent2Char">
    <w:name w:val="Body Text Indent 2 Char"/>
    <w:basedOn w:val="DefaultParagraphFont"/>
    <w:link w:val="BodyTextIndent2"/>
    <w:rsid w:val="002130AD"/>
    <w:rPr>
      <w:rFonts w:ascii="Times New Roman" w:eastAsia="Times New Roman" w:hAnsi="Times New Roman" w:cs="Yagut"/>
      <w:noProof/>
      <w:sz w:val="24"/>
      <w:szCs w:val="28"/>
      <w:lang w:bidi="ar-SA"/>
    </w:rPr>
  </w:style>
  <w:style w:type="paragraph" w:styleId="BodyTextIndent3">
    <w:name w:val="Body Text Indent 3"/>
    <w:basedOn w:val="Normal"/>
    <w:link w:val="BodyTextIndent3Char"/>
    <w:rsid w:val="002130AD"/>
    <w:pPr>
      <w:bidi/>
      <w:spacing w:after="0" w:line="640" w:lineRule="atLeast"/>
      <w:ind w:left="-1" w:firstLine="567"/>
      <w:jc w:val="both"/>
    </w:pPr>
    <w:rPr>
      <w:rFonts w:ascii="Times New Roman" w:eastAsia="Times New Roman" w:hAnsi="Times New Roman" w:cs="Yagut"/>
      <w:noProof/>
      <w:sz w:val="24"/>
      <w:szCs w:val="28"/>
    </w:rPr>
  </w:style>
  <w:style w:type="character" w:customStyle="1" w:styleId="BodyTextIndent3Char">
    <w:name w:val="Body Text Indent 3 Char"/>
    <w:basedOn w:val="DefaultParagraphFont"/>
    <w:link w:val="BodyTextIndent3"/>
    <w:rsid w:val="002130AD"/>
    <w:rPr>
      <w:rFonts w:ascii="Times New Roman" w:eastAsia="Times New Roman" w:hAnsi="Times New Roman" w:cs="Yagut"/>
      <w:noProof/>
      <w:sz w:val="24"/>
      <w:szCs w:val="28"/>
      <w:lang w:bidi="ar-SA"/>
    </w:rPr>
  </w:style>
  <w:style w:type="character" w:styleId="PageNumber">
    <w:name w:val="page number"/>
    <w:basedOn w:val="DefaultParagraphFont"/>
    <w:rsid w:val="002130AD"/>
  </w:style>
  <w:style w:type="character" w:styleId="Hyperlink">
    <w:name w:val="Hyperlink"/>
    <w:basedOn w:val="DefaultParagraphFont"/>
    <w:rsid w:val="002130AD"/>
    <w:rPr>
      <w:color w:val="0000FF"/>
      <w:u w:val="single"/>
    </w:rPr>
  </w:style>
  <w:style w:type="paragraph" w:styleId="EndnoteText">
    <w:name w:val="endnote text"/>
    <w:basedOn w:val="Normal"/>
    <w:link w:val="EndnoteTextChar"/>
    <w:semiHidden/>
    <w:rsid w:val="002130AD"/>
    <w:pPr>
      <w:bidi/>
      <w:spacing w:after="0" w:line="640" w:lineRule="atLeast"/>
      <w:ind w:firstLine="567"/>
      <w:jc w:val="lowKashida"/>
    </w:pPr>
    <w:rPr>
      <w:rFonts w:ascii="Times New Roman" w:eastAsia="Times New Roman" w:hAnsi="Times New Roman" w:cs="Yagut"/>
      <w:noProof/>
      <w:sz w:val="20"/>
      <w:szCs w:val="20"/>
    </w:rPr>
  </w:style>
  <w:style w:type="character" w:customStyle="1" w:styleId="EndnoteTextChar">
    <w:name w:val="Endnote Text Char"/>
    <w:basedOn w:val="DefaultParagraphFont"/>
    <w:link w:val="EndnoteText"/>
    <w:semiHidden/>
    <w:rsid w:val="002130AD"/>
    <w:rPr>
      <w:rFonts w:ascii="Times New Roman" w:eastAsia="Times New Roman" w:hAnsi="Times New Roman" w:cs="Yagut"/>
      <w:noProof/>
      <w:lang w:bidi="ar-SA"/>
    </w:rPr>
  </w:style>
  <w:style w:type="character" w:styleId="EndnoteReference">
    <w:name w:val="endnote reference"/>
    <w:basedOn w:val="DefaultParagraphFont"/>
    <w:semiHidden/>
    <w:rsid w:val="002130AD"/>
    <w:rPr>
      <w:vertAlign w:val="superscript"/>
    </w:rPr>
  </w:style>
  <w:style w:type="paragraph" w:customStyle="1" w:styleId="NormalComplexYagut">
    <w:name w:val="Normal + (Complex) Yagut"/>
    <w:aliases w:val="14 pt,Justify Low,First line:  0.3&quot;,Right-to-left"/>
    <w:basedOn w:val="Normal"/>
    <w:link w:val="NormalComplexYagutChar"/>
    <w:rsid w:val="002130AD"/>
    <w:pPr>
      <w:bidi/>
      <w:spacing w:after="0" w:line="240" w:lineRule="auto"/>
      <w:ind w:firstLine="567"/>
      <w:jc w:val="both"/>
    </w:pPr>
    <w:rPr>
      <w:rFonts w:ascii="Times New Roman" w:eastAsia="Times New Roman" w:hAnsi="Times New Roman" w:cs="Yagut"/>
      <w:noProof/>
      <w:sz w:val="24"/>
      <w:szCs w:val="28"/>
    </w:rPr>
  </w:style>
  <w:style w:type="character" w:customStyle="1" w:styleId="NormalComplexYagutChar">
    <w:name w:val="Normal + (Complex) Yagut Char"/>
    <w:aliases w:val="14 pt Char,Justify Low Char,First line:  0.3&quot; Char,Right-to-left Char"/>
    <w:basedOn w:val="DefaultParagraphFont"/>
    <w:link w:val="NormalComplexYagut"/>
    <w:rsid w:val="002130AD"/>
    <w:rPr>
      <w:rFonts w:ascii="Times New Roman" w:eastAsia="Times New Roman" w:hAnsi="Times New Roman" w:cs="Yagut"/>
      <w:noProof/>
      <w:sz w:val="24"/>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35"/>
    <w:pPr>
      <w:spacing w:after="200" w:line="276" w:lineRule="auto"/>
    </w:pPr>
    <w:rPr>
      <w:sz w:val="22"/>
      <w:szCs w:val="22"/>
      <w:lang w:bidi="ar-SA"/>
    </w:rPr>
  </w:style>
  <w:style w:type="paragraph" w:styleId="Heading1">
    <w:name w:val="heading 1"/>
    <w:basedOn w:val="Normal"/>
    <w:next w:val="Normal"/>
    <w:link w:val="Heading1Char"/>
    <w:qFormat/>
    <w:rsid w:val="002130AD"/>
    <w:pPr>
      <w:keepNext/>
      <w:bidi/>
      <w:spacing w:before="240" w:after="60" w:line="640" w:lineRule="atLeast"/>
      <w:jc w:val="both"/>
      <w:outlineLvl w:val="0"/>
    </w:pPr>
    <w:rPr>
      <w:rFonts w:ascii="Arial" w:eastAsia="Times New Roman" w:hAnsi="Arial" w:cs="Zar"/>
      <w:b/>
      <w:bCs/>
      <w:noProof/>
      <w:kern w:val="32"/>
      <w:sz w:val="32"/>
      <w:szCs w:val="28"/>
    </w:rPr>
  </w:style>
  <w:style w:type="paragraph" w:styleId="Heading2">
    <w:name w:val="heading 2"/>
    <w:basedOn w:val="Normal"/>
    <w:next w:val="Normal"/>
    <w:link w:val="Heading2Char"/>
    <w:qFormat/>
    <w:rsid w:val="002130AD"/>
    <w:pPr>
      <w:keepNext/>
      <w:bidi/>
      <w:spacing w:before="240" w:after="60" w:line="640" w:lineRule="atLeast"/>
      <w:jc w:val="both"/>
      <w:outlineLvl w:val="1"/>
    </w:pPr>
    <w:rPr>
      <w:rFonts w:ascii="Arial" w:eastAsia="Times New Roman" w:hAnsi="Arial" w:cs="Zar"/>
      <w:b/>
      <w:bCs/>
      <w:i/>
      <w:noProof/>
      <w:sz w:val="20"/>
      <w:szCs w:val="24"/>
    </w:rPr>
  </w:style>
  <w:style w:type="paragraph" w:styleId="Heading3">
    <w:name w:val="heading 3"/>
    <w:basedOn w:val="Normal"/>
    <w:next w:val="Normal"/>
    <w:link w:val="Heading3Char"/>
    <w:qFormat/>
    <w:rsid w:val="002130AD"/>
    <w:pPr>
      <w:keepNext/>
      <w:bidi/>
      <w:spacing w:after="0" w:line="640" w:lineRule="atLeast"/>
      <w:jc w:val="center"/>
      <w:outlineLvl w:val="2"/>
    </w:pPr>
    <w:rPr>
      <w:rFonts w:ascii="Times New Roman" w:eastAsia="Times New Roman" w:hAnsi="Times New Roman" w:cs="Yagut"/>
      <w:b/>
      <w:bCs/>
      <w:noProof/>
      <w:sz w:val="24"/>
      <w:szCs w:val="24"/>
    </w:rPr>
  </w:style>
  <w:style w:type="paragraph" w:styleId="Heading4">
    <w:name w:val="heading 4"/>
    <w:basedOn w:val="Normal"/>
    <w:next w:val="Normal"/>
    <w:link w:val="Heading4Char"/>
    <w:qFormat/>
    <w:rsid w:val="002130AD"/>
    <w:pPr>
      <w:keepNext/>
      <w:bidi/>
      <w:spacing w:after="0" w:line="640" w:lineRule="atLeast"/>
      <w:ind w:firstLine="567"/>
      <w:jc w:val="center"/>
      <w:outlineLvl w:val="3"/>
    </w:pPr>
    <w:rPr>
      <w:rFonts w:ascii="Times New Roman" w:eastAsia="Times New Roman" w:hAnsi="Times New Roman" w:cs="Titr"/>
      <w:noProof/>
      <w:sz w:val="58"/>
      <w:szCs w:val="60"/>
    </w:rPr>
  </w:style>
  <w:style w:type="paragraph" w:styleId="Heading5">
    <w:name w:val="heading 5"/>
    <w:basedOn w:val="Normal"/>
    <w:next w:val="Normal"/>
    <w:link w:val="Heading5Char"/>
    <w:qFormat/>
    <w:rsid w:val="002130AD"/>
    <w:pPr>
      <w:keepNext/>
      <w:bidi/>
      <w:spacing w:after="0" w:line="640" w:lineRule="atLeast"/>
      <w:jc w:val="center"/>
      <w:outlineLvl w:val="4"/>
    </w:pPr>
    <w:rPr>
      <w:rFonts w:ascii="Times New Roman" w:eastAsia="Times New Roman" w:hAnsi="Times New Roman" w:cs="Yagut"/>
      <w:noProof/>
      <w:sz w:val="28"/>
      <w:szCs w:val="28"/>
    </w:rPr>
  </w:style>
  <w:style w:type="paragraph" w:styleId="Heading6">
    <w:name w:val="heading 6"/>
    <w:basedOn w:val="Normal"/>
    <w:next w:val="Normal"/>
    <w:link w:val="Heading6Char"/>
    <w:qFormat/>
    <w:rsid w:val="002130AD"/>
    <w:pPr>
      <w:keepNext/>
      <w:spacing w:after="0" w:line="640" w:lineRule="atLeast"/>
      <w:jc w:val="lowKashida"/>
      <w:outlineLvl w:val="5"/>
    </w:pPr>
    <w:rPr>
      <w:rFonts w:ascii="Times New Roman" w:eastAsia="Times New Roman" w:hAnsi="Times New Roman" w:cs="Yagut"/>
      <w:noProof/>
      <w:sz w:val="28"/>
      <w:szCs w:val="28"/>
    </w:rPr>
  </w:style>
  <w:style w:type="paragraph" w:styleId="Heading7">
    <w:name w:val="heading 7"/>
    <w:basedOn w:val="Normal"/>
    <w:next w:val="Normal"/>
    <w:link w:val="Heading7Char"/>
    <w:qFormat/>
    <w:rsid w:val="002130AD"/>
    <w:pPr>
      <w:keepNext/>
      <w:spacing w:after="0" w:line="640" w:lineRule="atLeast"/>
      <w:jc w:val="lowKashida"/>
      <w:outlineLvl w:val="6"/>
    </w:pPr>
    <w:rPr>
      <w:rFonts w:ascii="Times New Roman" w:eastAsia="Times New Roman" w:hAnsi="Times New Roman" w:cs="Yagut"/>
      <w:noProof/>
      <w:sz w:val="28"/>
      <w:szCs w:val="32"/>
    </w:rPr>
  </w:style>
  <w:style w:type="paragraph" w:styleId="Heading8">
    <w:name w:val="heading 8"/>
    <w:basedOn w:val="Normal"/>
    <w:next w:val="Normal"/>
    <w:link w:val="Heading8Char"/>
    <w:qFormat/>
    <w:rsid w:val="002130AD"/>
    <w:pPr>
      <w:keepNext/>
      <w:bidi/>
      <w:spacing w:after="0" w:line="640" w:lineRule="atLeast"/>
      <w:ind w:left="-1" w:firstLine="567"/>
      <w:jc w:val="both"/>
      <w:outlineLvl w:val="7"/>
    </w:pPr>
    <w:rPr>
      <w:rFonts w:ascii="Times New Roman" w:eastAsia="Times New Roman" w:hAnsi="Times New Roman" w:cs="Yagut"/>
      <w:b/>
      <w:bCs/>
      <w:noProof/>
      <w:sz w:val="24"/>
      <w:szCs w:val="28"/>
    </w:rPr>
  </w:style>
  <w:style w:type="paragraph" w:styleId="Heading9">
    <w:name w:val="heading 9"/>
    <w:basedOn w:val="Normal"/>
    <w:next w:val="Normal"/>
    <w:link w:val="Heading9Char"/>
    <w:qFormat/>
    <w:rsid w:val="002130AD"/>
    <w:pPr>
      <w:keepNext/>
      <w:bidi/>
      <w:spacing w:after="0" w:line="640" w:lineRule="atLeast"/>
      <w:ind w:firstLine="567"/>
      <w:jc w:val="both"/>
      <w:outlineLvl w:val="8"/>
    </w:pPr>
    <w:rPr>
      <w:rFonts w:ascii="Times New Roman" w:eastAsia="Times New Roman" w:hAnsi="Times New Roman" w:cs="Yagut"/>
      <w:i/>
      <w:iCs/>
      <w:noProof/>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D21"/>
  </w:style>
  <w:style w:type="paragraph" w:styleId="Footer">
    <w:name w:val="footer"/>
    <w:basedOn w:val="Normal"/>
    <w:link w:val="FooterChar"/>
    <w:unhideWhenUsed/>
    <w:rsid w:val="00AB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D21"/>
  </w:style>
  <w:style w:type="table" w:styleId="TableGrid">
    <w:name w:val="Table Grid"/>
    <w:basedOn w:val="TableNormal"/>
    <w:uiPriority w:val="59"/>
    <w:rsid w:val="00554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3D2A70"/>
    <w:pPr>
      <w:spacing w:after="0" w:line="240" w:lineRule="auto"/>
    </w:pPr>
    <w:rPr>
      <w:rFonts w:cs="Times New Roman"/>
      <w:sz w:val="20"/>
      <w:szCs w:val="20"/>
      <w:lang w:bidi="fa-IR"/>
    </w:rPr>
  </w:style>
  <w:style w:type="character" w:customStyle="1" w:styleId="FootnoteTextChar">
    <w:name w:val="Footnote Text Char"/>
    <w:link w:val="FootnoteText"/>
    <w:uiPriority w:val="99"/>
    <w:semiHidden/>
    <w:rsid w:val="003D2A70"/>
    <w:rPr>
      <w:sz w:val="20"/>
      <w:szCs w:val="20"/>
    </w:rPr>
  </w:style>
  <w:style w:type="character" w:styleId="FootnoteReference">
    <w:name w:val="footnote reference"/>
    <w:semiHidden/>
    <w:unhideWhenUsed/>
    <w:rsid w:val="003D2A70"/>
    <w:rPr>
      <w:vertAlign w:val="superscript"/>
    </w:rPr>
  </w:style>
  <w:style w:type="paragraph" w:styleId="BalloonText">
    <w:name w:val="Balloon Text"/>
    <w:basedOn w:val="Normal"/>
    <w:link w:val="BalloonTextChar"/>
    <w:uiPriority w:val="99"/>
    <w:semiHidden/>
    <w:unhideWhenUsed/>
    <w:rsid w:val="006A420D"/>
    <w:pPr>
      <w:spacing w:after="0" w:line="240" w:lineRule="auto"/>
    </w:pPr>
    <w:rPr>
      <w:rFonts w:ascii="Tahoma" w:hAnsi="Tahoma" w:cs="Times New Roman"/>
      <w:sz w:val="16"/>
      <w:szCs w:val="16"/>
      <w:lang w:bidi="fa-IR"/>
    </w:rPr>
  </w:style>
  <w:style w:type="character" w:customStyle="1" w:styleId="BalloonTextChar">
    <w:name w:val="Balloon Text Char"/>
    <w:link w:val="BalloonText"/>
    <w:uiPriority w:val="99"/>
    <w:semiHidden/>
    <w:rsid w:val="006A420D"/>
    <w:rPr>
      <w:rFonts w:ascii="Tahoma" w:hAnsi="Tahoma" w:cs="Tahoma"/>
      <w:sz w:val="16"/>
      <w:szCs w:val="16"/>
    </w:rPr>
  </w:style>
  <w:style w:type="character" w:styleId="PlaceholderText">
    <w:name w:val="Placeholder Text"/>
    <w:uiPriority w:val="99"/>
    <w:semiHidden/>
    <w:rsid w:val="006F602D"/>
    <w:rPr>
      <w:color w:val="808080"/>
    </w:rPr>
  </w:style>
  <w:style w:type="paragraph" w:styleId="ListParagraph">
    <w:name w:val="List Paragraph"/>
    <w:basedOn w:val="Normal"/>
    <w:uiPriority w:val="34"/>
    <w:qFormat/>
    <w:rsid w:val="006F602D"/>
    <w:pPr>
      <w:ind w:left="720"/>
      <w:contextualSpacing/>
    </w:pPr>
  </w:style>
  <w:style w:type="paragraph" w:styleId="NormalWeb">
    <w:name w:val="Normal (Web)"/>
    <w:basedOn w:val="Normal"/>
    <w:uiPriority w:val="99"/>
    <w:semiHidden/>
    <w:unhideWhenUsed/>
    <w:rsid w:val="004D45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57F"/>
    <w:rPr>
      <w:b/>
      <w:bCs/>
    </w:rPr>
  </w:style>
  <w:style w:type="character" w:customStyle="1" w:styleId="texthochgestellt">
    <w:name w:val="texthochgestellt"/>
    <w:basedOn w:val="DefaultParagraphFont"/>
    <w:rsid w:val="004D457F"/>
  </w:style>
  <w:style w:type="character" w:customStyle="1" w:styleId="apple-converted-space">
    <w:name w:val="apple-converted-space"/>
    <w:basedOn w:val="DefaultParagraphFont"/>
    <w:rsid w:val="005A7F7E"/>
  </w:style>
  <w:style w:type="numbering" w:customStyle="1" w:styleId="NoList1">
    <w:name w:val="No List1"/>
    <w:next w:val="NoList"/>
    <w:semiHidden/>
    <w:rsid w:val="00D52460"/>
  </w:style>
  <w:style w:type="table" w:customStyle="1" w:styleId="TableGrid1">
    <w:name w:val="Table Grid1"/>
    <w:basedOn w:val="TableNormal"/>
    <w:next w:val="TableGrid"/>
    <w:rsid w:val="00D52460"/>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D70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130AD"/>
    <w:rPr>
      <w:rFonts w:ascii="Arial" w:eastAsia="Times New Roman" w:hAnsi="Arial" w:cs="Zar"/>
      <w:b/>
      <w:bCs/>
      <w:noProof/>
      <w:kern w:val="32"/>
      <w:sz w:val="32"/>
      <w:szCs w:val="28"/>
      <w:lang w:bidi="ar-SA"/>
    </w:rPr>
  </w:style>
  <w:style w:type="character" w:customStyle="1" w:styleId="Heading2Char">
    <w:name w:val="Heading 2 Char"/>
    <w:basedOn w:val="DefaultParagraphFont"/>
    <w:link w:val="Heading2"/>
    <w:rsid w:val="002130AD"/>
    <w:rPr>
      <w:rFonts w:ascii="Arial" w:eastAsia="Times New Roman" w:hAnsi="Arial" w:cs="Zar"/>
      <w:b/>
      <w:bCs/>
      <w:i/>
      <w:noProof/>
      <w:szCs w:val="24"/>
      <w:lang w:bidi="ar-SA"/>
    </w:rPr>
  </w:style>
  <w:style w:type="character" w:customStyle="1" w:styleId="Heading3Char">
    <w:name w:val="Heading 3 Char"/>
    <w:basedOn w:val="DefaultParagraphFont"/>
    <w:link w:val="Heading3"/>
    <w:rsid w:val="002130AD"/>
    <w:rPr>
      <w:rFonts w:ascii="Times New Roman" w:eastAsia="Times New Roman" w:hAnsi="Times New Roman" w:cs="Yagut"/>
      <w:b/>
      <w:bCs/>
      <w:noProof/>
      <w:sz w:val="24"/>
      <w:szCs w:val="24"/>
      <w:lang w:bidi="ar-SA"/>
    </w:rPr>
  </w:style>
  <w:style w:type="character" w:customStyle="1" w:styleId="Heading4Char">
    <w:name w:val="Heading 4 Char"/>
    <w:basedOn w:val="DefaultParagraphFont"/>
    <w:link w:val="Heading4"/>
    <w:rsid w:val="002130AD"/>
    <w:rPr>
      <w:rFonts w:ascii="Times New Roman" w:eastAsia="Times New Roman" w:hAnsi="Times New Roman" w:cs="Titr"/>
      <w:noProof/>
      <w:sz w:val="58"/>
      <w:szCs w:val="60"/>
      <w:lang w:bidi="ar-SA"/>
    </w:rPr>
  </w:style>
  <w:style w:type="character" w:customStyle="1" w:styleId="Heading5Char">
    <w:name w:val="Heading 5 Char"/>
    <w:basedOn w:val="DefaultParagraphFont"/>
    <w:link w:val="Heading5"/>
    <w:rsid w:val="002130AD"/>
    <w:rPr>
      <w:rFonts w:ascii="Times New Roman" w:eastAsia="Times New Roman" w:hAnsi="Times New Roman" w:cs="Yagut"/>
      <w:noProof/>
      <w:sz w:val="28"/>
      <w:szCs w:val="28"/>
      <w:lang w:bidi="ar-SA"/>
    </w:rPr>
  </w:style>
  <w:style w:type="character" w:customStyle="1" w:styleId="Heading6Char">
    <w:name w:val="Heading 6 Char"/>
    <w:basedOn w:val="DefaultParagraphFont"/>
    <w:link w:val="Heading6"/>
    <w:rsid w:val="002130AD"/>
    <w:rPr>
      <w:rFonts w:ascii="Times New Roman" w:eastAsia="Times New Roman" w:hAnsi="Times New Roman" w:cs="Yagut"/>
      <w:noProof/>
      <w:sz w:val="28"/>
      <w:szCs w:val="28"/>
      <w:lang w:bidi="ar-SA"/>
    </w:rPr>
  </w:style>
  <w:style w:type="character" w:customStyle="1" w:styleId="Heading7Char">
    <w:name w:val="Heading 7 Char"/>
    <w:basedOn w:val="DefaultParagraphFont"/>
    <w:link w:val="Heading7"/>
    <w:rsid w:val="002130AD"/>
    <w:rPr>
      <w:rFonts w:ascii="Times New Roman" w:eastAsia="Times New Roman" w:hAnsi="Times New Roman" w:cs="Yagut"/>
      <w:noProof/>
      <w:sz w:val="28"/>
      <w:szCs w:val="32"/>
      <w:lang w:bidi="ar-SA"/>
    </w:rPr>
  </w:style>
  <w:style w:type="character" w:customStyle="1" w:styleId="Heading8Char">
    <w:name w:val="Heading 8 Char"/>
    <w:basedOn w:val="DefaultParagraphFont"/>
    <w:link w:val="Heading8"/>
    <w:rsid w:val="002130AD"/>
    <w:rPr>
      <w:rFonts w:ascii="Times New Roman" w:eastAsia="Times New Roman" w:hAnsi="Times New Roman" w:cs="Yagut"/>
      <w:b/>
      <w:bCs/>
      <w:noProof/>
      <w:sz w:val="24"/>
      <w:szCs w:val="28"/>
      <w:lang w:bidi="ar-SA"/>
    </w:rPr>
  </w:style>
  <w:style w:type="character" w:customStyle="1" w:styleId="Heading9Char">
    <w:name w:val="Heading 9 Char"/>
    <w:basedOn w:val="DefaultParagraphFont"/>
    <w:link w:val="Heading9"/>
    <w:rsid w:val="002130AD"/>
    <w:rPr>
      <w:rFonts w:ascii="Times New Roman" w:eastAsia="Times New Roman" w:hAnsi="Times New Roman" w:cs="Yagut"/>
      <w:i/>
      <w:iCs/>
      <w:noProof/>
      <w:sz w:val="24"/>
      <w:szCs w:val="28"/>
      <w:u w:val="single"/>
      <w:lang w:bidi="ar-SA"/>
    </w:rPr>
  </w:style>
  <w:style w:type="numbering" w:customStyle="1" w:styleId="NoList2">
    <w:name w:val="No List2"/>
    <w:next w:val="NoList"/>
    <w:semiHidden/>
    <w:rsid w:val="002130AD"/>
  </w:style>
  <w:style w:type="paragraph" w:styleId="BodyTextIndent">
    <w:name w:val="Body Text Indent"/>
    <w:basedOn w:val="Normal"/>
    <w:link w:val="BodyTextIndentChar"/>
    <w:rsid w:val="002130AD"/>
    <w:pPr>
      <w:bidi/>
      <w:spacing w:after="0" w:line="640" w:lineRule="atLeast"/>
      <w:ind w:firstLine="567"/>
      <w:jc w:val="both"/>
    </w:pPr>
    <w:rPr>
      <w:rFonts w:ascii="Times New Roman" w:eastAsia="Times New Roman" w:hAnsi="Times New Roman" w:cs="Yagut"/>
      <w:noProof/>
      <w:sz w:val="24"/>
      <w:szCs w:val="28"/>
    </w:rPr>
  </w:style>
  <w:style w:type="character" w:customStyle="1" w:styleId="BodyTextIndentChar">
    <w:name w:val="Body Text Indent Char"/>
    <w:basedOn w:val="DefaultParagraphFont"/>
    <w:link w:val="BodyTextIndent"/>
    <w:rsid w:val="002130AD"/>
    <w:rPr>
      <w:rFonts w:ascii="Times New Roman" w:eastAsia="Times New Roman" w:hAnsi="Times New Roman" w:cs="Yagut"/>
      <w:noProof/>
      <w:sz w:val="24"/>
      <w:szCs w:val="28"/>
      <w:lang w:bidi="ar-SA"/>
    </w:rPr>
  </w:style>
  <w:style w:type="paragraph" w:styleId="BodyTextIndent2">
    <w:name w:val="Body Text Indent 2"/>
    <w:basedOn w:val="Normal"/>
    <w:link w:val="BodyTextIndent2Char"/>
    <w:rsid w:val="002130AD"/>
    <w:pPr>
      <w:bidi/>
      <w:spacing w:after="0" w:line="640" w:lineRule="atLeast"/>
      <w:ind w:left="-1" w:firstLine="567"/>
      <w:jc w:val="both"/>
    </w:pPr>
    <w:rPr>
      <w:rFonts w:ascii="Times New Roman" w:eastAsia="Times New Roman" w:hAnsi="Times New Roman" w:cs="Yagut"/>
      <w:noProof/>
      <w:sz w:val="24"/>
      <w:szCs w:val="28"/>
    </w:rPr>
  </w:style>
  <w:style w:type="character" w:customStyle="1" w:styleId="BodyTextIndent2Char">
    <w:name w:val="Body Text Indent 2 Char"/>
    <w:basedOn w:val="DefaultParagraphFont"/>
    <w:link w:val="BodyTextIndent2"/>
    <w:rsid w:val="002130AD"/>
    <w:rPr>
      <w:rFonts w:ascii="Times New Roman" w:eastAsia="Times New Roman" w:hAnsi="Times New Roman" w:cs="Yagut"/>
      <w:noProof/>
      <w:sz w:val="24"/>
      <w:szCs w:val="28"/>
      <w:lang w:bidi="ar-SA"/>
    </w:rPr>
  </w:style>
  <w:style w:type="paragraph" w:styleId="BodyTextIndent3">
    <w:name w:val="Body Text Indent 3"/>
    <w:basedOn w:val="Normal"/>
    <w:link w:val="BodyTextIndent3Char"/>
    <w:rsid w:val="002130AD"/>
    <w:pPr>
      <w:bidi/>
      <w:spacing w:after="0" w:line="640" w:lineRule="atLeast"/>
      <w:ind w:left="-1" w:firstLine="567"/>
      <w:jc w:val="both"/>
    </w:pPr>
    <w:rPr>
      <w:rFonts w:ascii="Times New Roman" w:eastAsia="Times New Roman" w:hAnsi="Times New Roman" w:cs="Yagut"/>
      <w:noProof/>
      <w:sz w:val="24"/>
      <w:szCs w:val="28"/>
    </w:rPr>
  </w:style>
  <w:style w:type="character" w:customStyle="1" w:styleId="BodyTextIndent3Char">
    <w:name w:val="Body Text Indent 3 Char"/>
    <w:basedOn w:val="DefaultParagraphFont"/>
    <w:link w:val="BodyTextIndent3"/>
    <w:rsid w:val="002130AD"/>
    <w:rPr>
      <w:rFonts w:ascii="Times New Roman" w:eastAsia="Times New Roman" w:hAnsi="Times New Roman" w:cs="Yagut"/>
      <w:noProof/>
      <w:sz w:val="24"/>
      <w:szCs w:val="28"/>
      <w:lang w:bidi="ar-SA"/>
    </w:rPr>
  </w:style>
  <w:style w:type="character" w:styleId="PageNumber">
    <w:name w:val="page number"/>
    <w:basedOn w:val="DefaultParagraphFont"/>
    <w:rsid w:val="002130AD"/>
  </w:style>
  <w:style w:type="character" w:styleId="Hyperlink">
    <w:name w:val="Hyperlink"/>
    <w:basedOn w:val="DefaultParagraphFont"/>
    <w:rsid w:val="002130AD"/>
    <w:rPr>
      <w:color w:val="0000FF"/>
      <w:u w:val="single"/>
    </w:rPr>
  </w:style>
  <w:style w:type="paragraph" w:styleId="EndnoteText">
    <w:name w:val="endnote text"/>
    <w:basedOn w:val="Normal"/>
    <w:link w:val="EndnoteTextChar"/>
    <w:semiHidden/>
    <w:rsid w:val="002130AD"/>
    <w:pPr>
      <w:bidi/>
      <w:spacing w:after="0" w:line="640" w:lineRule="atLeast"/>
      <w:ind w:firstLine="567"/>
      <w:jc w:val="lowKashida"/>
    </w:pPr>
    <w:rPr>
      <w:rFonts w:ascii="Times New Roman" w:eastAsia="Times New Roman" w:hAnsi="Times New Roman" w:cs="Yagut"/>
      <w:noProof/>
      <w:sz w:val="20"/>
      <w:szCs w:val="20"/>
    </w:rPr>
  </w:style>
  <w:style w:type="character" w:customStyle="1" w:styleId="EndnoteTextChar">
    <w:name w:val="Endnote Text Char"/>
    <w:basedOn w:val="DefaultParagraphFont"/>
    <w:link w:val="EndnoteText"/>
    <w:semiHidden/>
    <w:rsid w:val="002130AD"/>
    <w:rPr>
      <w:rFonts w:ascii="Times New Roman" w:eastAsia="Times New Roman" w:hAnsi="Times New Roman" w:cs="Yagut"/>
      <w:noProof/>
      <w:lang w:bidi="ar-SA"/>
    </w:rPr>
  </w:style>
  <w:style w:type="character" w:styleId="EndnoteReference">
    <w:name w:val="endnote reference"/>
    <w:basedOn w:val="DefaultParagraphFont"/>
    <w:semiHidden/>
    <w:rsid w:val="002130AD"/>
    <w:rPr>
      <w:vertAlign w:val="superscript"/>
    </w:rPr>
  </w:style>
  <w:style w:type="paragraph" w:customStyle="1" w:styleId="NormalComplexYagut">
    <w:name w:val="Normal + (Complex) Yagut"/>
    <w:aliases w:val="14 pt,Justify Low,First line:  0.3&quot;,Right-to-left"/>
    <w:basedOn w:val="Normal"/>
    <w:link w:val="NormalComplexYagutChar"/>
    <w:rsid w:val="002130AD"/>
    <w:pPr>
      <w:bidi/>
      <w:spacing w:after="0" w:line="240" w:lineRule="auto"/>
      <w:ind w:firstLine="567"/>
      <w:jc w:val="both"/>
    </w:pPr>
    <w:rPr>
      <w:rFonts w:ascii="Times New Roman" w:eastAsia="Times New Roman" w:hAnsi="Times New Roman" w:cs="Yagut"/>
      <w:noProof/>
      <w:sz w:val="24"/>
      <w:szCs w:val="28"/>
    </w:rPr>
  </w:style>
  <w:style w:type="character" w:customStyle="1" w:styleId="NormalComplexYagutChar">
    <w:name w:val="Normal + (Complex) Yagut Char"/>
    <w:aliases w:val="14 pt Char,Justify Low Char,First line:  0.3&quot; Char,Right-to-left Char"/>
    <w:basedOn w:val="DefaultParagraphFont"/>
    <w:link w:val="NormalComplexYagut"/>
    <w:rsid w:val="002130AD"/>
    <w:rPr>
      <w:rFonts w:ascii="Times New Roman" w:eastAsia="Times New Roman" w:hAnsi="Times New Roman" w:cs="Yagut"/>
      <w:noProof/>
      <w:sz w:val="24"/>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7974">
      <w:bodyDiv w:val="1"/>
      <w:marLeft w:val="0"/>
      <w:marRight w:val="0"/>
      <w:marTop w:val="0"/>
      <w:marBottom w:val="0"/>
      <w:divBdr>
        <w:top w:val="none" w:sz="0" w:space="0" w:color="auto"/>
        <w:left w:val="none" w:sz="0" w:space="0" w:color="auto"/>
        <w:bottom w:val="none" w:sz="0" w:space="0" w:color="auto"/>
        <w:right w:val="none" w:sz="0" w:space="0" w:color="auto"/>
      </w:divBdr>
    </w:div>
    <w:div w:id="573778332">
      <w:bodyDiv w:val="1"/>
      <w:marLeft w:val="0"/>
      <w:marRight w:val="0"/>
      <w:marTop w:val="0"/>
      <w:marBottom w:val="0"/>
      <w:divBdr>
        <w:top w:val="none" w:sz="0" w:space="0" w:color="auto"/>
        <w:left w:val="none" w:sz="0" w:space="0" w:color="auto"/>
        <w:bottom w:val="none" w:sz="0" w:space="0" w:color="auto"/>
        <w:right w:val="none" w:sz="0" w:space="0" w:color="auto"/>
      </w:divBdr>
    </w:div>
    <w:div w:id="16464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3.bin"/><Relationship Id="rId42" Type="http://schemas.openxmlformats.org/officeDocument/2006/relationships/oleObject" Target="embeddings/oleObject13.bin"/><Relationship Id="rId63" Type="http://schemas.openxmlformats.org/officeDocument/2006/relationships/image" Target="media/image31.wmf"/><Relationship Id="rId84" Type="http://schemas.openxmlformats.org/officeDocument/2006/relationships/oleObject" Target="embeddings/oleObject32.bin"/><Relationship Id="rId138" Type="http://schemas.openxmlformats.org/officeDocument/2006/relationships/oleObject" Target="embeddings/oleObject60.bin"/><Relationship Id="rId159" Type="http://schemas.openxmlformats.org/officeDocument/2006/relationships/image" Target="media/image80.wmf"/><Relationship Id="rId170" Type="http://schemas.openxmlformats.org/officeDocument/2006/relationships/image" Target="media/image85.wmf"/><Relationship Id="rId191" Type="http://schemas.openxmlformats.org/officeDocument/2006/relationships/oleObject" Target="embeddings/oleObject86.bin"/><Relationship Id="rId205" Type="http://schemas.openxmlformats.org/officeDocument/2006/relationships/oleObject" Target="embeddings/oleObject93.bin"/><Relationship Id="rId226" Type="http://schemas.openxmlformats.org/officeDocument/2006/relationships/image" Target="media/image114.wmf"/><Relationship Id="rId247" Type="http://schemas.openxmlformats.org/officeDocument/2006/relationships/theme" Target="theme/theme1.xml"/><Relationship Id="rId107" Type="http://schemas.openxmlformats.org/officeDocument/2006/relationships/oleObject" Target="embeddings/oleObject46.bin"/><Relationship Id="rId11" Type="http://schemas.openxmlformats.org/officeDocument/2006/relationships/image" Target="media/image2.emf"/><Relationship Id="rId32" Type="http://schemas.openxmlformats.org/officeDocument/2006/relationships/image" Target="media/image16.wmf"/><Relationship Id="rId53" Type="http://schemas.openxmlformats.org/officeDocument/2006/relationships/image" Target="media/image26.wmf"/><Relationship Id="rId74" Type="http://schemas.openxmlformats.org/officeDocument/2006/relationships/image" Target="media/image37.wmf"/><Relationship Id="rId128" Type="http://schemas.openxmlformats.org/officeDocument/2006/relationships/oleObject" Target="embeddings/oleObject55.bin"/><Relationship Id="rId149" Type="http://schemas.openxmlformats.org/officeDocument/2006/relationships/oleObject" Target="embeddings/oleObject65.bin"/><Relationship Id="rId5" Type="http://schemas.openxmlformats.org/officeDocument/2006/relationships/settings" Target="settings.xml"/><Relationship Id="rId95" Type="http://schemas.openxmlformats.org/officeDocument/2006/relationships/image" Target="media/image48.wmf"/><Relationship Id="rId160" Type="http://schemas.openxmlformats.org/officeDocument/2006/relationships/image" Target="media/image81.wmf"/><Relationship Id="rId181" Type="http://schemas.openxmlformats.org/officeDocument/2006/relationships/image" Target="media/image91.wmf"/><Relationship Id="rId216" Type="http://schemas.openxmlformats.org/officeDocument/2006/relationships/image" Target="media/image109.wmf"/><Relationship Id="rId237" Type="http://schemas.openxmlformats.org/officeDocument/2006/relationships/image" Target="media/image120.emf"/><Relationship Id="rId22" Type="http://schemas.openxmlformats.org/officeDocument/2006/relationships/image" Target="media/image10.wmf"/><Relationship Id="rId43" Type="http://schemas.openxmlformats.org/officeDocument/2006/relationships/image" Target="media/image21.wmf"/><Relationship Id="rId64" Type="http://schemas.openxmlformats.org/officeDocument/2006/relationships/oleObject" Target="embeddings/oleObject24.bin"/><Relationship Id="rId118" Type="http://schemas.openxmlformats.org/officeDocument/2006/relationships/oleObject" Target="embeddings/oleObject51.bin"/><Relationship Id="rId139" Type="http://schemas.openxmlformats.org/officeDocument/2006/relationships/image" Target="media/image70.wmf"/><Relationship Id="rId85" Type="http://schemas.openxmlformats.org/officeDocument/2006/relationships/oleObject" Target="embeddings/oleObject33.bin"/><Relationship Id="rId150" Type="http://schemas.openxmlformats.org/officeDocument/2006/relationships/image" Target="media/image76.wmf"/><Relationship Id="rId171" Type="http://schemas.openxmlformats.org/officeDocument/2006/relationships/oleObject" Target="embeddings/oleObject77.bin"/><Relationship Id="rId192" Type="http://schemas.openxmlformats.org/officeDocument/2006/relationships/image" Target="media/image97.wmf"/><Relationship Id="rId206" Type="http://schemas.openxmlformats.org/officeDocument/2006/relationships/image" Target="media/image104.wmf"/><Relationship Id="rId227" Type="http://schemas.openxmlformats.org/officeDocument/2006/relationships/oleObject" Target="embeddings/oleObject104.bin"/><Relationship Id="rId12" Type="http://schemas.openxmlformats.org/officeDocument/2006/relationships/image" Target="media/image3.emf"/><Relationship Id="rId17" Type="http://schemas.openxmlformats.org/officeDocument/2006/relationships/oleObject" Target="embeddings/oleObject1.bin"/><Relationship Id="rId33" Type="http://schemas.openxmlformats.org/officeDocument/2006/relationships/oleObject" Target="embeddings/oleObject8.bin"/><Relationship Id="rId38" Type="http://schemas.openxmlformats.org/officeDocument/2006/relationships/oleObject" Target="embeddings/oleObject11.bin"/><Relationship Id="rId59" Type="http://schemas.openxmlformats.org/officeDocument/2006/relationships/oleObject" Target="embeddings/oleObject22.bin"/><Relationship Id="rId103" Type="http://schemas.openxmlformats.org/officeDocument/2006/relationships/oleObject" Target="embeddings/oleObject44.bin"/><Relationship Id="rId108" Type="http://schemas.openxmlformats.org/officeDocument/2006/relationships/image" Target="media/image53.wmf"/><Relationship Id="rId124" Type="http://schemas.openxmlformats.org/officeDocument/2006/relationships/oleObject" Target="embeddings/oleObject53.bin"/><Relationship Id="rId129" Type="http://schemas.openxmlformats.org/officeDocument/2006/relationships/image" Target="media/image65.wmf"/><Relationship Id="rId54" Type="http://schemas.openxmlformats.org/officeDocument/2006/relationships/oleObject" Target="embeddings/oleObject19.bin"/><Relationship Id="rId70" Type="http://schemas.openxmlformats.org/officeDocument/2006/relationships/image" Target="media/image35.wmf"/><Relationship Id="rId75" Type="http://schemas.openxmlformats.org/officeDocument/2006/relationships/image" Target="media/image38.wmf"/><Relationship Id="rId91" Type="http://schemas.openxmlformats.org/officeDocument/2006/relationships/oleObject" Target="embeddings/oleObject37.bin"/><Relationship Id="rId96" Type="http://schemas.openxmlformats.org/officeDocument/2006/relationships/oleObject" Target="embeddings/oleObject39.bin"/><Relationship Id="rId140" Type="http://schemas.openxmlformats.org/officeDocument/2006/relationships/oleObject" Target="embeddings/oleObject61.bin"/><Relationship Id="rId145" Type="http://schemas.openxmlformats.org/officeDocument/2006/relationships/image" Target="media/image73.wmf"/><Relationship Id="rId161" Type="http://schemas.openxmlformats.org/officeDocument/2006/relationships/image" Target="media/image82.wmf"/><Relationship Id="rId166" Type="http://schemas.openxmlformats.org/officeDocument/2006/relationships/oleObject" Target="embeddings/oleObject74.bin"/><Relationship Id="rId182" Type="http://schemas.openxmlformats.org/officeDocument/2006/relationships/oleObject" Target="embeddings/oleObject82.bin"/><Relationship Id="rId187" Type="http://schemas.openxmlformats.org/officeDocument/2006/relationships/oleObject" Target="embeddings/oleObject84.bin"/><Relationship Id="rId217" Type="http://schemas.openxmlformats.org/officeDocument/2006/relationships/oleObject" Target="embeddings/oleObject99.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7.wmf"/><Relationship Id="rId233" Type="http://schemas.openxmlformats.org/officeDocument/2006/relationships/oleObject" Target="embeddings/oleObject106.bin"/><Relationship Id="rId238" Type="http://schemas.openxmlformats.org/officeDocument/2006/relationships/oleObject" Target="embeddings/oleObject108.bin"/><Relationship Id="rId23" Type="http://schemas.openxmlformats.org/officeDocument/2006/relationships/image" Target="media/image11.wmf"/><Relationship Id="rId28" Type="http://schemas.openxmlformats.org/officeDocument/2006/relationships/image" Target="media/image14.wmf"/><Relationship Id="rId49" Type="http://schemas.openxmlformats.org/officeDocument/2006/relationships/image" Target="media/image24.wmf"/><Relationship Id="rId114" Type="http://schemas.openxmlformats.org/officeDocument/2006/relationships/image" Target="media/image56.wmf"/><Relationship Id="rId119" Type="http://schemas.openxmlformats.org/officeDocument/2006/relationships/image" Target="media/image59.wmf"/><Relationship Id="rId44" Type="http://schemas.openxmlformats.org/officeDocument/2006/relationships/oleObject" Target="embeddings/oleObject14.bin"/><Relationship Id="rId60" Type="http://schemas.openxmlformats.org/officeDocument/2006/relationships/image" Target="media/image29.wmf"/><Relationship Id="rId65" Type="http://schemas.openxmlformats.org/officeDocument/2006/relationships/image" Target="media/image32.wmf"/><Relationship Id="rId81" Type="http://schemas.openxmlformats.org/officeDocument/2006/relationships/image" Target="media/image42.wmf"/><Relationship Id="rId86" Type="http://schemas.openxmlformats.org/officeDocument/2006/relationships/oleObject" Target="embeddings/oleObject34.bin"/><Relationship Id="rId130" Type="http://schemas.openxmlformats.org/officeDocument/2006/relationships/oleObject" Target="embeddings/oleObject56.bin"/><Relationship Id="rId135" Type="http://schemas.openxmlformats.org/officeDocument/2006/relationships/image" Target="media/image68.wmf"/><Relationship Id="rId151" Type="http://schemas.openxmlformats.org/officeDocument/2006/relationships/oleObject" Target="embeddings/oleObject66.bin"/><Relationship Id="rId156" Type="http://schemas.openxmlformats.org/officeDocument/2006/relationships/image" Target="media/image79.wmf"/><Relationship Id="rId177" Type="http://schemas.openxmlformats.org/officeDocument/2006/relationships/oleObject" Target="embeddings/oleObject80.bin"/><Relationship Id="rId198" Type="http://schemas.openxmlformats.org/officeDocument/2006/relationships/oleObject" Target="embeddings/oleObject89.bin"/><Relationship Id="rId172" Type="http://schemas.openxmlformats.org/officeDocument/2006/relationships/oleObject" Target="embeddings/oleObject78.bin"/><Relationship Id="rId193" Type="http://schemas.openxmlformats.org/officeDocument/2006/relationships/image" Target="media/image98.wmf"/><Relationship Id="rId202" Type="http://schemas.openxmlformats.org/officeDocument/2006/relationships/oleObject" Target="embeddings/oleObject91.bin"/><Relationship Id="rId207" Type="http://schemas.openxmlformats.org/officeDocument/2006/relationships/oleObject" Target="embeddings/oleObject94.bin"/><Relationship Id="rId223" Type="http://schemas.openxmlformats.org/officeDocument/2006/relationships/oleObject" Target="embeddings/oleObject102.bin"/><Relationship Id="rId228" Type="http://schemas.openxmlformats.org/officeDocument/2006/relationships/image" Target="media/image115.wmf"/><Relationship Id="rId244" Type="http://schemas.openxmlformats.org/officeDocument/2006/relationships/image" Target="media/image124.png"/><Relationship Id="rId13" Type="http://schemas.openxmlformats.org/officeDocument/2006/relationships/image" Target="media/image4.wmf"/><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oleObject" Target="embeddings/oleObject47.bin"/><Relationship Id="rId34" Type="http://schemas.openxmlformats.org/officeDocument/2006/relationships/image" Target="media/image17.wmf"/><Relationship Id="rId50" Type="http://schemas.openxmlformats.org/officeDocument/2006/relationships/oleObject" Target="embeddings/oleObject17.bin"/><Relationship Id="rId55" Type="http://schemas.openxmlformats.org/officeDocument/2006/relationships/oleObject" Target="embeddings/oleObject20.bin"/><Relationship Id="rId76" Type="http://schemas.openxmlformats.org/officeDocument/2006/relationships/oleObject" Target="embeddings/oleObject29.bin"/><Relationship Id="rId97" Type="http://schemas.openxmlformats.org/officeDocument/2006/relationships/oleObject" Target="embeddings/oleObject40.bin"/><Relationship Id="rId104" Type="http://schemas.openxmlformats.org/officeDocument/2006/relationships/image" Target="media/image51.wmf"/><Relationship Id="rId120" Type="http://schemas.openxmlformats.org/officeDocument/2006/relationships/oleObject" Target="embeddings/oleObject52.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64.bin"/><Relationship Id="rId167" Type="http://schemas.openxmlformats.org/officeDocument/2006/relationships/image" Target="media/image84.wmf"/><Relationship Id="rId188" Type="http://schemas.openxmlformats.org/officeDocument/2006/relationships/image" Target="media/image95.wmf"/><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image" Target="media/image46.wmf"/><Relationship Id="rId162" Type="http://schemas.openxmlformats.org/officeDocument/2006/relationships/image" Target="media/image83.wmf"/><Relationship Id="rId183" Type="http://schemas.openxmlformats.org/officeDocument/2006/relationships/image" Target="media/image92.wmf"/><Relationship Id="rId213" Type="http://schemas.openxmlformats.org/officeDocument/2006/relationships/oleObject" Target="embeddings/oleObject97.bin"/><Relationship Id="rId218" Type="http://schemas.openxmlformats.org/officeDocument/2006/relationships/image" Target="media/image110.wmf"/><Relationship Id="rId234" Type="http://schemas.openxmlformats.org/officeDocument/2006/relationships/image" Target="media/image118.png"/><Relationship Id="rId239" Type="http://schemas.openxmlformats.org/officeDocument/2006/relationships/image" Target="media/image121.png"/><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2.wmf"/><Relationship Id="rId66" Type="http://schemas.openxmlformats.org/officeDocument/2006/relationships/oleObject" Target="embeddings/oleObject25.bin"/><Relationship Id="rId87" Type="http://schemas.openxmlformats.org/officeDocument/2006/relationships/oleObject" Target="embeddings/oleObject35.bin"/><Relationship Id="rId110" Type="http://schemas.openxmlformats.org/officeDocument/2006/relationships/image" Target="media/image54.wmf"/><Relationship Id="rId115" Type="http://schemas.openxmlformats.org/officeDocument/2006/relationships/oleObject" Target="embeddings/oleObject50.bin"/><Relationship Id="rId131" Type="http://schemas.openxmlformats.org/officeDocument/2006/relationships/image" Target="media/image66.wmf"/><Relationship Id="rId136" Type="http://schemas.openxmlformats.org/officeDocument/2006/relationships/oleObject" Target="embeddings/oleObject59.bin"/><Relationship Id="rId157" Type="http://schemas.openxmlformats.org/officeDocument/2006/relationships/oleObject" Target="embeddings/oleObject69.bin"/><Relationship Id="rId178" Type="http://schemas.openxmlformats.org/officeDocument/2006/relationships/image" Target="media/image89.wmf"/><Relationship Id="rId61" Type="http://schemas.openxmlformats.org/officeDocument/2006/relationships/oleObject" Target="embeddings/oleObject23.bin"/><Relationship Id="rId82" Type="http://schemas.openxmlformats.org/officeDocument/2006/relationships/image" Target="media/image43.wmf"/><Relationship Id="rId152" Type="http://schemas.openxmlformats.org/officeDocument/2006/relationships/image" Target="media/image77.wmf"/><Relationship Id="rId173" Type="http://schemas.openxmlformats.org/officeDocument/2006/relationships/image" Target="media/image86.wmf"/><Relationship Id="rId194" Type="http://schemas.openxmlformats.org/officeDocument/2006/relationships/oleObject" Target="embeddings/oleObject87.bin"/><Relationship Id="rId199" Type="http://schemas.openxmlformats.org/officeDocument/2006/relationships/image" Target="media/image101.wmf"/><Relationship Id="rId203" Type="http://schemas.openxmlformats.org/officeDocument/2006/relationships/oleObject" Target="embeddings/oleObject92.bin"/><Relationship Id="rId208" Type="http://schemas.openxmlformats.org/officeDocument/2006/relationships/image" Target="media/image105.wmf"/><Relationship Id="rId229" Type="http://schemas.openxmlformats.org/officeDocument/2006/relationships/oleObject" Target="embeddings/oleObject105.bin"/><Relationship Id="rId19" Type="http://schemas.openxmlformats.org/officeDocument/2006/relationships/oleObject" Target="embeddings/oleObject2.bin"/><Relationship Id="rId224" Type="http://schemas.openxmlformats.org/officeDocument/2006/relationships/image" Target="media/image113.wmf"/><Relationship Id="rId240" Type="http://schemas.openxmlformats.org/officeDocument/2006/relationships/image" Target="media/image122.emf"/><Relationship Id="rId245" Type="http://schemas.openxmlformats.org/officeDocument/2006/relationships/footer" Target="footer2.xml"/><Relationship Id="rId14" Type="http://schemas.openxmlformats.org/officeDocument/2006/relationships/image" Target="media/image5.wmf"/><Relationship Id="rId30" Type="http://schemas.openxmlformats.org/officeDocument/2006/relationships/image" Target="media/image15.wmf"/><Relationship Id="rId35" Type="http://schemas.openxmlformats.org/officeDocument/2006/relationships/oleObject" Target="embeddings/oleObject9.bin"/><Relationship Id="rId56" Type="http://schemas.openxmlformats.org/officeDocument/2006/relationships/oleObject" Target="embeddings/oleObject21.bin"/><Relationship Id="rId77" Type="http://schemas.openxmlformats.org/officeDocument/2006/relationships/image" Target="media/image39.wmf"/><Relationship Id="rId100" Type="http://schemas.openxmlformats.org/officeDocument/2006/relationships/oleObject" Target="embeddings/oleObject42.bin"/><Relationship Id="rId105" Type="http://schemas.openxmlformats.org/officeDocument/2006/relationships/oleObject" Target="embeddings/oleObject45.bin"/><Relationship Id="rId126" Type="http://schemas.openxmlformats.org/officeDocument/2006/relationships/oleObject" Target="embeddings/oleObject54.bin"/><Relationship Id="rId147" Type="http://schemas.openxmlformats.org/officeDocument/2006/relationships/image" Target="media/image74.wmf"/><Relationship Id="rId168" Type="http://schemas.openxmlformats.org/officeDocument/2006/relationships/oleObject" Target="embeddings/oleObject75.bin"/><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image" Target="media/image36.wmf"/><Relationship Id="rId93" Type="http://schemas.openxmlformats.org/officeDocument/2006/relationships/image" Target="media/image47.wmf"/><Relationship Id="rId98" Type="http://schemas.openxmlformats.org/officeDocument/2006/relationships/image" Target="media/image49.wmf"/><Relationship Id="rId121" Type="http://schemas.openxmlformats.org/officeDocument/2006/relationships/image" Target="media/image60.wmf"/><Relationship Id="rId142" Type="http://schemas.openxmlformats.org/officeDocument/2006/relationships/oleObject" Target="embeddings/oleObject62.bin"/><Relationship Id="rId163" Type="http://schemas.openxmlformats.org/officeDocument/2006/relationships/oleObject" Target="embeddings/oleObject71.bin"/><Relationship Id="rId184" Type="http://schemas.openxmlformats.org/officeDocument/2006/relationships/image" Target="media/image93.wmf"/><Relationship Id="rId189" Type="http://schemas.openxmlformats.org/officeDocument/2006/relationships/oleObject" Target="embeddings/oleObject85.bin"/><Relationship Id="rId219" Type="http://schemas.openxmlformats.org/officeDocument/2006/relationships/oleObject" Target="embeddings/oleObject100.bin"/><Relationship Id="rId3" Type="http://schemas.openxmlformats.org/officeDocument/2006/relationships/styles" Target="styles.xml"/><Relationship Id="rId214" Type="http://schemas.openxmlformats.org/officeDocument/2006/relationships/image" Target="media/image108.wmf"/><Relationship Id="rId230" Type="http://schemas.openxmlformats.org/officeDocument/2006/relationships/image" Target="media/image116.png"/><Relationship Id="rId235" Type="http://schemas.openxmlformats.org/officeDocument/2006/relationships/image" Target="media/image119.emf"/><Relationship Id="rId25" Type="http://schemas.openxmlformats.org/officeDocument/2006/relationships/image" Target="media/image12.wmf"/><Relationship Id="rId46" Type="http://schemas.openxmlformats.org/officeDocument/2006/relationships/oleObject" Target="embeddings/oleObject15.bin"/><Relationship Id="rId67" Type="http://schemas.openxmlformats.org/officeDocument/2006/relationships/image" Target="media/image33.wmf"/><Relationship Id="rId116" Type="http://schemas.openxmlformats.org/officeDocument/2006/relationships/image" Target="media/image57.wmf"/><Relationship Id="rId137" Type="http://schemas.openxmlformats.org/officeDocument/2006/relationships/image" Target="media/image69.wmf"/><Relationship Id="rId158" Type="http://schemas.openxmlformats.org/officeDocument/2006/relationships/oleObject" Target="embeddings/oleObject70.bin"/><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image" Target="media/image30.wmf"/><Relationship Id="rId83" Type="http://schemas.openxmlformats.org/officeDocument/2006/relationships/oleObject" Target="embeddings/oleObject31.bin"/><Relationship Id="rId88" Type="http://schemas.openxmlformats.org/officeDocument/2006/relationships/image" Target="media/image44.wmf"/><Relationship Id="rId111" Type="http://schemas.openxmlformats.org/officeDocument/2006/relationships/oleObject" Target="embeddings/oleObject48.bin"/><Relationship Id="rId132" Type="http://schemas.openxmlformats.org/officeDocument/2006/relationships/oleObject" Target="embeddings/oleObject57.bin"/><Relationship Id="rId153" Type="http://schemas.openxmlformats.org/officeDocument/2006/relationships/oleObject" Target="embeddings/oleObject67.bin"/><Relationship Id="rId174" Type="http://schemas.openxmlformats.org/officeDocument/2006/relationships/image" Target="media/image87.wmf"/><Relationship Id="rId179" Type="http://schemas.openxmlformats.org/officeDocument/2006/relationships/image" Target="media/image90.wmf"/><Relationship Id="rId195" Type="http://schemas.openxmlformats.org/officeDocument/2006/relationships/image" Target="media/image99.wmf"/><Relationship Id="rId209" Type="http://schemas.openxmlformats.org/officeDocument/2006/relationships/oleObject" Target="embeddings/oleObject95.bin"/><Relationship Id="rId190" Type="http://schemas.openxmlformats.org/officeDocument/2006/relationships/image" Target="media/image96.wmf"/><Relationship Id="rId204" Type="http://schemas.openxmlformats.org/officeDocument/2006/relationships/image" Target="media/image103.wmf"/><Relationship Id="rId220" Type="http://schemas.openxmlformats.org/officeDocument/2006/relationships/image" Target="media/image111.wmf"/><Relationship Id="rId225" Type="http://schemas.openxmlformats.org/officeDocument/2006/relationships/oleObject" Target="embeddings/oleObject103.bin"/><Relationship Id="rId241" Type="http://schemas.openxmlformats.org/officeDocument/2006/relationships/oleObject" Target="embeddings/oleObject109.bin"/><Relationship Id="rId246"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oleObject" Target="embeddings/oleObject10.bin"/><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image" Target="media/image64.wmf"/><Relationship Id="rId10" Type="http://schemas.openxmlformats.org/officeDocument/2006/relationships/footer" Target="footer1.xml"/><Relationship Id="rId31" Type="http://schemas.openxmlformats.org/officeDocument/2006/relationships/oleObject" Target="embeddings/oleObject7.bin"/><Relationship Id="rId52" Type="http://schemas.openxmlformats.org/officeDocument/2006/relationships/oleObject" Target="embeddings/oleObject18.bin"/><Relationship Id="rId73" Type="http://schemas.openxmlformats.org/officeDocument/2006/relationships/oleObject" Target="embeddings/oleObject28.bin"/><Relationship Id="rId78" Type="http://schemas.openxmlformats.org/officeDocument/2006/relationships/image" Target="media/image40.wmf"/><Relationship Id="rId94" Type="http://schemas.openxmlformats.org/officeDocument/2006/relationships/oleObject" Target="embeddings/oleObject38.bin"/><Relationship Id="rId99" Type="http://schemas.openxmlformats.org/officeDocument/2006/relationships/oleObject" Target="embeddings/oleObject41.bin"/><Relationship Id="rId101" Type="http://schemas.openxmlformats.org/officeDocument/2006/relationships/oleObject" Target="embeddings/oleObject43.bin"/><Relationship Id="rId122" Type="http://schemas.openxmlformats.org/officeDocument/2006/relationships/image" Target="media/image61.png"/><Relationship Id="rId143" Type="http://schemas.openxmlformats.org/officeDocument/2006/relationships/image" Target="media/image72.wmf"/><Relationship Id="rId148" Type="http://schemas.openxmlformats.org/officeDocument/2006/relationships/image" Target="media/image75.wmf"/><Relationship Id="rId164" Type="http://schemas.openxmlformats.org/officeDocument/2006/relationships/oleObject" Target="embeddings/oleObject72.bin"/><Relationship Id="rId169" Type="http://schemas.openxmlformats.org/officeDocument/2006/relationships/oleObject" Target="embeddings/oleObject76.bin"/><Relationship Id="rId185" Type="http://schemas.openxmlformats.org/officeDocument/2006/relationships/oleObject" Target="embeddings/oleObject83.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1.bin"/><Relationship Id="rId210" Type="http://schemas.openxmlformats.org/officeDocument/2006/relationships/image" Target="media/image106.wmf"/><Relationship Id="rId215" Type="http://schemas.openxmlformats.org/officeDocument/2006/relationships/oleObject" Target="embeddings/oleObject98.bin"/><Relationship Id="rId236" Type="http://schemas.openxmlformats.org/officeDocument/2006/relationships/oleObject" Target="embeddings/oleObject107.bin"/><Relationship Id="rId26" Type="http://schemas.openxmlformats.org/officeDocument/2006/relationships/oleObject" Target="embeddings/oleObject5.bin"/><Relationship Id="rId231" Type="http://schemas.openxmlformats.org/officeDocument/2006/relationships/hyperlink" Target="http://ganj.irandoc.ac.ir/articles/599513" TargetMode="External"/><Relationship Id="rId47" Type="http://schemas.openxmlformats.org/officeDocument/2006/relationships/image" Target="media/image23.wmf"/><Relationship Id="rId68" Type="http://schemas.openxmlformats.org/officeDocument/2006/relationships/image" Target="media/image34.wmf"/><Relationship Id="rId89" Type="http://schemas.openxmlformats.org/officeDocument/2006/relationships/oleObject" Target="embeddings/oleObject36.bin"/><Relationship Id="rId112" Type="http://schemas.openxmlformats.org/officeDocument/2006/relationships/image" Target="media/image55.wmf"/><Relationship Id="rId133" Type="http://schemas.openxmlformats.org/officeDocument/2006/relationships/image" Target="media/image67.wmf"/><Relationship Id="rId154" Type="http://schemas.openxmlformats.org/officeDocument/2006/relationships/image" Target="media/image78.wmf"/><Relationship Id="rId175" Type="http://schemas.openxmlformats.org/officeDocument/2006/relationships/oleObject" Target="embeddings/oleObject79.bin"/><Relationship Id="rId196" Type="http://schemas.openxmlformats.org/officeDocument/2006/relationships/oleObject" Target="embeddings/oleObject88.bin"/><Relationship Id="rId200" Type="http://schemas.openxmlformats.org/officeDocument/2006/relationships/oleObject" Target="embeddings/oleObject90.bin"/><Relationship Id="rId16" Type="http://schemas.openxmlformats.org/officeDocument/2006/relationships/image" Target="media/image7.wmf"/><Relationship Id="rId221" Type="http://schemas.openxmlformats.org/officeDocument/2006/relationships/oleObject" Target="embeddings/oleObject101.bin"/><Relationship Id="rId242" Type="http://schemas.openxmlformats.org/officeDocument/2006/relationships/image" Target="media/image123.emf"/><Relationship Id="rId37" Type="http://schemas.openxmlformats.org/officeDocument/2006/relationships/image" Target="media/image18.wmf"/><Relationship Id="rId58" Type="http://schemas.openxmlformats.org/officeDocument/2006/relationships/image" Target="media/image28.wmf"/><Relationship Id="rId79" Type="http://schemas.openxmlformats.org/officeDocument/2006/relationships/oleObject" Target="embeddings/oleObject30.bin"/><Relationship Id="rId102" Type="http://schemas.openxmlformats.org/officeDocument/2006/relationships/image" Target="media/image50.wmf"/><Relationship Id="rId123" Type="http://schemas.openxmlformats.org/officeDocument/2006/relationships/image" Target="media/image62.wmf"/><Relationship Id="rId144" Type="http://schemas.openxmlformats.org/officeDocument/2006/relationships/oleObject" Target="embeddings/oleObject63.bin"/><Relationship Id="rId90" Type="http://schemas.openxmlformats.org/officeDocument/2006/relationships/image" Target="media/image45.wmf"/><Relationship Id="rId165" Type="http://schemas.openxmlformats.org/officeDocument/2006/relationships/oleObject" Target="embeddings/oleObject73.bin"/><Relationship Id="rId186" Type="http://schemas.openxmlformats.org/officeDocument/2006/relationships/image" Target="media/image94.wmf"/><Relationship Id="rId211" Type="http://schemas.openxmlformats.org/officeDocument/2006/relationships/oleObject" Target="embeddings/oleObject96.bin"/><Relationship Id="rId232" Type="http://schemas.openxmlformats.org/officeDocument/2006/relationships/image" Target="media/image117.emf"/><Relationship Id="rId27" Type="http://schemas.openxmlformats.org/officeDocument/2006/relationships/image" Target="media/image13.wmf"/><Relationship Id="rId48" Type="http://schemas.openxmlformats.org/officeDocument/2006/relationships/oleObject" Target="embeddings/oleObject16.bin"/><Relationship Id="rId69" Type="http://schemas.openxmlformats.org/officeDocument/2006/relationships/oleObject" Target="embeddings/oleObject26.bin"/><Relationship Id="rId113" Type="http://schemas.openxmlformats.org/officeDocument/2006/relationships/oleObject" Target="embeddings/oleObject49.bin"/><Relationship Id="rId134" Type="http://schemas.openxmlformats.org/officeDocument/2006/relationships/oleObject" Target="embeddings/oleObject58.bin"/><Relationship Id="rId80" Type="http://schemas.openxmlformats.org/officeDocument/2006/relationships/image" Target="media/image41.wmf"/><Relationship Id="rId155" Type="http://schemas.openxmlformats.org/officeDocument/2006/relationships/oleObject" Target="embeddings/oleObject68.bin"/><Relationship Id="rId176" Type="http://schemas.openxmlformats.org/officeDocument/2006/relationships/image" Target="media/image88.wmf"/><Relationship Id="rId197" Type="http://schemas.openxmlformats.org/officeDocument/2006/relationships/image" Target="media/image100.wmf"/><Relationship Id="rId201" Type="http://schemas.openxmlformats.org/officeDocument/2006/relationships/image" Target="media/image102.wmf"/><Relationship Id="rId222" Type="http://schemas.openxmlformats.org/officeDocument/2006/relationships/image" Target="media/image112.wmf"/><Relationship Id="rId243" Type="http://schemas.openxmlformats.org/officeDocument/2006/relationships/oleObject" Target="embeddings/oleObject1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3229-BD08-451C-91F2-5A0BA8DA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24314</Words>
  <Characters>138594</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pc</cp:lastModifiedBy>
  <cp:revision>2</cp:revision>
  <cp:lastPrinted>2016-02-20T08:12:00Z</cp:lastPrinted>
  <dcterms:created xsi:type="dcterms:W3CDTF">2017-05-16T07:44:00Z</dcterms:created>
  <dcterms:modified xsi:type="dcterms:W3CDTF">2017-05-16T07:44:00Z</dcterms:modified>
</cp:coreProperties>
</file>